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60D92" w14:textId="77777777" w:rsidR="007753E1" w:rsidRPr="007753E1" w:rsidRDefault="007753E1" w:rsidP="00B15456">
      <w:pPr>
        <w:spacing w:after="0" w:line="360" w:lineRule="auto"/>
        <w:jc w:val="center"/>
        <w:rPr>
          <w:rFonts w:ascii="Times New Roman" w:hAnsi="Times New Roman" w:cs="Times New Roman"/>
          <w:b/>
          <w:u w:val="single"/>
        </w:rPr>
      </w:pPr>
      <w:r w:rsidRPr="007753E1">
        <w:rPr>
          <w:rFonts w:ascii="Times New Roman" w:hAnsi="Times New Roman" w:cs="Times New Roman"/>
          <w:b/>
          <w:u w:val="single"/>
        </w:rPr>
        <w:t>VERSIÓN TAQUIGRÁFICA CORRESPONDIENTE AL</w:t>
      </w:r>
    </w:p>
    <w:p w14:paraId="16C3730F" w14:textId="77777777" w:rsidR="007753E1" w:rsidRPr="007753E1" w:rsidRDefault="007753E1" w:rsidP="00B15456">
      <w:pPr>
        <w:spacing w:after="0" w:line="360" w:lineRule="auto"/>
        <w:jc w:val="center"/>
        <w:rPr>
          <w:rFonts w:ascii="Times New Roman" w:hAnsi="Times New Roman" w:cs="Times New Roman"/>
          <w:b/>
          <w:u w:val="single"/>
        </w:rPr>
      </w:pPr>
      <w:proofErr w:type="gramStart"/>
      <w:r w:rsidRPr="007753E1">
        <w:rPr>
          <w:rFonts w:ascii="Times New Roman" w:hAnsi="Times New Roman" w:cs="Times New Roman"/>
          <w:b/>
          <w:u w:val="single"/>
        </w:rPr>
        <w:t>ACTA N.º</w:t>
      </w:r>
      <w:proofErr w:type="gramEnd"/>
      <w:r w:rsidRPr="007753E1">
        <w:rPr>
          <w:rFonts w:ascii="Times New Roman" w:hAnsi="Times New Roman" w:cs="Times New Roman"/>
          <w:b/>
          <w:u w:val="single"/>
        </w:rPr>
        <w:t xml:space="preserve"> 25</w:t>
      </w:r>
    </w:p>
    <w:p w14:paraId="6321B1D5" w14:textId="77777777" w:rsidR="007753E1" w:rsidRPr="007753E1" w:rsidRDefault="007753E1" w:rsidP="00B15456">
      <w:pPr>
        <w:spacing w:after="0" w:line="360" w:lineRule="auto"/>
        <w:jc w:val="center"/>
        <w:rPr>
          <w:rFonts w:ascii="Times New Roman" w:hAnsi="Times New Roman" w:cs="Times New Roman"/>
          <w:b/>
          <w:u w:val="single"/>
        </w:rPr>
      </w:pPr>
      <w:r w:rsidRPr="007753E1">
        <w:rPr>
          <w:rFonts w:ascii="Times New Roman" w:hAnsi="Times New Roman" w:cs="Times New Roman"/>
          <w:b/>
          <w:u w:val="single"/>
        </w:rPr>
        <w:t>11.ª SESIÓN EXTRAORDINARIA</w:t>
      </w:r>
    </w:p>
    <w:p w14:paraId="1EB018BD"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 xml:space="preserve">En la ciudad de Salto, a los nueve días del mes de marzo de dos mil veintiséis, siendo la hora veinte, se reúne </w:t>
      </w:r>
      <w:r w:rsidRPr="007753E1">
        <w:rPr>
          <w:rFonts w:ascii="Times New Roman" w:hAnsi="Times New Roman" w:cs="Times New Roman"/>
          <w:b/>
        </w:rPr>
        <w:t xml:space="preserve">la JUNTA DEPARTAMENTAL DE SALTO </w:t>
      </w:r>
      <w:r w:rsidRPr="007753E1">
        <w:rPr>
          <w:rFonts w:ascii="Times New Roman" w:hAnsi="Times New Roman" w:cs="Times New Roman"/>
        </w:rPr>
        <w:t xml:space="preserve">en </w:t>
      </w:r>
      <w:r w:rsidRPr="007753E1">
        <w:rPr>
          <w:rFonts w:ascii="Times New Roman" w:hAnsi="Times New Roman" w:cs="Times New Roman"/>
          <w:b/>
        </w:rPr>
        <w:t>SESIÓN EXTRAORDINARIA</w:t>
      </w:r>
      <w:r w:rsidRPr="007753E1">
        <w:rPr>
          <w:rFonts w:ascii="Times New Roman" w:hAnsi="Times New Roman" w:cs="Times New Roman"/>
        </w:rPr>
        <w:t xml:space="preserve">, bajo la presidencia de su titular, señor edil </w:t>
      </w:r>
      <w:r w:rsidRPr="007753E1">
        <w:rPr>
          <w:rFonts w:ascii="Times New Roman" w:hAnsi="Times New Roman" w:cs="Times New Roman"/>
          <w:b/>
        </w:rPr>
        <w:t>Enzo MOLINA</w:t>
      </w:r>
      <w:r w:rsidRPr="007753E1">
        <w:rPr>
          <w:rFonts w:ascii="Times New Roman" w:hAnsi="Times New Roman" w:cs="Times New Roman"/>
        </w:rPr>
        <w:t xml:space="preserve">, de su primera vicepresidenta, señora edila </w:t>
      </w:r>
      <w:r w:rsidRPr="007753E1">
        <w:rPr>
          <w:rFonts w:ascii="Times New Roman" w:hAnsi="Times New Roman" w:cs="Times New Roman"/>
          <w:b/>
        </w:rPr>
        <w:t>MARÍA RIVAS</w:t>
      </w:r>
      <w:r w:rsidRPr="007753E1">
        <w:rPr>
          <w:rFonts w:ascii="Times New Roman" w:hAnsi="Times New Roman" w:cs="Times New Roman"/>
        </w:rPr>
        <w:t xml:space="preserve">, y de su segundo vicepresidente, señor edil </w:t>
      </w:r>
      <w:r w:rsidRPr="007753E1">
        <w:rPr>
          <w:rFonts w:ascii="Times New Roman" w:hAnsi="Times New Roman" w:cs="Times New Roman"/>
          <w:b/>
        </w:rPr>
        <w:t xml:space="preserve">Jonnathan ARAMBURO, </w:t>
      </w:r>
      <w:r w:rsidRPr="007753E1">
        <w:rPr>
          <w:rFonts w:ascii="Times New Roman" w:hAnsi="Times New Roman" w:cs="Times New Roman"/>
        </w:rPr>
        <w:t>y</w:t>
      </w:r>
      <w:r w:rsidRPr="007753E1">
        <w:rPr>
          <w:rFonts w:ascii="Times New Roman" w:hAnsi="Times New Roman" w:cs="Times New Roman"/>
          <w:b/>
        </w:rPr>
        <w:t xml:space="preserve"> </w:t>
      </w:r>
      <w:r w:rsidRPr="007753E1">
        <w:rPr>
          <w:rFonts w:ascii="Times New Roman" w:hAnsi="Times New Roman" w:cs="Times New Roman"/>
        </w:rPr>
        <w:t xml:space="preserve">con la asistencia de los siguientes señores ediles: </w:t>
      </w:r>
    </w:p>
    <w:p w14:paraId="14AC5E09" w14:textId="5319C2F7" w:rsidR="00B15456" w:rsidRDefault="007753E1" w:rsidP="00B15456">
      <w:pPr>
        <w:spacing w:after="0" w:line="360" w:lineRule="auto"/>
        <w:jc w:val="both"/>
        <w:rPr>
          <w:rFonts w:ascii="Times New Roman" w:hAnsi="Times New Roman" w:cs="Times New Roman"/>
        </w:rPr>
      </w:pPr>
      <w:r w:rsidRPr="007753E1">
        <w:rPr>
          <w:rFonts w:ascii="Times New Roman" w:hAnsi="Times New Roman" w:cs="Times New Roman"/>
          <w:lang w:val="es-UY"/>
        </w:rPr>
        <w:tab/>
      </w:r>
      <w:r w:rsidRPr="007753E1">
        <w:rPr>
          <w:rFonts w:ascii="Times New Roman" w:hAnsi="Times New Roman" w:cs="Times New Roman"/>
          <w:b/>
          <w:bCs/>
          <w:u w:val="single"/>
        </w:rPr>
        <w:t>TITULARES</w:t>
      </w:r>
      <w:r w:rsidRPr="007753E1">
        <w:rPr>
          <w:rFonts w:ascii="Times New Roman" w:hAnsi="Times New Roman" w:cs="Times New Roman"/>
        </w:rPr>
        <w:t xml:space="preserve"> </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b/>
          <w:bCs/>
          <w:u w:val="single"/>
        </w:rPr>
        <w:t>SUPLENTES</w:t>
      </w:r>
      <w:r w:rsidRPr="007753E1">
        <w:rPr>
          <w:rFonts w:ascii="Times New Roman" w:hAnsi="Times New Roman" w:cs="Times New Roman"/>
        </w:rPr>
        <w:t xml:space="preserve"> </w:t>
      </w:r>
    </w:p>
    <w:p w14:paraId="153C2F55" w14:textId="2C6408A5" w:rsidR="007753E1" w:rsidRPr="007753E1" w:rsidRDefault="007753E1" w:rsidP="00B15456">
      <w:pPr>
        <w:spacing w:after="0" w:line="360" w:lineRule="auto"/>
        <w:ind w:firstLine="708"/>
        <w:jc w:val="both"/>
        <w:rPr>
          <w:rFonts w:ascii="Times New Roman" w:hAnsi="Times New Roman" w:cs="Times New Roman"/>
        </w:rPr>
      </w:pPr>
      <w:r w:rsidRPr="007753E1">
        <w:rPr>
          <w:rFonts w:ascii="Times New Roman" w:hAnsi="Times New Roman" w:cs="Times New Roman"/>
        </w:rPr>
        <w:t>CELIA BOTTARO</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MIKAELA CENTRÓN</w:t>
      </w:r>
    </w:p>
    <w:p w14:paraId="40F09856" w14:textId="0D9597B5" w:rsidR="007753E1" w:rsidRPr="007753E1" w:rsidRDefault="007753E1" w:rsidP="00B15456">
      <w:pPr>
        <w:spacing w:after="0" w:line="360" w:lineRule="auto"/>
        <w:ind w:firstLine="708"/>
        <w:jc w:val="both"/>
        <w:rPr>
          <w:rFonts w:ascii="Times New Roman" w:hAnsi="Times New Roman" w:cs="Times New Roman"/>
        </w:rPr>
      </w:pPr>
      <w:r w:rsidRPr="007753E1">
        <w:rPr>
          <w:rFonts w:ascii="Times New Roman" w:hAnsi="Times New Roman" w:cs="Times New Roman"/>
        </w:rPr>
        <w:t>NÉSTOR TECCO</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LEONARDO FAGÚNDEZ</w:t>
      </w:r>
    </w:p>
    <w:p w14:paraId="6910E784"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LUCÍA MINUTTI</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FAUSTINA DA CUNDA</w:t>
      </w:r>
    </w:p>
    <w:p w14:paraId="488EAFB5"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SOFÍA VIERA</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ALEXANDER LOPE</w:t>
      </w:r>
    </w:p>
    <w:p w14:paraId="24F79D27"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NANCY GONZÁLEZ</w:t>
      </w:r>
      <w:r w:rsidRPr="007753E1">
        <w:rPr>
          <w:rFonts w:ascii="Times New Roman" w:hAnsi="Times New Roman" w:cs="Times New Roman"/>
        </w:rPr>
        <w:tab/>
      </w:r>
      <w:r w:rsidRPr="007753E1">
        <w:rPr>
          <w:rFonts w:ascii="Times New Roman" w:hAnsi="Times New Roman" w:cs="Times New Roman"/>
        </w:rPr>
        <w:tab/>
        <w:t>ALEXANDER FAGÚNDEZ</w:t>
      </w:r>
    </w:p>
    <w:p w14:paraId="4A54B84F"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VICTORIANO TOUCON</w:t>
      </w:r>
      <w:r w:rsidRPr="007753E1">
        <w:rPr>
          <w:rFonts w:ascii="Times New Roman" w:hAnsi="Times New Roman" w:cs="Times New Roman"/>
        </w:rPr>
        <w:tab/>
      </w:r>
      <w:r w:rsidRPr="007753E1">
        <w:rPr>
          <w:rFonts w:ascii="Times New Roman" w:hAnsi="Times New Roman" w:cs="Times New Roman"/>
        </w:rPr>
        <w:tab/>
        <w:t>FABRICIO ALVEZ</w:t>
      </w:r>
    </w:p>
    <w:p w14:paraId="2F2F920E"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ENZO SQUILLACE</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EDUARDO ALVES</w:t>
      </w:r>
    </w:p>
    <w:p w14:paraId="4F02F761"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JESÚS GRASSO</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ROSARIO DA COSTA LEITES</w:t>
      </w:r>
    </w:p>
    <w:p w14:paraId="3FD92B57"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FACUNDO ESTECHE</w:t>
      </w:r>
      <w:r w:rsidRPr="007753E1">
        <w:rPr>
          <w:rFonts w:ascii="Times New Roman" w:hAnsi="Times New Roman" w:cs="Times New Roman"/>
        </w:rPr>
        <w:tab/>
      </w:r>
      <w:r w:rsidRPr="007753E1">
        <w:rPr>
          <w:rFonts w:ascii="Times New Roman" w:hAnsi="Times New Roman" w:cs="Times New Roman"/>
        </w:rPr>
        <w:tab/>
        <w:t>JOAQUÍN ELHORDOY</w:t>
      </w:r>
    </w:p>
    <w:p w14:paraId="0960800D"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PABLO DOS SANTOS</w:t>
      </w:r>
      <w:r w:rsidRPr="007753E1">
        <w:rPr>
          <w:rFonts w:ascii="Times New Roman" w:hAnsi="Times New Roman" w:cs="Times New Roman"/>
        </w:rPr>
        <w:tab/>
      </w:r>
      <w:r w:rsidRPr="007753E1">
        <w:rPr>
          <w:rFonts w:ascii="Times New Roman" w:hAnsi="Times New Roman" w:cs="Times New Roman"/>
        </w:rPr>
        <w:tab/>
        <w:t>MAGALÍ CARCABELOS</w:t>
      </w:r>
    </w:p>
    <w:p w14:paraId="561D2539"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PABLO WILLIAMS</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MARÍA GRASSO</w:t>
      </w:r>
    </w:p>
    <w:p w14:paraId="3729E5E2"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ULISES GONZALVEZ BRUM</w:t>
      </w:r>
      <w:r w:rsidRPr="007753E1">
        <w:rPr>
          <w:rFonts w:ascii="Times New Roman" w:hAnsi="Times New Roman" w:cs="Times New Roman"/>
        </w:rPr>
        <w:tab/>
        <w:t>KATRINA FINOZZI</w:t>
      </w:r>
    </w:p>
    <w:p w14:paraId="5D64D156"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ROXANA COSTA</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JOSÉ DE LOS SANTOS</w:t>
      </w:r>
    </w:p>
    <w:p w14:paraId="7FBFBFF5"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ANDREINA ROSSI</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CARMEN ORTIZ</w:t>
      </w:r>
    </w:p>
    <w:p w14:paraId="7A341389"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MATÍAS SUÁREZ</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RAMÓN ROSCONI</w:t>
      </w:r>
    </w:p>
    <w:p w14:paraId="3ADE6096"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MANUELA MUTTI</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VALENTINA VIERA</w:t>
      </w:r>
    </w:p>
    <w:p w14:paraId="002C310A"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PAULINA YAQUE</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BRUNO BALBI</w:t>
      </w:r>
    </w:p>
    <w:p w14:paraId="3A61F83E"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MATEO YAQUE</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CRISTIAN SUÁREZ</w:t>
      </w:r>
    </w:p>
    <w:p w14:paraId="5B7D316C"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JORGE DE SOUZA</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GUSTAVO VARELA</w:t>
      </w:r>
    </w:p>
    <w:p w14:paraId="6CDDEEB9"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MARIO FURTADO</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MARÍA SILVA</w:t>
      </w:r>
    </w:p>
    <w:p w14:paraId="191C1E07"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NATALIA LAGREGA</w:t>
      </w:r>
      <w:r w:rsidRPr="007753E1">
        <w:rPr>
          <w:rFonts w:ascii="Times New Roman" w:hAnsi="Times New Roman" w:cs="Times New Roman"/>
        </w:rPr>
        <w:tab/>
      </w:r>
      <w:r w:rsidRPr="007753E1">
        <w:rPr>
          <w:rFonts w:ascii="Times New Roman" w:hAnsi="Times New Roman" w:cs="Times New Roman"/>
        </w:rPr>
        <w:tab/>
        <w:t>JESÚS ESCOBAR</w:t>
      </w:r>
    </w:p>
    <w:p w14:paraId="66B8BEE5"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EDUARDO VARELA</w:t>
      </w:r>
      <w:r w:rsidRPr="007753E1">
        <w:rPr>
          <w:rFonts w:ascii="Times New Roman" w:hAnsi="Times New Roman" w:cs="Times New Roman"/>
        </w:rPr>
        <w:tab/>
      </w:r>
      <w:r w:rsidRPr="007753E1">
        <w:rPr>
          <w:rFonts w:ascii="Times New Roman" w:hAnsi="Times New Roman" w:cs="Times New Roman"/>
        </w:rPr>
        <w:tab/>
        <w:t>FABIANA SUÁREZ</w:t>
      </w:r>
    </w:p>
    <w:p w14:paraId="5880348D"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lastRenderedPageBreak/>
        <w:tab/>
        <w:t>REGINO LÓPEZ</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MARIO KROEFF</w:t>
      </w:r>
    </w:p>
    <w:p w14:paraId="496CEB80"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ELDA ALBARENQUE</w:t>
      </w:r>
      <w:r w:rsidRPr="007753E1">
        <w:rPr>
          <w:rFonts w:ascii="Times New Roman" w:hAnsi="Times New Roman" w:cs="Times New Roman"/>
        </w:rPr>
        <w:tab/>
      </w:r>
      <w:r w:rsidRPr="007753E1">
        <w:rPr>
          <w:rFonts w:ascii="Times New Roman" w:hAnsi="Times New Roman" w:cs="Times New Roman"/>
        </w:rPr>
        <w:tab/>
        <w:t>JULIO FLORES</w:t>
      </w:r>
    </w:p>
    <w:p w14:paraId="72936503"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NILDA DÍAZ LÓPEZ</w:t>
      </w:r>
      <w:r w:rsidRPr="007753E1">
        <w:rPr>
          <w:rFonts w:ascii="Times New Roman" w:hAnsi="Times New Roman" w:cs="Times New Roman"/>
        </w:rPr>
        <w:tab/>
      </w:r>
      <w:r w:rsidRPr="007753E1">
        <w:rPr>
          <w:rFonts w:ascii="Times New Roman" w:hAnsi="Times New Roman" w:cs="Times New Roman"/>
        </w:rPr>
        <w:tab/>
        <w:t>LIDIA ARRIETA</w:t>
      </w:r>
    </w:p>
    <w:p w14:paraId="1B972A4A"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DANNY COELHO</w:t>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HÉBER GIMÉNEZ</w:t>
      </w:r>
    </w:p>
    <w:p w14:paraId="113E18A6"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t>JUAN PABLO ROCCA</w:t>
      </w:r>
      <w:r w:rsidRPr="007753E1">
        <w:rPr>
          <w:rFonts w:ascii="Times New Roman" w:hAnsi="Times New Roman" w:cs="Times New Roman"/>
        </w:rPr>
        <w:tab/>
      </w:r>
      <w:r w:rsidRPr="007753E1">
        <w:rPr>
          <w:rFonts w:ascii="Times New Roman" w:hAnsi="Times New Roman" w:cs="Times New Roman"/>
        </w:rPr>
        <w:tab/>
        <w:t>LUCIANA GALLINO</w:t>
      </w:r>
    </w:p>
    <w:p w14:paraId="164461E3"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HILDEBRANDO MUÑÓZ</w:t>
      </w:r>
    </w:p>
    <w:p w14:paraId="586C032D"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JUAN IRABUENA</w:t>
      </w:r>
    </w:p>
    <w:p w14:paraId="42C2BAA7"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CATALINA CORREA</w:t>
      </w:r>
    </w:p>
    <w:p w14:paraId="437F6253"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MARÍA CARBALLO</w:t>
      </w:r>
    </w:p>
    <w:p w14:paraId="08EBD2D6"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BRUNO MOREIRA</w:t>
      </w:r>
    </w:p>
    <w:p w14:paraId="5A04168F"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HÉCTOR CANTINI</w:t>
      </w:r>
    </w:p>
    <w:p w14:paraId="69E25C57"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MARÍA FERREIRA</w:t>
      </w:r>
    </w:p>
    <w:p w14:paraId="2BFD6121"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RAFAEL LAGREGA</w:t>
      </w:r>
    </w:p>
    <w:p w14:paraId="3283FB91"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CAMILA RODRÍGUEZ</w:t>
      </w:r>
    </w:p>
    <w:p w14:paraId="0C56B595"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SANDRA MÁRQUEZ</w:t>
      </w:r>
    </w:p>
    <w:p w14:paraId="7580C8AD"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WALTER CAMPOS</w:t>
      </w:r>
    </w:p>
    <w:p w14:paraId="689F93D9"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GLADYS MARTÍNEZ</w:t>
      </w:r>
    </w:p>
    <w:p w14:paraId="4CF7E78A"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ALBERTO ALVEZ</w:t>
      </w:r>
    </w:p>
    <w:p w14:paraId="5D7A6EB3"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OMAR PIERLET</w:t>
      </w:r>
    </w:p>
    <w:p w14:paraId="3CF5B380"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ALEXIS ESTEVA</w:t>
      </w:r>
    </w:p>
    <w:p w14:paraId="38F4139C" w14:textId="7777777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r>
      <w:r w:rsidRPr="007753E1">
        <w:rPr>
          <w:rFonts w:ascii="Times New Roman" w:hAnsi="Times New Roman" w:cs="Times New Roman"/>
        </w:rPr>
        <w:tab/>
        <w:t>DENISE VOLPI</w:t>
      </w:r>
    </w:p>
    <w:p w14:paraId="06A126E9" w14:textId="77777777" w:rsidR="007753E1" w:rsidRPr="007753E1" w:rsidRDefault="007753E1" w:rsidP="00B15456">
      <w:pPr>
        <w:spacing w:after="0" w:line="360" w:lineRule="auto"/>
        <w:jc w:val="both"/>
        <w:rPr>
          <w:rFonts w:ascii="Times New Roman" w:hAnsi="Times New Roman" w:cs="Times New Roman"/>
          <w:b/>
        </w:rPr>
      </w:pPr>
      <w:r w:rsidRPr="007753E1">
        <w:rPr>
          <w:rFonts w:ascii="Times New Roman" w:hAnsi="Times New Roman" w:cs="Times New Roman"/>
        </w:rPr>
        <w:t xml:space="preserve">Con licencia la señora edila </w:t>
      </w:r>
      <w:r w:rsidRPr="007753E1">
        <w:rPr>
          <w:rFonts w:ascii="Times New Roman" w:hAnsi="Times New Roman" w:cs="Times New Roman"/>
          <w:b/>
          <w:bCs/>
        </w:rPr>
        <w:t>R</w:t>
      </w:r>
      <w:r w:rsidRPr="007753E1">
        <w:rPr>
          <w:rFonts w:ascii="Times New Roman" w:hAnsi="Times New Roman" w:cs="Times New Roman"/>
          <w:b/>
        </w:rPr>
        <w:t>osa BLANCO.</w:t>
      </w:r>
      <w:r w:rsidRPr="007753E1">
        <w:rPr>
          <w:rFonts w:ascii="Times New Roman" w:hAnsi="Times New Roman" w:cs="Times New Roman"/>
          <w:b/>
        </w:rPr>
        <w:tab/>
      </w:r>
      <w:r w:rsidRPr="007753E1">
        <w:rPr>
          <w:rFonts w:ascii="Times New Roman" w:hAnsi="Times New Roman" w:cs="Times New Roman"/>
          <w:b/>
        </w:rPr>
        <w:tab/>
      </w:r>
    </w:p>
    <w:p w14:paraId="6F5E66F3" w14:textId="77777777" w:rsidR="007753E1" w:rsidRPr="007753E1" w:rsidRDefault="007753E1" w:rsidP="00B15456">
      <w:pPr>
        <w:spacing w:after="0" w:line="360" w:lineRule="auto"/>
        <w:jc w:val="both"/>
        <w:rPr>
          <w:rFonts w:ascii="Times New Roman" w:hAnsi="Times New Roman" w:cs="Times New Roman"/>
          <w:b/>
        </w:rPr>
      </w:pPr>
      <w:r w:rsidRPr="007753E1">
        <w:rPr>
          <w:rFonts w:ascii="Times New Roman" w:hAnsi="Times New Roman" w:cs="Times New Roman"/>
        </w:rPr>
        <w:t xml:space="preserve">Actúa en Secretaría el secretario general Dr. </w:t>
      </w:r>
      <w:r w:rsidRPr="007753E1">
        <w:rPr>
          <w:rFonts w:ascii="Times New Roman" w:hAnsi="Times New Roman" w:cs="Times New Roman"/>
          <w:b/>
        </w:rPr>
        <w:t>Pablo PERNA.</w:t>
      </w:r>
    </w:p>
    <w:p w14:paraId="13A05BDC" w14:textId="77777777" w:rsidR="007753E1" w:rsidRPr="007753E1" w:rsidRDefault="007753E1" w:rsidP="00B15456">
      <w:pPr>
        <w:spacing w:after="0" w:line="360" w:lineRule="auto"/>
        <w:jc w:val="both"/>
        <w:rPr>
          <w:rFonts w:ascii="Times New Roman" w:hAnsi="Times New Roman" w:cs="Times New Roman"/>
          <w:b/>
          <w:lang w:val="es-UY"/>
        </w:rPr>
      </w:pPr>
      <w:r w:rsidRPr="007753E1">
        <w:rPr>
          <w:rFonts w:ascii="Times New Roman" w:hAnsi="Times New Roman" w:cs="Times New Roman"/>
          <w:bCs/>
          <w:lang w:val="es-UY"/>
        </w:rPr>
        <w:t xml:space="preserve">Como director general de la corporación, señor </w:t>
      </w:r>
      <w:r w:rsidRPr="007753E1">
        <w:rPr>
          <w:rFonts w:ascii="Times New Roman" w:hAnsi="Times New Roman" w:cs="Times New Roman"/>
          <w:b/>
          <w:bCs/>
          <w:lang w:val="es-UY"/>
        </w:rPr>
        <w:t>Fernando MENONI</w:t>
      </w:r>
      <w:r w:rsidRPr="007753E1">
        <w:rPr>
          <w:rFonts w:ascii="Times New Roman" w:hAnsi="Times New Roman" w:cs="Times New Roman"/>
          <w:b/>
          <w:lang w:val="es-UY"/>
        </w:rPr>
        <w:t>.</w:t>
      </w:r>
    </w:p>
    <w:p w14:paraId="09F0C9D6" w14:textId="77777777" w:rsidR="007753E1" w:rsidRPr="007753E1" w:rsidRDefault="007753E1" w:rsidP="00B15456">
      <w:pPr>
        <w:spacing w:after="0" w:line="360" w:lineRule="auto"/>
        <w:jc w:val="both"/>
        <w:rPr>
          <w:rFonts w:ascii="Times New Roman" w:hAnsi="Times New Roman" w:cs="Times New Roman"/>
          <w:b/>
          <w:lang w:val="es-UY"/>
        </w:rPr>
      </w:pPr>
      <w:r w:rsidRPr="007753E1">
        <w:rPr>
          <w:rFonts w:ascii="Times New Roman" w:hAnsi="Times New Roman" w:cs="Times New Roman"/>
          <w:lang w:val="es-UY"/>
        </w:rPr>
        <w:t xml:space="preserve">Como jefa Departamento de Taquigrafía, señora </w:t>
      </w:r>
      <w:r w:rsidRPr="007753E1">
        <w:rPr>
          <w:rFonts w:ascii="Times New Roman" w:hAnsi="Times New Roman" w:cs="Times New Roman"/>
          <w:b/>
          <w:lang w:val="es-UY"/>
        </w:rPr>
        <w:t>Ana Gabriela MACCIÓ.</w:t>
      </w:r>
    </w:p>
    <w:p w14:paraId="757BD215" w14:textId="1589F385" w:rsidR="007753E1" w:rsidRDefault="007753E1" w:rsidP="00B15456">
      <w:pPr>
        <w:spacing w:after="0" w:line="360" w:lineRule="auto"/>
        <w:jc w:val="both"/>
        <w:rPr>
          <w:rFonts w:ascii="Times New Roman" w:hAnsi="Times New Roman" w:cs="Times New Roman"/>
          <w:b/>
          <w:lang w:val="es-UY"/>
        </w:rPr>
      </w:pPr>
      <w:r w:rsidRPr="007753E1">
        <w:rPr>
          <w:rFonts w:ascii="Times New Roman" w:hAnsi="Times New Roman" w:cs="Times New Roman"/>
          <w:lang w:val="es-UY"/>
        </w:rPr>
        <w:t xml:space="preserve">Como jefa Departamento Administrativo, señora </w:t>
      </w:r>
      <w:r w:rsidRPr="007753E1">
        <w:rPr>
          <w:rFonts w:ascii="Times New Roman" w:hAnsi="Times New Roman" w:cs="Times New Roman"/>
          <w:b/>
          <w:lang w:val="es-UY"/>
        </w:rPr>
        <w:t>Mónica SILVA.</w:t>
      </w:r>
    </w:p>
    <w:p w14:paraId="62886D66" w14:textId="134FCB38" w:rsidR="00253088" w:rsidRPr="00253088" w:rsidRDefault="00253088" w:rsidP="00253088">
      <w:pPr>
        <w:spacing w:after="0" w:line="360" w:lineRule="auto"/>
        <w:jc w:val="both"/>
        <w:rPr>
          <w:rFonts w:ascii="Times New Roman" w:hAnsi="Times New Roman" w:cs="Times New Roman"/>
          <w:b/>
        </w:rPr>
      </w:pPr>
      <w:r w:rsidRPr="00253088">
        <w:rPr>
          <w:rFonts w:ascii="Times New Roman" w:hAnsi="Times New Roman" w:cs="Times New Roman"/>
        </w:rPr>
        <w:t xml:space="preserve">Asiste la señora </w:t>
      </w:r>
      <w:r>
        <w:rPr>
          <w:rFonts w:ascii="Times New Roman" w:hAnsi="Times New Roman" w:cs="Times New Roman"/>
        </w:rPr>
        <w:t>a</w:t>
      </w:r>
      <w:r w:rsidRPr="00253088">
        <w:rPr>
          <w:rFonts w:ascii="Times New Roman" w:hAnsi="Times New Roman" w:cs="Times New Roman"/>
        </w:rPr>
        <w:t xml:space="preserve">sesora </w:t>
      </w:r>
      <w:r>
        <w:rPr>
          <w:rFonts w:ascii="Times New Roman" w:hAnsi="Times New Roman" w:cs="Times New Roman"/>
        </w:rPr>
        <w:t>j</w:t>
      </w:r>
      <w:r w:rsidRPr="00253088">
        <w:rPr>
          <w:rFonts w:ascii="Times New Roman" w:hAnsi="Times New Roman" w:cs="Times New Roman"/>
        </w:rPr>
        <w:t xml:space="preserve">urídica de la </w:t>
      </w:r>
      <w:r>
        <w:rPr>
          <w:rFonts w:ascii="Times New Roman" w:hAnsi="Times New Roman" w:cs="Times New Roman"/>
        </w:rPr>
        <w:t>c</w:t>
      </w:r>
      <w:r w:rsidRPr="00253088">
        <w:rPr>
          <w:rFonts w:ascii="Times New Roman" w:hAnsi="Times New Roman" w:cs="Times New Roman"/>
        </w:rPr>
        <w:t>orporación</w:t>
      </w:r>
      <w:r w:rsidR="00C708E6">
        <w:rPr>
          <w:rFonts w:ascii="Times New Roman" w:hAnsi="Times New Roman" w:cs="Times New Roman"/>
        </w:rPr>
        <w:t>,</w:t>
      </w:r>
      <w:r w:rsidRPr="00253088">
        <w:rPr>
          <w:rFonts w:ascii="Times New Roman" w:hAnsi="Times New Roman" w:cs="Times New Roman"/>
        </w:rPr>
        <w:t xml:space="preserve"> Dra. </w:t>
      </w:r>
      <w:r w:rsidRPr="00253088">
        <w:rPr>
          <w:rFonts w:ascii="Times New Roman" w:hAnsi="Times New Roman" w:cs="Times New Roman"/>
          <w:b/>
        </w:rPr>
        <w:t>Cecilia EGUILUZ.</w:t>
      </w:r>
    </w:p>
    <w:p w14:paraId="2A376A70" w14:textId="24016687" w:rsidR="007753E1" w:rsidRPr="007753E1" w:rsidRDefault="007753E1" w:rsidP="00B15456">
      <w:pPr>
        <w:spacing w:after="0" w:line="360" w:lineRule="auto"/>
        <w:jc w:val="both"/>
        <w:rPr>
          <w:rFonts w:ascii="Times New Roman" w:hAnsi="Times New Roman" w:cs="Times New Roman"/>
        </w:rPr>
      </w:pPr>
      <w:r w:rsidRPr="007753E1">
        <w:rPr>
          <w:rFonts w:ascii="Times New Roman" w:hAnsi="Times New Roman" w:cs="Times New Roman"/>
        </w:rPr>
        <w:tab/>
      </w:r>
      <w:r w:rsidRPr="007753E1">
        <w:rPr>
          <w:rFonts w:ascii="Times New Roman" w:hAnsi="Times New Roman" w:cs="Times New Roman"/>
        </w:rPr>
        <w:tab/>
        <w:t xml:space="preserve">SEÑOR </w:t>
      </w:r>
      <w:proofErr w:type="gramStart"/>
      <w:r w:rsidRPr="007753E1">
        <w:rPr>
          <w:rFonts w:ascii="Times New Roman" w:hAnsi="Times New Roman" w:cs="Times New Roman"/>
        </w:rPr>
        <w:t>PRESIDENTE.-</w:t>
      </w:r>
      <w:proofErr w:type="gramEnd"/>
      <w:r w:rsidRPr="007753E1">
        <w:rPr>
          <w:rFonts w:ascii="Times New Roman" w:hAnsi="Times New Roman" w:cs="Times New Roman"/>
        </w:rPr>
        <w:t xml:space="preserve">  Buenas noches, señores ediles, bienvenidos a la anunciada sesión extraordinaria, acta </w:t>
      </w:r>
      <w:r w:rsidR="00CA1997">
        <w:rPr>
          <w:rFonts w:ascii="Times New Roman" w:hAnsi="Times New Roman" w:cs="Times New Roman"/>
        </w:rPr>
        <w:t>n</w:t>
      </w:r>
      <w:r w:rsidRPr="007753E1">
        <w:rPr>
          <w:rFonts w:ascii="Times New Roman" w:hAnsi="Times New Roman" w:cs="Times New Roman"/>
        </w:rPr>
        <w:t>.º 25.</w:t>
      </w:r>
    </w:p>
    <w:p w14:paraId="2AFB1970" w14:textId="77777777" w:rsidR="007753E1" w:rsidRPr="007753E1" w:rsidRDefault="007753E1" w:rsidP="00B15456">
      <w:pPr>
        <w:spacing w:after="0" w:line="360" w:lineRule="auto"/>
        <w:jc w:val="center"/>
        <w:rPr>
          <w:rFonts w:ascii="Times New Roman" w:hAnsi="Times New Roman" w:cs="Times New Roman"/>
          <w:b/>
        </w:rPr>
      </w:pPr>
      <w:r w:rsidRPr="007753E1">
        <w:rPr>
          <w:rFonts w:ascii="Times New Roman" w:hAnsi="Times New Roman" w:cs="Times New Roman"/>
          <w:b/>
          <w:u w:val="single"/>
        </w:rPr>
        <w:t>ORDEN DEL DÍA</w:t>
      </w:r>
    </w:p>
    <w:p w14:paraId="7E0BB3DA" w14:textId="54F5B95D" w:rsidR="007753E1" w:rsidRPr="007753E1" w:rsidRDefault="007753E1" w:rsidP="00B15456">
      <w:pPr>
        <w:spacing w:after="0" w:line="360" w:lineRule="auto"/>
        <w:ind w:firstLine="1418"/>
        <w:jc w:val="both"/>
        <w:rPr>
          <w:rFonts w:ascii="Times New Roman" w:hAnsi="Times New Roman" w:cs="Times New Roman"/>
          <w:b/>
        </w:rPr>
      </w:pPr>
      <w:r w:rsidRPr="007753E1">
        <w:rPr>
          <w:rFonts w:ascii="Times New Roman" w:hAnsi="Times New Roman" w:cs="Times New Roman"/>
          <w:b/>
        </w:rPr>
        <w:lastRenderedPageBreak/>
        <w:t>PROYECTO DE DE</w:t>
      </w:r>
      <w:r w:rsidR="00B15456">
        <w:rPr>
          <w:rFonts w:ascii="Times New Roman" w:hAnsi="Times New Roman" w:cs="Times New Roman"/>
          <w:b/>
        </w:rPr>
        <w:t>CRETO DE COMISIÓN INTEGRADA DE</w:t>
      </w:r>
      <w:r w:rsidR="00B15456">
        <w:rPr>
          <w:rFonts w:ascii="Times New Roman" w:hAnsi="Times New Roman" w:cs="Times New Roman"/>
          <w:b/>
        </w:rPr>
        <w:br/>
        <w:t xml:space="preserve"> </w:t>
      </w:r>
      <w:r w:rsidR="00B15456">
        <w:rPr>
          <w:rFonts w:ascii="Times New Roman" w:hAnsi="Times New Roman" w:cs="Times New Roman"/>
          <w:b/>
        </w:rPr>
        <w:tab/>
      </w:r>
      <w:r w:rsidR="00B15456">
        <w:rPr>
          <w:rFonts w:ascii="Times New Roman" w:hAnsi="Times New Roman" w:cs="Times New Roman"/>
          <w:b/>
        </w:rPr>
        <w:tab/>
      </w:r>
      <w:r w:rsidRPr="007753E1">
        <w:rPr>
          <w:rFonts w:ascii="Times New Roman" w:hAnsi="Times New Roman" w:cs="Times New Roman"/>
          <w:b/>
        </w:rPr>
        <w:t xml:space="preserve">LEGISLACIÓN Y REGLAMENTO CON HACIENDA Y </w:t>
      </w:r>
      <w:r w:rsidR="00B15456">
        <w:rPr>
          <w:rFonts w:ascii="Times New Roman" w:hAnsi="Times New Roman" w:cs="Times New Roman"/>
          <w:b/>
        </w:rPr>
        <w:br/>
      </w:r>
      <w:r w:rsidR="00B15456">
        <w:rPr>
          <w:rFonts w:ascii="Times New Roman" w:hAnsi="Times New Roman" w:cs="Times New Roman"/>
          <w:b/>
        </w:rPr>
        <w:tab/>
      </w:r>
      <w:r w:rsidRPr="007753E1">
        <w:rPr>
          <w:rFonts w:ascii="Times New Roman" w:hAnsi="Times New Roman" w:cs="Times New Roman"/>
          <w:b/>
        </w:rPr>
        <w:tab/>
        <w:t>PRESUPUESTO, RELACIONADA AL ASUNTO N.º 8 DE FECHA</w:t>
      </w:r>
      <w:r w:rsidR="00B15456">
        <w:rPr>
          <w:rFonts w:ascii="Times New Roman" w:hAnsi="Times New Roman" w:cs="Times New Roman"/>
          <w:b/>
        </w:rPr>
        <w:t xml:space="preserve"> </w:t>
      </w:r>
      <w:r w:rsidRPr="007753E1">
        <w:rPr>
          <w:rFonts w:ascii="Times New Roman" w:hAnsi="Times New Roman" w:cs="Times New Roman"/>
          <w:b/>
        </w:rPr>
        <w:t xml:space="preserve">8 </w:t>
      </w:r>
      <w:r w:rsidR="00B15456">
        <w:rPr>
          <w:rFonts w:ascii="Times New Roman" w:hAnsi="Times New Roman" w:cs="Times New Roman"/>
          <w:b/>
        </w:rPr>
        <w:br/>
      </w:r>
      <w:r w:rsidR="00B15456">
        <w:rPr>
          <w:rFonts w:ascii="Times New Roman" w:hAnsi="Times New Roman" w:cs="Times New Roman"/>
          <w:b/>
        </w:rPr>
        <w:tab/>
      </w:r>
      <w:r w:rsidR="00B15456">
        <w:rPr>
          <w:rFonts w:ascii="Times New Roman" w:hAnsi="Times New Roman" w:cs="Times New Roman"/>
          <w:b/>
        </w:rPr>
        <w:tab/>
      </w:r>
      <w:r w:rsidRPr="007753E1">
        <w:rPr>
          <w:rFonts w:ascii="Times New Roman" w:hAnsi="Times New Roman" w:cs="Times New Roman"/>
          <w:b/>
        </w:rPr>
        <w:t xml:space="preserve">DE ENERO DE 2026. “INTENDENCIA DE SALTO </w:t>
      </w:r>
      <w:r w:rsidRPr="007753E1">
        <w:rPr>
          <w:rFonts w:ascii="Times New Roman" w:hAnsi="Times New Roman" w:cs="Times New Roman"/>
          <w:b/>
          <w:lang w:val="es-UY"/>
        </w:rPr>
        <w:t xml:space="preserve">P/OF. </w:t>
      </w:r>
      <w:r w:rsidRPr="007753E1">
        <w:rPr>
          <w:rFonts w:ascii="Times New Roman" w:hAnsi="Times New Roman" w:cs="Times New Roman"/>
          <w:b/>
        </w:rPr>
        <w:t xml:space="preserve">N.° 009/26, </w:t>
      </w:r>
      <w:r w:rsidR="00B15456">
        <w:rPr>
          <w:rFonts w:ascii="Times New Roman" w:hAnsi="Times New Roman" w:cs="Times New Roman"/>
          <w:b/>
        </w:rPr>
        <w:br/>
      </w:r>
      <w:r w:rsidR="00B15456">
        <w:rPr>
          <w:rFonts w:ascii="Times New Roman" w:hAnsi="Times New Roman" w:cs="Times New Roman"/>
          <w:b/>
        </w:rPr>
        <w:tab/>
      </w:r>
      <w:r w:rsidR="00B15456">
        <w:rPr>
          <w:rFonts w:ascii="Times New Roman" w:hAnsi="Times New Roman" w:cs="Times New Roman"/>
          <w:b/>
        </w:rPr>
        <w:tab/>
      </w:r>
      <w:r w:rsidRPr="007753E1">
        <w:rPr>
          <w:rFonts w:ascii="Times New Roman" w:hAnsi="Times New Roman" w:cs="Times New Roman"/>
          <w:b/>
        </w:rPr>
        <w:t xml:space="preserve">REMITE EXPEDIENTE N.° 517/2026 CARATULADO: IDS. </w:t>
      </w:r>
      <w:r w:rsidR="00B15456">
        <w:rPr>
          <w:rFonts w:ascii="Times New Roman" w:hAnsi="Times New Roman" w:cs="Times New Roman"/>
          <w:b/>
        </w:rPr>
        <w:br/>
      </w:r>
      <w:r w:rsidR="00B15456">
        <w:rPr>
          <w:rFonts w:ascii="Times New Roman" w:hAnsi="Times New Roman" w:cs="Times New Roman"/>
          <w:b/>
        </w:rPr>
        <w:tab/>
      </w:r>
      <w:r w:rsidR="00B15456">
        <w:rPr>
          <w:rFonts w:ascii="Times New Roman" w:hAnsi="Times New Roman" w:cs="Times New Roman"/>
          <w:b/>
        </w:rPr>
        <w:tab/>
      </w:r>
      <w:r w:rsidRPr="007753E1">
        <w:rPr>
          <w:rFonts w:ascii="Times New Roman" w:hAnsi="Times New Roman" w:cs="Times New Roman"/>
          <w:b/>
        </w:rPr>
        <w:t xml:space="preserve">REMITE MENSAJE Y PROYECTO DE PRESUPUESTO </w:t>
      </w:r>
      <w:r w:rsidR="00B15456">
        <w:rPr>
          <w:rFonts w:ascii="Times New Roman" w:hAnsi="Times New Roman" w:cs="Times New Roman"/>
          <w:b/>
        </w:rPr>
        <w:br/>
      </w:r>
      <w:r w:rsidR="00B15456">
        <w:rPr>
          <w:rFonts w:ascii="Times New Roman" w:hAnsi="Times New Roman" w:cs="Times New Roman"/>
          <w:b/>
        </w:rPr>
        <w:tab/>
      </w:r>
      <w:r w:rsidR="00B15456">
        <w:rPr>
          <w:rFonts w:ascii="Times New Roman" w:hAnsi="Times New Roman" w:cs="Times New Roman"/>
          <w:b/>
        </w:rPr>
        <w:tab/>
      </w:r>
      <w:r w:rsidRPr="007753E1">
        <w:rPr>
          <w:rFonts w:ascii="Times New Roman" w:hAnsi="Times New Roman" w:cs="Times New Roman"/>
          <w:b/>
        </w:rPr>
        <w:t>DEPARTAMENTAL PERÍODO 2026-2030”.</w:t>
      </w:r>
    </w:p>
    <w:p w14:paraId="4EBEB45D" w14:textId="1F1E6E55" w:rsidR="0070596E" w:rsidRDefault="0070596E" w:rsidP="007753E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 pone a consideración en general.</w:t>
      </w:r>
    </w:p>
    <w:p w14:paraId="21FFAE0E" w14:textId="7687B1D8" w:rsidR="007753E1" w:rsidRPr="007753E1" w:rsidRDefault="007753E1" w:rsidP="007753E1">
      <w:pPr>
        <w:spacing w:after="0" w:line="360" w:lineRule="auto"/>
        <w:ind w:firstLine="1418"/>
        <w:jc w:val="both"/>
        <w:rPr>
          <w:rFonts w:ascii="Times New Roman" w:hAnsi="Times New Roman" w:cs="Times New Roman"/>
          <w:lang w:val="es-UY"/>
        </w:rPr>
      </w:pPr>
      <w:r w:rsidRPr="007753E1">
        <w:rPr>
          <w:rFonts w:ascii="Times New Roman" w:hAnsi="Times New Roman" w:cs="Times New Roman"/>
          <w:lang w:val="es-UY"/>
        </w:rPr>
        <w:t xml:space="preserve">SEÑOR </w:t>
      </w:r>
      <w:proofErr w:type="gramStart"/>
      <w:r w:rsidRPr="007753E1">
        <w:rPr>
          <w:rFonts w:ascii="Times New Roman" w:hAnsi="Times New Roman" w:cs="Times New Roman"/>
          <w:lang w:val="es-UY"/>
        </w:rPr>
        <w:t>ROCCA.-</w:t>
      </w:r>
      <w:proofErr w:type="gramEnd"/>
      <w:r w:rsidRPr="007753E1">
        <w:rPr>
          <w:rFonts w:ascii="Times New Roman" w:hAnsi="Times New Roman" w:cs="Times New Roman"/>
          <w:lang w:val="es-UY"/>
        </w:rPr>
        <w:t xml:space="preserve"> Pido la palabra.</w:t>
      </w:r>
    </w:p>
    <w:p w14:paraId="07240316" w14:textId="1A6B2226" w:rsidR="0070596E" w:rsidRDefault="007753E1" w:rsidP="007753E1">
      <w:pPr>
        <w:spacing w:after="0" w:line="360" w:lineRule="auto"/>
        <w:ind w:firstLine="1418"/>
        <w:jc w:val="both"/>
        <w:rPr>
          <w:rFonts w:ascii="Times New Roman" w:hAnsi="Times New Roman" w:cs="Times New Roman"/>
          <w:lang w:val="es-UY"/>
        </w:rPr>
      </w:pPr>
      <w:r w:rsidRPr="007753E1">
        <w:rPr>
          <w:rFonts w:ascii="Times New Roman" w:hAnsi="Times New Roman" w:cs="Times New Roman"/>
          <w:lang w:val="es-UY"/>
        </w:rPr>
        <w:t xml:space="preserve">SEÑOR </w:t>
      </w:r>
      <w:proofErr w:type="gramStart"/>
      <w:r w:rsidRPr="007753E1">
        <w:rPr>
          <w:rFonts w:ascii="Times New Roman" w:hAnsi="Times New Roman" w:cs="Times New Roman"/>
          <w:lang w:val="es-UY"/>
        </w:rPr>
        <w:t>PRESIDENTE.-</w:t>
      </w:r>
      <w:proofErr w:type="gramEnd"/>
      <w:r w:rsidRPr="007753E1">
        <w:rPr>
          <w:rFonts w:ascii="Times New Roman" w:hAnsi="Times New Roman" w:cs="Times New Roman"/>
          <w:lang w:val="es-UY"/>
        </w:rPr>
        <w:t xml:space="preserve"> </w:t>
      </w:r>
      <w:r w:rsidR="005D5FA3">
        <w:rPr>
          <w:rFonts w:ascii="Times New Roman" w:hAnsi="Times New Roman" w:cs="Times New Roman"/>
          <w:lang w:val="es-UY"/>
        </w:rPr>
        <w:t>Bien, ratificamos, porque terminé de hacer la mención y nadie levantó la mano, por eso…</w:t>
      </w:r>
    </w:p>
    <w:p w14:paraId="0FD2E1F1" w14:textId="77777777" w:rsidR="005D5FA3" w:rsidRDefault="007753E1" w:rsidP="007753E1">
      <w:pPr>
        <w:spacing w:after="0" w:line="360" w:lineRule="auto"/>
        <w:ind w:firstLine="1418"/>
        <w:jc w:val="both"/>
        <w:rPr>
          <w:rFonts w:ascii="Times New Roman" w:hAnsi="Times New Roman" w:cs="Times New Roman"/>
          <w:lang w:val="es-UY"/>
        </w:rPr>
      </w:pPr>
      <w:r w:rsidRPr="007753E1">
        <w:rPr>
          <w:rFonts w:ascii="Times New Roman" w:hAnsi="Times New Roman" w:cs="Times New Roman"/>
          <w:lang w:val="es-UY"/>
        </w:rPr>
        <w:t>Tiene la palabra el señor edil Juan Pablo Rocca</w:t>
      </w:r>
      <w:r w:rsidR="005D5FA3">
        <w:rPr>
          <w:rFonts w:ascii="Times New Roman" w:hAnsi="Times New Roman" w:cs="Times New Roman"/>
          <w:lang w:val="es-UY"/>
        </w:rPr>
        <w:t>.</w:t>
      </w:r>
    </w:p>
    <w:p w14:paraId="68C50C4D" w14:textId="2C59CFBC" w:rsidR="007753E1" w:rsidRPr="007753E1" w:rsidRDefault="005D5FA3" w:rsidP="007753E1">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Perdón, señor edil, ¿usted es miembro informante? Treinta minutos.</w:t>
      </w:r>
    </w:p>
    <w:p w14:paraId="6A75CF2B" w14:textId="55084751" w:rsidR="007753E1" w:rsidRPr="007753E1" w:rsidRDefault="007753E1" w:rsidP="007753E1">
      <w:pPr>
        <w:spacing w:after="0" w:line="360" w:lineRule="auto"/>
        <w:ind w:firstLine="1418"/>
        <w:jc w:val="both"/>
        <w:rPr>
          <w:rFonts w:ascii="Times New Roman" w:hAnsi="Times New Roman" w:cs="Times New Roman"/>
          <w:lang w:val="es-UY"/>
        </w:rPr>
      </w:pPr>
      <w:r w:rsidRPr="007753E1">
        <w:rPr>
          <w:rFonts w:ascii="Times New Roman" w:hAnsi="Times New Roman" w:cs="Times New Roman"/>
          <w:lang w:val="es-UY"/>
        </w:rPr>
        <w:t xml:space="preserve">SEÑOR </w:t>
      </w:r>
      <w:proofErr w:type="gramStart"/>
      <w:r w:rsidRPr="007753E1">
        <w:rPr>
          <w:rFonts w:ascii="Times New Roman" w:hAnsi="Times New Roman" w:cs="Times New Roman"/>
          <w:lang w:val="es-UY"/>
        </w:rPr>
        <w:t>ROCCA.-</w:t>
      </w:r>
      <w:proofErr w:type="gramEnd"/>
      <w:r w:rsidRPr="007753E1">
        <w:rPr>
          <w:rFonts w:ascii="Times New Roman" w:hAnsi="Times New Roman" w:cs="Times New Roman"/>
          <w:lang w:val="es-UY"/>
        </w:rPr>
        <w:t xml:space="preserve"> Muchas gracias</w:t>
      </w:r>
      <w:r w:rsidR="003E6A25">
        <w:rPr>
          <w:rFonts w:ascii="Times New Roman" w:hAnsi="Times New Roman" w:cs="Times New Roman"/>
          <w:lang w:val="es-UY"/>
        </w:rPr>
        <w:t>,</w:t>
      </w:r>
      <w:r w:rsidRPr="007753E1">
        <w:rPr>
          <w:rFonts w:ascii="Times New Roman" w:hAnsi="Times New Roman" w:cs="Times New Roman"/>
          <w:lang w:val="es-UY"/>
        </w:rPr>
        <w:t xml:space="preserve"> señor presidente.</w:t>
      </w:r>
    </w:p>
    <w:p w14:paraId="4499A5B9" w14:textId="6A54CD06"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 xml:space="preserve">En primer lugar, quiero agradecer a los miembros de la Comisión Integrada de Hacienda y Presupuesto y Legislación y Reglamento que votaron afirmativamente para que se pueda hacer uso de la palabra como miembros informantes tanto para el </w:t>
      </w:r>
      <w:r w:rsidR="00FA054B">
        <w:rPr>
          <w:rFonts w:ascii="Times New Roman" w:hAnsi="Times New Roman" w:cs="Times New Roman"/>
          <w:i/>
          <w:lang w:val="es-UY"/>
        </w:rPr>
        <w:t>p</w:t>
      </w:r>
      <w:r w:rsidRPr="007753E1">
        <w:rPr>
          <w:rFonts w:ascii="Times New Roman" w:hAnsi="Times New Roman" w:cs="Times New Roman"/>
          <w:i/>
          <w:lang w:val="es-UY"/>
        </w:rPr>
        <w:t xml:space="preserve">residente como </w:t>
      </w:r>
      <w:r w:rsidR="00FA054B">
        <w:rPr>
          <w:rFonts w:ascii="Times New Roman" w:hAnsi="Times New Roman" w:cs="Times New Roman"/>
          <w:i/>
          <w:lang w:val="es-UY"/>
        </w:rPr>
        <w:t>s</w:t>
      </w:r>
      <w:r w:rsidRPr="007753E1">
        <w:rPr>
          <w:rFonts w:ascii="Times New Roman" w:hAnsi="Times New Roman" w:cs="Times New Roman"/>
          <w:i/>
          <w:lang w:val="es-UY"/>
        </w:rPr>
        <w:t xml:space="preserve">ecretario de la misma. Esto permitirá poder expresarnos, como lo garantiza nuestro Reglamento Interno, en primera instancia en un lapso máximo de 30 minutos y al declararse suficientemente debatido tenemos 15 minutos de cierre por si quedaran puntos para aclarar. </w:t>
      </w:r>
    </w:p>
    <w:p w14:paraId="557782C5" w14:textId="4234289A"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Si me lo permite</w:t>
      </w:r>
      <w:r w:rsidR="00FA054B">
        <w:rPr>
          <w:rFonts w:ascii="Times New Roman" w:hAnsi="Times New Roman" w:cs="Times New Roman"/>
          <w:i/>
          <w:lang w:val="es-UY"/>
        </w:rPr>
        <w:t>,</w:t>
      </w:r>
      <w:r w:rsidRPr="007753E1">
        <w:rPr>
          <w:rFonts w:ascii="Times New Roman" w:hAnsi="Times New Roman" w:cs="Times New Roman"/>
          <w:i/>
          <w:lang w:val="es-UY"/>
        </w:rPr>
        <w:t xml:space="preserve"> </w:t>
      </w:r>
      <w:r w:rsidR="00FA054B">
        <w:rPr>
          <w:rFonts w:ascii="Times New Roman" w:hAnsi="Times New Roman" w:cs="Times New Roman"/>
          <w:i/>
          <w:lang w:val="es-UY"/>
        </w:rPr>
        <w:t>señor p</w:t>
      </w:r>
      <w:r w:rsidRPr="007753E1">
        <w:rPr>
          <w:rFonts w:ascii="Times New Roman" w:hAnsi="Times New Roman" w:cs="Times New Roman"/>
          <w:i/>
          <w:lang w:val="es-UY"/>
        </w:rPr>
        <w:t>residente, para esta primera elocución voy a desarrollar 5 ejes:</w:t>
      </w:r>
    </w:p>
    <w:p w14:paraId="64E0B43A" w14:textId="0A54D406"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1- Sobre la gestión administrativa y las relaciones laborales</w:t>
      </w:r>
    </w:p>
    <w:p w14:paraId="1B6F0E28" w14:textId="6447DE58"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2- Sobre el modelo gestión financiero sustentado en deuda</w:t>
      </w:r>
    </w:p>
    <w:p w14:paraId="0E7EDC64" w14:textId="51FEA060"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3- Sobre la creación de fondos sociales y el déficit en el contralor y reglamentación</w:t>
      </w:r>
    </w:p>
    <w:p w14:paraId="33D9A339" w14:textId="0E5ACD99"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4- Sobre algunos puntos que entendemos que son una deuda política en este presupuesto</w:t>
      </w:r>
    </w:p>
    <w:p w14:paraId="3F5792B4" w14:textId="6E059AB5"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5- Conclusiones</w:t>
      </w:r>
    </w:p>
    <w:p w14:paraId="1DA3EACB" w14:textId="77777777" w:rsidR="007753E1" w:rsidRPr="007753E1" w:rsidRDefault="007753E1" w:rsidP="00B15456">
      <w:pPr>
        <w:spacing w:after="0" w:line="360" w:lineRule="auto"/>
        <w:jc w:val="both"/>
        <w:rPr>
          <w:rFonts w:ascii="Times New Roman" w:hAnsi="Times New Roman" w:cs="Times New Roman"/>
          <w:bCs/>
          <w:i/>
          <w:lang w:val="es-UY"/>
        </w:rPr>
      </w:pPr>
      <w:r w:rsidRPr="007753E1">
        <w:rPr>
          <w:rFonts w:ascii="Times New Roman" w:hAnsi="Times New Roman" w:cs="Times New Roman"/>
          <w:b/>
          <w:bCs/>
          <w:i/>
          <w:u w:val="single"/>
          <w:lang w:val="es-UY"/>
        </w:rPr>
        <w:lastRenderedPageBreak/>
        <w:t xml:space="preserve">I. Sobre la gestión administrativa y las relaciones laborales: </w:t>
      </w:r>
      <w:r w:rsidRPr="007753E1">
        <w:rPr>
          <w:rFonts w:ascii="Times New Roman" w:hAnsi="Times New Roman" w:cs="Times New Roman"/>
          <w:bCs/>
          <w:i/>
          <w:lang w:val="es-UY"/>
        </w:rPr>
        <w:t>los comentarios que quiero agregar son los siguientes, señor presidente:</w:t>
      </w:r>
    </w:p>
    <w:p w14:paraId="34733AB3" w14:textId="5BC6AC08"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Empezamos por lo más llamativo de este punto, este presupuesto consolida un aumento a 44 cargos de particular confianza política. Estamos hablando de un costo de 520 millones de pesos en el quinquenio o traducidos en 13 millones de dólares a valores de hoy. Pero la ambición no se detiene ahí. Se comunicó públicamente la creación de subdirecciones. La pregunta que nos hacemos es ¿</w:t>
      </w:r>
      <w:r w:rsidR="007A0E08">
        <w:rPr>
          <w:rFonts w:ascii="Times New Roman" w:hAnsi="Times New Roman" w:cs="Times New Roman"/>
          <w:i/>
          <w:lang w:val="es-UY"/>
        </w:rPr>
        <w:t>p</w:t>
      </w:r>
      <w:r w:rsidRPr="007753E1">
        <w:rPr>
          <w:rFonts w:ascii="Times New Roman" w:hAnsi="Times New Roman" w:cs="Times New Roman"/>
          <w:i/>
          <w:lang w:val="es-UY"/>
        </w:rPr>
        <w:t>ara qué? –como si no fuera</w:t>
      </w:r>
      <w:r w:rsidR="00627554">
        <w:rPr>
          <w:rFonts w:ascii="Times New Roman" w:hAnsi="Times New Roman" w:cs="Times New Roman"/>
          <w:i/>
          <w:lang w:val="es-UY"/>
        </w:rPr>
        <w:t>n</w:t>
      </w:r>
      <w:r w:rsidRPr="007753E1">
        <w:rPr>
          <w:rFonts w:ascii="Times New Roman" w:hAnsi="Times New Roman" w:cs="Times New Roman"/>
          <w:i/>
          <w:lang w:val="es-UY"/>
        </w:rPr>
        <w:t xml:space="preserve"> suficiente</w:t>
      </w:r>
      <w:r w:rsidR="00627554">
        <w:rPr>
          <w:rFonts w:ascii="Times New Roman" w:hAnsi="Times New Roman" w:cs="Times New Roman"/>
          <w:i/>
          <w:lang w:val="es-UY"/>
        </w:rPr>
        <w:t>s</w:t>
      </w:r>
      <w:r w:rsidRPr="007753E1">
        <w:rPr>
          <w:rFonts w:ascii="Times New Roman" w:hAnsi="Times New Roman" w:cs="Times New Roman"/>
          <w:i/>
          <w:lang w:val="es-UY"/>
        </w:rPr>
        <w:t xml:space="preserve"> los 44 cargo</w:t>
      </w:r>
      <w:r w:rsidR="00F25CFA">
        <w:rPr>
          <w:rFonts w:ascii="Times New Roman" w:hAnsi="Times New Roman" w:cs="Times New Roman"/>
          <w:i/>
          <w:lang w:val="es-UY"/>
        </w:rPr>
        <w:t>s</w:t>
      </w:r>
      <w:r w:rsidRPr="007753E1">
        <w:rPr>
          <w:rFonts w:ascii="Times New Roman" w:hAnsi="Times New Roman" w:cs="Times New Roman"/>
          <w:i/>
          <w:lang w:val="es-UY"/>
        </w:rPr>
        <w:t xml:space="preserve"> de particular confianza política-. Mientras el discurso oficialista habla de austeridad y de crisis, la realidad nos dice que están montando una estructura burocrática política. Son 13 millones de dólares que no van </w:t>
      </w:r>
      <w:r w:rsidR="00094AFF">
        <w:rPr>
          <w:rFonts w:ascii="Times New Roman" w:hAnsi="Times New Roman" w:cs="Times New Roman"/>
          <w:i/>
          <w:lang w:val="es-UY"/>
        </w:rPr>
        <w:t>par</w:t>
      </w:r>
      <w:r w:rsidRPr="007753E1">
        <w:rPr>
          <w:rFonts w:ascii="Times New Roman" w:hAnsi="Times New Roman" w:cs="Times New Roman"/>
          <w:i/>
          <w:lang w:val="es-UY"/>
        </w:rPr>
        <w:t>a arreglar las calles, que no van al alumbrado público, que no van a políticas sociales de impacto.</w:t>
      </w:r>
    </w:p>
    <w:p w14:paraId="439FAD68" w14:textId="1B553352"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Hay un hecho que nos llamó poderosamente la atención durante el trabajo en comisión y que desnuda la falta de rigor de este presupuesto. Cuando recibimos a los responsables de Gestión Administrativa y Recursos Humanos de la Intendencia de Salto, nos encontramos con un vacío alarmante. Es increíble, pero real: los jerarcas que deben manejar de memoria y con basto conocimiento información certera sobre el ABC de su tarea, es decir no sabían cuántos funcionarios hay hoy en planilla, no tenían clara la cantidad de designaciones políticas, desconocían el número de monotributos contratados y, lo más grave, no pudieron explicar cuál es la visión del gobierno departamental so</w:t>
      </w:r>
      <w:r w:rsidR="0039772C">
        <w:rPr>
          <w:rFonts w:ascii="Times New Roman" w:hAnsi="Times New Roman" w:cs="Times New Roman"/>
          <w:i/>
          <w:lang w:val="es-UY"/>
        </w:rPr>
        <w:t>bre el porcentaje objetivo del r</w:t>
      </w:r>
      <w:r w:rsidRPr="007753E1">
        <w:rPr>
          <w:rFonts w:ascii="Times New Roman" w:hAnsi="Times New Roman" w:cs="Times New Roman"/>
          <w:i/>
          <w:lang w:val="es-UY"/>
        </w:rPr>
        <w:t xml:space="preserve">ubro 0 para el funcionamiento óptimo de la comuna salteña. </w:t>
      </w:r>
    </w:p>
    <w:p w14:paraId="5FCC5A74" w14:textId="0D080065"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 xml:space="preserve">Tras no poder responder presencialmente, tuvieron que enviarnos la documentación días después para intentar emparchar lo que en sala no pudieron hacer. De esta documentación se desprende que hay 146 designaciones directas en menos de un año cuando cesaron 291 funcionarios porque la Intendencia estaba en crisis. </w:t>
      </w:r>
    </w:p>
    <w:p w14:paraId="3DB6EEA8" w14:textId="2476A40F"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Aunque extraoficialmente manejamos que al día de hoy siguen creciendo las designaciones directas, por ejemplo, para aterrizarlo en cifras, desde que se dieron los ceses se aumentó un 10</w:t>
      </w:r>
      <w:r w:rsidR="00D818A4">
        <w:rPr>
          <w:rFonts w:ascii="Times New Roman" w:hAnsi="Times New Roman" w:cs="Times New Roman"/>
          <w:i/>
          <w:lang w:val="es-UY"/>
        </w:rPr>
        <w:t xml:space="preserve"> </w:t>
      </w:r>
      <w:r w:rsidRPr="007753E1">
        <w:rPr>
          <w:rFonts w:ascii="Times New Roman" w:hAnsi="Times New Roman" w:cs="Times New Roman"/>
          <w:i/>
          <w:lang w:val="es-UY"/>
        </w:rPr>
        <w:t xml:space="preserve">% el rubro 0. Hemos visto desfilar hacia la planilla municipal a exfuncionarios de la CTM de Salto Grande y a exediles. Pareciera que pasó desapercibido que existe una ley vigente, recientemente aprobada en el Parlamento, que puso en la discusión pública la necesidad de dar otro mensaje como </w:t>
      </w:r>
      <w:r w:rsidR="0039772C">
        <w:rPr>
          <w:rFonts w:ascii="Times New Roman" w:hAnsi="Times New Roman" w:cs="Times New Roman"/>
          <w:i/>
          <w:lang w:val="es-UY"/>
        </w:rPr>
        <w:t>E</w:t>
      </w:r>
      <w:r w:rsidRPr="007753E1">
        <w:rPr>
          <w:rFonts w:ascii="Times New Roman" w:hAnsi="Times New Roman" w:cs="Times New Roman"/>
          <w:i/>
          <w:lang w:val="es-UY"/>
        </w:rPr>
        <w:t xml:space="preserve">stado sobre el ingreso a la función pública. </w:t>
      </w:r>
    </w:p>
    <w:p w14:paraId="2DEE66B1" w14:textId="0C54ECC4"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lastRenderedPageBreak/>
        <w:t xml:space="preserve">A esto se suma el aumento discrecional de las compensaciones especiales. Esta va a ser la tónica de esta noche, no hay criterios y no hay reglamentación que limite la discrecionalidad. No quiero dejar pasar en alto la doble vara con la que este gobierno departamental mide el dinero </w:t>
      </w:r>
      <w:r w:rsidR="00FA7DD6">
        <w:rPr>
          <w:rFonts w:ascii="Times New Roman" w:hAnsi="Times New Roman" w:cs="Times New Roman"/>
          <w:i/>
          <w:lang w:val="es-UY"/>
        </w:rPr>
        <w:t xml:space="preserve">de </w:t>
      </w:r>
      <w:r w:rsidRPr="007753E1">
        <w:rPr>
          <w:rFonts w:ascii="Times New Roman" w:hAnsi="Times New Roman" w:cs="Times New Roman"/>
          <w:i/>
          <w:lang w:val="es-UY"/>
        </w:rPr>
        <w:t xml:space="preserve">los recursos de la Intendencia. Escuchamos en este mismo recinto al Director de Hacienda criticar lo que él llamó una cantidad “exacerbada” de partidas por prima de insalubridad. Fíjese qué concepto, señor </w:t>
      </w:r>
      <w:r w:rsidR="00511B0C">
        <w:rPr>
          <w:rFonts w:ascii="Times New Roman" w:hAnsi="Times New Roman" w:cs="Times New Roman"/>
          <w:i/>
          <w:lang w:val="es-UY"/>
        </w:rPr>
        <w:t>p</w:t>
      </w:r>
      <w:r w:rsidRPr="007753E1">
        <w:rPr>
          <w:rFonts w:ascii="Times New Roman" w:hAnsi="Times New Roman" w:cs="Times New Roman"/>
          <w:i/>
          <w:lang w:val="es-UY"/>
        </w:rPr>
        <w:t>residente: el gobierno departamental entiende prioritario revisar el pago de una partida al trabajador que trabaja en condiciones particulares que ponen su salud en riesgo. A eso le llaman "exacerbado". Pero curiosamente, ese pudor financiero desaparece cuando se trata de cargos políticos. Porque en este mismo presupuesto se aumentan a 15 las compensaciones especiales y se crean nuevas figuras retributivas sin una reglamentación clara. Atenta directamente contra el principio de igualdad, a igual tarea, igual remuneración.</w:t>
      </w:r>
    </w:p>
    <w:p w14:paraId="2DE66EF7" w14:textId="1A9C91F1"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Todo esto nos lleva a la farsa de la reducción de funcionarios municipales, el gobierno departamental se jacta de haber bajado la plantilla a 1.593 funcionarios. Es una verdad a medias, y</w:t>
      </w:r>
      <w:r w:rsidR="00C91B9F">
        <w:rPr>
          <w:rFonts w:ascii="Times New Roman" w:hAnsi="Times New Roman" w:cs="Times New Roman"/>
          <w:i/>
          <w:lang w:val="es-UY"/>
        </w:rPr>
        <w:t>,</w:t>
      </w:r>
      <w:r w:rsidRPr="007753E1">
        <w:rPr>
          <w:rFonts w:ascii="Times New Roman" w:hAnsi="Times New Roman" w:cs="Times New Roman"/>
          <w:i/>
          <w:lang w:val="es-UY"/>
        </w:rPr>
        <w:t xml:space="preserve"> por tanto, una mentira completa. A esto hay que sumarle la contratación de 178 monotributistas, más las licitaciones vigentes para fundaciones, ONG y cooperativas que van a sustituir tareas municipales. Queda expuesta la tercerización de la función pública para ocultar el número real de dependientes, lo cual, esto deviene en la precarización del trabajo: gente que trabaja para la Intendencia</w:t>
      </w:r>
      <w:r w:rsidR="00360D8A">
        <w:rPr>
          <w:rFonts w:ascii="Times New Roman" w:hAnsi="Times New Roman" w:cs="Times New Roman"/>
          <w:i/>
          <w:lang w:val="es-UY"/>
        </w:rPr>
        <w:t>,</w:t>
      </w:r>
      <w:r w:rsidRPr="007753E1">
        <w:rPr>
          <w:rFonts w:ascii="Times New Roman" w:hAnsi="Times New Roman" w:cs="Times New Roman"/>
          <w:i/>
          <w:lang w:val="es-UY"/>
        </w:rPr>
        <w:t xml:space="preserve"> pero no tiene los derechos del municipal.</w:t>
      </w:r>
    </w:p>
    <w:p w14:paraId="7C3BCB53" w14:textId="34CD3424"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Llegamos ahora a lo que considero el punto bastante engañoso de este presu</w:t>
      </w:r>
      <w:r w:rsidR="00A32CB3">
        <w:rPr>
          <w:rFonts w:ascii="Times New Roman" w:hAnsi="Times New Roman" w:cs="Times New Roman"/>
          <w:i/>
          <w:lang w:val="es-UY"/>
        </w:rPr>
        <w:t>puesto, se nos promete, que el r</w:t>
      </w:r>
      <w:r w:rsidRPr="007753E1">
        <w:rPr>
          <w:rFonts w:ascii="Times New Roman" w:hAnsi="Times New Roman" w:cs="Times New Roman"/>
          <w:i/>
          <w:lang w:val="es-UY"/>
        </w:rPr>
        <w:t>ubro 0 bajará al 45</w:t>
      </w:r>
      <w:r w:rsidR="00A32CB3">
        <w:rPr>
          <w:rFonts w:ascii="Times New Roman" w:hAnsi="Times New Roman" w:cs="Times New Roman"/>
          <w:i/>
          <w:lang w:val="es-UY"/>
        </w:rPr>
        <w:t xml:space="preserve"> </w:t>
      </w:r>
      <w:r w:rsidRPr="007753E1">
        <w:rPr>
          <w:rFonts w:ascii="Times New Roman" w:hAnsi="Times New Roman" w:cs="Times New Roman"/>
          <w:i/>
          <w:lang w:val="es-UY"/>
        </w:rPr>
        <w:t xml:space="preserve">% de los egresos para el año 2027. A simple vista, uno podría pensar en el posible mérito que hay detrás de esto, pero esto es una trampa matemática básica porque ese porcentaje no baja porque haya un mérito en la gestión, ni porque se esté ajustando el cinturón en cargos políticos o designaciones directas, ni porque se haya optimizado la estructura. El </w:t>
      </w:r>
      <w:r w:rsidR="00A32CB3">
        <w:rPr>
          <w:rFonts w:ascii="Times New Roman" w:hAnsi="Times New Roman" w:cs="Times New Roman"/>
          <w:i/>
          <w:lang w:val="es-UY"/>
        </w:rPr>
        <w:t>r</w:t>
      </w:r>
      <w:r w:rsidRPr="007753E1">
        <w:rPr>
          <w:rFonts w:ascii="Times New Roman" w:hAnsi="Times New Roman" w:cs="Times New Roman"/>
          <w:i/>
          <w:lang w:val="es-UY"/>
        </w:rPr>
        <w:t>ubro 0 baja porcentualmente porque el total del presupuesto se infló con los millones del endeudamiento que solicitaron a finales del año pasado, aumentan los ingresos por ende los rubros disminuyen en proporción.</w:t>
      </w:r>
    </w:p>
    <w:p w14:paraId="1CF427F0" w14:textId="11EF2586"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lastRenderedPageBreak/>
        <w:t xml:space="preserve">Señor </w:t>
      </w:r>
      <w:r w:rsidR="00A32CB3">
        <w:rPr>
          <w:rFonts w:ascii="Times New Roman" w:hAnsi="Times New Roman" w:cs="Times New Roman"/>
          <w:i/>
          <w:lang w:val="es-UY"/>
        </w:rPr>
        <w:t>p</w:t>
      </w:r>
      <w:r w:rsidRPr="007753E1">
        <w:rPr>
          <w:rFonts w:ascii="Times New Roman" w:hAnsi="Times New Roman" w:cs="Times New Roman"/>
          <w:i/>
          <w:lang w:val="es-UY"/>
        </w:rPr>
        <w:t>residente, quiero hacer un paréntesis necesario para realizar una aclaración de estricta justicia. Se ha escuchado en este recinto, incluso en algún medio de prensa, una crítica feroz hacia Adeoms. Se les ha intentado cargar con la culpa de la falta de avances, bajo la premisa falsa de que el sindicato no presentó propuestas concretas de modificación en la comisión. Esa premisa, no solo es injusta, sino que parte de un error conceptual y fáctico.</w:t>
      </w:r>
    </w:p>
    <w:p w14:paraId="5DACF488" w14:textId="512DA34D"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El pasado 21 de noviembre, Adeoms presentó 34 propuestas claras y específicas para una mesa de negociación. Propuestas que nosotros, como Junta Departamental, podríamos haber ratificado para dar garantías de estabilidad y crecimiento a la familia municipal. Por si algún edil no tuvo el tiempo —o la voluntad— de acceder a ellas, me permito resumir algunos puntos que este presupuesto dejó pasar, perdiendo una oportunidad de avanzar en una agenda derechos laborales.</w:t>
      </w:r>
    </w:p>
    <w:p w14:paraId="4F2DF726" w14:textId="4D763AB8"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Antes de nombrar algunas que se destacan, no puedo dejar de expresar que es inaudito que el Gobierno Departamental confiese que el presupuesto se elaboró "sin tiempo" para negociar con los trabajadores. Una de las consecuencias más claras: no hay aumento real del salario. Por ejemplo, Adeoms solicitó un aumento del 4</w:t>
      </w:r>
      <w:r w:rsidR="00D02E37">
        <w:rPr>
          <w:rFonts w:ascii="Times New Roman" w:hAnsi="Times New Roman" w:cs="Times New Roman"/>
          <w:i/>
          <w:lang w:val="es-UY"/>
        </w:rPr>
        <w:t xml:space="preserve"> </w:t>
      </w:r>
      <w:r w:rsidRPr="007753E1">
        <w:rPr>
          <w:rFonts w:ascii="Times New Roman" w:hAnsi="Times New Roman" w:cs="Times New Roman"/>
          <w:i/>
          <w:lang w:val="es-UY"/>
        </w:rPr>
        <w:t>% anual sumado al ajuste por IPC, esto en términos de egresos no es nada que la Intendencia de Salto no pueda llevarlo adelante. También se propuso un nuevo Manual de Categorización y la modificación de los criterios de ascenso. El trabajador pedía que el ascenso sea por concurso y evaluación de conocimientos, no por el color político.</w:t>
      </w:r>
    </w:p>
    <w:p w14:paraId="316F3C4E" w14:textId="483D8059"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Propusieron evaluaciones de desempeño anuales y un área de formación continua. El trabajador municipal quiere ser más eficiente para el vecino; es el gobierno departamental el que no le da las herramientas. Y aquí está la clave de lo que hablábamos antes: el sindicato pidió explícitamente la limitación de contratación de cooperativas y monotributos que sustituyan la labor del funcionario.</w:t>
      </w:r>
    </w:p>
    <w:p w14:paraId="13694B77" w14:textId="724BA29E" w:rsidR="007753E1" w:rsidRPr="007753E1" w:rsidRDefault="00C8047C"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t>Les</w:t>
      </w:r>
      <w:r w:rsidR="007753E1" w:rsidRPr="007753E1">
        <w:rPr>
          <w:rFonts w:ascii="Times New Roman" w:hAnsi="Times New Roman" w:cs="Times New Roman"/>
          <w:i/>
          <w:lang w:val="es-UY"/>
        </w:rPr>
        <w:t xml:space="preserve"> dedican a propuestas vinculadas a la salud y seguridad de los funcionarios municipales desde la atención psicológica hasta chequeos médicos obligatorios y el análisis de tareas insalubres. No es más que solicitar dignidad y salud en el trabajo. Es inentendible que no esté contemplado en el presupuesto hoy.</w:t>
      </w:r>
    </w:p>
    <w:p w14:paraId="4980C083" w14:textId="5A090FEB" w:rsidR="007753E1" w:rsidRPr="007753E1" w:rsidRDefault="007753E1" w:rsidP="007753E1">
      <w:pPr>
        <w:spacing w:after="0" w:line="360" w:lineRule="auto"/>
        <w:ind w:firstLine="1418"/>
        <w:jc w:val="both"/>
        <w:rPr>
          <w:rFonts w:ascii="Times New Roman" w:hAnsi="Times New Roman" w:cs="Times New Roman"/>
          <w:i/>
          <w:lang w:val="es-UY"/>
        </w:rPr>
      </w:pPr>
      <w:r w:rsidRPr="007753E1">
        <w:rPr>
          <w:rFonts w:ascii="Times New Roman" w:hAnsi="Times New Roman" w:cs="Times New Roman"/>
          <w:i/>
          <w:lang w:val="es-UY"/>
        </w:rPr>
        <w:lastRenderedPageBreak/>
        <w:t>Señor presidente</w:t>
      </w:r>
      <w:r w:rsidR="00EF5EEA">
        <w:rPr>
          <w:rFonts w:ascii="Times New Roman" w:hAnsi="Times New Roman" w:cs="Times New Roman"/>
          <w:i/>
          <w:lang w:val="es-UY"/>
        </w:rPr>
        <w:t>,</w:t>
      </w:r>
      <w:r w:rsidRPr="007753E1">
        <w:rPr>
          <w:rFonts w:ascii="Times New Roman" w:hAnsi="Times New Roman" w:cs="Times New Roman"/>
          <w:i/>
          <w:lang w:val="es-UY"/>
        </w:rPr>
        <w:t xml:space="preserve"> podría seguir enumerando las 34 consignas, pero con estas da como muestra para demostrar que propuestas existieron, lo que no hubo fue voluntad política de escucharlas, lamentablemente por “falta de tiempo”.</w:t>
      </w:r>
    </w:p>
    <w:p w14:paraId="6D76F289" w14:textId="77777777" w:rsidR="0016024E"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Antes de concluir este eje, no puedo dejar pasar lo que considero la "perlita" de este presupuesto. </w:t>
      </w:r>
    </w:p>
    <w:p w14:paraId="6B7272FE" w14:textId="0B6CF16F"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En la última sesión, casi al borde del cierre y sin mediar argumento técnico alguno, ingresaron la derogación del Artículo 38 del Presupuesto Quinquenal vigente. Es llamativo porque cuando los asesores jurídicos del Gobierno Departamental estuvieron presentes en la comisión, dieron vueltas y vueltas sobre este punto. Lo despreciaron intelectualmente, lo cuestionaron académicamente y, sobre todo, lo atacaron políticamente. Esta derogación "entre gallos y medianoche" demuestra qué óptica tiene sobre las relaciones laborales.</w:t>
      </w:r>
    </w:p>
    <w:p w14:paraId="20B27D66" w14:textId="77777777" w:rsidR="002C74C4" w:rsidRPr="00F05357" w:rsidRDefault="002C74C4" w:rsidP="0016024E">
      <w:pPr>
        <w:spacing w:after="0" w:line="360" w:lineRule="auto"/>
        <w:jc w:val="both"/>
        <w:rPr>
          <w:rFonts w:ascii="Times New Roman" w:hAnsi="Times New Roman" w:cs="Times New Roman"/>
          <w:b/>
          <w:bCs/>
          <w:i/>
          <w:u w:val="single"/>
          <w:lang w:val="es-UY"/>
        </w:rPr>
      </w:pPr>
      <w:r w:rsidRPr="00F05357">
        <w:rPr>
          <w:rFonts w:ascii="Times New Roman" w:hAnsi="Times New Roman" w:cs="Times New Roman"/>
          <w:b/>
          <w:bCs/>
          <w:i/>
          <w:u w:val="single"/>
          <w:lang w:val="es-UY"/>
        </w:rPr>
        <w:t>II. Sobre el modelo gestión financiero sustentado en deuda:</w:t>
      </w:r>
    </w:p>
    <w:p w14:paraId="7A818718"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Los comentarios que quiero aportar son:</w:t>
      </w:r>
    </w:p>
    <w:p w14:paraId="5628AA24" w14:textId="3116D23A"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Entramos ahora en el terreno financiero, donde los números nos preocupan. Este presupuesto se sostiene sobre un endeudamiento a 20 años. Hagan la cuenta con nosotros: durante los próximos 6 años, el pago de las cuotas consumirá entre 400 a 500 millones de pesos anuales dependiendo de cuál opción</w:t>
      </w:r>
      <w:r w:rsidR="006C754E">
        <w:rPr>
          <w:rFonts w:ascii="Times New Roman" w:hAnsi="Times New Roman" w:cs="Times New Roman"/>
          <w:i/>
          <w:lang w:val="es-UY"/>
        </w:rPr>
        <w:t xml:space="preserve"> se elija</w:t>
      </w:r>
      <w:r w:rsidRPr="00F05357">
        <w:rPr>
          <w:rFonts w:ascii="Times New Roman" w:hAnsi="Times New Roman" w:cs="Times New Roman"/>
          <w:i/>
          <w:lang w:val="es-UY"/>
        </w:rPr>
        <w:t xml:space="preserve"> de acreedor finalmente. Para que tengan una dimensión: se estima que Salto recauda por SUCIVE unos 766 millones de pesos. Es decir, el 65</w:t>
      </w:r>
      <w:r w:rsidR="000C4406">
        <w:rPr>
          <w:rFonts w:ascii="Times New Roman" w:hAnsi="Times New Roman" w:cs="Times New Roman"/>
          <w:i/>
          <w:lang w:val="es-UY"/>
        </w:rPr>
        <w:t xml:space="preserve"> </w:t>
      </w:r>
      <w:r w:rsidRPr="00F05357">
        <w:rPr>
          <w:rFonts w:ascii="Times New Roman" w:hAnsi="Times New Roman" w:cs="Times New Roman"/>
          <w:i/>
          <w:lang w:val="es-UY"/>
        </w:rPr>
        <w:t>% de lo que pagan los salteños por sus vehículos ya está comprometido para pagar deuda.</w:t>
      </w:r>
    </w:p>
    <w:p w14:paraId="7113FBD2" w14:textId="3CF9BAB1"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Debemos ser claros: este modelo que hoy nos presentan no tiene nada de innovador. Es una fórmula que, lamentablemente, estamos viendo replicarse en diferentes Intendencias del país: burocracia inflada y endeudamiento irresponsable. Esto termina hipotecando cualquier planificación futura. Pero lo más grave, es que este presupuesto nace con un escaso consenso político. Y un gobierno que decide avanzar solo, ignorando a los trabajadores y ahora ni discutirlo, porque iban a votarlo en general sin discusión, eso habla un montón de la categoría que tiene este presupuesto.</w:t>
      </w:r>
    </w:p>
    <w:p w14:paraId="26B091D7" w14:textId="76EF7F12"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Puede parecer una cuestión meramente contable, de "números", como quien dice; pero la forma en que el gobierno departamental armó el presupuesto es, cuanto menos, curiosa. Como ediles, tuvimos una primera aproximación a las cifras </w:t>
      </w:r>
      <w:r w:rsidRPr="00F05357">
        <w:rPr>
          <w:rFonts w:ascii="Times New Roman" w:hAnsi="Times New Roman" w:cs="Times New Roman"/>
          <w:i/>
          <w:lang w:val="es-UY"/>
        </w:rPr>
        <w:lastRenderedPageBreak/>
        <w:t xml:space="preserve">actuales de la Intendencia a través de la documentación enviada al Tribunal de Cuentas para la solicitud de endeudamiento a 20 años. En su momento fuimos muy críticos: los números estaban "ajustados" para que los saldos parecieran aceptables y así demostrar una solvencia financiera. Lo dijimos en sesión, lo volvemos a repetir: si proyectamos los números de forma real y eliminamos partidas que no deberían figurar, el saldo iba a dar negativo, especialmente por el impacto de las cuotas del Fideicomiso Daymán y “Fideicomiso 2026”. En el proceso de estudio de este presupuesto nos encontramos con la sorpresa de nuevos ajustes y diferencias en varios rubros. Esto nos genera reflexiones y preocupaciones sobre su ejecución práctica:  </w:t>
      </w:r>
    </w:p>
    <w:p w14:paraId="5ED7A3F8" w14:textId="3B3BF138"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¿Por qué existe una diferencia de 400 millones de pesos entre lo presentado al Tribunal de Cuentas y lo planificado en este presupuesto respecto a ingresos departamentales (tasas, impuestos y precios)? ¿A qué se debe tal brecha? Discutir proyecciones de la Intendencia en negativo tiene repercusiones reales; no podemos aceptar, simplemente es un ejercicio teórico contable.</w:t>
      </w:r>
    </w:p>
    <w:p w14:paraId="11BA4A25" w14:textId="25C3A3F8"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Tomando como base el estimado de ingresos departamentales de este presupuesto y comparándolo con la rendición de cuentas al 31 de diciembre de 2024, se observa un incremento del 14</w:t>
      </w:r>
      <w:r w:rsidR="00BF115A">
        <w:rPr>
          <w:rFonts w:ascii="Times New Roman" w:hAnsi="Times New Roman" w:cs="Times New Roman"/>
          <w:i/>
          <w:lang w:val="es-UY"/>
        </w:rPr>
        <w:t xml:space="preserve"> </w:t>
      </w:r>
      <w:r w:rsidRPr="00F05357">
        <w:rPr>
          <w:rFonts w:ascii="Times New Roman" w:hAnsi="Times New Roman" w:cs="Times New Roman"/>
          <w:i/>
          <w:lang w:val="es-UY"/>
        </w:rPr>
        <w:t>% en impuestos, 27</w:t>
      </w:r>
      <w:r w:rsidR="00BF115A">
        <w:rPr>
          <w:rFonts w:ascii="Times New Roman" w:hAnsi="Times New Roman" w:cs="Times New Roman"/>
          <w:i/>
          <w:lang w:val="es-UY"/>
        </w:rPr>
        <w:t xml:space="preserve"> </w:t>
      </w:r>
      <w:r w:rsidRPr="00F05357">
        <w:rPr>
          <w:rFonts w:ascii="Times New Roman" w:hAnsi="Times New Roman" w:cs="Times New Roman"/>
          <w:i/>
          <w:lang w:val="es-UY"/>
        </w:rPr>
        <w:t>% en tasas y 13</w:t>
      </w:r>
      <w:r w:rsidR="00BF115A">
        <w:rPr>
          <w:rFonts w:ascii="Times New Roman" w:hAnsi="Times New Roman" w:cs="Times New Roman"/>
          <w:i/>
          <w:lang w:val="es-UY"/>
        </w:rPr>
        <w:t xml:space="preserve"> </w:t>
      </w:r>
      <w:r w:rsidRPr="00F05357">
        <w:rPr>
          <w:rFonts w:ascii="Times New Roman" w:hAnsi="Times New Roman" w:cs="Times New Roman"/>
          <w:i/>
          <w:lang w:val="es-UY"/>
        </w:rPr>
        <w:t>% en precios. Estos porcentajes promedian muy por encima de la inflación de 2025, que rondó el 3,6</w:t>
      </w:r>
      <w:r w:rsidR="00BF115A">
        <w:rPr>
          <w:rFonts w:ascii="Times New Roman" w:hAnsi="Times New Roman" w:cs="Times New Roman"/>
          <w:i/>
          <w:lang w:val="es-UY"/>
        </w:rPr>
        <w:t xml:space="preserve"> </w:t>
      </w:r>
      <w:r w:rsidRPr="00F05357">
        <w:rPr>
          <w:rFonts w:ascii="Times New Roman" w:hAnsi="Times New Roman" w:cs="Times New Roman"/>
          <w:i/>
          <w:lang w:val="es-UY"/>
        </w:rPr>
        <w:t>%. S</w:t>
      </w:r>
      <w:r w:rsidR="00BF115A">
        <w:rPr>
          <w:rFonts w:ascii="Times New Roman" w:hAnsi="Times New Roman" w:cs="Times New Roman"/>
          <w:i/>
          <w:lang w:val="es-UY"/>
        </w:rPr>
        <w:t>eñor p</w:t>
      </w:r>
      <w:r w:rsidRPr="00F05357">
        <w:rPr>
          <w:rFonts w:ascii="Times New Roman" w:hAnsi="Times New Roman" w:cs="Times New Roman"/>
          <w:i/>
          <w:lang w:val="es-UY"/>
        </w:rPr>
        <w:t>residente</w:t>
      </w:r>
      <w:r w:rsidR="00BF115A">
        <w:rPr>
          <w:rFonts w:ascii="Times New Roman" w:hAnsi="Times New Roman" w:cs="Times New Roman"/>
          <w:i/>
          <w:lang w:val="es-UY"/>
        </w:rPr>
        <w:t>,</w:t>
      </w:r>
      <w:r w:rsidRPr="00F05357">
        <w:rPr>
          <w:rFonts w:ascii="Times New Roman" w:hAnsi="Times New Roman" w:cs="Times New Roman"/>
          <w:i/>
          <w:lang w:val="es-UY"/>
        </w:rPr>
        <w:t xml:space="preserve"> le voy a dar unos ejemplo</w:t>
      </w:r>
      <w:r w:rsidR="00BF115A">
        <w:rPr>
          <w:rFonts w:ascii="Times New Roman" w:hAnsi="Times New Roman" w:cs="Times New Roman"/>
          <w:i/>
          <w:lang w:val="es-UY"/>
        </w:rPr>
        <w:t>s</w:t>
      </w:r>
      <w:r w:rsidRPr="00F05357">
        <w:rPr>
          <w:rFonts w:ascii="Times New Roman" w:hAnsi="Times New Roman" w:cs="Times New Roman"/>
          <w:i/>
          <w:lang w:val="es-UY"/>
        </w:rPr>
        <w:t xml:space="preserve"> muy concretos y prácticos para entender este punto: En el ejercicio pasado, se diseñaron medidas concretas para ensanchar la base de contribuyentes y generar una redistribución más justa de la carga tributaria. Se implementaron medidas como:</w:t>
      </w:r>
    </w:p>
    <w:p w14:paraId="32BB3A3E"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La incorporación de la tasa de alumbrado a la factura de UTE.</w:t>
      </w:r>
    </w:p>
    <w:p w14:paraId="53B63D54"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El ajuste basado en criterios territoriales para el cobro de alumbrado y barrido, para que cada cual pague lo que corresponde según su zona.</w:t>
      </w:r>
    </w:p>
    <w:p w14:paraId="115BB36F"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El tratamiento específico de los grandes deudores de contribución inmobiliaria.</w:t>
      </w:r>
    </w:p>
    <w:p w14:paraId="05FF5CBB"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El ajuste en la progresividad de la contribución inmobiliaria para el sector de hotelería.</w:t>
      </w:r>
    </w:p>
    <w:p w14:paraId="30951646"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La creación de tasas para obras de ingeniería especial a gran escala, como parques eólicos y antenas.</w:t>
      </w:r>
    </w:p>
    <w:p w14:paraId="628458F0"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lastRenderedPageBreak/>
        <w:t>Entre otras medidas que discutimos en este recinto.</w:t>
      </w:r>
    </w:p>
    <w:p w14:paraId="0A54E368" w14:textId="3E23AE40"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Si uno observa la evolución de la recaudación entre 2020 y 2023, verá un crecimiento ampliamente superior a la inflación. Eso no es casualidad; fue consecuencia de esas acciones. Sin embargo, cuando leemos este presupuesto, esa visión no se percibe. No visualizamos ni una sola medida de eficiencia recaudatoria que pueda superar en términos porcentuales la capacidad de recaudación que se viene dando desde el 2024. Ante este escenario, quedan tres opciones: 1) se viene un aumento fiscal que aún no conocemos cómo se va a implementar, es decir un impuestazo 2) se aplicarán medidas para ampliar la base de contribuyentes activos de forma agresiva, o 3) simplemente están "inflando" las proyecciones para que los números cierren en el papel. Ya lo hicieron una vez, lo pueden hacer dos veces. Lo</w:t>
      </w:r>
      <w:r w:rsidR="00485781">
        <w:rPr>
          <w:rFonts w:ascii="Times New Roman" w:hAnsi="Times New Roman" w:cs="Times New Roman"/>
          <w:i/>
          <w:lang w:val="es-UY"/>
        </w:rPr>
        <w:t xml:space="preserve"> que sí</w:t>
      </w:r>
      <w:r w:rsidRPr="00F05357">
        <w:rPr>
          <w:rFonts w:ascii="Times New Roman" w:hAnsi="Times New Roman" w:cs="Times New Roman"/>
          <w:i/>
          <w:lang w:val="es-UY"/>
        </w:rPr>
        <w:t xml:space="preserve"> tengo la certeza es que solo el tiempo traerá claridad, pero no olvidemos que, al final del día, quien paga estas decisiones es el contribuyente.</w:t>
      </w:r>
    </w:p>
    <w:p w14:paraId="75A4B5B0" w14:textId="4D422CC7" w:rsidR="002C74C4" w:rsidRPr="00F05357" w:rsidRDefault="002C74C4" w:rsidP="002C74C4">
      <w:pPr>
        <w:spacing w:after="0" w:line="360" w:lineRule="auto"/>
        <w:ind w:firstLine="1418"/>
        <w:jc w:val="both"/>
        <w:rPr>
          <w:rFonts w:ascii="Times New Roman" w:hAnsi="Times New Roman" w:cs="Times New Roman"/>
          <w:i/>
          <w:iCs/>
          <w:lang w:val="es-UY"/>
        </w:rPr>
      </w:pPr>
      <w:r w:rsidRPr="00F05357">
        <w:rPr>
          <w:rFonts w:ascii="Times New Roman" w:hAnsi="Times New Roman" w:cs="Times New Roman"/>
          <w:i/>
          <w:iCs/>
          <w:lang w:val="es-UY"/>
        </w:rPr>
        <w:t>Quiero hacer un comentario sobre una frase que me llamó la atención del Intendente de Salto, que salió en varios medios de prensas locales, diciendo y cito textual “estamos yendo a la guerra con un escarbadientes” decían, por eso había que acelerar el proceso de presupuesto.</w:t>
      </w:r>
    </w:p>
    <w:p w14:paraId="4ADB27E2"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Mientras el Gobierno Departamental sale a los medios a decir que "no tienen recursos", que están “yendo a la guerra con un escarbadientes", nos enteramos en comisión que se hizo  una compra directa por mecanismos de excepción de luminaria inteligente a la empresa Sarlux por un cifra que estimamos que posiblemente supere los 2 millones de dólares, nosotros hacemos estos estimados porque nadie nos supo dar con certeza  los montos y los acuerdos de pago, y a la opinión pública no comunican estos detalles tan esenciales.</w:t>
      </w:r>
    </w:p>
    <w:p w14:paraId="5495E82F" w14:textId="76A3F4A6"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Esta compra no estaba en el presupuesto, hoy está en el Tribunal de Cuentas y esperamos respuestas claras. ¿Cómo se explica que para unas cosas no hay recursos y para compras directas como este s</w:t>
      </w:r>
      <w:r w:rsidR="007A7FE9">
        <w:rPr>
          <w:rFonts w:ascii="Times New Roman" w:hAnsi="Times New Roman" w:cs="Times New Roman"/>
          <w:i/>
          <w:lang w:val="es-UY"/>
        </w:rPr>
        <w:t>í</w:t>
      </w:r>
      <w:r w:rsidRPr="00F05357">
        <w:rPr>
          <w:rFonts w:ascii="Times New Roman" w:hAnsi="Times New Roman" w:cs="Times New Roman"/>
          <w:i/>
          <w:lang w:val="es-UY"/>
        </w:rPr>
        <w:t xml:space="preserve"> hay?</w:t>
      </w:r>
    </w:p>
    <w:p w14:paraId="15F9402C" w14:textId="77777777" w:rsidR="002C74C4" w:rsidRPr="00F05357" w:rsidRDefault="002C74C4" w:rsidP="002C74C4">
      <w:pPr>
        <w:spacing w:after="0" w:line="360" w:lineRule="auto"/>
        <w:ind w:firstLine="1418"/>
        <w:jc w:val="both"/>
        <w:rPr>
          <w:rFonts w:ascii="Times New Roman" w:hAnsi="Times New Roman" w:cs="Times New Roman"/>
          <w:bCs/>
          <w:i/>
          <w:lang w:val="es-UY"/>
        </w:rPr>
      </w:pPr>
      <w:r w:rsidRPr="00F05357">
        <w:rPr>
          <w:rFonts w:ascii="Times New Roman" w:hAnsi="Times New Roman" w:cs="Times New Roman"/>
          <w:bCs/>
          <w:i/>
          <w:lang w:val="es-UY"/>
        </w:rPr>
        <w:t>Ahora quiero ir sobre el apartado:</w:t>
      </w:r>
    </w:p>
    <w:p w14:paraId="161F9D72" w14:textId="18686A69" w:rsidR="002C74C4" w:rsidRPr="00F05357" w:rsidRDefault="002C74C4" w:rsidP="00FE7261">
      <w:pPr>
        <w:spacing w:after="0" w:line="360" w:lineRule="auto"/>
        <w:jc w:val="both"/>
        <w:rPr>
          <w:rFonts w:ascii="Times New Roman" w:hAnsi="Times New Roman" w:cs="Times New Roman"/>
          <w:b/>
          <w:bCs/>
          <w:i/>
          <w:u w:val="single"/>
          <w:lang w:val="es-UY"/>
        </w:rPr>
      </w:pPr>
      <w:r w:rsidRPr="00F05357">
        <w:rPr>
          <w:rFonts w:ascii="Times New Roman" w:hAnsi="Times New Roman" w:cs="Times New Roman"/>
          <w:b/>
          <w:bCs/>
          <w:i/>
          <w:u w:val="single"/>
          <w:lang w:val="es-UY"/>
        </w:rPr>
        <w:t xml:space="preserve">III. Sobre la creación de fondos sociales y el </w:t>
      </w:r>
      <w:r w:rsidR="00D61BA4" w:rsidRPr="00F05357">
        <w:rPr>
          <w:rFonts w:ascii="Times New Roman" w:hAnsi="Times New Roman" w:cs="Times New Roman"/>
          <w:b/>
          <w:bCs/>
          <w:i/>
          <w:u w:val="single"/>
          <w:lang w:val="es-UY"/>
        </w:rPr>
        <w:t>déficit</w:t>
      </w:r>
      <w:r w:rsidRPr="00F05357">
        <w:rPr>
          <w:rFonts w:ascii="Times New Roman" w:hAnsi="Times New Roman" w:cs="Times New Roman"/>
          <w:b/>
          <w:bCs/>
          <w:i/>
          <w:u w:val="single"/>
          <w:lang w:val="es-UY"/>
        </w:rPr>
        <w:t xml:space="preserve"> en el contralor y reglamentación</w:t>
      </w:r>
    </w:p>
    <w:p w14:paraId="55E7E080" w14:textId="4D702EA9"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Señor </w:t>
      </w:r>
      <w:r w:rsidR="004A7323">
        <w:rPr>
          <w:rFonts w:ascii="Times New Roman" w:hAnsi="Times New Roman" w:cs="Times New Roman"/>
          <w:i/>
          <w:lang w:val="es-UY"/>
        </w:rPr>
        <w:t>p</w:t>
      </w:r>
      <w:r w:rsidRPr="00F05357">
        <w:rPr>
          <w:rFonts w:ascii="Times New Roman" w:hAnsi="Times New Roman" w:cs="Times New Roman"/>
          <w:i/>
          <w:lang w:val="es-UY"/>
        </w:rPr>
        <w:t xml:space="preserve">residente, aquí hay un punto de alarma para nosotros. Se modifica el destino de la Zona Azul hacia "fondos de emergencia sociales". Suena bien en el </w:t>
      </w:r>
      <w:r w:rsidRPr="00F05357">
        <w:rPr>
          <w:rFonts w:ascii="Times New Roman" w:hAnsi="Times New Roman" w:cs="Times New Roman"/>
          <w:i/>
          <w:lang w:val="es-UY"/>
        </w:rPr>
        <w:lastRenderedPageBreak/>
        <w:t>discurso, están cargados de buena voluntad, pero en el articulado no están reglamentados ni hay mecanismos claros de contralor. Es más, no se aceptó la moción para que en el apartado de las disposiciones varias los fondos creados en este presupuesto no sean pasibles de trasposición y que el gobierno departamental deba rendir cuenta una vez al año a la Junta Departamental. Nos decían que quien nada teme nada debe.</w:t>
      </w:r>
    </w:p>
    <w:p w14:paraId="3B9C7048" w14:textId="657C546D"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El fondo de emergencia vecinal, el cual no cuenta con reglamentación ni contralor, según la visita de las autoridades del gobierno departamental, definieron como emergencia vecinal “pagar la personería jurídica de las comisiones vecinales”. Este fondo cuenta con 500.000 pesos </w:t>
      </w:r>
      <w:r w:rsidR="00D61BA4" w:rsidRPr="00F05357">
        <w:rPr>
          <w:rFonts w:ascii="Times New Roman" w:hAnsi="Times New Roman" w:cs="Times New Roman"/>
          <w:i/>
          <w:lang w:val="es-UY"/>
        </w:rPr>
        <w:t>anuales,</w:t>
      </w:r>
      <w:r w:rsidRPr="00F05357">
        <w:rPr>
          <w:rFonts w:ascii="Times New Roman" w:hAnsi="Times New Roman" w:cs="Times New Roman"/>
          <w:i/>
          <w:lang w:val="es-UY"/>
        </w:rPr>
        <w:t xml:space="preserve"> es decir, unos 41 mil pesos por mes. Con un poco de conocimiento mínimo de la gestión pública se sabe que no hay forma de atender emergencias vecinales con esa cantidad de recursos. Y con la atenuante que lo contraponen con el Presupuesto Participativo, como </w:t>
      </w:r>
      <w:r w:rsidR="00434F59">
        <w:rPr>
          <w:rFonts w:ascii="Times New Roman" w:hAnsi="Times New Roman" w:cs="Times New Roman"/>
          <w:i/>
          <w:lang w:val="es-UY"/>
        </w:rPr>
        <w:t>si las comisiones vecinales estuviera</w:t>
      </w:r>
      <w:r w:rsidRPr="00F05357">
        <w:rPr>
          <w:rFonts w:ascii="Times New Roman" w:hAnsi="Times New Roman" w:cs="Times New Roman"/>
          <w:i/>
          <w:lang w:val="es-UY"/>
        </w:rPr>
        <w:t>n en una especie de competencia por acceder a recursos financieras con las instituciones y organizaciones territoriales como puede ser una escuela, un club barrial, etc. Una locura de argumento.</w:t>
      </w:r>
    </w:p>
    <w:p w14:paraId="7B8C5591"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Como si no fuera suficiente, se crea otro fondo de emergencia, en este caso, un fondo de emergencia de carácter departamental, que contará con el remanente de lo recaudado de Zona Azul que se destina al fondo de Emergencia Vecinal. En términos de recursos, son unos aproximados 1.000.000 de pesos anuales o 83 mil pesos mensuales. Igual que los anteriores puntos, insistimos en la necesidad de reglamentar y generar mecanismos de transparencia.</w:t>
      </w:r>
    </w:p>
    <w:p w14:paraId="51BB8C98" w14:textId="6F818FA8"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Ap</w:t>
      </w:r>
      <w:r w:rsidR="003E5301">
        <w:rPr>
          <w:rFonts w:ascii="Times New Roman" w:hAnsi="Times New Roman" w:cs="Times New Roman"/>
          <w:i/>
          <w:lang w:val="es-UY"/>
        </w:rPr>
        <w:t>arte de estos dos fondos hay 5</w:t>
      </w:r>
      <w:r w:rsidRPr="00F05357">
        <w:rPr>
          <w:rFonts w:ascii="Times New Roman" w:hAnsi="Times New Roman" w:cs="Times New Roman"/>
          <w:i/>
          <w:lang w:val="es-UY"/>
        </w:rPr>
        <w:t xml:space="preserve"> millones de pesos anuales destinados a asociaciones civiles sin fines de lucro en el programa correspondiente de Desarrollo Social, pero fuera del articulado principal. No hay criterios, no hay seguimiento, no hay rendición de cuentas. Es más, en Comisión se le prometió a Plan CAIF que había recursos disponibles, que lo que pedían como consigna de “$</w:t>
      </w:r>
      <w:r w:rsidR="00950688">
        <w:rPr>
          <w:rFonts w:ascii="Times New Roman" w:hAnsi="Times New Roman" w:cs="Times New Roman"/>
          <w:i/>
          <w:lang w:val="es-UY"/>
        </w:rPr>
        <w:t xml:space="preserve"> </w:t>
      </w:r>
      <w:r w:rsidRPr="00F05357">
        <w:rPr>
          <w:rFonts w:ascii="Times New Roman" w:hAnsi="Times New Roman" w:cs="Times New Roman"/>
          <w:i/>
          <w:lang w:val="es-UY"/>
        </w:rPr>
        <w:t>50 por niño por centro” era muy poco y que se podía realizar un aporte mayor.</w:t>
      </w:r>
    </w:p>
    <w:p w14:paraId="230D72DF" w14:textId="5B9CC753"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A esto le sumamos que nadie sabe dónde está el fondo actual de la Zona Azul, que tiene un destino legal de 70-30 en términos porcentuales y cuyo plazo de uso vence en breve. El director actual de Desarrollo Social, el exedil, no supo responder que </w:t>
      </w:r>
      <w:r w:rsidRPr="00F05357">
        <w:rPr>
          <w:rFonts w:ascii="Times New Roman" w:hAnsi="Times New Roman" w:cs="Times New Roman"/>
          <w:i/>
          <w:lang w:val="es-UY"/>
        </w:rPr>
        <w:lastRenderedPageBreak/>
        <w:t xml:space="preserve">pasó con esos recursos, los cuales tienen qué cantidad de fondos recaudada, si hubo solicitud de uso por parte de </w:t>
      </w:r>
      <w:r w:rsidR="00215864">
        <w:rPr>
          <w:rFonts w:ascii="Times New Roman" w:hAnsi="Times New Roman" w:cs="Times New Roman"/>
          <w:i/>
          <w:lang w:val="es-UY"/>
        </w:rPr>
        <w:t xml:space="preserve">las </w:t>
      </w:r>
      <w:r w:rsidRPr="00F05357">
        <w:rPr>
          <w:rFonts w:ascii="Times New Roman" w:hAnsi="Times New Roman" w:cs="Times New Roman"/>
          <w:i/>
          <w:lang w:val="es-UY"/>
        </w:rPr>
        <w:t>ONG y cuánto se tiene recaudado en el Fondo Departamental de Emergencia a la Vivienda Social, según la normativa vigente a la fecha.</w:t>
      </w:r>
    </w:p>
    <w:p w14:paraId="55FC8BB5" w14:textId="2EC6489C"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No tener criterios y control, esto ya lo vivimos. Intentaron financiar en otros períodos a organizaciones sociales y al cierre del mandato no pudieron cumplir con ellos, es </w:t>
      </w:r>
      <w:r w:rsidR="005E1EB8" w:rsidRPr="00F05357">
        <w:rPr>
          <w:rFonts w:ascii="Times New Roman" w:hAnsi="Times New Roman" w:cs="Times New Roman"/>
          <w:i/>
          <w:lang w:val="es-UY"/>
        </w:rPr>
        <w:t>más</w:t>
      </w:r>
      <w:r w:rsidR="005E1EB8">
        <w:rPr>
          <w:rFonts w:ascii="Times New Roman" w:hAnsi="Times New Roman" w:cs="Times New Roman"/>
          <w:i/>
          <w:lang w:val="es-UY"/>
        </w:rPr>
        <w:t>,</w:t>
      </w:r>
      <w:r w:rsidRPr="00F05357">
        <w:rPr>
          <w:rFonts w:ascii="Times New Roman" w:hAnsi="Times New Roman" w:cs="Times New Roman"/>
          <w:i/>
          <w:lang w:val="es-UY"/>
        </w:rPr>
        <w:t xml:space="preserve"> parte del Fideicomiso Daymán fue para pagar, por ejemplo</w:t>
      </w:r>
      <w:r w:rsidR="005E1EB8">
        <w:rPr>
          <w:rFonts w:ascii="Times New Roman" w:hAnsi="Times New Roman" w:cs="Times New Roman"/>
          <w:i/>
          <w:lang w:val="es-UY"/>
        </w:rPr>
        <w:t>,</w:t>
      </w:r>
      <w:r w:rsidRPr="00F05357">
        <w:rPr>
          <w:rFonts w:ascii="Times New Roman" w:hAnsi="Times New Roman" w:cs="Times New Roman"/>
          <w:i/>
          <w:lang w:val="es-UY"/>
        </w:rPr>
        <w:t xml:space="preserve"> la deuda que se </w:t>
      </w:r>
      <w:r w:rsidR="005E1EB8" w:rsidRPr="00F05357">
        <w:rPr>
          <w:rFonts w:ascii="Times New Roman" w:hAnsi="Times New Roman" w:cs="Times New Roman"/>
          <w:i/>
          <w:lang w:val="es-UY"/>
        </w:rPr>
        <w:t>tenía</w:t>
      </w:r>
      <w:r w:rsidRPr="00F05357">
        <w:rPr>
          <w:rFonts w:ascii="Times New Roman" w:hAnsi="Times New Roman" w:cs="Times New Roman"/>
          <w:i/>
          <w:lang w:val="es-UY"/>
        </w:rPr>
        <w:t xml:space="preserve"> con plan CAIF. No podemos volver a cometer los mismos errores.</w:t>
      </w:r>
    </w:p>
    <w:p w14:paraId="54888F85" w14:textId="77777777"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Debo confesar que este presupuesto nos deja un trago amargo en materia de vivienda. Por un lado, se incorpora finalmente la figura del Fondo de Cartera de Tierras, lo cual es un avance que saludamos. Sin embargo, ese avance se ve empañado porque la misma falta de transparencia que venimos denunciando en toda esta argumentación. Existe una negativa rotunda a definir este fondo como no pasible de trasposición. </w:t>
      </w:r>
    </w:p>
    <w:p w14:paraId="15F6C952" w14:textId="5DFD274B" w:rsidR="002C74C4" w:rsidRPr="00F05357" w:rsidRDefault="002C74C4" w:rsidP="002C74C4">
      <w:pPr>
        <w:spacing w:after="0" w:line="360" w:lineRule="auto"/>
        <w:ind w:firstLine="1418"/>
        <w:jc w:val="both"/>
        <w:rPr>
          <w:rFonts w:ascii="Times New Roman" w:hAnsi="Times New Roman" w:cs="Times New Roman"/>
          <w:i/>
          <w:lang w:val="es-UY"/>
        </w:rPr>
      </w:pPr>
      <w:r w:rsidRPr="00F05357">
        <w:rPr>
          <w:rFonts w:ascii="Times New Roman" w:hAnsi="Times New Roman" w:cs="Times New Roman"/>
          <w:i/>
          <w:lang w:val="es-UY"/>
        </w:rPr>
        <w:t xml:space="preserve">Tampoco se nos llevó la idea de que </w:t>
      </w:r>
      <w:r w:rsidR="005E1EB8" w:rsidRPr="00F05357">
        <w:rPr>
          <w:rFonts w:ascii="Times New Roman" w:hAnsi="Times New Roman" w:cs="Times New Roman"/>
          <w:i/>
          <w:lang w:val="es-UY"/>
        </w:rPr>
        <w:t>tenga una</w:t>
      </w:r>
      <w:r w:rsidRPr="00F05357">
        <w:rPr>
          <w:rFonts w:ascii="Times New Roman" w:hAnsi="Times New Roman" w:cs="Times New Roman"/>
          <w:i/>
          <w:lang w:val="es-UY"/>
        </w:rPr>
        <w:t xml:space="preserve"> visión integradora que fue propuesto por FUCVAM. Para que una Cartera de Tierras sea efectiva y justa, Salto necesita un espacio interinstitucional de gestión. Deberíamos inspirarnos en modelos como el Fondo Solidario Rotatorio, que permita al Gobierno Departamental articular directamente con el movimiento cooperativista, con la academia y con los técnicos que saben cómo aplicar </w:t>
      </w:r>
      <w:r w:rsidR="005E1EB8" w:rsidRPr="00F05357">
        <w:rPr>
          <w:rFonts w:ascii="Times New Roman" w:hAnsi="Times New Roman" w:cs="Times New Roman"/>
          <w:i/>
          <w:lang w:val="es-UY"/>
        </w:rPr>
        <w:t>mejor estos</w:t>
      </w:r>
      <w:r w:rsidRPr="00F05357">
        <w:rPr>
          <w:rFonts w:ascii="Times New Roman" w:hAnsi="Times New Roman" w:cs="Times New Roman"/>
          <w:i/>
          <w:lang w:val="es-UY"/>
        </w:rPr>
        <w:t xml:space="preserve"> recursos.</w:t>
      </w:r>
    </w:p>
    <w:p w14:paraId="5AD4168E" w14:textId="5BD91506" w:rsidR="00BC5E99" w:rsidRPr="00BC5E99" w:rsidRDefault="00BC5E99" w:rsidP="005E1EB8">
      <w:pPr>
        <w:spacing w:after="0" w:line="360" w:lineRule="auto"/>
        <w:jc w:val="both"/>
        <w:rPr>
          <w:rFonts w:ascii="Times New Roman" w:hAnsi="Times New Roman" w:cs="Times New Roman"/>
          <w:bCs/>
        </w:rPr>
      </w:pPr>
      <w:r w:rsidRPr="00BC5E99">
        <w:rPr>
          <w:rFonts w:ascii="Times New Roman" w:hAnsi="Times New Roman" w:cs="Times New Roman"/>
          <w:b/>
          <w:bCs/>
          <w:i/>
          <w:u w:val="single"/>
        </w:rPr>
        <w:t xml:space="preserve"> IV. Sobre algunos puntos que entendemos que son una deuda política en este presupuesto. </w:t>
      </w:r>
    </w:p>
    <w:p w14:paraId="15721A42" w14:textId="7C77F03E" w:rsidR="00BC5E99" w:rsidRPr="00BC5E99" w:rsidRDefault="00BC5E99" w:rsidP="00BC5E99">
      <w:pPr>
        <w:spacing w:after="0" w:line="360" w:lineRule="auto"/>
        <w:ind w:firstLine="1418"/>
        <w:jc w:val="both"/>
        <w:rPr>
          <w:rFonts w:ascii="Times New Roman" w:hAnsi="Times New Roman" w:cs="Times New Roman"/>
          <w:bCs/>
        </w:rPr>
      </w:pPr>
      <w:r w:rsidRPr="00BC5E99">
        <w:rPr>
          <w:rFonts w:ascii="Times New Roman" w:hAnsi="Times New Roman" w:cs="Times New Roman"/>
          <w:bCs/>
        </w:rPr>
        <w:t>-Este sería nuestro cuarto punto para ir avanzando en el cierre-.</w:t>
      </w:r>
    </w:p>
    <w:p w14:paraId="55661331" w14:textId="411178C9"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xml:space="preserve">Finalmente, este presupuesto no le dedica al motor de Salto, lo que es la producción local, en particular, los productores familiares. La Intendencia de Salto, hizo un esfuerzo económico importante con la Central Hortícola del Norte y en este presupuesto tiene prioridad cero. En resumen, no hay planificación para el desarrollo productivo. El mayor logro en el capítulo denominado “desarrollo productivo y promoción del empleo”, lo máximo que se </w:t>
      </w:r>
      <w:r w:rsidR="00591FA9" w:rsidRPr="00BC5E99">
        <w:rPr>
          <w:rFonts w:ascii="Times New Roman" w:hAnsi="Times New Roman" w:cs="Times New Roman"/>
          <w:i/>
        </w:rPr>
        <w:t>promete es</w:t>
      </w:r>
      <w:r w:rsidRPr="00BC5E99">
        <w:rPr>
          <w:rFonts w:ascii="Times New Roman" w:hAnsi="Times New Roman" w:cs="Times New Roman"/>
          <w:i/>
        </w:rPr>
        <w:t xml:space="preserve"> agilizar trámites de ventanilla, esa es la política de estado que fomenta en este presupuesto para generar empleo.</w:t>
      </w:r>
    </w:p>
    <w:p w14:paraId="47FB2800" w14:textId="0BD8C764"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lastRenderedPageBreak/>
        <w:t>No puedo terminar esta intervención sin expresar una preocupación que nos atraviesa como Frente Amplio. Al analizar los énfasis presupuestales, nos encontramos con una realidad desoladora: la inversión de recursos genuinos de</w:t>
      </w:r>
      <w:r w:rsidR="00591FA9">
        <w:rPr>
          <w:rFonts w:ascii="Times New Roman" w:hAnsi="Times New Roman" w:cs="Times New Roman"/>
          <w:i/>
        </w:rPr>
        <w:t xml:space="preserve"> la</w:t>
      </w:r>
      <w:r w:rsidRPr="00BC5E99">
        <w:rPr>
          <w:rFonts w:ascii="Times New Roman" w:hAnsi="Times New Roman" w:cs="Times New Roman"/>
          <w:i/>
        </w:rPr>
        <w:t xml:space="preserve"> propia Intendencia destinados para Vivienda, para Turismo y para Cultura tiende a cero.</w:t>
      </w:r>
    </w:p>
    <w:p w14:paraId="093A62BE" w14:textId="16DA163E"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xml:space="preserve">Eso es una confesión de parte, señor </w:t>
      </w:r>
      <w:r w:rsidR="00591FA9">
        <w:rPr>
          <w:rFonts w:ascii="Times New Roman" w:hAnsi="Times New Roman" w:cs="Times New Roman"/>
          <w:i/>
        </w:rPr>
        <w:t>p</w:t>
      </w:r>
      <w:r w:rsidRPr="00BC5E99">
        <w:rPr>
          <w:rFonts w:ascii="Times New Roman" w:hAnsi="Times New Roman" w:cs="Times New Roman"/>
          <w:i/>
        </w:rPr>
        <w:t>residente. Este presupuesto nos dice que, para el gobierno departamental, estas áreas no son prioridad. Si no fuera por la articulación y la ejecución de recursos nacionales, estas áreas tendrían cero resultados en todo el quinquenio.</w:t>
      </w:r>
    </w:p>
    <w:p w14:paraId="1FEAC53A" w14:textId="77777777"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xml:space="preserve">Estos elementos tienen un impacto directo en la identidad y el motor económico de Salto. Sin recursos genuinos para Turismo, condenamos a nuestro principal sector de servicios a la obsolescencia, perdiendo competitividad con el resto de los centros termales de la región. </w:t>
      </w:r>
    </w:p>
    <w:p w14:paraId="0C9D1060" w14:textId="48F52294"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xml:space="preserve">Sin recursos para Cultura, no se pueden pensar ejes estratégicos para el desarrollo del departamento como por ejemplo la generación de empleo, la promoción de la identidad local y la proyección de Salto a nivel nacional e internacional. Le puedo asegurar que con el ahorro que se podría haber generado con cargos de particular confianza política se podría haber creado un fondo para la </w:t>
      </w:r>
      <w:r w:rsidR="00591FA9">
        <w:rPr>
          <w:rFonts w:ascii="Times New Roman" w:hAnsi="Times New Roman" w:cs="Times New Roman"/>
          <w:i/>
        </w:rPr>
        <w:t>C</w:t>
      </w:r>
      <w:r w:rsidRPr="00BC5E99">
        <w:rPr>
          <w:rFonts w:ascii="Times New Roman" w:hAnsi="Times New Roman" w:cs="Times New Roman"/>
          <w:i/>
        </w:rPr>
        <w:t xml:space="preserve">ultura y así evitar la fuga de talentos. </w:t>
      </w:r>
    </w:p>
    <w:p w14:paraId="0089DF3D" w14:textId="77777777"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En materia de vivienda, la situación sigue igual de preocupante. Lo que escuchamos en la Comisión no fue un plan de gobierno departamental; fue una mera descripción detallada de la planificación del Gobierno Nacional en nuestro territorio. La Intendencia de Salto se limitó a actuar como un gestor de la agenda territorial del gobierno nacional.</w:t>
      </w:r>
    </w:p>
    <w:p w14:paraId="4445C8A7" w14:textId="3A94A36A"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xml:space="preserve">Parecería, señor </w:t>
      </w:r>
      <w:r w:rsidR="00591FA9">
        <w:rPr>
          <w:rFonts w:ascii="Times New Roman" w:hAnsi="Times New Roman" w:cs="Times New Roman"/>
          <w:i/>
        </w:rPr>
        <w:t>p</w:t>
      </w:r>
      <w:r w:rsidRPr="00BC5E99">
        <w:rPr>
          <w:rFonts w:ascii="Times New Roman" w:hAnsi="Times New Roman" w:cs="Times New Roman"/>
          <w:i/>
        </w:rPr>
        <w:t xml:space="preserve">residente, que hemos renunciado a tener una política habitacional propia. Dependemos íntegramente de que el Gobierno Nacional mantenga su interés en Salto, porque la Intendencia no pone recursos genuinos para </w:t>
      </w:r>
      <w:r w:rsidR="00591FA9" w:rsidRPr="00BC5E99">
        <w:rPr>
          <w:rFonts w:ascii="Times New Roman" w:hAnsi="Times New Roman" w:cs="Times New Roman"/>
          <w:i/>
        </w:rPr>
        <w:t>las soluciones habitacionales</w:t>
      </w:r>
      <w:r w:rsidRPr="00BC5E99">
        <w:rPr>
          <w:rFonts w:ascii="Times New Roman" w:hAnsi="Times New Roman" w:cs="Times New Roman"/>
          <w:i/>
        </w:rPr>
        <w:t>.</w:t>
      </w:r>
    </w:p>
    <w:p w14:paraId="442F8FED" w14:textId="77777777"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Para ir cerrando, señor presidente: </w:t>
      </w:r>
    </w:p>
    <w:p w14:paraId="6FB1538E" w14:textId="77777777" w:rsidR="00BC5E99" w:rsidRPr="00BC5E99" w:rsidRDefault="00BC5E99" w:rsidP="00591FA9">
      <w:pPr>
        <w:spacing w:after="0" w:line="360" w:lineRule="auto"/>
        <w:jc w:val="both"/>
        <w:rPr>
          <w:rFonts w:ascii="Times New Roman" w:hAnsi="Times New Roman" w:cs="Times New Roman"/>
          <w:b/>
          <w:bCs/>
          <w:i/>
          <w:u w:val="single"/>
        </w:rPr>
      </w:pPr>
      <w:r w:rsidRPr="00BC5E99">
        <w:rPr>
          <w:rFonts w:ascii="Times New Roman" w:hAnsi="Times New Roman" w:cs="Times New Roman"/>
          <w:b/>
          <w:bCs/>
          <w:i/>
          <w:u w:val="single"/>
        </w:rPr>
        <w:t>V. Conclusiones</w:t>
      </w:r>
    </w:p>
    <w:p w14:paraId="00DF7456" w14:textId="77777777"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No vamos a acompañar este presupuesto quinquenal porque:</w:t>
      </w:r>
    </w:p>
    <w:p w14:paraId="177EC390" w14:textId="77777777"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Multiplica los cargos políticos.</w:t>
      </w:r>
    </w:p>
    <w:p w14:paraId="75212741" w14:textId="495A8B05"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lastRenderedPageBreak/>
        <w:t>- Compromete recursos sensiblemente los próximos 6 años y se extiende a 20 año</w:t>
      </w:r>
      <w:r w:rsidR="004B4EA5">
        <w:rPr>
          <w:rFonts w:ascii="Times New Roman" w:hAnsi="Times New Roman" w:cs="Times New Roman"/>
          <w:i/>
        </w:rPr>
        <w:t>s</w:t>
      </w:r>
      <w:r w:rsidRPr="00BC5E99">
        <w:rPr>
          <w:rFonts w:ascii="Times New Roman" w:hAnsi="Times New Roman" w:cs="Times New Roman"/>
          <w:i/>
        </w:rPr>
        <w:t xml:space="preserve"> como consecuencia de la deuda votada recientemente.</w:t>
      </w:r>
    </w:p>
    <w:p w14:paraId="13EBD9F2" w14:textId="77777777"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Repite el modelo fracasado en lo que fue Salto Grande entre 2020 y 2025 y en la gestión de la Intendencia entre 2010 y 2015.</w:t>
      </w:r>
    </w:p>
    <w:p w14:paraId="5A14D561" w14:textId="77777777" w:rsidR="00BC5E99" w:rsidRPr="00BC5E99" w:rsidRDefault="00BC5E99" w:rsidP="00BC5E99">
      <w:pPr>
        <w:spacing w:after="0" w:line="360" w:lineRule="auto"/>
        <w:ind w:firstLine="1418"/>
        <w:jc w:val="both"/>
        <w:rPr>
          <w:rFonts w:ascii="Times New Roman" w:hAnsi="Times New Roman" w:cs="Times New Roman"/>
          <w:i/>
        </w:rPr>
      </w:pPr>
      <w:r w:rsidRPr="00BC5E99">
        <w:rPr>
          <w:rFonts w:ascii="Times New Roman" w:hAnsi="Times New Roman" w:cs="Times New Roman"/>
          <w:i/>
        </w:rPr>
        <w:t xml:space="preserve">- Diferimos programáticamente en los énfasis presupuestarios, como lo hemos detallado anteriormente. </w:t>
      </w:r>
    </w:p>
    <w:p w14:paraId="6C4ADA7A" w14:textId="77777777" w:rsidR="00BC5E99" w:rsidRPr="00BC5E99" w:rsidRDefault="00BC5E99" w:rsidP="00BC5E99">
      <w:pPr>
        <w:spacing w:after="0" w:line="360" w:lineRule="auto"/>
        <w:ind w:firstLine="1418"/>
        <w:jc w:val="both"/>
        <w:rPr>
          <w:rFonts w:ascii="Times New Roman" w:hAnsi="Times New Roman" w:cs="Times New Roman"/>
          <w:bCs/>
          <w:i/>
        </w:rPr>
      </w:pPr>
      <w:r w:rsidRPr="00BC5E99">
        <w:rPr>
          <w:rFonts w:ascii="Times New Roman" w:hAnsi="Times New Roman" w:cs="Times New Roman"/>
          <w:bCs/>
          <w:i/>
        </w:rPr>
        <w:t>Así que, por todo lo antes expuesto, y en consonancia con la resolución de nuestra propia Mesa Política no vamos a acompañar con el voto afirmativo para el Presupuesto General de Recursos, Sueldos, Gastos e Inversiones del Gobierno Departamental de Salto para el período 2026-2030.</w:t>
      </w:r>
    </w:p>
    <w:p w14:paraId="0EAC7E46" w14:textId="7BD95394" w:rsidR="00BC5E99" w:rsidRPr="00BC5E99" w:rsidRDefault="00BC5E99" w:rsidP="00BC5E99">
      <w:pPr>
        <w:spacing w:after="0" w:line="360" w:lineRule="auto"/>
        <w:ind w:firstLine="1418"/>
        <w:jc w:val="both"/>
        <w:rPr>
          <w:rFonts w:ascii="Times New Roman" w:hAnsi="Times New Roman" w:cs="Times New Roman"/>
          <w:bCs/>
          <w:i/>
        </w:rPr>
      </w:pPr>
      <w:r w:rsidRPr="00BC5E99">
        <w:rPr>
          <w:rFonts w:ascii="Times New Roman" w:hAnsi="Times New Roman" w:cs="Times New Roman"/>
          <w:bCs/>
          <w:i/>
        </w:rPr>
        <w:t xml:space="preserve">Esto no lo hacemos desde una simple oposición sistemática, sino que es nuestra propia responsabilidad política. El presupuesto no es una mera planilla de Excel; es la declaración de principios políticos de un gobierno. Y </w:t>
      </w:r>
      <w:r w:rsidR="004B4EA5" w:rsidRPr="00BC5E99">
        <w:rPr>
          <w:rFonts w:ascii="Times New Roman" w:hAnsi="Times New Roman" w:cs="Times New Roman"/>
          <w:bCs/>
          <w:i/>
        </w:rPr>
        <w:t>en</w:t>
      </w:r>
      <w:r w:rsidR="004B4EA5">
        <w:rPr>
          <w:rFonts w:ascii="Times New Roman" w:hAnsi="Times New Roman" w:cs="Times New Roman"/>
          <w:bCs/>
          <w:i/>
        </w:rPr>
        <w:t xml:space="preserve"> </w:t>
      </w:r>
      <w:r w:rsidR="004B4EA5" w:rsidRPr="00BC5E99">
        <w:rPr>
          <w:rFonts w:ascii="Times New Roman" w:hAnsi="Times New Roman" w:cs="Times New Roman"/>
          <w:bCs/>
          <w:i/>
        </w:rPr>
        <w:t>lo</w:t>
      </w:r>
      <w:r w:rsidRPr="00BC5E99">
        <w:rPr>
          <w:rFonts w:ascii="Times New Roman" w:hAnsi="Times New Roman" w:cs="Times New Roman"/>
          <w:bCs/>
          <w:i/>
        </w:rPr>
        <w:t xml:space="preserve"> que pudimos analizar, lamentablemente, fue la declaración de un gobierno que ha decidido priorizar el militantismo pago sobre el bienestar ciudadano. </w:t>
      </w:r>
    </w:p>
    <w:p w14:paraId="0A74F1F7" w14:textId="07D6A539" w:rsidR="00BC5E99" w:rsidRDefault="00BC5E99" w:rsidP="00BC5E99">
      <w:pPr>
        <w:spacing w:after="0" w:line="360" w:lineRule="auto"/>
        <w:ind w:firstLine="1418"/>
        <w:jc w:val="both"/>
        <w:rPr>
          <w:rFonts w:ascii="Times New Roman" w:hAnsi="Times New Roman" w:cs="Times New Roman"/>
          <w:bCs/>
          <w:lang w:val="en-US"/>
        </w:rPr>
      </w:pPr>
      <w:r w:rsidRPr="004B4EA5">
        <w:rPr>
          <w:rFonts w:ascii="Times New Roman" w:hAnsi="Times New Roman" w:cs="Times New Roman"/>
          <w:bCs/>
          <w:lang w:val="en-US"/>
        </w:rPr>
        <w:t>Muchas gracias.</w:t>
      </w:r>
    </w:p>
    <w:p w14:paraId="508D2152" w14:textId="09C15401" w:rsidR="0089147F" w:rsidRPr="004B4EA5" w:rsidRDefault="0089147F" w:rsidP="00BC5E99">
      <w:pPr>
        <w:spacing w:after="0" w:line="360" w:lineRule="auto"/>
        <w:ind w:firstLine="1418"/>
        <w:jc w:val="both"/>
        <w:rPr>
          <w:rFonts w:ascii="Times New Roman" w:hAnsi="Times New Roman" w:cs="Times New Roman"/>
          <w:bCs/>
        </w:rPr>
      </w:pPr>
      <w:r>
        <w:rPr>
          <w:rFonts w:ascii="Times New Roman" w:hAnsi="Times New Roman" w:cs="Times New Roman"/>
          <w:bCs/>
          <w:lang w:val="en-US"/>
        </w:rPr>
        <w:t xml:space="preserve">SEÑOR </w:t>
      </w:r>
      <w:proofErr w:type="gramStart"/>
      <w:r>
        <w:rPr>
          <w:rFonts w:ascii="Times New Roman" w:hAnsi="Times New Roman" w:cs="Times New Roman"/>
          <w:bCs/>
          <w:lang w:val="en-US"/>
        </w:rPr>
        <w:t>SUÁREZ.-</w:t>
      </w:r>
      <w:proofErr w:type="gramEnd"/>
      <w:r>
        <w:rPr>
          <w:rFonts w:ascii="Times New Roman" w:hAnsi="Times New Roman" w:cs="Times New Roman"/>
          <w:bCs/>
          <w:lang w:val="en-US"/>
        </w:rPr>
        <w:t xml:space="preserve"> </w:t>
      </w:r>
      <w:r w:rsidRPr="0089147F">
        <w:rPr>
          <w:rFonts w:ascii="Times New Roman" w:hAnsi="Times New Roman" w:cs="Times New Roman"/>
          <w:bCs/>
          <w:lang w:val="es-UY"/>
        </w:rPr>
        <w:t xml:space="preserve">Pido </w:t>
      </w:r>
      <w:r>
        <w:rPr>
          <w:rFonts w:ascii="Times New Roman" w:hAnsi="Times New Roman" w:cs="Times New Roman"/>
          <w:bCs/>
          <w:lang w:val="en-US"/>
        </w:rPr>
        <w:t>la palabra.</w:t>
      </w:r>
    </w:p>
    <w:p w14:paraId="43733C7D" w14:textId="77777777"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SEÑOR </w:t>
      </w:r>
      <w:proofErr w:type="gramStart"/>
      <w:r w:rsidRPr="00BC5E99">
        <w:rPr>
          <w:rFonts w:ascii="Times New Roman" w:hAnsi="Times New Roman" w:cs="Times New Roman"/>
        </w:rPr>
        <w:t>PRESIDENTE.-</w:t>
      </w:r>
      <w:proofErr w:type="gramEnd"/>
      <w:r w:rsidRPr="00BC5E99">
        <w:rPr>
          <w:rFonts w:ascii="Times New Roman" w:hAnsi="Times New Roman" w:cs="Times New Roman"/>
        </w:rPr>
        <w:t xml:space="preserve"> Muchas gracias a usted, señor edil. </w:t>
      </w:r>
    </w:p>
    <w:p w14:paraId="36E4643F" w14:textId="716B8BCC"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Tiene la palabra el señor edil Cristian Suárez, el otro miembro informante de la comisión. </w:t>
      </w:r>
    </w:p>
    <w:p w14:paraId="72E6A0BF" w14:textId="77777777"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SEÑOR </w:t>
      </w:r>
      <w:proofErr w:type="gramStart"/>
      <w:r w:rsidRPr="00BC5E99">
        <w:rPr>
          <w:rFonts w:ascii="Times New Roman" w:hAnsi="Times New Roman" w:cs="Times New Roman"/>
        </w:rPr>
        <w:t>SUÁREZ.-</w:t>
      </w:r>
      <w:proofErr w:type="gramEnd"/>
      <w:r w:rsidRPr="00BC5E99">
        <w:rPr>
          <w:rFonts w:ascii="Times New Roman" w:hAnsi="Times New Roman" w:cs="Times New Roman"/>
        </w:rPr>
        <w:t xml:space="preserve"> Buenas noches a todos. Gracias, señor presidente. Gracias a los ediles presentes, saludo al público presente. </w:t>
      </w:r>
    </w:p>
    <w:p w14:paraId="14B1B3C1" w14:textId="3C69432F"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No quiero </w:t>
      </w:r>
      <w:r w:rsidR="00B10E70" w:rsidRPr="00BC5E99">
        <w:rPr>
          <w:rFonts w:ascii="Times New Roman" w:hAnsi="Times New Roman" w:cs="Times New Roman"/>
        </w:rPr>
        <w:t>darles menos</w:t>
      </w:r>
      <w:r w:rsidRPr="00BC5E99">
        <w:rPr>
          <w:rFonts w:ascii="Times New Roman" w:hAnsi="Times New Roman" w:cs="Times New Roman"/>
        </w:rPr>
        <w:t xml:space="preserve"> importancia a los agradecimientos, agradecer a los ediles de ambos partidos políticos que trabajaron enfáticamente este presupuesto, pero también agradecer especialmente al ejecutivo por las diferentes instancias de intercambio, de diálogo, por aclarar nuestras dudas, por responder a nuestras preguntas y</w:t>
      </w:r>
      <w:r w:rsidR="002E6CA1">
        <w:rPr>
          <w:rFonts w:ascii="Times New Roman" w:hAnsi="Times New Roman" w:cs="Times New Roman"/>
        </w:rPr>
        <w:t>,</w:t>
      </w:r>
      <w:r w:rsidRPr="00BC5E99">
        <w:rPr>
          <w:rFonts w:ascii="Times New Roman" w:hAnsi="Times New Roman" w:cs="Times New Roman"/>
        </w:rPr>
        <w:t xml:space="preserve"> no menos importante, agradecer a la transparencia que emplearon en todo momento. Porque cabe destacar que lo que no se respondió en esta comisión fue respondido por escrito, y eso fue una coordinación y una decisión entre ambas bancadas en comisión, que lo que no se respondía en comisión, se hacía por escrito. </w:t>
      </w:r>
    </w:p>
    <w:p w14:paraId="0049AA0A" w14:textId="77777777"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lastRenderedPageBreak/>
        <w:t xml:space="preserve">Si bien es mi primera vez dentro de esta junta departamental y la vez pasada lo mencionaba, uno conoce, uno observa, y el trabajo y la seriedad con la que salió este presupuesto es muy distinto a como se venía trabajando en otros períodos legislativos. </w:t>
      </w:r>
    </w:p>
    <w:p w14:paraId="250CFA95" w14:textId="58632795"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Y respecto a la oposición, que en su momento fueron gobierno, no por su condición de tal es que no vamos a recibir su propuesta en este presupuesto. Se hicieron modificaciones que están puestas en este documento, que se inculcaron, y sí hay un trabajo en conjunto de ambos partidos políticos en este proyecto. ¿</w:t>
      </w:r>
      <w:r w:rsidR="00B10E70" w:rsidRPr="00BC5E99">
        <w:rPr>
          <w:rFonts w:ascii="Times New Roman" w:hAnsi="Times New Roman" w:cs="Times New Roman"/>
        </w:rPr>
        <w:t>Puede</w:t>
      </w:r>
      <w:r w:rsidRPr="00BC5E99">
        <w:rPr>
          <w:rFonts w:ascii="Times New Roman" w:hAnsi="Times New Roman" w:cs="Times New Roman"/>
        </w:rPr>
        <w:t xml:space="preserve"> haber diferencias? Puede haber, pero trabajo en conjunto, hubo.  </w:t>
      </w:r>
    </w:p>
    <w:p w14:paraId="7DF5DB67" w14:textId="5E267912"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Del trabajo realizado en comisión, hoy no podemos decir que no se trabajó seriamente y de forma </w:t>
      </w:r>
      <w:r w:rsidR="00095754">
        <w:rPr>
          <w:rFonts w:ascii="Times New Roman" w:hAnsi="Times New Roman" w:cs="Times New Roman"/>
        </w:rPr>
        <w:t>ir</w:t>
      </w:r>
      <w:r w:rsidRPr="00BC5E99">
        <w:rPr>
          <w:rFonts w:ascii="Times New Roman" w:hAnsi="Times New Roman" w:cs="Times New Roman"/>
        </w:rPr>
        <w:t xml:space="preserve">responsable, todo lo contrario. Se le dedicó el tiempo suficiente. No podemos decir que solamente venimos a esta junta a levantar la mano, porque de ser así, se estaría mintiendo a toda la población salteña. Sería un insulto a todos los ediles que trabajaron en este proyecto mencionar eso. Porque realmente estos ediles dedicaron tiempo y seriedad a este trabajo. </w:t>
      </w:r>
    </w:p>
    <w:p w14:paraId="5BEEEC43" w14:textId="48720B2B"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A diferencia del anterior, uno de los aspectos más importantes de este presupuesto es el ordenamiento financiero. Durante muchos años la intendencia fue acumulando pasivos, acumulando compromisos y obligaciones de otra naturaleza, y este presupuesto lo que hace es no ocultarlos ni los protege: los reconoce, los transparenta y los pone en el programa. </w:t>
      </w:r>
    </w:p>
    <w:p w14:paraId="77EAAB44" w14:textId="77777777"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Es sostenible. En el artículo 5 hay una regla fiscal que orienta a esta gestión pública donde se establece expresamente que el promedio de los ajustes de egresos no puede superar los ingresos. Por lo tanto, este gobierno no esconde una herencia recibida: la asume con plan de pagos y asume una regla fiscal que se autoimpone que garantiza esa sostenibilidad que mencionaba al principio. </w:t>
      </w:r>
    </w:p>
    <w:p w14:paraId="74DB2CD6" w14:textId="77777777" w:rsidR="00BB71A4"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¿Por qué decimos que se autoimpone? Porque la gestión es mantener el equilibrio, a no gastar más de lo que entra. La intendencia no solo dice “vamos a ordenar las </w:t>
      </w:r>
      <w:r w:rsidR="00DD4348" w:rsidRPr="00BC5E99">
        <w:rPr>
          <w:rFonts w:ascii="Times New Roman" w:hAnsi="Times New Roman" w:cs="Times New Roman"/>
        </w:rPr>
        <w:t>cuentas</w:t>
      </w:r>
      <w:r w:rsidR="00BB71A4">
        <w:rPr>
          <w:rFonts w:ascii="Times New Roman" w:hAnsi="Times New Roman" w:cs="Times New Roman"/>
        </w:rPr>
        <w:t>”</w:t>
      </w:r>
      <w:r w:rsidR="00DD4348" w:rsidRPr="00BC5E99">
        <w:rPr>
          <w:rFonts w:ascii="Times New Roman" w:hAnsi="Times New Roman" w:cs="Times New Roman"/>
        </w:rPr>
        <w:t>,</w:t>
      </w:r>
      <w:r w:rsidRPr="00BC5E99">
        <w:rPr>
          <w:rFonts w:ascii="Times New Roman" w:hAnsi="Times New Roman" w:cs="Times New Roman"/>
        </w:rPr>
        <w:t xml:space="preserve"> sino que también se ata legalmente a hacerlo en este presupuesto. </w:t>
      </w:r>
    </w:p>
    <w:p w14:paraId="00B9433F" w14:textId="1892A662"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Un presupuesto que, como lo mencionaba el economista Nicolás Irigoyen, el 51 % está destinado a inversiones, el 38 al funcionamiento y el</w:t>
      </w:r>
      <w:r w:rsidR="003D2A65">
        <w:rPr>
          <w:rFonts w:ascii="Times New Roman" w:hAnsi="Times New Roman" w:cs="Times New Roman"/>
        </w:rPr>
        <w:t xml:space="preserve"> 7 %</w:t>
      </w:r>
      <w:r w:rsidRPr="00BC5E99">
        <w:rPr>
          <w:rFonts w:ascii="Times New Roman" w:hAnsi="Times New Roman" w:cs="Times New Roman"/>
        </w:rPr>
        <w:t xml:space="preserve"> al pago de una deuda heredada. </w:t>
      </w:r>
    </w:p>
    <w:p w14:paraId="5E557EF5" w14:textId="5882C55A"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lastRenderedPageBreak/>
        <w:t>Plantea un incentivo de retiro voluntario de los funcionarios, una innovación, donde este beneficio es tan bueno que los propios funcionarios lo están tomando masivamente. Con esto quiero decir que este gobierno proyectó un incentivo donde hoy prácticamente hay funcionarios que quie</w:t>
      </w:r>
      <w:r w:rsidR="008B7F54">
        <w:rPr>
          <w:rFonts w:ascii="Times New Roman" w:hAnsi="Times New Roman" w:cs="Times New Roman"/>
        </w:rPr>
        <w:t>ren</w:t>
      </w:r>
      <w:r w:rsidRPr="00BC5E99">
        <w:rPr>
          <w:rFonts w:ascii="Times New Roman" w:hAnsi="Times New Roman" w:cs="Times New Roman"/>
        </w:rPr>
        <w:t xml:space="preserve"> acced</w:t>
      </w:r>
      <w:r w:rsidR="008B7F54">
        <w:rPr>
          <w:rFonts w:ascii="Times New Roman" w:hAnsi="Times New Roman" w:cs="Times New Roman"/>
        </w:rPr>
        <w:t>er</w:t>
      </w:r>
      <w:r w:rsidRPr="00BC5E99">
        <w:rPr>
          <w:rFonts w:ascii="Times New Roman" w:hAnsi="Times New Roman" w:cs="Times New Roman"/>
        </w:rPr>
        <w:t xml:space="preserve"> a este beneficio, estaríamos hablando de un porcentaje de</w:t>
      </w:r>
      <w:r w:rsidR="000D7CF0">
        <w:rPr>
          <w:rFonts w:ascii="Times New Roman" w:hAnsi="Times New Roman" w:cs="Times New Roman"/>
        </w:rPr>
        <w:t xml:space="preserve"> un</w:t>
      </w:r>
      <w:r w:rsidRPr="00BC5E99">
        <w:rPr>
          <w:rFonts w:ascii="Times New Roman" w:hAnsi="Times New Roman" w:cs="Times New Roman"/>
        </w:rPr>
        <w:t xml:space="preserve"> 50 %. </w:t>
      </w:r>
    </w:p>
    <w:p w14:paraId="10F46A41" w14:textId="1BAD3254"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Como todos sabemos, se incorpora el nuevo financiamiento para Salto, una cuestión que fue largamente debatida en este plenario. Pero claramente es una herramienta de gestión, pero bajo el control estricto y previsión de deuda. Solo basta con recordar cuando tuvimos al secretario general en esta comisión, que lo recibimos en la comisión integrada, </w:t>
      </w:r>
      <w:r w:rsidR="008B7F54">
        <w:rPr>
          <w:rFonts w:ascii="Times New Roman" w:hAnsi="Times New Roman" w:cs="Times New Roman"/>
        </w:rPr>
        <w:t xml:space="preserve">donde </w:t>
      </w:r>
      <w:r w:rsidRPr="00BC5E99">
        <w:rPr>
          <w:rFonts w:ascii="Times New Roman" w:hAnsi="Times New Roman" w:cs="Times New Roman"/>
        </w:rPr>
        <w:t xml:space="preserve">manifestó públicamente que más allá de los mecanismos de control que podemos ejercer sobre este financiamiento, él mismo se puso a la orden y que iba a rendir cuentas perfectamente sobre este tema y sobre el uso de este financiamiento. Esto, señores, se llama transparencia. </w:t>
      </w:r>
    </w:p>
    <w:p w14:paraId="0B9CF81D" w14:textId="7D6F9922"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Pasamos al aspecto laboral. En este presupuesto, no se observa</w:t>
      </w:r>
      <w:r w:rsidR="00FB1C4B">
        <w:rPr>
          <w:rFonts w:ascii="Times New Roman" w:hAnsi="Times New Roman" w:cs="Times New Roman"/>
        </w:rPr>
        <w:t>n ni</w:t>
      </w:r>
      <w:r w:rsidRPr="00BC5E99">
        <w:rPr>
          <w:rFonts w:ascii="Times New Roman" w:hAnsi="Times New Roman" w:cs="Times New Roman"/>
        </w:rPr>
        <w:t xml:space="preserve"> recortes salariales ni tampoco hay retroceso laboral. Este presupuesto reordena un sistema de compensaciones. Desde ahora se aplica un régimen más justo, responsable, reconociendo la eficacia y el trabajo del funcionario. Y no podemos evitar mencionar que el funcionario está para la función y nunca la función para el funcionario. </w:t>
      </w:r>
    </w:p>
    <w:p w14:paraId="1FE7225D" w14:textId="1D92225C"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Aumentan las compensaciones a </w:t>
      </w:r>
      <w:r w:rsidR="00E57F9E">
        <w:rPr>
          <w:rFonts w:ascii="Times New Roman" w:hAnsi="Times New Roman" w:cs="Times New Roman"/>
        </w:rPr>
        <w:t>quince</w:t>
      </w:r>
      <w:r w:rsidRPr="00BC5E99">
        <w:rPr>
          <w:rFonts w:ascii="Times New Roman" w:hAnsi="Times New Roman" w:cs="Times New Roman"/>
        </w:rPr>
        <w:t xml:space="preserve">. En el presupuesto anterior eran </w:t>
      </w:r>
      <w:r w:rsidR="00E57F9E">
        <w:rPr>
          <w:rFonts w:ascii="Times New Roman" w:hAnsi="Times New Roman" w:cs="Times New Roman"/>
        </w:rPr>
        <w:t>diez, p</w:t>
      </w:r>
      <w:r w:rsidRPr="00BC5E99">
        <w:rPr>
          <w:rFonts w:ascii="Times New Roman" w:hAnsi="Times New Roman" w:cs="Times New Roman"/>
        </w:rPr>
        <w:t xml:space="preserve">ero siempre reconociendo ese trabajo y la labor del funcionario y su verdadero desempeño en la función. </w:t>
      </w:r>
    </w:p>
    <w:p w14:paraId="011E1B9C" w14:textId="77777777" w:rsidR="00BC5E99" w:rsidRPr="00BC5E99" w:rsidRDefault="00BC5E99" w:rsidP="00BC5E99">
      <w:pPr>
        <w:spacing w:after="0" w:line="360" w:lineRule="auto"/>
        <w:ind w:firstLine="1418"/>
        <w:jc w:val="both"/>
        <w:rPr>
          <w:rFonts w:ascii="Times New Roman" w:hAnsi="Times New Roman" w:cs="Times New Roman"/>
        </w:rPr>
      </w:pPr>
      <w:r w:rsidRPr="00BC5E99">
        <w:rPr>
          <w:rFonts w:ascii="Times New Roman" w:hAnsi="Times New Roman" w:cs="Times New Roman"/>
        </w:rPr>
        <w:t xml:space="preserve">Se crea una partida para aquellos funcionarios que tengan hijos con discapacidad. Tampoco estaba en el presupuesto anterior. </w:t>
      </w:r>
    </w:p>
    <w:p w14:paraId="3F683987" w14:textId="29759DCE" w:rsidR="00743D99" w:rsidRDefault="00BC5E99" w:rsidP="00743D99">
      <w:pPr>
        <w:spacing w:after="0" w:line="360" w:lineRule="auto"/>
        <w:ind w:firstLine="1418"/>
        <w:jc w:val="both"/>
        <w:rPr>
          <w:rFonts w:ascii="Times New Roman" w:hAnsi="Times New Roman" w:cs="Times New Roman"/>
        </w:rPr>
      </w:pPr>
      <w:r w:rsidRPr="00BC5E99">
        <w:rPr>
          <w:rFonts w:ascii="Times New Roman" w:hAnsi="Times New Roman" w:cs="Times New Roman"/>
        </w:rPr>
        <w:t>En definitiva, no podemos venir a hablar y hacer versos bonitos acerca de retrocesos en materia laboral</w:t>
      </w:r>
      <w:r w:rsidR="00743D99">
        <w:rPr>
          <w:rFonts w:ascii="Times New Roman" w:hAnsi="Times New Roman" w:cs="Times New Roman"/>
        </w:rPr>
        <w:t>,</w:t>
      </w:r>
      <w:r w:rsidRPr="00BC5E99">
        <w:rPr>
          <w:rFonts w:ascii="Times New Roman" w:hAnsi="Times New Roman" w:cs="Times New Roman"/>
        </w:rPr>
        <w:t xml:space="preserve"> porque este presupuesto no realiza ningún recorte salarial. Los únicos que propusieron recortes salariales fue el propio Frente Amplio que propuso las modificaciones, sacar estas compensaciones.</w:t>
      </w:r>
      <w:r w:rsidR="00743D99">
        <w:rPr>
          <w:rFonts w:ascii="Times New Roman" w:hAnsi="Times New Roman" w:cs="Times New Roman"/>
        </w:rPr>
        <w:t xml:space="preserve"> Eso es un retroceso, eso es un recorte.</w:t>
      </w:r>
    </w:p>
    <w:p w14:paraId="689B06E9" w14:textId="240516D0" w:rsidR="00EF5816" w:rsidRDefault="00EF5816" w:rsidP="00743D99">
      <w:pPr>
        <w:spacing w:after="0" w:line="360" w:lineRule="auto"/>
        <w:ind w:firstLine="1418"/>
        <w:jc w:val="both"/>
        <w:rPr>
          <w:rFonts w:ascii="Times New Roman" w:hAnsi="Times New Roman" w:cs="Times New Roman"/>
        </w:rPr>
      </w:pPr>
      <w:r>
        <w:rPr>
          <w:rFonts w:ascii="Times New Roman" w:hAnsi="Times New Roman" w:cs="Times New Roman"/>
        </w:rPr>
        <w:t>Otra cuestión, muy debatida pero incluida también en este proyecto de presupuesto, es la casa de breve estadía para mujeres que sufren algún tipo de violencia.</w:t>
      </w:r>
    </w:p>
    <w:p w14:paraId="1E65145A" w14:textId="6B1597A1"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 habló que es una caja vacía, que es una medida aislada, que se dice porque sí. Pero el espíritu de este artículo es crear una estrategia de articulación </w:t>
      </w:r>
      <w:r w:rsidR="00692D47">
        <w:rPr>
          <w:rFonts w:ascii="Times New Roman" w:hAnsi="Times New Roman" w:cs="Times New Roman"/>
        </w:rPr>
        <w:lastRenderedPageBreak/>
        <w:t>interinst</w:t>
      </w:r>
      <w:r>
        <w:rPr>
          <w:rFonts w:ascii="Times New Roman" w:hAnsi="Times New Roman" w:cs="Times New Roman"/>
        </w:rPr>
        <w:t>itucional para poner el tema en agenda y forzar una respuesta del Estado en su conjunto.</w:t>
      </w:r>
    </w:p>
    <w:p w14:paraId="26CA9644"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Algo que está en la agenda de este legislativo, de este gobierno departamental, pero que también debe ser una preocupación al gobierno nacional. Una previsión que tampoco estaba en el presupuesto anterior y ahora sí está incorporada, y significa poner el pecho donde otros no pusieron.</w:t>
      </w:r>
    </w:p>
    <w:p w14:paraId="44F372D0" w14:textId="52081611"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Vuelven las comisiones vecinales, escuché por acá muy por arriba tratando de desacreditar a estas comisiones. ¡Pero qué mayor comunicador de los problemas de los barrios que las comisiones vecinales! En este proyecto se vuelve a motivar a las comisiones vecinales con un apoyo institucional pero también hay un apoyo económico. Recordemos que este gobierno, cuando ingresó, se encontró</w:t>
      </w:r>
      <w:r w:rsidR="0003319D">
        <w:rPr>
          <w:rFonts w:ascii="Times New Roman" w:hAnsi="Times New Roman" w:cs="Times New Roman"/>
        </w:rPr>
        <w:t xml:space="preserve"> con una situación donde casi ni</w:t>
      </w:r>
      <w:r>
        <w:rPr>
          <w:rFonts w:ascii="Times New Roman" w:hAnsi="Times New Roman" w:cs="Times New Roman"/>
        </w:rPr>
        <w:t xml:space="preserve"> existían las comisiones vecinales. Hoy, lo que se busca, es lograr una mayor organización, legalizar a las comisiones vecinales</w:t>
      </w:r>
      <w:r w:rsidR="00CD3C98">
        <w:rPr>
          <w:rFonts w:ascii="Times New Roman" w:hAnsi="Times New Roman" w:cs="Times New Roman"/>
        </w:rPr>
        <w:t>,</w:t>
      </w:r>
      <w:r>
        <w:rPr>
          <w:rFonts w:ascii="Times New Roman" w:hAnsi="Times New Roman" w:cs="Times New Roman"/>
        </w:rPr>
        <w:t xml:space="preserve"> porque ellas son pilares fundamentales en cada barrio. Y pasar de un presupuesto anterior que les daba cero pesos, hoy tienen un fondo.</w:t>
      </w:r>
    </w:p>
    <w:p w14:paraId="3E31C22E" w14:textId="77777777" w:rsidR="00A625DD"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Y, para ir cerrando, los invito a todos a votar afirmativamente este presupuesto, no porque sea de un partido o sea de otro partido</w:t>
      </w:r>
      <w:r w:rsidR="00366294">
        <w:rPr>
          <w:rFonts w:ascii="Times New Roman" w:hAnsi="Times New Roman" w:cs="Times New Roman"/>
        </w:rPr>
        <w:t>,</w:t>
      </w:r>
      <w:r>
        <w:rPr>
          <w:rFonts w:ascii="Times New Roman" w:hAnsi="Times New Roman" w:cs="Times New Roman"/>
        </w:rPr>
        <w:t xml:space="preserve"> sino porque es bueno para Salto</w:t>
      </w:r>
      <w:r w:rsidR="00366294">
        <w:rPr>
          <w:rFonts w:ascii="Times New Roman" w:hAnsi="Times New Roman" w:cs="Times New Roman"/>
        </w:rPr>
        <w:t>; p</w:t>
      </w:r>
      <w:r>
        <w:rPr>
          <w:rFonts w:ascii="Times New Roman" w:hAnsi="Times New Roman" w:cs="Times New Roman"/>
        </w:rPr>
        <w:t xml:space="preserve">orque ordena las cuentas, porque invierte en obras, porque cuida a los funcionarios, porque apoya a los más vulnerables, y porque reconstruye el vínculo con los vecinos organizadamente. </w:t>
      </w:r>
    </w:p>
    <w:p w14:paraId="4A8873AC" w14:textId="00E2A261" w:rsidR="00EF5816" w:rsidRDefault="00A625DD"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5816">
        <w:rPr>
          <w:rFonts w:ascii="Times New Roman" w:hAnsi="Times New Roman" w:cs="Times New Roman"/>
        </w:rPr>
        <w:t>Eso es lo que la gente nos pidió cuando nos votó, y eso es lo que este presupuesto viene a cumplir.</w:t>
      </w:r>
    </w:p>
    <w:p w14:paraId="6FCA6CB7" w14:textId="3AEC1390"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Muchas gracias, señor presidente.</w:t>
      </w:r>
    </w:p>
    <w:p w14:paraId="0DB74113" w14:textId="6E6C74DE" w:rsidR="00A971D8" w:rsidRDefault="00A971D8"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w:t>
      </w:r>
      <w:proofErr w:type="gramStart"/>
      <w:r>
        <w:rPr>
          <w:rFonts w:ascii="Times New Roman" w:hAnsi="Times New Roman" w:cs="Times New Roman"/>
        </w:rPr>
        <w:t>TOUCON.-</w:t>
      </w:r>
      <w:proofErr w:type="gramEnd"/>
      <w:r>
        <w:rPr>
          <w:rFonts w:ascii="Times New Roman" w:hAnsi="Times New Roman" w:cs="Times New Roman"/>
        </w:rPr>
        <w:t xml:space="preserve"> Pido la palabra.</w:t>
      </w:r>
    </w:p>
    <w:p w14:paraId="43B9A383"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Muchas gracias a usted, señor edil.</w:t>
      </w:r>
    </w:p>
    <w:p w14:paraId="43C2BC52"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Tiene la palabra el señor edil Victoriano Toucón.</w:t>
      </w:r>
    </w:p>
    <w:p w14:paraId="20BF6690"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w:t>
      </w:r>
      <w:proofErr w:type="gramStart"/>
      <w:r>
        <w:rPr>
          <w:rFonts w:ascii="Times New Roman" w:hAnsi="Times New Roman" w:cs="Times New Roman"/>
        </w:rPr>
        <w:t>TOUCÓN.-</w:t>
      </w:r>
      <w:proofErr w:type="gramEnd"/>
      <w:r>
        <w:rPr>
          <w:rFonts w:ascii="Times New Roman" w:hAnsi="Times New Roman" w:cs="Times New Roman"/>
        </w:rPr>
        <w:t xml:space="preserve"> Gracias, presidente.</w:t>
      </w:r>
    </w:p>
    <w:p w14:paraId="4ECA6283" w14:textId="77777777" w:rsidR="00A971D8"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Un pequeño preámbulo, no quiero ser </w:t>
      </w:r>
      <w:r w:rsidR="00A971D8">
        <w:rPr>
          <w:rFonts w:ascii="Times New Roman" w:hAnsi="Times New Roman" w:cs="Times New Roman"/>
        </w:rPr>
        <w:t>repetitivo,</w:t>
      </w:r>
      <w:r>
        <w:rPr>
          <w:rFonts w:ascii="Times New Roman" w:hAnsi="Times New Roman" w:cs="Times New Roman"/>
        </w:rPr>
        <w:t xml:space="preserve"> pero me voy a sumar a los agradecimientos, el trabajo que llevamos haciendo du</w:t>
      </w:r>
      <w:r w:rsidR="00A971D8">
        <w:rPr>
          <w:rFonts w:ascii="Times New Roman" w:hAnsi="Times New Roman" w:cs="Times New Roman"/>
        </w:rPr>
        <w:t>rante meses debe ser destacado.</w:t>
      </w:r>
    </w:p>
    <w:p w14:paraId="69CE74CE" w14:textId="16AE113C" w:rsidR="00EF5816" w:rsidRDefault="00EF5816" w:rsidP="00A971D8">
      <w:pPr>
        <w:spacing w:after="0" w:line="360" w:lineRule="auto"/>
        <w:ind w:firstLine="1418"/>
        <w:jc w:val="both"/>
        <w:rPr>
          <w:rFonts w:ascii="Times New Roman" w:hAnsi="Times New Roman" w:cs="Times New Roman"/>
        </w:rPr>
      </w:pPr>
      <w:r>
        <w:rPr>
          <w:rFonts w:ascii="Times New Roman" w:hAnsi="Times New Roman" w:cs="Times New Roman"/>
        </w:rPr>
        <w:t xml:space="preserve">En primer lugar, el </w:t>
      </w:r>
      <w:r w:rsidR="00327569">
        <w:rPr>
          <w:rFonts w:ascii="Times New Roman" w:hAnsi="Times New Roman" w:cs="Times New Roman"/>
        </w:rPr>
        <w:t>e</w:t>
      </w:r>
      <w:r>
        <w:rPr>
          <w:rFonts w:ascii="Times New Roman" w:hAnsi="Times New Roman" w:cs="Times New Roman"/>
        </w:rPr>
        <w:t xml:space="preserve">jecutivo, la verdad que se han sentado ahí a que les tomemos exámenes y han soportado preguntas que harían temblar a ministros. También </w:t>
      </w:r>
      <w:r>
        <w:rPr>
          <w:rFonts w:ascii="Times New Roman" w:hAnsi="Times New Roman" w:cs="Times New Roman"/>
        </w:rPr>
        <w:lastRenderedPageBreak/>
        <w:t>a la bancada del Frente Amplio, por supuesto que tienen mucha gente empapada en gestión que han hecho preguntas muy interesantes...</w:t>
      </w:r>
      <w:r w:rsidR="00EC5E32">
        <w:rPr>
          <w:rFonts w:ascii="Times New Roman" w:hAnsi="Times New Roman" w:cs="Times New Roman"/>
        </w:rPr>
        <w:t xml:space="preserve"> </w:t>
      </w:r>
      <w:r>
        <w:rPr>
          <w:rFonts w:ascii="Times New Roman" w:hAnsi="Times New Roman" w:cs="Times New Roman"/>
        </w:rPr>
        <w:t xml:space="preserve">Regino, Mario, Juan Pablo, Danny, Bruno </w:t>
      </w:r>
      <w:r w:rsidR="003872AE">
        <w:rPr>
          <w:rFonts w:ascii="Times New Roman" w:hAnsi="Times New Roman" w:cs="Times New Roman"/>
        </w:rPr>
        <w:t>-</w:t>
      </w:r>
      <w:r>
        <w:rPr>
          <w:rFonts w:ascii="Times New Roman" w:hAnsi="Times New Roman" w:cs="Times New Roman"/>
        </w:rPr>
        <w:t>no vino hoy</w:t>
      </w:r>
      <w:r w:rsidR="003872AE">
        <w:rPr>
          <w:rFonts w:ascii="Times New Roman" w:hAnsi="Times New Roman" w:cs="Times New Roman"/>
        </w:rPr>
        <w:t>-</w:t>
      </w:r>
      <w:r>
        <w:rPr>
          <w:rFonts w:ascii="Times New Roman" w:hAnsi="Times New Roman" w:cs="Times New Roman"/>
        </w:rPr>
        <w:t>, gente muy interesante que ha aportado, y las preguntas que han hecho, han enriquecido el debate. Mención especial también a mis compañeros, especialmente al escribano Varela, al doctor Gonzálvez Brum, al doctor Cristian Suárez, la verdad que tienen un ojo técnico y un conocimiento del Derecho en áreas que yo desconozco, que han hecho que este presupuesto salga con precisión de cirujano. He aprendido mucho, con ustedes, todos estos meses. Y al padre de la criatura, por supuesto, al edil Pablo Williams, que sin él esto no hubiera salido con la celeridad y la profundidad que mereció.</w:t>
      </w:r>
    </w:p>
    <w:p w14:paraId="30640284"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Ahora que les pasé un poco la mano a todos, voy a empezar a fundamentar en general por qué creo que esto es bueno y por qué voy a votar afirmativamente.</w:t>
      </w:r>
    </w:p>
    <w:p w14:paraId="07C14937" w14:textId="2592FA76"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Escuché mucho, voy a escuchar mucho y están diciendo muchos argumentos que empiezan con “me preocupa”, “me desilusiona”, “me sorprende”; la verdad que me tiene bastante sin cuidado cuando los argumentos empiezan así porque yo no legislo desde los sentimientos. No hacen a la cosa pública cómo afecta</w:t>
      </w:r>
      <w:r w:rsidR="007A405C">
        <w:rPr>
          <w:rFonts w:ascii="Times New Roman" w:hAnsi="Times New Roman" w:cs="Times New Roman"/>
        </w:rPr>
        <w:t>n</w:t>
      </w:r>
      <w:r>
        <w:rPr>
          <w:rFonts w:ascii="Times New Roman" w:hAnsi="Times New Roman" w:cs="Times New Roman"/>
        </w:rPr>
        <w:t xml:space="preserve"> las normas</w:t>
      </w:r>
      <w:r w:rsidR="007A405C">
        <w:rPr>
          <w:rFonts w:ascii="Times New Roman" w:hAnsi="Times New Roman" w:cs="Times New Roman"/>
        </w:rPr>
        <w:t xml:space="preserve"> a</w:t>
      </w:r>
      <w:r>
        <w:rPr>
          <w:rFonts w:ascii="Times New Roman" w:hAnsi="Times New Roman" w:cs="Times New Roman"/>
        </w:rPr>
        <w:t xml:space="preserve"> la </w:t>
      </w:r>
      <w:r w:rsidR="00EC5E32">
        <w:rPr>
          <w:rFonts w:ascii="Times New Roman" w:hAnsi="Times New Roman" w:cs="Times New Roman"/>
        </w:rPr>
        <w:t>p</w:t>
      </w:r>
      <w:r>
        <w:rPr>
          <w:rFonts w:ascii="Times New Roman" w:hAnsi="Times New Roman" w:cs="Times New Roman"/>
        </w:rPr>
        <w:t>siquis interna de cada uno. Nosotros vamos a legislar desde la razón, desde el conocimiento técnico-político. A mí no me preocupa el presupuesto</w:t>
      </w:r>
      <w:r w:rsidR="0028762D">
        <w:rPr>
          <w:rFonts w:ascii="Times New Roman" w:hAnsi="Times New Roman" w:cs="Times New Roman"/>
        </w:rPr>
        <w:t>,</w:t>
      </w:r>
      <w:r>
        <w:rPr>
          <w:rFonts w:ascii="Times New Roman" w:hAnsi="Times New Roman" w:cs="Times New Roman"/>
        </w:rPr>
        <w:t xml:space="preserve"> porque a mí me ocupó el presupuesto durante meses. Entonces, no es algo que haga a esto.</w:t>
      </w:r>
    </w:p>
    <w:p w14:paraId="1D226C7E" w14:textId="68A0B11A"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Pero yo entiendo que no lo entiendan, valga la redundancia. Porque el presupuesto no está escrito en el idioma que hablan ustedes. Si vemos la diferencia generacional que hay en la bancada de la CORE y en la bancada del Frente Amplio, con todo el respeto del mundo se los digo, no quiero que me denuncien ante el </w:t>
      </w:r>
      <w:r w:rsidR="00EC5E32">
        <w:rPr>
          <w:rFonts w:ascii="Times New Roman" w:hAnsi="Times New Roman" w:cs="Times New Roman"/>
        </w:rPr>
        <w:t>C</w:t>
      </w:r>
      <w:r>
        <w:rPr>
          <w:rFonts w:ascii="Times New Roman" w:hAnsi="Times New Roman" w:cs="Times New Roman"/>
        </w:rPr>
        <w:t xml:space="preserve">ongreso </w:t>
      </w:r>
      <w:r w:rsidR="00EC5E32">
        <w:rPr>
          <w:rFonts w:ascii="Times New Roman" w:hAnsi="Times New Roman" w:cs="Times New Roman"/>
        </w:rPr>
        <w:t>N</w:t>
      </w:r>
      <w:r>
        <w:rPr>
          <w:rFonts w:ascii="Times New Roman" w:hAnsi="Times New Roman" w:cs="Times New Roman"/>
        </w:rPr>
        <w:t xml:space="preserve">acional de </w:t>
      </w:r>
      <w:r w:rsidR="00EC5E32">
        <w:rPr>
          <w:rFonts w:ascii="Times New Roman" w:hAnsi="Times New Roman" w:cs="Times New Roman"/>
        </w:rPr>
        <w:t>E</w:t>
      </w:r>
      <w:r>
        <w:rPr>
          <w:rFonts w:ascii="Times New Roman" w:hAnsi="Times New Roman" w:cs="Times New Roman"/>
        </w:rPr>
        <w:t>diles por ofensa ni mucho menos, lo hago solamente para mostrar que entró otra generación acá a jugar, a exigir, a gobernar; gente que busca respuestas más rápidas, ser más ejecutivos, ser más eficientes.</w:t>
      </w:r>
    </w:p>
    <w:p w14:paraId="4CA8E960" w14:textId="14E6FE9F"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Los viejos discursos políticos</w:t>
      </w:r>
      <w:r w:rsidR="0028762D">
        <w:rPr>
          <w:rFonts w:ascii="Times New Roman" w:hAnsi="Times New Roman" w:cs="Times New Roman"/>
        </w:rPr>
        <w:t>,</w:t>
      </w:r>
      <w:r>
        <w:rPr>
          <w:rFonts w:ascii="Times New Roman" w:hAnsi="Times New Roman" w:cs="Times New Roman"/>
        </w:rPr>
        <w:t xml:space="preserve"> ideológicos, los políticos que hablan todos más o menos igual y dicen todos más o menos lo mismo, </w:t>
      </w:r>
      <w:r w:rsidR="004C75A3">
        <w:rPr>
          <w:rFonts w:ascii="Times New Roman" w:hAnsi="Times New Roman" w:cs="Times New Roman"/>
        </w:rPr>
        <w:t xml:space="preserve">los </w:t>
      </w:r>
      <w:r>
        <w:rPr>
          <w:rFonts w:ascii="Times New Roman" w:hAnsi="Times New Roman" w:cs="Times New Roman"/>
        </w:rPr>
        <w:t xml:space="preserve">dejamos de escuchar hace rato. Nosotros venimos a buscar otra cosa, venimos a hacer. ¿Por qué piensan que el gobierno nacional tiene tan poca aprobación? Porque no hace. Si hiciera, tendría la mitad </w:t>
      </w:r>
      <w:r>
        <w:rPr>
          <w:rFonts w:ascii="Times New Roman" w:hAnsi="Times New Roman" w:cs="Times New Roman"/>
        </w:rPr>
        <w:lastRenderedPageBreak/>
        <w:t>de la población contenta y la mitad de la población desaprobaría la gestión. Nosotros vinimos a hacer, y no tenemos miedo a equivocarnos.</w:t>
      </w:r>
    </w:p>
    <w:p w14:paraId="070DEC48" w14:textId="7953861F"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¿Por qué se piensan que no tenemos problema en pagarle un buen sueldo a un director que es profesional en su materia? Yo le pago encantado el sueldo al director de Hacienda sabiendo que es economista, al director de Obras sabiendo que es ingeniero. ¿Saben por qué? Porque los políticos de carrera nunca nos resolvieron nada. Vengo de una generación que está encantada en cambiar, no importa qué precio tienen que pagar para hacerlo. En la intendencia tenemos gente que estudió en Europa. ¿Cómo va a ser barato eso? Por supuesto que hay que compensarlo. ¿Saben qué sale mucho más caro?</w:t>
      </w:r>
      <w:r w:rsidR="009E5CFD">
        <w:rPr>
          <w:rFonts w:ascii="Times New Roman" w:hAnsi="Times New Roman" w:cs="Times New Roman"/>
        </w:rPr>
        <w:t>, l</w:t>
      </w:r>
      <w:r>
        <w:rPr>
          <w:rFonts w:ascii="Times New Roman" w:hAnsi="Times New Roman" w:cs="Times New Roman"/>
        </w:rPr>
        <w:t xml:space="preserve">os políticos baratos, los directores </w:t>
      </w:r>
      <w:r w:rsidR="004C75A3">
        <w:rPr>
          <w:rFonts w:ascii="Times New Roman" w:hAnsi="Times New Roman" w:cs="Times New Roman"/>
        </w:rPr>
        <w:t>que no salieron ni un peso, eso</w:t>
      </w:r>
      <w:r>
        <w:rPr>
          <w:rFonts w:ascii="Times New Roman" w:hAnsi="Times New Roman" w:cs="Times New Roman"/>
        </w:rPr>
        <w:t xml:space="preserve"> ya está probado que no dieron resultado, que no queremos más.</w:t>
      </w:r>
    </w:p>
    <w:p w14:paraId="3C2E48EB" w14:textId="3261B2C8"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Miren, yo tengo veintiséis años y muchas veces me cuesta argumentar y convencer a mis amigos -toda mi generación no está en Salto, claramente, la mitad está en Montevideo y la mitad</w:t>
      </w:r>
      <w:r w:rsidR="004C75A3">
        <w:rPr>
          <w:rFonts w:ascii="Times New Roman" w:hAnsi="Times New Roman" w:cs="Times New Roman"/>
        </w:rPr>
        <w:t xml:space="preserve"> está en Australia o más lejos-</w:t>
      </w:r>
      <w:r>
        <w:rPr>
          <w:rFonts w:ascii="Times New Roman" w:hAnsi="Times New Roman" w:cs="Times New Roman"/>
        </w:rPr>
        <w:t xml:space="preserve"> que vuelvan. ¿Qué argumentos tengo yo para decirles </w:t>
      </w:r>
      <w:r w:rsidR="004C75A3">
        <w:rPr>
          <w:rFonts w:ascii="Times New Roman" w:hAnsi="Times New Roman" w:cs="Times New Roman"/>
        </w:rPr>
        <w:t>q</w:t>
      </w:r>
      <w:r>
        <w:rPr>
          <w:rFonts w:ascii="Times New Roman" w:hAnsi="Times New Roman" w:cs="Times New Roman"/>
        </w:rPr>
        <w:t>ue vuelvan? Sí, yo me hice blanco leyendo a Lincoln Maiztegui, pero yo me hice político por ver cómo estaba mi departamento. Eso fue lo que me hizo estar hoy acá.</w:t>
      </w:r>
    </w:p>
    <w:p w14:paraId="56B03324" w14:textId="52A03ACC"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Y yo entiendo que gobernaron diez años, que hay mucho desgaste, es natural. Pero hoy los veo con los brazos caídos, los veo todos peleados entre ustedes, los veo trancando, los veo no apoyando los artículos que</w:t>
      </w:r>
      <w:r w:rsidR="00B73375">
        <w:rPr>
          <w:rFonts w:ascii="Times New Roman" w:hAnsi="Times New Roman" w:cs="Times New Roman"/>
        </w:rPr>
        <w:t>,</w:t>
      </w:r>
      <w:r>
        <w:rPr>
          <w:rFonts w:ascii="Times New Roman" w:hAnsi="Times New Roman" w:cs="Times New Roman"/>
        </w:rPr>
        <w:t xml:space="preserve"> desde el día uno</w:t>
      </w:r>
      <w:r w:rsidR="00B73375">
        <w:rPr>
          <w:rFonts w:ascii="Times New Roman" w:hAnsi="Times New Roman" w:cs="Times New Roman"/>
        </w:rPr>
        <w:t>,</w:t>
      </w:r>
      <w:r>
        <w:rPr>
          <w:rFonts w:ascii="Times New Roman" w:hAnsi="Times New Roman" w:cs="Times New Roman"/>
        </w:rPr>
        <w:t xml:space="preserve"> dijeron que iban a apoyar, y siento que perdieron esperanza. Yo sí tengo la esperanza de dejarles a mis hijos un departamento mejor al que recibí. Porque al final, para eso estamos acá. Nadie está acá por prestigio, por plata; todos estamos acá porque creemos que podemos hacer algo mejor. Yo no perdí esa esperanza, yo tengo fe, y hoy voy a dormir un poco más tranquilo porque sé que estamos dando un paso en ese sentido.</w:t>
      </w:r>
    </w:p>
    <w:p w14:paraId="40A6C8C4"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 va a ser perfecto, no va a ser de un día para el otro, pero hoy tenemos una hoja de ruta, hoy tenemos un capitán y hoy tenemos tremenda tripulación para lograrlo.</w:t>
      </w:r>
    </w:p>
    <w:p w14:paraId="5970D521" w14:textId="3D5CFE19"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Muchas gracias, señor presidente.</w:t>
      </w:r>
    </w:p>
    <w:p w14:paraId="338CE55E" w14:textId="77499651" w:rsidR="00FB6FC9" w:rsidRDefault="00FB6FC9"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w:t>
      </w:r>
      <w:proofErr w:type="gramStart"/>
      <w:r>
        <w:rPr>
          <w:rFonts w:ascii="Times New Roman" w:hAnsi="Times New Roman" w:cs="Times New Roman"/>
        </w:rPr>
        <w:t>VARELA.-</w:t>
      </w:r>
      <w:proofErr w:type="gramEnd"/>
      <w:r>
        <w:rPr>
          <w:rFonts w:ascii="Times New Roman" w:hAnsi="Times New Roman" w:cs="Times New Roman"/>
        </w:rPr>
        <w:t xml:space="preserve"> Pido la palabra.</w:t>
      </w:r>
    </w:p>
    <w:p w14:paraId="58AD293B"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Muchas gracias, señor edil.</w:t>
      </w:r>
    </w:p>
    <w:p w14:paraId="061398E6"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Tiene la palabra el señor edil Gustavo Varela.</w:t>
      </w:r>
    </w:p>
    <w:p w14:paraId="38DD6893" w14:textId="77777777"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w:t>
      </w:r>
      <w:proofErr w:type="gramStart"/>
      <w:r>
        <w:rPr>
          <w:rFonts w:ascii="Times New Roman" w:hAnsi="Times New Roman" w:cs="Times New Roman"/>
        </w:rPr>
        <w:t>VARELA.-</w:t>
      </w:r>
      <w:proofErr w:type="gramEnd"/>
      <w:r>
        <w:rPr>
          <w:rFonts w:ascii="Times New Roman" w:hAnsi="Times New Roman" w:cs="Times New Roman"/>
        </w:rPr>
        <w:t xml:space="preserve"> Gracias, presidente.</w:t>
      </w:r>
    </w:p>
    <w:p w14:paraId="2101B203" w14:textId="5073505E"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Me quedo con las palabras del edil que me precedió y tengo que reconocer que yo vengo de la otra época, de la prehistoria con toda seguridad vayan a decir, y que realmente me congratulo de estar integrando una bancada de la CORE, como estoy en este momento, porque el otro día con alguna picardía dije “en la bancada, donde Mario y yo </w:t>
      </w:r>
      <w:r w:rsidR="00414323">
        <w:rPr>
          <w:rFonts w:ascii="Times New Roman" w:hAnsi="Times New Roman" w:cs="Times New Roman"/>
        </w:rPr>
        <w:t>somos allá, de los antepasados</w:t>
      </w:r>
      <w:r w:rsidR="00E11B9B">
        <w:rPr>
          <w:rFonts w:ascii="Times New Roman" w:hAnsi="Times New Roman" w:cs="Times New Roman"/>
        </w:rPr>
        <w:t>,</w:t>
      </w:r>
      <w:r>
        <w:rPr>
          <w:rFonts w:ascii="Times New Roman" w:hAnsi="Times New Roman" w:cs="Times New Roman"/>
        </w:rPr>
        <w:t xml:space="preserve"> hubo </w:t>
      </w:r>
      <w:r w:rsidR="00D440B0">
        <w:rPr>
          <w:rFonts w:ascii="Times New Roman" w:hAnsi="Times New Roman" w:cs="Times New Roman"/>
        </w:rPr>
        <w:t>r</w:t>
      </w:r>
      <w:r>
        <w:rPr>
          <w:rFonts w:ascii="Times New Roman" w:hAnsi="Times New Roman" w:cs="Times New Roman"/>
        </w:rPr>
        <w:t>ebelión en la granja”</w:t>
      </w:r>
      <w:r w:rsidR="00414323">
        <w:rPr>
          <w:rFonts w:ascii="Times New Roman" w:hAnsi="Times New Roman" w:cs="Times New Roman"/>
        </w:rPr>
        <w:t>. U</w:t>
      </w:r>
      <w:r>
        <w:rPr>
          <w:rFonts w:ascii="Times New Roman" w:hAnsi="Times New Roman" w:cs="Times New Roman"/>
        </w:rPr>
        <w:t>n libro de Orson Welles, ¿verdad?, la “Rebelión en la granja”.</w:t>
      </w:r>
    </w:p>
    <w:p w14:paraId="5B8599C2" w14:textId="6EBC031A"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¿Y por qué digo esto? Porque esta bancada de jóvenes ediles, a la cual le tengo que agradecer realmente porque me hicieron participar de unas discusiones de bancada muy muy fructíferas, igualmente con la bancada del Frente Amplio, se rebeló ante las autoridades municipales. Y esa acusación que hoy traen, de que el artículo 38 vino de allá abajo, que se deroga el artículo 38 del anterior presupuesto porque el gobierno mandó el mensaje, es absolutamente mentira.</w:t>
      </w:r>
      <w:r w:rsidR="00D22395">
        <w:rPr>
          <w:rFonts w:ascii="Times New Roman" w:hAnsi="Times New Roman" w:cs="Times New Roman"/>
        </w:rPr>
        <w:t xml:space="preserve"> </w:t>
      </w:r>
      <w:r>
        <w:rPr>
          <w:rFonts w:ascii="Times New Roman" w:hAnsi="Times New Roman" w:cs="Times New Roman"/>
        </w:rPr>
        <w:t xml:space="preserve">Es por obra y gracia de estos muchachos jóvenes que están acá, que lo que hicieron fue “Rebelión en la granja” y dijeron: </w:t>
      </w:r>
      <w:r w:rsidR="00D22395">
        <w:rPr>
          <w:rFonts w:ascii="Times New Roman" w:hAnsi="Times New Roman" w:cs="Times New Roman"/>
        </w:rPr>
        <w:t>“</w:t>
      </w:r>
      <w:r>
        <w:rPr>
          <w:rFonts w:ascii="Times New Roman" w:hAnsi="Times New Roman" w:cs="Times New Roman"/>
        </w:rPr>
        <w:t>acá hay que derogar el artículo 38</w:t>
      </w:r>
      <w:r w:rsidR="00D22395">
        <w:rPr>
          <w:rFonts w:ascii="Times New Roman" w:hAnsi="Times New Roman" w:cs="Times New Roman"/>
        </w:rPr>
        <w:t>”</w:t>
      </w:r>
      <w:r>
        <w:rPr>
          <w:rFonts w:ascii="Times New Roman" w:hAnsi="Times New Roman" w:cs="Times New Roman"/>
        </w:rPr>
        <w:t>. Y no solamente el artículo 38</w:t>
      </w:r>
      <w:r w:rsidR="00414323">
        <w:rPr>
          <w:rFonts w:ascii="Times New Roman" w:hAnsi="Times New Roman" w:cs="Times New Roman"/>
        </w:rPr>
        <w:t>, e</w:t>
      </w:r>
      <w:r>
        <w:rPr>
          <w:rFonts w:ascii="Times New Roman" w:hAnsi="Times New Roman" w:cs="Times New Roman"/>
        </w:rPr>
        <w:t xml:space="preserve">l ejecutivo comunal también insistía con no me acuerdo qué número de artículo era, pero aquel artículo que decía, que todo lo que viniera del </w:t>
      </w:r>
      <w:r w:rsidR="00414323">
        <w:rPr>
          <w:rFonts w:ascii="Times New Roman" w:hAnsi="Times New Roman" w:cs="Times New Roman"/>
        </w:rPr>
        <w:t>C</w:t>
      </w:r>
      <w:r>
        <w:rPr>
          <w:rFonts w:ascii="Times New Roman" w:hAnsi="Times New Roman" w:cs="Times New Roman"/>
        </w:rPr>
        <w:t xml:space="preserve">ongreso de </w:t>
      </w:r>
      <w:r w:rsidR="00414323">
        <w:rPr>
          <w:rFonts w:ascii="Times New Roman" w:hAnsi="Times New Roman" w:cs="Times New Roman"/>
        </w:rPr>
        <w:t>I</w:t>
      </w:r>
      <w:r>
        <w:rPr>
          <w:rFonts w:ascii="Times New Roman" w:hAnsi="Times New Roman" w:cs="Times New Roman"/>
        </w:rPr>
        <w:t>ntendentes había que decir amén y transformarlo en decreto departamental</w:t>
      </w:r>
      <w:r w:rsidR="00C37ACE">
        <w:rPr>
          <w:rFonts w:ascii="Times New Roman" w:hAnsi="Times New Roman" w:cs="Times New Roman"/>
        </w:rPr>
        <w:t>, y</w:t>
      </w:r>
      <w:r>
        <w:rPr>
          <w:rFonts w:ascii="Times New Roman" w:hAnsi="Times New Roman" w:cs="Times New Roman"/>
        </w:rPr>
        <w:t xml:space="preserve"> toda esta muchachada joven que está acá, detrás de mí, dijo: “</w:t>
      </w:r>
      <w:r w:rsidR="00C37ACE">
        <w:rPr>
          <w:rFonts w:ascii="Times New Roman" w:hAnsi="Times New Roman" w:cs="Times New Roman"/>
        </w:rPr>
        <w:t>d</w:t>
      </w:r>
      <w:r>
        <w:rPr>
          <w:rFonts w:ascii="Times New Roman" w:hAnsi="Times New Roman" w:cs="Times New Roman"/>
        </w:rPr>
        <w:t>e ninguna manera vamos a librar un cheque en blanco, por lo tanto, no vamos a permitir eso”.</w:t>
      </w:r>
    </w:p>
    <w:p w14:paraId="2F68A189" w14:textId="57A83955" w:rsidR="00EF5816" w:rsidRDefault="00EF5816" w:rsidP="00EF5816">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Bueno, eso es esas nuevas generaciones que están pujando y que me congratulo de participar en esta…</w:t>
      </w:r>
      <w:r w:rsidR="00F81631">
        <w:rPr>
          <w:rFonts w:ascii="Times New Roman" w:hAnsi="Times New Roman" w:cs="Times New Roman"/>
        </w:rPr>
        <w:t>, p</w:t>
      </w:r>
      <w:r>
        <w:rPr>
          <w:rFonts w:ascii="Times New Roman" w:hAnsi="Times New Roman" w:cs="Times New Roman"/>
        </w:rPr>
        <w:t>ienso que es la última vez que voy a integrar un legislativo, pero me congratulo de estar integrando esa bancada con ese ánimo, ese espíritu de sí acompañar al gobierno porque tenemos la obligación de acompañar al gobierno, pero también rebelándose e imponiendo los puntos que hay que imponer.</w:t>
      </w:r>
    </w:p>
    <w:p w14:paraId="0C59AFA5" w14:textId="15A3A7E8" w:rsidR="004A3C5F" w:rsidRDefault="00EF5816" w:rsidP="008D2FA6">
      <w:pPr>
        <w:spacing w:after="0" w:line="360" w:lineRule="auto"/>
        <w:ind w:firstLine="1418"/>
        <w:jc w:val="both"/>
        <w:rPr>
          <w:rFonts w:ascii="Times New Roman" w:hAnsi="Times New Roman" w:cs="Times New Roman"/>
        </w:rPr>
      </w:pPr>
      <w:r>
        <w:rPr>
          <w:rFonts w:ascii="Times New Roman" w:hAnsi="Times New Roman" w:cs="Times New Roman"/>
        </w:rPr>
        <w:t xml:space="preserve">Adentrándome un poco en la discusión del presupuesto, lo </w:t>
      </w:r>
      <w:r w:rsidR="002676FD">
        <w:rPr>
          <w:rFonts w:ascii="Times New Roman" w:hAnsi="Times New Roman" w:cs="Times New Roman"/>
        </w:rPr>
        <w:t xml:space="preserve">primero que tengo que decir es que un presupuesto es una expresión de deseo, un presupuesto lo que está metido dentro de lo que es la normativa no va a ser una verdad revelada a futuro, en el futuro vamos a ver. Vamos a ver cada una las rendiciones de cuentas como vienen, y ahí sí las rendiciones de cuentas es la verdad revelada, ¿por qué? Porque en la rendición </w:t>
      </w:r>
      <w:r w:rsidR="002676FD">
        <w:rPr>
          <w:rFonts w:ascii="Times New Roman" w:hAnsi="Times New Roman" w:cs="Times New Roman"/>
        </w:rPr>
        <w:lastRenderedPageBreak/>
        <w:t>de cuentas uno tiene que rendir cuentas de lo que gastó, acá son proyecciones</w:t>
      </w:r>
      <w:r w:rsidR="003A42C8">
        <w:rPr>
          <w:rFonts w:ascii="Times New Roman" w:hAnsi="Times New Roman" w:cs="Times New Roman"/>
        </w:rPr>
        <w:t>. P</w:t>
      </w:r>
      <w:r w:rsidR="008D2FA6" w:rsidRPr="008D2FA6">
        <w:rPr>
          <w:rFonts w:ascii="Times New Roman" w:hAnsi="Times New Roman" w:cs="Times New Roman"/>
        </w:rPr>
        <w:t xml:space="preserve">or eso yo siempre digo, bueno, esto es una intención, es un manifiesto de </w:t>
      </w:r>
      <w:r w:rsidR="003A42C8">
        <w:rPr>
          <w:rFonts w:ascii="Times New Roman" w:hAnsi="Times New Roman" w:cs="Times New Roman"/>
        </w:rPr>
        <w:t>cómo,</w:t>
      </w:r>
      <w:r w:rsidR="008D2FA6" w:rsidRPr="008D2FA6">
        <w:rPr>
          <w:rFonts w:ascii="Times New Roman" w:hAnsi="Times New Roman" w:cs="Times New Roman"/>
        </w:rPr>
        <w:t xml:space="preserve"> obviamente</w:t>
      </w:r>
      <w:r w:rsidR="003A42C8">
        <w:rPr>
          <w:rFonts w:ascii="Times New Roman" w:hAnsi="Times New Roman" w:cs="Times New Roman"/>
        </w:rPr>
        <w:t>,</w:t>
      </w:r>
      <w:r w:rsidR="008D2FA6" w:rsidRPr="008D2FA6">
        <w:rPr>
          <w:rFonts w:ascii="Times New Roman" w:hAnsi="Times New Roman" w:cs="Times New Roman"/>
        </w:rPr>
        <w:t xml:space="preserve"> el gobierno piensa gastar eso. Pero también tenemos que pensar</w:t>
      </w:r>
      <w:r w:rsidR="003A42C8">
        <w:rPr>
          <w:rFonts w:ascii="Times New Roman" w:hAnsi="Times New Roman" w:cs="Times New Roman"/>
        </w:rPr>
        <w:t xml:space="preserve"> de dónde viene </w:t>
      </w:r>
      <w:r w:rsidR="008D2FA6" w:rsidRPr="008D2FA6">
        <w:rPr>
          <w:rFonts w:ascii="Times New Roman" w:hAnsi="Times New Roman" w:cs="Times New Roman"/>
        </w:rPr>
        <w:t>este gobierno</w:t>
      </w:r>
      <w:r w:rsidR="003A42C8">
        <w:rPr>
          <w:rFonts w:ascii="Times New Roman" w:hAnsi="Times New Roman" w:cs="Times New Roman"/>
        </w:rPr>
        <w:t>,</w:t>
      </w:r>
      <w:r w:rsidR="008D2FA6" w:rsidRPr="008D2FA6">
        <w:rPr>
          <w:rFonts w:ascii="Times New Roman" w:hAnsi="Times New Roman" w:cs="Times New Roman"/>
        </w:rPr>
        <w:t xml:space="preserve"> y venimos detrás de otro gobierno que fue un desastre para Sa</w:t>
      </w:r>
      <w:r w:rsidR="003A42C8">
        <w:rPr>
          <w:rFonts w:ascii="Times New Roman" w:hAnsi="Times New Roman" w:cs="Times New Roman"/>
        </w:rPr>
        <w:t>l</w:t>
      </w:r>
      <w:r w:rsidR="008D2FA6" w:rsidRPr="008D2FA6">
        <w:rPr>
          <w:rFonts w:ascii="Times New Roman" w:hAnsi="Times New Roman" w:cs="Times New Roman"/>
        </w:rPr>
        <w:t>to, de un gobierno que dejó un departamento arrasado, de un gobierno que dejó el departamento de Sa</w:t>
      </w:r>
      <w:r w:rsidR="003A42C8">
        <w:rPr>
          <w:rFonts w:ascii="Times New Roman" w:hAnsi="Times New Roman" w:cs="Times New Roman"/>
        </w:rPr>
        <w:t>l</w:t>
      </w:r>
      <w:r w:rsidR="008D2FA6" w:rsidRPr="008D2FA6">
        <w:rPr>
          <w:rFonts w:ascii="Times New Roman" w:hAnsi="Times New Roman" w:cs="Times New Roman"/>
        </w:rPr>
        <w:t xml:space="preserve">to al rojo vivo, porque se gastaron la plata en política, en política barata y que por lo tanto este presupuesto, </w:t>
      </w:r>
      <w:r w:rsidR="004A3C5F">
        <w:rPr>
          <w:rFonts w:ascii="Times New Roman" w:hAnsi="Times New Roman" w:cs="Times New Roman"/>
        </w:rPr>
        <w:t xml:space="preserve">y </w:t>
      </w:r>
      <w:r w:rsidR="008D2FA6" w:rsidRPr="008D2FA6">
        <w:rPr>
          <w:rFonts w:ascii="Times New Roman" w:hAnsi="Times New Roman" w:cs="Times New Roman"/>
        </w:rPr>
        <w:t>sí</w:t>
      </w:r>
      <w:r w:rsidR="004A3C5F">
        <w:rPr>
          <w:rFonts w:ascii="Times New Roman" w:hAnsi="Times New Roman" w:cs="Times New Roman"/>
        </w:rPr>
        <w:t>…</w:t>
      </w:r>
      <w:r w:rsidR="008D2FA6" w:rsidRPr="008D2FA6">
        <w:rPr>
          <w:rFonts w:ascii="Times New Roman" w:hAnsi="Times New Roman" w:cs="Times New Roman"/>
        </w:rPr>
        <w:t>, hoy escuchaba al miembro informante del Frente Amplio dec</w:t>
      </w:r>
      <w:r w:rsidR="004A3C5F">
        <w:rPr>
          <w:rFonts w:ascii="Times New Roman" w:hAnsi="Times New Roman" w:cs="Times New Roman"/>
        </w:rPr>
        <w:t>ir que cultura, bueno, cultura y turismo</w:t>
      </w:r>
      <w:r w:rsidR="008D2FA6" w:rsidRPr="008D2FA6">
        <w:rPr>
          <w:rFonts w:ascii="Times New Roman" w:hAnsi="Times New Roman" w:cs="Times New Roman"/>
        </w:rPr>
        <w:t>, ¿de qué cultura me hablan? S</w:t>
      </w:r>
      <w:r w:rsidR="004A3C5F">
        <w:rPr>
          <w:rFonts w:ascii="Times New Roman" w:hAnsi="Times New Roman" w:cs="Times New Roman"/>
        </w:rPr>
        <w:t>i</w:t>
      </w:r>
      <w:r w:rsidR="008D2FA6" w:rsidRPr="008D2FA6">
        <w:rPr>
          <w:rFonts w:ascii="Times New Roman" w:hAnsi="Times New Roman" w:cs="Times New Roman"/>
        </w:rPr>
        <w:t xml:space="preserve"> arrasaron con la cultura.</w:t>
      </w:r>
      <w:r w:rsidR="004A3C5F">
        <w:rPr>
          <w:rFonts w:ascii="Times New Roman" w:hAnsi="Times New Roman" w:cs="Times New Roman"/>
        </w:rPr>
        <w:t xml:space="preserve"> </w:t>
      </w:r>
      <w:r w:rsidR="008D2FA6" w:rsidRPr="008D2FA6">
        <w:rPr>
          <w:rFonts w:ascii="Times New Roman" w:hAnsi="Times New Roman" w:cs="Times New Roman"/>
        </w:rPr>
        <w:t>Si destruyeron el Museo de</w:t>
      </w:r>
      <w:r w:rsidR="004A3C5F">
        <w:rPr>
          <w:rFonts w:ascii="Times New Roman" w:hAnsi="Times New Roman" w:cs="Times New Roman"/>
        </w:rPr>
        <w:t>l Hombre y</w:t>
      </w:r>
      <w:r w:rsidR="008D2FA6" w:rsidRPr="008D2FA6">
        <w:rPr>
          <w:rFonts w:ascii="Times New Roman" w:hAnsi="Times New Roman" w:cs="Times New Roman"/>
        </w:rPr>
        <w:t xml:space="preserve"> la Tecnología </w:t>
      </w:r>
      <w:r w:rsidR="004A3C5F">
        <w:rPr>
          <w:rFonts w:ascii="Times New Roman" w:hAnsi="Times New Roman" w:cs="Times New Roman"/>
        </w:rPr>
        <w:t xml:space="preserve">Néstor Minutti, </w:t>
      </w:r>
      <w:r w:rsidR="008D2FA6" w:rsidRPr="008D2FA6">
        <w:rPr>
          <w:rFonts w:ascii="Times New Roman" w:hAnsi="Times New Roman" w:cs="Times New Roman"/>
        </w:rPr>
        <w:t xml:space="preserve">¿de qué cultura me hablan? ¿Y vienen ahora a </w:t>
      </w:r>
      <w:r w:rsidR="004A3C5F">
        <w:rPr>
          <w:rFonts w:ascii="Times New Roman" w:hAnsi="Times New Roman" w:cs="Times New Roman"/>
        </w:rPr>
        <w:t>quejarse</w:t>
      </w:r>
      <w:r w:rsidR="008D2FA6" w:rsidRPr="008D2FA6">
        <w:rPr>
          <w:rFonts w:ascii="Times New Roman" w:hAnsi="Times New Roman" w:cs="Times New Roman"/>
        </w:rPr>
        <w:t xml:space="preserve">? </w:t>
      </w:r>
      <w:r w:rsidR="004A3C5F">
        <w:rPr>
          <w:rFonts w:ascii="Times New Roman" w:hAnsi="Times New Roman" w:cs="Times New Roman"/>
        </w:rPr>
        <w:t>¡</w:t>
      </w:r>
      <w:r w:rsidR="008D2FA6" w:rsidRPr="008D2FA6">
        <w:rPr>
          <w:rFonts w:ascii="Times New Roman" w:hAnsi="Times New Roman" w:cs="Times New Roman"/>
        </w:rPr>
        <w:t>Por favor</w:t>
      </w:r>
      <w:r w:rsidR="004A3C5F">
        <w:rPr>
          <w:rFonts w:ascii="Times New Roman" w:hAnsi="Times New Roman" w:cs="Times New Roman"/>
        </w:rPr>
        <w:t>!</w:t>
      </w:r>
    </w:p>
    <w:p w14:paraId="158B57B8" w14:textId="341DE024" w:rsidR="009616FE" w:rsidRDefault="004A3C5F" w:rsidP="008D2FA6">
      <w:pPr>
        <w:spacing w:after="0" w:line="360" w:lineRule="auto"/>
        <w:ind w:firstLine="1418"/>
        <w:jc w:val="both"/>
        <w:rPr>
          <w:rFonts w:ascii="Times New Roman" w:hAnsi="Times New Roman" w:cs="Times New Roman"/>
        </w:rPr>
      </w:pPr>
      <w:r>
        <w:rPr>
          <w:rFonts w:ascii="Times New Roman" w:hAnsi="Times New Roman" w:cs="Times New Roman"/>
        </w:rPr>
        <w:t>E</w:t>
      </w:r>
      <w:r w:rsidR="008D2FA6" w:rsidRPr="008D2FA6">
        <w:rPr>
          <w:rFonts w:ascii="Times New Roman" w:hAnsi="Times New Roman" w:cs="Times New Roman"/>
        </w:rPr>
        <w:t xml:space="preserve">s un presupuesto que se afianza </w:t>
      </w:r>
      <w:r>
        <w:rPr>
          <w:rFonts w:ascii="Times New Roman" w:hAnsi="Times New Roman" w:cs="Times New Roman"/>
        </w:rPr>
        <w:t xml:space="preserve">en </w:t>
      </w:r>
      <w:r w:rsidR="008D2FA6" w:rsidRPr="008D2FA6">
        <w:rPr>
          <w:rFonts w:ascii="Times New Roman" w:hAnsi="Times New Roman" w:cs="Times New Roman"/>
        </w:rPr>
        <w:t xml:space="preserve">lo que </w:t>
      </w:r>
      <w:r>
        <w:rPr>
          <w:rFonts w:ascii="Times New Roman" w:hAnsi="Times New Roman" w:cs="Times New Roman"/>
        </w:rPr>
        <w:t>son</w:t>
      </w:r>
      <w:r w:rsidR="008D2FA6" w:rsidRPr="008D2FA6">
        <w:rPr>
          <w:rFonts w:ascii="Times New Roman" w:hAnsi="Times New Roman" w:cs="Times New Roman"/>
        </w:rPr>
        <w:t xml:space="preserve"> las obras. </w:t>
      </w:r>
      <w:r w:rsidR="00337EF1">
        <w:rPr>
          <w:rFonts w:ascii="Times New Roman" w:hAnsi="Times New Roman" w:cs="Times New Roman"/>
        </w:rPr>
        <w:t xml:space="preserve">Tenemos </w:t>
      </w:r>
      <w:r w:rsidR="008D2FA6" w:rsidRPr="008D2FA6">
        <w:rPr>
          <w:rFonts w:ascii="Times New Roman" w:hAnsi="Times New Roman" w:cs="Times New Roman"/>
        </w:rPr>
        <w:t>la necesidad de re</w:t>
      </w:r>
      <w:r w:rsidR="00337EF1">
        <w:rPr>
          <w:rFonts w:ascii="Times New Roman" w:hAnsi="Times New Roman" w:cs="Times New Roman"/>
        </w:rPr>
        <w:t>s</w:t>
      </w:r>
      <w:r w:rsidR="008D2FA6" w:rsidRPr="008D2FA6">
        <w:rPr>
          <w:rFonts w:ascii="Times New Roman" w:hAnsi="Times New Roman" w:cs="Times New Roman"/>
        </w:rPr>
        <w:t>ca</w:t>
      </w:r>
      <w:r w:rsidR="00337EF1">
        <w:rPr>
          <w:rFonts w:ascii="Times New Roman" w:hAnsi="Times New Roman" w:cs="Times New Roman"/>
        </w:rPr>
        <w:t>t</w:t>
      </w:r>
      <w:r w:rsidR="008D2FA6" w:rsidRPr="008D2FA6">
        <w:rPr>
          <w:rFonts w:ascii="Times New Roman" w:hAnsi="Times New Roman" w:cs="Times New Roman"/>
        </w:rPr>
        <w:t>ar la infraestructura del departamento de Sa</w:t>
      </w:r>
      <w:r w:rsidR="00337EF1">
        <w:rPr>
          <w:rFonts w:ascii="Times New Roman" w:hAnsi="Times New Roman" w:cs="Times New Roman"/>
        </w:rPr>
        <w:t>l</w:t>
      </w:r>
      <w:r w:rsidR="008D2FA6" w:rsidRPr="008D2FA6">
        <w:rPr>
          <w:rFonts w:ascii="Times New Roman" w:hAnsi="Times New Roman" w:cs="Times New Roman"/>
        </w:rPr>
        <w:t>to</w:t>
      </w:r>
      <w:r w:rsidR="00337EF1">
        <w:rPr>
          <w:rFonts w:ascii="Times New Roman" w:hAnsi="Times New Roman" w:cs="Times New Roman"/>
        </w:rPr>
        <w:t>, y</w:t>
      </w:r>
      <w:r w:rsidR="008D2FA6" w:rsidRPr="008D2FA6">
        <w:rPr>
          <w:rFonts w:ascii="Times New Roman" w:hAnsi="Times New Roman" w:cs="Times New Roman"/>
        </w:rPr>
        <w:t xml:space="preserve"> miren</w:t>
      </w:r>
      <w:r w:rsidR="00337EF1">
        <w:rPr>
          <w:rFonts w:ascii="Times New Roman" w:hAnsi="Times New Roman" w:cs="Times New Roman"/>
        </w:rPr>
        <w:t xml:space="preserve"> que lo está diciendo un edil que se opuso al endeudamiento. </w:t>
      </w:r>
      <w:r w:rsidR="008D2FA6" w:rsidRPr="008D2FA6">
        <w:rPr>
          <w:rFonts w:ascii="Times New Roman" w:hAnsi="Times New Roman" w:cs="Times New Roman"/>
        </w:rPr>
        <w:t xml:space="preserve">Yo consideraba que no era necesario el </w:t>
      </w:r>
      <w:r w:rsidR="00DD51C3">
        <w:rPr>
          <w:rFonts w:ascii="Times New Roman" w:hAnsi="Times New Roman" w:cs="Times New Roman"/>
        </w:rPr>
        <w:t>en</w:t>
      </w:r>
      <w:r w:rsidR="00DD51C3" w:rsidRPr="008D2FA6">
        <w:rPr>
          <w:rFonts w:ascii="Times New Roman" w:hAnsi="Times New Roman" w:cs="Times New Roman"/>
        </w:rPr>
        <w:t>deudamiento,</w:t>
      </w:r>
      <w:r w:rsidR="008D2FA6" w:rsidRPr="008D2FA6">
        <w:rPr>
          <w:rFonts w:ascii="Times New Roman" w:hAnsi="Times New Roman" w:cs="Times New Roman"/>
        </w:rPr>
        <w:t xml:space="preserve"> pero</w:t>
      </w:r>
      <w:r w:rsidR="00E368D7">
        <w:rPr>
          <w:rFonts w:ascii="Times New Roman" w:hAnsi="Times New Roman" w:cs="Times New Roman"/>
        </w:rPr>
        <w:t>,</w:t>
      </w:r>
      <w:r w:rsidR="008D2FA6" w:rsidRPr="008D2FA6">
        <w:rPr>
          <w:rFonts w:ascii="Times New Roman" w:hAnsi="Times New Roman" w:cs="Times New Roman"/>
        </w:rPr>
        <w:t xml:space="preserve"> bueno, ahora está el </w:t>
      </w:r>
      <w:r w:rsidR="00337EF1">
        <w:rPr>
          <w:rFonts w:ascii="Times New Roman" w:hAnsi="Times New Roman" w:cs="Times New Roman"/>
        </w:rPr>
        <w:t>en</w:t>
      </w:r>
      <w:r w:rsidR="008D2FA6" w:rsidRPr="008D2FA6">
        <w:rPr>
          <w:rFonts w:ascii="Times New Roman" w:hAnsi="Times New Roman" w:cs="Times New Roman"/>
        </w:rPr>
        <w:t>deudamiento y es</w:t>
      </w:r>
      <w:r w:rsidR="00337EF1">
        <w:rPr>
          <w:rFonts w:ascii="Times New Roman" w:hAnsi="Times New Roman" w:cs="Times New Roman"/>
        </w:rPr>
        <w:t>e</w:t>
      </w:r>
      <w:r w:rsidR="008D2FA6" w:rsidRPr="008D2FA6">
        <w:rPr>
          <w:rFonts w:ascii="Times New Roman" w:hAnsi="Times New Roman" w:cs="Times New Roman"/>
        </w:rPr>
        <w:t xml:space="preserve"> </w:t>
      </w:r>
      <w:r w:rsidR="00337EF1">
        <w:rPr>
          <w:rFonts w:ascii="Times New Roman" w:hAnsi="Times New Roman" w:cs="Times New Roman"/>
        </w:rPr>
        <w:t>en</w:t>
      </w:r>
      <w:r w:rsidR="008D2FA6" w:rsidRPr="008D2FA6">
        <w:rPr>
          <w:rFonts w:ascii="Times New Roman" w:hAnsi="Times New Roman" w:cs="Times New Roman"/>
        </w:rPr>
        <w:t xml:space="preserve">deudamiento lo que hay que hacer es invertirlo en esa infraestructura que fue arrasada </w:t>
      </w:r>
      <w:r w:rsidR="00337EF1">
        <w:rPr>
          <w:rFonts w:ascii="Times New Roman" w:hAnsi="Times New Roman" w:cs="Times New Roman"/>
        </w:rPr>
        <w:t>en e</w:t>
      </w:r>
      <w:r w:rsidR="008D2FA6" w:rsidRPr="008D2FA6">
        <w:rPr>
          <w:rFonts w:ascii="Times New Roman" w:hAnsi="Times New Roman" w:cs="Times New Roman"/>
        </w:rPr>
        <w:t>l departamento de Sa</w:t>
      </w:r>
      <w:r w:rsidR="00337EF1">
        <w:rPr>
          <w:rFonts w:ascii="Times New Roman" w:hAnsi="Times New Roman" w:cs="Times New Roman"/>
        </w:rPr>
        <w:t>l</w:t>
      </w:r>
      <w:r w:rsidR="008D2FA6" w:rsidRPr="008D2FA6">
        <w:rPr>
          <w:rFonts w:ascii="Times New Roman" w:hAnsi="Times New Roman" w:cs="Times New Roman"/>
        </w:rPr>
        <w:t xml:space="preserve">to. No existe calle en el departamento que no tenga </w:t>
      </w:r>
      <w:r w:rsidR="009616FE">
        <w:rPr>
          <w:rFonts w:ascii="Times New Roman" w:hAnsi="Times New Roman" w:cs="Times New Roman"/>
        </w:rPr>
        <w:t xml:space="preserve">un pozo, </w:t>
      </w:r>
      <w:r w:rsidR="008D2FA6" w:rsidRPr="008D2FA6">
        <w:rPr>
          <w:rFonts w:ascii="Times New Roman" w:hAnsi="Times New Roman" w:cs="Times New Roman"/>
        </w:rPr>
        <w:t xml:space="preserve">que no esté destruido, que no rompa un auto. </w:t>
      </w:r>
    </w:p>
    <w:p w14:paraId="2C35A708" w14:textId="35D16A6C" w:rsidR="008D2FA6" w:rsidRPr="008D2FA6"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Por lo tanto, esa inversión que es mucha, sí, es bastante.</w:t>
      </w:r>
      <w:r w:rsidR="009616FE">
        <w:rPr>
          <w:rFonts w:ascii="Times New Roman" w:hAnsi="Times New Roman" w:cs="Times New Roman"/>
        </w:rPr>
        <w:t xml:space="preserve"> </w:t>
      </w:r>
      <w:r w:rsidRPr="008D2FA6">
        <w:rPr>
          <w:rFonts w:ascii="Times New Roman" w:hAnsi="Times New Roman" w:cs="Times New Roman"/>
        </w:rPr>
        <w:t>¿Que se refleja en el presupuesto? Sí, se refleja en el presupuesto</w:t>
      </w:r>
      <w:r w:rsidR="009616FE">
        <w:rPr>
          <w:rFonts w:ascii="Times New Roman" w:hAnsi="Times New Roman" w:cs="Times New Roman"/>
        </w:rPr>
        <w:t>, y</w:t>
      </w:r>
      <w:r w:rsidRPr="008D2FA6">
        <w:rPr>
          <w:rFonts w:ascii="Times New Roman" w:hAnsi="Times New Roman" w:cs="Times New Roman"/>
        </w:rPr>
        <w:t xml:space="preserve"> hay que hacerlo, no queda otra. Ojalá que el gobierno aplique los recursos como tiene que aplicar.</w:t>
      </w:r>
    </w:p>
    <w:p w14:paraId="25520EE1" w14:textId="11BE8EA4" w:rsidR="009616FE"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 xml:space="preserve">Yo me </w:t>
      </w:r>
      <w:r w:rsidR="009616FE">
        <w:rPr>
          <w:rFonts w:ascii="Times New Roman" w:hAnsi="Times New Roman" w:cs="Times New Roman"/>
        </w:rPr>
        <w:t xml:space="preserve">afilio </w:t>
      </w:r>
      <w:r w:rsidRPr="008D2FA6">
        <w:rPr>
          <w:rFonts w:ascii="Times New Roman" w:hAnsi="Times New Roman" w:cs="Times New Roman"/>
        </w:rPr>
        <w:t xml:space="preserve">mucho a una frase de Ortega y Gasset que decía </w:t>
      </w:r>
      <w:r w:rsidR="009616FE">
        <w:rPr>
          <w:rFonts w:ascii="Times New Roman" w:hAnsi="Times New Roman" w:cs="Times New Roman"/>
        </w:rPr>
        <w:t>“</w:t>
      </w:r>
      <w:r w:rsidRPr="008D2FA6">
        <w:rPr>
          <w:rFonts w:ascii="Times New Roman" w:hAnsi="Times New Roman" w:cs="Times New Roman"/>
        </w:rPr>
        <w:t xml:space="preserve">el hombre </w:t>
      </w:r>
      <w:r w:rsidR="009616FE">
        <w:rPr>
          <w:rFonts w:ascii="Times New Roman" w:hAnsi="Times New Roman" w:cs="Times New Roman"/>
        </w:rPr>
        <w:t xml:space="preserve">y sus </w:t>
      </w:r>
      <w:r w:rsidRPr="008D2FA6">
        <w:rPr>
          <w:rFonts w:ascii="Times New Roman" w:hAnsi="Times New Roman" w:cs="Times New Roman"/>
        </w:rPr>
        <w:t>circunstancia</w:t>
      </w:r>
      <w:r w:rsidR="009616FE">
        <w:rPr>
          <w:rFonts w:ascii="Times New Roman" w:hAnsi="Times New Roman" w:cs="Times New Roman"/>
        </w:rPr>
        <w:t>s”</w:t>
      </w:r>
      <w:r w:rsidRPr="008D2FA6">
        <w:rPr>
          <w:rFonts w:ascii="Times New Roman" w:hAnsi="Times New Roman" w:cs="Times New Roman"/>
        </w:rPr>
        <w:t xml:space="preserve">. </w:t>
      </w:r>
      <w:r w:rsidR="009616FE">
        <w:rPr>
          <w:rFonts w:ascii="Times New Roman" w:hAnsi="Times New Roman" w:cs="Times New Roman"/>
        </w:rPr>
        <w:t>Uno muc</w:t>
      </w:r>
      <w:r w:rsidRPr="008D2FA6">
        <w:rPr>
          <w:rFonts w:ascii="Times New Roman" w:hAnsi="Times New Roman" w:cs="Times New Roman"/>
        </w:rPr>
        <w:t>has veces propone y las circunstancias dispon</w:t>
      </w:r>
      <w:r w:rsidR="009616FE">
        <w:rPr>
          <w:rFonts w:ascii="Times New Roman" w:hAnsi="Times New Roman" w:cs="Times New Roman"/>
        </w:rPr>
        <w:t>e</w:t>
      </w:r>
      <w:r w:rsidRPr="008D2FA6">
        <w:rPr>
          <w:rFonts w:ascii="Times New Roman" w:hAnsi="Times New Roman" w:cs="Times New Roman"/>
        </w:rPr>
        <w:t>n</w:t>
      </w:r>
      <w:r w:rsidR="009616FE">
        <w:rPr>
          <w:rFonts w:ascii="Times New Roman" w:hAnsi="Times New Roman" w:cs="Times New Roman"/>
        </w:rPr>
        <w:t xml:space="preserve">; y a </w:t>
      </w:r>
      <w:r w:rsidRPr="008D2FA6">
        <w:rPr>
          <w:rFonts w:ascii="Times New Roman" w:hAnsi="Times New Roman" w:cs="Times New Roman"/>
        </w:rPr>
        <w:t>los</w:t>
      </w:r>
      <w:r w:rsidR="009616FE">
        <w:rPr>
          <w:rFonts w:ascii="Times New Roman" w:hAnsi="Times New Roman" w:cs="Times New Roman"/>
        </w:rPr>
        <w:t xml:space="preserve"> </w:t>
      </w:r>
      <w:r w:rsidRPr="008D2FA6">
        <w:rPr>
          <w:rFonts w:ascii="Times New Roman" w:hAnsi="Times New Roman" w:cs="Times New Roman"/>
        </w:rPr>
        <w:t xml:space="preserve">gobiernos </w:t>
      </w:r>
      <w:r w:rsidR="009616FE">
        <w:rPr>
          <w:rFonts w:ascii="Times New Roman" w:hAnsi="Times New Roman" w:cs="Times New Roman"/>
        </w:rPr>
        <w:t xml:space="preserve">les pasa lo </w:t>
      </w:r>
      <w:r w:rsidRPr="008D2FA6">
        <w:rPr>
          <w:rFonts w:ascii="Times New Roman" w:hAnsi="Times New Roman" w:cs="Times New Roman"/>
        </w:rPr>
        <w:t>mismo.</w:t>
      </w:r>
      <w:r w:rsidR="009616FE">
        <w:rPr>
          <w:rFonts w:ascii="Times New Roman" w:hAnsi="Times New Roman" w:cs="Times New Roman"/>
        </w:rPr>
        <w:t xml:space="preserve"> </w:t>
      </w:r>
      <w:r w:rsidRPr="008D2FA6">
        <w:rPr>
          <w:rFonts w:ascii="Times New Roman" w:hAnsi="Times New Roman" w:cs="Times New Roman"/>
        </w:rPr>
        <w:t xml:space="preserve">Ojalá que este gobierno todo lo que está proponiendo acá lo disponga. Tengo confianza y fe en que la gente </w:t>
      </w:r>
      <w:r w:rsidR="009616FE">
        <w:rPr>
          <w:rFonts w:ascii="Times New Roman" w:hAnsi="Times New Roman" w:cs="Times New Roman"/>
        </w:rPr>
        <w:t xml:space="preserve">que </w:t>
      </w:r>
      <w:r w:rsidRPr="008D2FA6">
        <w:rPr>
          <w:rFonts w:ascii="Times New Roman" w:hAnsi="Times New Roman" w:cs="Times New Roman"/>
        </w:rPr>
        <w:t xml:space="preserve">está </w:t>
      </w:r>
      <w:r w:rsidR="009616FE">
        <w:rPr>
          <w:rFonts w:ascii="Times New Roman" w:hAnsi="Times New Roman" w:cs="Times New Roman"/>
        </w:rPr>
        <w:t>al f</w:t>
      </w:r>
      <w:r w:rsidRPr="008D2FA6">
        <w:rPr>
          <w:rFonts w:ascii="Times New Roman" w:hAnsi="Times New Roman" w:cs="Times New Roman"/>
        </w:rPr>
        <w:t>rente de la intendencia</w:t>
      </w:r>
      <w:r w:rsidR="009616FE">
        <w:rPr>
          <w:rFonts w:ascii="Times New Roman" w:hAnsi="Times New Roman" w:cs="Times New Roman"/>
        </w:rPr>
        <w:t>, así lo haga.</w:t>
      </w:r>
    </w:p>
    <w:p w14:paraId="3AD34678" w14:textId="77777777" w:rsidR="003B4967"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Quiero ir a unos n</w:t>
      </w:r>
      <w:r w:rsidR="009616FE">
        <w:rPr>
          <w:rFonts w:ascii="Times New Roman" w:hAnsi="Times New Roman" w:cs="Times New Roman"/>
        </w:rPr>
        <w:t>umeritos que vi en un periódico, en el diario El Pueblo, s</w:t>
      </w:r>
      <w:r w:rsidRPr="008D2FA6">
        <w:rPr>
          <w:rFonts w:ascii="Times New Roman" w:hAnsi="Times New Roman" w:cs="Times New Roman"/>
        </w:rPr>
        <w:t>egún un informe de Frente Amplio</w:t>
      </w:r>
      <w:r w:rsidR="009616FE">
        <w:rPr>
          <w:rFonts w:ascii="Times New Roman" w:hAnsi="Times New Roman" w:cs="Times New Roman"/>
        </w:rPr>
        <w:t>,</w:t>
      </w:r>
      <w:r w:rsidRPr="008D2FA6">
        <w:rPr>
          <w:rFonts w:ascii="Times New Roman" w:hAnsi="Times New Roman" w:cs="Times New Roman"/>
        </w:rPr>
        <w:t xml:space="preserve"> decía que el gasto subió el </w:t>
      </w:r>
      <w:r w:rsidR="009616FE">
        <w:rPr>
          <w:rFonts w:ascii="Times New Roman" w:hAnsi="Times New Roman" w:cs="Times New Roman"/>
        </w:rPr>
        <w:t>ochenta por ciento</w:t>
      </w:r>
      <w:r w:rsidRPr="008D2FA6">
        <w:rPr>
          <w:rFonts w:ascii="Times New Roman" w:hAnsi="Times New Roman" w:cs="Times New Roman"/>
        </w:rPr>
        <w:t xml:space="preserve"> con relación al anterior presupuesto. ¿De dónde sacaron</w:t>
      </w:r>
      <w:r w:rsidR="00E368D7">
        <w:rPr>
          <w:rFonts w:ascii="Times New Roman" w:hAnsi="Times New Roman" w:cs="Times New Roman"/>
        </w:rPr>
        <w:t xml:space="preserve"> ese disparate</w:t>
      </w:r>
      <w:r w:rsidRPr="008D2FA6">
        <w:rPr>
          <w:rFonts w:ascii="Times New Roman" w:hAnsi="Times New Roman" w:cs="Times New Roman"/>
        </w:rPr>
        <w:t xml:space="preserve">? ¿Quién fue el que hizo ese informe técnico? </w:t>
      </w:r>
      <w:r w:rsidR="009616FE">
        <w:rPr>
          <w:rFonts w:ascii="Times New Roman" w:hAnsi="Times New Roman" w:cs="Times New Roman"/>
        </w:rPr>
        <w:t>¿</w:t>
      </w:r>
      <w:r w:rsidRPr="008D2FA6">
        <w:rPr>
          <w:rFonts w:ascii="Times New Roman" w:hAnsi="Times New Roman" w:cs="Times New Roman"/>
        </w:rPr>
        <w:t xml:space="preserve">El </w:t>
      </w:r>
      <w:r w:rsidR="009616FE">
        <w:rPr>
          <w:rFonts w:ascii="Times New Roman" w:hAnsi="Times New Roman" w:cs="Times New Roman"/>
        </w:rPr>
        <w:t xml:space="preserve">ochenta por ciento </w:t>
      </w:r>
      <w:r w:rsidRPr="008D2FA6">
        <w:rPr>
          <w:rFonts w:ascii="Times New Roman" w:hAnsi="Times New Roman" w:cs="Times New Roman"/>
        </w:rPr>
        <w:t xml:space="preserve">de incremento en </w:t>
      </w:r>
      <w:r w:rsidR="009616FE">
        <w:rPr>
          <w:rFonts w:ascii="Times New Roman" w:hAnsi="Times New Roman" w:cs="Times New Roman"/>
        </w:rPr>
        <w:t>el gasto?</w:t>
      </w:r>
      <w:r w:rsidRPr="008D2FA6">
        <w:rPr>
          <w:rFonts w:ascii="Times New Roman" w:hAnsi="Times New Roman" w:cs="Times New Roman"/>
        </w:rPr>
        <w:t xml:space="preserve"> </w:t>
      </w:r>
    </w:p>
    <w:p w14:paraId="7AF97D8F" w14:textId="0E78EC4C" w:rsidR="008D2FA6" w:rsidRPr="008D2FA6"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 xml:space="preserve">Para el 26 tiene una previsión de ingresos respecto al 24 del </w:t>
      </w:r>
      <w:r w:rsidR="003B4967">
        <w:rPr>
          <w:rFonts w:ascii="Times New Roman" w:hAnsi="Times New Roman" w:cs="Times New Roman"/>
        </w:rPr>
        <w:t>29 %</w:t>
      </w:r>
      <w:r w:rsidRPr="008D2FA6">
        <w:rPr>
          <w:rFonts w:ascii="Times New Roman" w:hAnsi="Times New Roman" w:cs="Times New Roman"/>
        </w:rPr>
        <w:t xml:space="preserve"> mayor.</w:t>
      </w:r>
      <w:r w:rsidR="009616FE">
        <w:rPr>
          <w:rFonts w:ascii="Times New Roman" w:hAnsi="Times New Roman" w:cs="Times New Roman"/>
        </w:rPr>
        <w:t xml:space="preserve"> </w:t>
      </w:r>
      <w:r w:rsidRPr="008D2FA6">
        <w:rPr>
          <w:rFonts w:ascii="Times New Roman" w:hAnsi="Times New Roman" w:cs="Times New Roman"/>
        </w:rPr>
        <w:t xml:space="preserve">Dice que se van a incrementar los ingresos del 24 al 26 en un </w:t>
      </w:r>
      <w:r w:rsidR="003B4967">
        <w:rPr>
          <w:rFonts w:ascii="Times New Roman" w:hAnsi="Times New Roman" w:cs="Times New Roman"/>
        </w:rPr>
        <w:t>29 %</w:t>
      </w:r>
      <w:r w:rsidR="009616FE">
        <w:rPr>
          <w:rFonts w:ascii="Times New Roman" w:hAnsi="Times New Roman" w:cs="Times New Roman"/>
        </w:rPr>
        <w:t>.</w:t>
      </w:r>
      <w:r w:rsidRPr="008D2FA6">
        <w:rPr>
          <w:rFonts w:ascii="Times New Roman" w:hAnsi="Times New Roman" w:cs="Times New Roman"/>
        </w:rPr>
        <w:t xml:space="preserve"> ¿Saben de </w:t>
      </w:r>
      <w:r w:rsidR="008055D9">
        <w:rPr>
          <w:rFonts w:ascii="Times New Roman" w:hAnsi="Times New Roman" w:cs="Times New Roman"/>
        </w:rPr>
        <w:t>lo que</w:t>
      </w:r>
      <w:r w:rsidRPr="008D2FA6">
        <w:rPr>
          <w:rFonts w:ascii="Times New Roman" w:hAnsi="Times New Roman" w:cs="Times New Roman"/>
        </w:rPr>
        <w:t xml:space="preserve"> </w:t>
      </w:r>
      <w:r w:rsidRPr="008D2FA6">
        <w:rPr>
          <w:rFonts w:ascii="Times New Roman" w:hAnsi="Times New Roman" w:cs="Times New Roman"/>
        </w:rPr>
        <w:lastRenderedPageBreak/>
        <w:t>están hablando? ¿Alguien hizo cuenta</w:t>
      </w:r>
      <w:r w:rsidR="001A687C">
        <w:rPr>
          <w:rFonts w:ascii="Times New Roman" w:hAnsi="Times New Roman" w:cs="Times New Roman"/>
        </w:rPr>
        <w:t>s</w:t>
      </w:r>
      <w:r w:rsidRPr="008D2FA6">
        <w:rPr>
          <w:rFonts w:ascii="Times New Roman" w:hAnsi="Times New Roman" w:cs="Times New Roman"/>
        </w:rPr>
        <w:t>? Yo la</w:t>
      </w:r>
      <w:r w:rsidR="008055D9">
        <w:rPr>
          <w:rFonts w:ascii="Times New Roman" w:hAnsi="Times New Roman" w:cs="Times New Roman"/>
        </w:rPr>
        <w:t>s hice, yo las hice, me fui a las cuentas: l</w:t>
      </w:r>
      <w:r w:rsidRPr="008D2FA6">
        <w:rPr>
          <w:rFonts w:ascii="Times New Roman" w:hAnsi="Times New Roman" w:cs="Times New Roman"/>
        </w:rPr>
        <w:t>os ingresos departamentales del año 24 fueron 3.850 millones de pesos</w:t>
      </w:r>
      <w:r w:rsidR="001A687C">
        <w:rPr>
          <w:rFonts w:ascii="Times New Roman" w:hAnsi="Times New Roman" w:cs="Times New Roman"/>
        </w:rPr>
        <w:t>, a</w:t>
      </w:r>
      <w:r w:rsidR="008055D9">
        <w:rPr>
          <w:rFonts w:ascii="Times New Roman" w:hAnsi="Times New Roman" w:cs="Times New Roman"/>
        </w:rPr>
        <w:t>justado</w:t>
      </w:r>
      <w:r w:rsidR="007E707B">
        <w:rPr>
          <w:rFonts w:ascii="Times New Roman" w:hAnsi="Times New Roman" w:cs="Times New Roman"/>
        </w:rPr>
        <w:t>s</w:t>
      </w:r>
      <w:r w:rsidR="008055D9">
        <w:rPr>
          <w:rFonts w:ascii="Times New Roman" w:hAnsi="Times New Roman" w:cs="Times New Roman"/>
        </w:rPr>
        <w:t xml:space="preserve"> al día de hoy, porque hay que ajustarlos, aquellos son pesos de dos a</w:t>
      </w:r>
      <w:r w:rsidRPr="008D2FA6">
        <w:rPr>
          <w:rFonts w:ascii="Times New Roman" w:hAnsi="Times New Roman" w:cs="Times New Roman"/>
        </w:rPr>
        <w:t>ños atrás.</w:t>
      </w:r>
      <w:r w:rsidR="008055D9">
        <w:rPr>
          <w:rFonts w:ascii="Times New Roman" w:hAnsi="Times New Roman" w:cs="Times New Roman"/>
        </w:rPr>
        <w:t xml:space="preserve"> Ajustados a hoy son </w:t>
      </w:r>
      <w:r w:rsidRPr="008D2FA6">
        <w:rPr>
          <w:rFonts w:ascii="Times New Roman" w:hAnsi="Times New Roman" w:cs="Times New Roman"/>
        </w:rPr>
        <w:t xml:space="preserve">4.090 millones de pesos. ¿Saben </w:t>
      </w:r>
      <w:r w:rsidR="008055D9">
        <w:rPr>
          <w:rFonts w:ascii="Times New Roman" w:hAnsi="Times New Roman" w:cs="Times New Roman"/>
        </w:rPr>
        <w:t>de cuándo va a ser el gasto proyecta</w:t>
      </w:r>
      <w:r w:rsidRPr="008D2FA6">
        <w:rPr>
          <w:rFonts w:ascii="Times New Roman" w:hAnsi="Times New Roman" w:cs="Times New Roman"/>
        </w:rPr>
        <w:t>do de este gobierno para 2026? 3.850 millones de</w:t>
      </w:r>
      <w:r w:rsidR="007E707B">
        <w:rPr>
          <w:rFonts w:ascii="Times New Roman" w:hAnsi="Times New Roman" w:cs="Times New Roman"/>
        </w:rPr>
        <w:t xml:space="preserve"> </w:t>
      </w:r>
      <w:r w:rsidRPr="008D2FA6">
        <w:rPr>
          <w:rFonts w:ascii="Times New Roman" w:hAnsi="Times New Roman" w:cs="Times New Roman"/>
        </w:rPr>
        <w:t>pesos. Quiere decir que es menos del gasto ajustado del anterior gobierno.</w:t>
      </w:r>
    </w:p>
    <w:p w14:paraId="56234B2D" w14:textId="668607DF" w:rsidR="005B4AD9"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¿Saben cuánto son los ingresos de origen departamental del año 24? Ajustados</w:t>
      </w:r>
      <w:r w:rsidR="005B4AD9">
        <w:rPr>
          <w:rFonts w:ascii="Times New Roman" w:hAnsi="Times New Roman" w:cs="Times New Roman"/>
        </w:rPr>
        <w:t>,</w:t>
      </w:r>
      <w:r w:rsidRPr="008D2FA6">
        <w:rPr>
          <w:rFonts w:ascii="Times New Roman" w:hAnsi="Times New Roman" w:cs="Times New Roman"/>
        </w:rPr>
        <w:t xml:space="preserve"> fueron 2.300 millones de pesos. El ingreso proyectado por el gobierno departamental son 2.350 millones de pesos</w:t>
      </w:r>
      <w:r w:rsidR="005B4AD9">
        <w:rPr>
          <w:rFonts w:ascii="Times New Roman" w:hAnsi="Times New Roman" w:cs="Times New Roman"/>
        </w:rPr>
        <w:t>,</w:t>
      </w:r>
      <w:r w:rsidRPr="008D2FA6">
        <w:rPr>
          <w:rFonts w:ascii="Times New Roman" w:hAnsi="Times New Roman" w:cs="Times New Roman"/>
        </w:rPr>
        <w:t xml:space="preserve"> 50 millones de pesos más.</w:t>
      </w:r>
      <w:r w:rsidR="005B4AD9">
        <w:rPr>
          <w:rFonts w:ascii="Times New Roman" w:hAnsi="Times New Roman" w:cs="Times New Roman"/>
        </w:rPr>
        <w:t xml:space="preserve"> </w:t>
      </w:r>
      <w:r w:rsidRPr="008D2FA6">
        <w:rPr>
          <w:rFonts w:ascii="Times New Roman" w:hAnsi="Times New Roman" w:cs="Times New Roman"/>
        </w:rPr>
        <w:t>Un millón y medio de dólares. Los ingresos de origen nacional</w:t>
      </w:r>
      <w:r w:rsidR="001A687C">
        <w:rPr>
          <w:rFonts w:ascii="Times New Roman" w:hAnsi="Times New Roman" w:cs="Times New Roman"/>
        </w:rPr>
        <w:t>,</w:t>
      </w:r>
      <w:r w:rsidRPr="008D2FA6">
        <w:rPr>
          <w:rFonts w:ascii="Times New Roman" w:hAnsi="Times New Roman" w:cs="Times New Roman"/>
        </w:rPr>
        <w:t xml:space="preserve"> ajustados, los del 2024, fueron 1.962 millones. Los ingresos de este gobierno van a ser en el 26</w:t>
      </w:r>
      <w:r w:rsidR="005B4AD9">
        <w:rPr>
          <w:rFonts w:ascii="Times New Roman" w:hAnsi="Times New Roman" w:cs="Times New Roman"/>
        </w:rPr>
        <w:t>, 1</w:t>
      </w:r>
      <w:r w:rsidR="001A687C">
        <w:rPr>
          <w:rFonts w:ascii="Times New Roman" w:hAnsi="Times New Roman" w:cs="Times New Roman"/>
        </w:rPr>
        <w:t>.</w:t>
      </w:r>
      <w:r w:rsidRPr="008D2FA6">
        <w:rPr>
          <w:rFonts w:ascii="Times New Roman" w:hAnsi="Times New Roman" w:cs="Times New Roman"/>
        </w:rPr>
        <w:t>990 millones de pesos.</w:t>
      </w:r>
      <w:r w:rsidR="005B4AD9">
        <w:rPr>
          <w:rFonts w:ascii="Times New Roman" w:hAnsi="Times New Roman" w:cs="Times New Roman"/>
        </w:rPr>
        <w:t xml:space="preserve"> </w:t>
      </w:r>
      <w:r w:rsidRPr="008D2FA6">
        <w:rPr>
          <w:rFonts w:ascii="Times New Roman" w:hAnsi="Times New Roman" w:cs="Times New Roman"/>
        </w:rPr>
        <w:t xml:space="preserve">¿Quién hizo las cuentas en ese informe? </w:t>
      </w:r>
    </w:p>
    <w:p w14:paraId="526C40ED" w14:textId="19943D20" w:rsidR="00D3682B" w:rsidRDefault="00D3682B" w:rsidP="008D2FA6">
      <w:pPr>
        <w:spacing w:after="0" w:line="360" w:lineRule="auto"/>
        <w:ind w:firstLine="1418"/>
        <w:jc w:val="both"/>
        <w:rPr>
          <w:rFonts w:ascii="Times New Roman" w:hAnsi="Times New Roman" w:cs="Times New Roman"/>
        </w:rPr>
      </w:pPr>
      <w:r>
        <w:rPr>
          <w:rFonts w:ascii="Times New Roman" w:hAnsi="Times New Roman" w:cs="Times New Roman"/>
        </w:rPr>
        <w:t>(SIENDO LA HORA VEINTE Y CUARENTA Y CINCO MINUTOS SE RETIRA DE LA PRESIDENCIA SU TITULAR, SEÑOR EDIL ENZO MOLINA, PASANDO A OCUPAR LA MISMA, SU PRIMERA VICEPRESIDENTA, SEÑORA EDILA MARÍA RIVAS)</w:t>
      </w:r>
    </w:p>
    <w:p w14:paraId="577E74FD" w14:textId="6803065F" w:rsidR="005B4AD9"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 xml:space="preserve">Pero además decía que la inflación proyectada en este presupuesto era del </w:t>
      </w:r>
      <w:r w:rsidR="007E707B">
        <w:rPr>
          <w:rFonts w:ascii="Times New Roman" w:hAnsi="Times New Roman" w:cs="Times New Roman"/>
        </w:rPr>
        <w:t>35 %</w:t>
      </w:r>
      <w:r w:rsidR="005B4AD9">
        <w:rPr>
          <w:rFonts w:ascii="Times New Roman" w:hAnsi="Times New Roman" w:cs="Times New Roman"/>
        </w:rPr>
        <w:t xml:space="preserve"> en el</w:t>
      </w:r>
      <w:r w:rsidRPr="008D2FA6">
        <w:rPr>
          <w:rFonts w:ascii="Times New Roman" w:hAnsi="Times New Roman" w:cs="Times New Roman"/>
        </w:rPr>
        <w:t xml:space="preserve"> quinquenio</w:t>
      </w:r>
      <w:r w:rsidR="005B4AD9">
        <w:rPr>
          <w:rFonts w:ascii="Times New Roman" w:hAnsi="Times New Roman" w:cs="Times New Roman"/>
        </w:rPr>
        <w:t xml:space="preserve">, un </w:t>
      </w:r>
      <w:r w:rsidR="007E707B">
        <w:rPr>
          <w:rFonts w:ascii="Times New Roman" w:hAnsi="Times New Roman" w:cs="Times New Roman"/>
        </w:rPr>
        <w:t>7 %</w:t>
      </w:r>
      <w:r w:rsidRPr="008D2FA6">
        <w:rPr>
          <w:rFonts w:ascii="Times New Roman" w:hAnsi="Times New Roman" w:cs="Times New Roman"/>
        </w:rPr>
        <w:t xml:space="preserve"> anual</w:t>
      </w:r>
      <w:r w:rsidR="005B4AD9">
        <w:rPr>
          <w:rFonts w:ascii="Times New Roman" w:hAnsi="Times New Roman" w:cs="Times New Roman"/>
        </w:rPr>
        <w:t xml:space="preserve">, </w:t>
      </w:r>
      <w:r w:rsidRPr="008D2FA6">
        <w:rPr>
          <w:rFonts w:ascii="Times New Roman" w:hAnsi="Times New Roman" w:cs="Times New Roman"/>
        </w:rPr>
        <w:t>¿</w:t>
      </w:r>
      <w:r w:rsidR="005B4AD9">
        <w:rPr>
          <w:rFonts w:ascii="Times New Roman" w:hAnsi="Times New Roman" w:cs="Times New Roman"/>
        </w:rPr>
        <w:t>d</w:t>
      </w:r>
      <w:r w:rsidRPr="008D2FA6">
        <w:rPr>
          <w:rFonts w:ascii="Times New Roman" w:hAnsi="Times New Roman" w:cs="Times New Roman"/>
        </w:rPr>
        <w:t xml:space="preserve">e dónde sacaron eso? ¿Quién hizo las cuentas en el Frente Amplio para hacer ese artículo de prensa? </w:t>
      </w:r>
    </w:p>
    <w:p w14:paraId="341A4175" w14:textId="529CE74B" w:rsidR="008D2FA6" w:rsidRPr="008D2FA6"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En cuanto a la recaudación.</w:t>
      </w:r>
      <w:r w:rsidR="005B4AD9">
        <w:rPr>
          <w:rFonts w:ascii="Times New Roman" w:hAnsi="Times New Roman" w:cs="Times New Roman"/>
        </w:rPr>
        <w:t xml:space="preserve"> </w:t>
      </w:r>
      <w:r w:rsidRPr="008D2FA6">
        <w:rPr>
          <w:rFonts w:ascii="Times New Roman" w:hAnsi="Times New Roman" w:cs="Times New Roman"/>
        </w:rPr>
        <w:t>Planea recaudar más, dice el Frente Amplio</w:t>
      </w:r>
      <w:r w:rsidR="005B4AD9">
        <w:rPr>
          <w:rFonts w:ascii="Times New Roman" w:hAnsi="Times New Roman" w:cs="Times New Roman"/>
        </w:rPr>
        <w:t>.</w:t>
      </w:r>
      <w:r w:rsidRPr="008D2FA6">
        <w:rPr>
          <w:rFonts w:ascii="Times New Roman" w:hAnsi="Times New Roman" w:cs="Times New Roman"/>
        </w:rPr>
        <w:t xml:space="preserve"> ¿Cuál es la norma? ¿Dónde está la norma que dice que se ajusta algún impuesto, tasa o permiso? Hay una sola. La tasa </w:t>
      </w:r>
      <w:r w:rsidR="005B4AD9">
        <w:rPr>
          <w:rFonts w:ascii="Times New Roman" w:hAnsi="Times New Roman" w:cs="Times New Roman"/>
        </w:rPr>
        <w:t>bromatológica</w:t>
      </w:r>
      <w:r w:rsidR="00D2076E">
        <w:rPr>
          <w:rFonts w:ascii="Times New Roman" w:hAnsi="Times New Roman" w:cs="Times New Roman"/>
        </w:rPr>
        <w:t>, q</w:t>
      </w:r>
      <w:r w:rsidRPr="008D2FA6">
        <w:rPr>
          <w:rFonts w:ascii="Times New Roman" w:hAnsi="Times New Roman" w:cs="Times New Roman"/>
        </w:rPr>
        <w:t>ue le intenta dar justici</w:t>
      </w:r>
      <w:r w:rsidR="00D2076E">
        <w:rPr>
          <w:rFonts w:ascii="Times New Roman" w:hAnsi="Times New Roman" w:cs="Times New Roman"/>
        </w:rPr>
        <w:t xml:space="preserve">a a los comerciantes más chicos y castigar a los más grandes. </w:t>
      </w:r>
      <w:r w:rsidRPr="008D2FA6">
        <w:rPr>
          <w:rFonts w:ascii="Times New Roman" w:hAnsi="Times New Roman" w:cs="Times New Roman"/>
        </w:rPr>
        <w:t>Porque hoy el Frente Amplio tenía una norma donde se castigaba al chico y se beneficiaba al grande. Bueno, acá lo que se está haciendo es intentar dar justicia.</w:t>
      </w:r>
    </w:p>
    <w:p w14:paraId="1029E02F" w14:textId="49114B8F" w:rsidR="00D2076E"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 xml:space="preserve">Lo único que se ajusta en este presupuesto es esa tasa. ¿De dónde sacaron que se prevé un </w:t>
      </w:r>
      <w:r w:rsidR="005B5751">
        <w:rPr>
          <w:rFonts w:ascii="Times New Roman" w:hAnsi="Times New Roman" w:cs="Times New Roman"/>
        </w:rPr>
        <w:t>14 %</w:t>
      </w:r>
      <w:r w:rsidR="00D2076E">
        <w:rPr>
          <w:rFonts w:ascii="Times New Roman" w:hAnsi="Times New Roman" w:cs="Times New Roman"/>
        </w:rPr>
        <w:t xml:space="preserve"> </w:t>
      </w:r>
      <w:r w:rsidRPr="008D2FA6">
        <w:rPr>
          <w:rFonts w:ascii="Times New Roman" w:hAnsi="Times New Roman" w:cs="Times New Roman"/>
        </w:rPr>
        <w:t xml:space="preserve">más de impuestos directos? ¿Cuál es la norma? Que alguien me explique una norma que diga que es </w:t>
      </w:r>
      <w:r w:rsidR="001A687C">
        <w:rPr>
          <w:rFonts w:ascii="Times New Roman" w:hAnsi="Times New Roman" w:cs="Times New Roman"/>
        </w:rPr>
        <w:t>14 %</w:t>
      </w:r>
      <w:r w:rsidR="00D2076E">
        <w:rPr>
          <w:rFonts w:ascii="Times New Roman" w:hAnsi="Times New Roman" w:cs="Times New Roman"/>
        </w:rPr>
        <w:t xml:space="preserve"> </w:t>
      </w:r>
      <w:r w:rsidRPr="008D2FA6">
        <w:rPr>
          <w:rFonts w:ascii="Times New Roman" w:hAnsi="Times New Roman" w:cs="Times New Roman"/>
        </w:rPr>
        <w:t xml:space="preserve">más. </w:t>
      </w:r>
    </w:p>
    <w:p w14:paraId="7C3F87BA" w14:textId="53DE6EB2" w:rsidR="00562FAC"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Las tasas y precios, dice ese artículo de prensa, suben un</w:t>
      </w:r>
      <w:r w:rsidR="007E3F1E">
        <w:rPr>
          <w:rFonts w:ascii="Times New Roman" w:hAnsi="Times New Roman" w:cs="Times New Roman"/>
        </w:rPr>
        <w:t xml:space="preserve"> 27 %</w:t>
      </w:r>
      <w:r w:rsidRPr="008D2FA6">
        <w:rPr>
          <w:rFonts w:ascii="Times New Roman" w:hAnsi="Times New Roman" w:cs="Times New Roman"/>
        </w:rPr>
        <w:t xml:space="preserve"> para el 2026.</w:t>
      </w:r>
      <w:r w:rsidR="00D2076E">
        <w:rPr>
          <w:rFonts w:ascii="Times New Roman" w:hAnsi="Times New Roman" w:cs="Times New Roman"/>
        </w:rPr>
        <w:t xml:space="preserve"> </w:t>
      </w:r>
      <w:r w:rsidRPr="008D2FA6">
        <w:rPr>
          <w:rFonts w:ascii="Times New Roman" w:hAnsi="Times New Roman" w:cs="Times New Roman"/>
        </w:rPr>
        <w:t xml:space="preserve">¿Cuál es la tasa y el precio que sube un </w:t>
      </w:r>
      <w:r w:rsidR="00063455">
        <w:rPr>
          <w:rFonts w:ascii="Times New Roman" w:hAnsi="Times New Roman" w:cs="Times New Roman"/>
        </w:rPr>
        <w:t>26 %</w:t>
      </w:r>
      <w:r w:rsidRPr="008D2FA6">
        <w:rPr>
          <w:rFonts w:ascii="Times New Roman" w:hAnsi="Times New Roman" w:cs="Times New Roman"/>
        </w:rPr>
        <w:t xml:space="preserve">? </w:t>
      </w:r>
    </w:p>
    <w:p w14:paraId="23C54225" w14:textId="3FB94E99" w:rsidR="00562FAC"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lastRenderedPageBreak/>
        <w:t xml:space="preserve">¿Ese es el nivel de discusión que nos plantean en la discusión? ¿Ese es el nivel? ¡Qué bajo el nivel </w:t>
      </w:r>
      <w:r w:rsidR="00562FAC">
        <w:rPr>
          <w:rFonts w:ascii="Times New Roman" w:hAnsi="Times New Roman" w:cs="Times New Roman"/>
        </w:rPr>
        <w:t xml:space="preserve">en </w:t>
      </w:r>
      <w:r w:rsidRPr="008D2FA6">
        <w:rPr>
          <w:rFonts w:ascii="Times New Roman" w:hAnsi="Times New Roman" w:cs="Times New Roman"/>
        </w:rPr>
        <w:t>que ha</w:t>
      </w:r>
      <w:r w:rsidR="00CB2C98">
        <w:rPr>
          <w:rFonts w:ascii="Times New Roman" w:hAnsi="Times New Roman" w:cs="Times New Roman"/>
        </w:rPr>
        <w:t>n</w:t>
      </w:r>
      <w:r w:rsidRPr="008D2FA6">
        <w:rPr>
          <w:rFonts w:ascii="Times New Roman" w:hAnsi="Times New Roman" w:cs="Times New Roman"/>
        </w:rPr>
        <w:t xml:space="preserve"> caído! </w:t>
      </w:r>
    </w:p>
    <w:p w14:paraId="5B1FE250" w14:textId="5484E6BA" w:rsidR="00562FAC"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 xml:space="preserve">Cultura. Ellos querían dar un rango de dirección. ¿Y por qué no se la dieron ellos? En el presupuesto del Frente Amplio, </w:t>
      </w:r>
      <w:r w:rsidR="00562FAC">
        <w:rPr>
          <w:rFonts w:ascii="Times New Roman" w:hAnsi="Times New Roman" w:cs="Times New Roman"/>
        </w:rPr>
        <w:t>¿</w:t>
      </w:r>
      <w:r w:rsidRPr="008D2FA6">
        <w:rPr>
          <w:rFonts w:ascii="Times New Roman" w:hAnsi="Times New Roman" w:cs="Times New Roman"/>
        </w:rPr>
        <w:t xml:space="preserve">la </w:t>
      </w:r>
      <w:r w:rsidR="005455E1">
        <w:rPr>
          <w:rFonts w:ascii="Times New Roman" w:hAnsi="Times New Roman" w:cs="Times New Roman"/>
        </w:rPr>
        <w:t>C</w:t>
      </w:r>
      <w:r w:rsidRPr="008D2FA6">
        <w:rPr>
          <w:rFonts w:ascii="Times New Roman" w:hAnsi="Times New Roman" w:cs="Times New Roman"/>
        </w:rPr>
        <w:t xml:space="preserve">ultura </w:t>
      </w:r>
      <w:r w:rsidR="00562FAC">
        <w:rPr>
          <w:rFonts w:ascii="Times New Roman" w:hAnsi="Times New Roman" w:cs="Times New Roman"/>
        </w:rPr>
        <w:t xml:space="preserve">tiene una dirección? </w:t>
      </w:r>
      <w:r w:rsidRPr="008D2FA6">
        <w:rPr>
          <w:rFonts w:ascii="Times New Roman" w:hAnsi="Times New Roman" w:cs="Times New Roman"/>
        </w:rPr>
        <w:t>¿Qué ocurrió acá? Hoy vienen a reclamar lo que no supieron dar. Y</w:t>
      </w:r>
      <w:r w:rsidR="005D2720">
        <w:rPr>
          <w:rFonts w:ascii="Times New Roman" w:hAnsi="Times New Roman" w:cs="Times New Roman"/>
        </w:rPr>
        <w:t>,</w:t>
      </w:r>
      <w:r w:rsidRPr="008D2FA6">
        <w:rPr>
          <w:rFonts w:ascii="Times New Roman" w:hAnsi="Times New Roman" w:cs="Times New Roman"/>
        </w:rPr>
        <w:t xml:space="preserve"> además</w:t>
      </w:r>
      <w:r w:rsidR="005D2720">
        <w:rPr>
          <w:rFonts w:ascii="Times New Roman" w:hAnsi="Times New Roman" w:cs="Times New Roman"/>
        </w:rPr>
        <w:t>,</w:t>
      </w:r>
      <w:r w:rsidRPr="008D2FA6">
        <w:rPr>
          <w:rFonts w:ascii="Times New Roman" w:hAnsi="Times New Roman" w:cs="Times New Roman"/>
        </w:rPr>
        <w:t xml:space="preserve"> lo que </w:t>
      </w:r>
      <w:r w:rsidR="00562FAC">
        <w:rPr>
          <w:rFonts w:ascii="Times New Roman" w:hAnsi="Times New Roman" w:cs="Times New Roman"/>
        </w:rPr>
        <w:t xml:space="preserve">destruyeron, </w:t>
      </w:r>
      <w:r w:rsidR="005D2720">
        <w:rPr>
          <w:rFonts w:ascii="Times New Roman" w:hAnsi="Times New Roman" w:cs="Times New Roman"/>
        </w:rPr>
        <w:t>¿</w:t>
      </w:r>
      <w:proofErr w:type="spellStart"/>
      <w:r w:rsidR="00562FAC">
        <w:rPr>
          <w:rFonts w:ascii="Times New Roman" w:hAnsi="Times New Roman" w:cs="Times New Roman"/>
        </w:rPr>
        <w:t>como</w:t>
      </w:r>
      <w:proofErr w:type="spellEnd"/>
      <w:r w:rsidR="00562FAC">
        <w:rPr>
          <w:rFonts w:ascii="Times New Roman" w:hAnsi="Times New Roman" w:cs="Times New Roman"/>
        </w:rPr>
        <w:t xml:space="preserve"> destruyeron l</w:t>
      </w:r>
      <w:r w:rsidR="005455E1">
        <w:rPr>
          <w:rFonts w:ascii="Times New Roman" w:hAnsi="Times New Roman" w:cs="Times New Roman"/>
        </w:rPr>
        <w:t>a cultura?</w:t>
      </w:r>
    </w:p>
    <w:p w14:paraId="3EC085B7" w14:textId="77777777" w:rsidR="00562FAC"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Abandonaron el presupuesto participativo.</w:t>
      </w:r>
      <w:r w:rsidR="00562FAC">
        <w:rPr>
          <w:rFonts w:ascii="Times New Roman" w:hAnsi="Times New Roman" w:cs="Times New Roman"/>
        </w:rPr>
        <w:t xml:space="preserve"> ¡Es mentira! Además,</w:t>
      </w:r>
      <w:r w:rsidRPr="008D2FA6">
        <w:rPr>
          <w:rFonts w:ascii="Times New Roman" w:hAnsi="Times New Roman" w:cs="Times New Roman"/>
        </w:rPr>
        <w:t xml:space="preserve"> dicen que es un retroceso de la democracia directa. ¿De dónde sacan que es un retroceso de la democracia directa</w:t>
      </w:r>
      <w:r w:rsidR="00562FAC">
        <w:rPr>
          <w:rFonts w:ascii="Times New Roman" w:hAnsi="Times New Roman" w:cs="Times New Roman"/>
        </w:rPr>
        <w:t xml:space="preserve"> </w:t>
      </w:r>
      <w:r w:rsidRPr="008D2FA6">
        <w:rPr>
          <w:rFonts w:ascii="Times New Roman" w:hAnsi="Times New Roman" w:cs="Times New Roman"/>
        </w:rPr>
        <w:t>el que no exista el presupuesto participativo</w:t>
      </w:r>
      <w:r w:rsidR="00562FAC">
        <w:rPr>
          <w:rFonts w:ascii="Times New Roman" w:hAnsi="Times New Roman" w:cs="Times New Roman"/>
        </w:rPr>
        <w:t xml:space="preserve">? </w:t>
      </w:r>
      <w:r w:rsidRPr="008D2FA6">
        <w:rPr>
          <w:rFonts w:ascii="Times New Roman" w:hAnsi="Times New Roman" w:cs="Times New Roman"/>
        </w:rPr>
        <w:t>Cuando todo Sa</w:t>
      </w:r>
      <w:r w:rsidR="00562FAC">
        <w:rPr>
          <w:rFonts w:ascii="Times New Roman" w:hAnsi="Times New Roman" w:cs="Times New Roman"/>
        </w:rPr>
        <w:t>l</w:t>
      </w:r>
      <w:r w:rsidRPr="008D2FA6">
        <w:rPr>
          <w:rFonts w:ascii="Times New Roman" w:hAnsi="Times New Roman" w:cs="Times New Roman"/>
        </w:rPr>
        <w:t>to clamaba, la gente bramaba para que le tapen un pozo, que eso debería ser el presupuesto participativo, l</w:t>
      </w:r>
      <w:r w:rsidR="00562FAC">
        <w:rPr>
          <w:rFonts w:ascii="Times New Roman" w:hAnsi="Times New Roman" w:cs="Times New Roman"/>
        </w:rPr>
        <w:t>o</w:t>
      </w:r>
      <w:r w:rsidRPr="008D2FA6">
        <w:rPr>
          <w:rFonts w:ascii="Times New Roman" w:hAnsi="Times New Roman" w:cs="Times New Roman"/>
        </w:rPr>
        <w:t xml:space="preserve"> estaban tirando al presupuesto participativo </w:t>
      </w:r>
      <w:r w:rsidR="00562FAC">
        <w:rPr>
          <w:rFonts w:ascii="Times New Roman" w:hAnsi="Times New Roman" w:cs="Times New Roman"/>
        </w:rPr>
        <w:t>en</w:t>
      </w:r>
      <w:r w:rsidRPr="008D2FA6">
        <w:rPr>
          <w:rFonts w:ascii="Times New Roman" w:hAnsi="Times New Roman" w:cs="Times New Roman"/>
        </w:rPr>
        <w:t xml:space="preserve"> cual</w:t>
      </w:r>
      <w:r w:rsidR="00562FAC">
        <w:rPr>
          <w:rFonts w:ascii="Times New Roman" w:hAnsi="Times New Roman" w:cs="Times New Roman"/>
        </w:rPr>
        <w:t>quier otra cosa, m</w:t>
      </w:r>
      <w:r w:rsidRPr="008D2FA6">
        <w:rPr>
          <w:rFonts w:ascii="Times New Roman" w:hAnsi="Times New Roman" w:cs="Times New Roman"/>
        </w:rPr>
        <w:t>enos</w:t>
      </w:r>
      <w:r w:rsidR="00562FAC">
        <w:rPr>
          <w:rFonts w:ascii="Times New Roman" w:hAnsi="Times New Roman" w:cs="Times New Roman"/>
        </w:rPr>
        <w:t xml:space="preserve"> en beneficiar a la gente de Sal</w:t>
      </w:r>
      <w:r w:rsidRPr="008D2FA6">
        <w:rPr>
          <w:rFonts w:ascii="Times New Roman" w:hAnsi="Times New Roman" w:cs="Times New Roman"/>
        </w:rPr>
        <w:t xml:space="preserve">to. </w:t>
      </w:r>
    </w:p>
    <w:p w14:paraId="209FE169" w14:textId="418BD3D0" w:rsidR="00704537" w:rsidRDefault="008D2FA6" w:rsidP="008D2FA6">
      <w:pPr>
        <w:spacing w:after="0" w:line="360" w:lineRule="auto"/>
        <w:ind w:firstLine="1418"/>
        <w:jc w:val="both"/>
        <w:rPr>
          <w:rFonts w:ascii="Times New Roman" w:hAnsi="Times New Roman" w:cs="Times New Roman"/>
        </w:rPr>
      </w:pPr>
      <w:r w:rsidRPr="008D2FA6">
        <w:rPr>
          <w:rFonts w:ascii="Times New Roman" w:hAnsi="Times New Roman" w:cs="Times New Roman"/>
        </w:rPr>
        <w:t>Y</w:t>
      </w:r>
      <w:r w:rsidR="0047277F">
        <w:rPr>
          <w:rFonts w:ascii="Times New Roman" w:hAnsi="Times New Roman" w:cs="Times New Roman"/>
        </w:rPr>
        <w:t>,</w:t>
      </w:r>
      <w:r w:rsidRPr="008D2FA6">
        <w:rPr>
          <w:rFonts w:ascii="Times New Roman" w:hAnsi="Times New Roman" w:cs="Times New Roman"/>
        </w:rPr>
        <w:t xml:space="preserve"> por último</w:t>
      </w:r>
      <w:r w:rsidR="0047277F">
        <w:rPr>
          <w:rFonts w:ascii="Times New Roman" w:hAnsi="Times New Roman" w:cs="Times New Roman"/>
        </w:rPr>
        <w:t>,</w:t>
      </w:r>
      <w:r w:rsidRPr="008D2FA6">
        <w:rPr>
          <w:rFonts w:ascii="Times New Roman" w:hAnsi="Times New Roman" w:cs="Times New Roman"/>
        </w:rPr>
        <w:t xml:space="preserve"> decía el programa social falta de alimentos y crisis de vivienda. ¿De dónde sacan esas cosas? </w:t>
      </w:r>
      <w:r w:rsidR="0047277F">
        <w:rPr>
          <w:rFonts w:ascii="Times New Roman" w:hAnsi="Times New Roman" w:cs="Times New Roman"/>
        </w:rPr>
        <w:t>Pero, por favor, e</w:t>
      </w:r>
      <w:r w:rsidRPr="008D2FA6">
        <w:rPr>
          <w:rFonts w:ascii="Times New Roman" w:hAnsi="Times New Roman" w:cs="Times New Roman"/>
        </w:rPr>
        <w:t>s algo que es inconcebible. Que es un presupuesto muy grande, sí es grande. Son 120 millones de dólares por año.</w:t>
      </w:r>
      <w:r w:rsidR="0047277F">
        <w:rPr>
          <w:rFonts w:ascii="Times New Roman" w:hAnsi="Times New Roman" w:cs="Times New Roman"/>
        </w:rPr>
        <w:t xml:space="preserve"> </w:t>
      </w:r>
      <w:r w:rsidRPr="008D2FA6">
        <w:rPr>
          <w:rFonts w:ascii="Times New Roman" w:hAnsi="Times New Roman" w:cs="Times New Roman"/>
        </w:rPr>
        <w:t xml:space="preserve">Son 600 millones de dólares. Pero reconozcamos </w:t>
      </w:r>
      <w:r w:rsidR="005455E1" w:rsidRPr="008D2FA6">
        <w:rPr>
          <w:rFonts w:ascii="Times New Roman" w:hAnsi="Times New Roman" w:cs="Times New Roman"/>
        </w:rPr>
        <w:t>que,</w:t>
      </w:r>
      <w:r w:rsidRPr="008D2FA6">
        <w:rPr>
          <w:rFonts w:ascii="Times New Roman" w:hAnsi="Times New Roman" w:cs="Times New Roman"/>
        </w:rPr>
        <w:t xml:space="preserve"> con 94 millones, 95 millones de dólares como gastaba el Frente Amplio en el anterior, dejaron una ciudad razada. </w:t>
      </w:r>
    </w:p>
    <w:p w14:paraId="6173A246" w14:textId="275B3884" w:rsidR="00704537" w:rsidRDefault="00704537" w:rsidP="008D2FA6">
      <w:pPr>
        <w:spacing w:after="0" w:line="360" w:lineRule="auto"/>
        <w:ind w:firstLine="1418"/>
        <w:jc w:val="both"/>
        <w:rPr>
          <w:rFonts w:ascii="Times New Roman" w:hAnsi="Times New Roman" w:cs="Times New Roman"/>
        </w:rPr>
      </w:pPr>
      <w:r>
        <w:rPr>
          <w:rFonts w:ascii="Times New Roman" w:hAnsi="Times New Roman" w:cs="Times New Roman"/>
        </w:rPr>
        <w:t>(SIENDO LA HORA VEINTE Y CUARENTA Y OCHO MINUTOS SE RETIRA DE LA PRESIDENCIA SU PRIMERA VICEPRESIDENTA, SEÑORA EDILA MARÍA RIVAS, PASANDO A OCUPAR LA MISMA SU TITULAR, SEÑOR EDIL ENZO MOLINA)</w:t>
      </w:r>
      <w:r w:rsidR="009F08E9">
        <w:rPr>
          <w:rFonts w:ascii="Times New Roman" w:hAnsi="Times New Roman" w:cs="Times New Roman"/>
        </w:rPr>
        <w:t>.</w:t>
      </w:r>
    </w:p>
    <w:p w14:paraId="6D0DC3F7" w14:textId="19743491" w:rsidR="008D2FA6" w:rsidRDefault="008D2FA6" w:rsidP="00F429A6">
      <w:pPr>
        <w:spacing w:after="0" w:line="360" w:lineRule="auto"/>
        <w:ind w:firstLine="1418"/>
        <w:jc w:val="both"/>
        <w:rPr>
          <w:rFonts w:ascii="Times New Roman" w:hAnsi="Times New Roman" w:cs="Times New Roman"/>
        </w:rPr>
      </w:pPr>
      <w:r w:rsidRPr="008D2FA6">
        <w:rPr>
          <w:rFonts w:ascii="Times New Roman" w:hAnsi="Times New Roman" w:cs="Times New Roman"/>
        </w:rPr>
        <w:t xml:space="preserve">Esperemos, y espero confiadamente, que esta bancada de </w:t>
      </w:r>
      <w:r w:rsidR="00D3682B">
        <w:rPr>
          <w:rFonts w:ascii="Times New Roman" w:hAnsi="Times New Roman" w:cs="Times New Roman"/>
        </w:rPr>
        <w:t>e</w:t>
      </w:r>
      <w:r w:rsidRPr="008D2FA6">
        <w:rPr>
          <w:rFonts w:ascii="Times New Roman" w:hAnsi="Times New Roman" w:cs="Times New Roman"/>
        </w:rPr>
        <w:t xml:space="preserve">diles jóvenes que nos están dando una clase a los gerontes como... </w:t>
      </w:r>
      <w:r w:rsidR="005D2720">
        <w:rPr>
          <w:rFonts w:ascii="Times New Roman" w:hAnsi="Times New Roman" w:cs="Times New Roman"/>
        </w:rPr>
        <w:t>-</w:t>
      </w:r>
      <w:r w:rsidR="00D3682B">
        <w:rPr>
          <w:rFonts w:ascii="Times New Roman" w:hAnsi="Times New Roman" w:cs="Times New Roman"/>
        </w:rPr>
        <w:t>d</w:t>
      </w:r>
      <w:r w:rsidRPr="008D2FA6">
        <w:rPr>
          <w:rFonts w:ascii="Times New Roman" w:hAnsi="Times New Roman" w:cs="Times New Roman"/>
        </w:rPr>
        <w:t>iscul</w:t>
      </w:r>
      <w:r w:rsidR="00D3682B">
        <w:rPr>
          <w:rFonts w:ascii="Times New Roman" w:hAnsi="Times New Roman" w:cs="Times New Roman"/>
        </w:rPr>
        <w:t>p</w:t>
      </w:r>
      <w:r w:rsidRPr="008D2FA6">
        <w:rPr>
          <w:rFonts w:ascii="Times New Roman" w:hAnsi="Times New Roman" w:cs="Times New Roman"/>
        </w:rPr>
        <w:t xml:space="preserve">ame que te diga </w:t>
      </w:r>
      <w:r w:rsidR="00D3682B">
        <w:rPr>
          <w:rFonts w:ascii="Times New Roman" w:hAnsi="Times New Roman" w:cs="Times New Roman"/>
        </w:rPr>
        <w:t>geronte, serás como yo</w:t>
      </w:r>
      <w:r w:rsidR="005D2720">
        <w:rPr>
          <w:rFonts w:ascii="Times New Roman" w:hAnsi="Times New Roman" w:cs="Times New Roman"/>
        </w:rPr>
        <w:t>-,</w:t>
      </w:r>
      <w:r w:rsidR="00D3682B">
        <w:rPr>
          <w:rFonts w:ascii="Times New Roman" w:hAnsi="Times New Roman" w:cs="Times New Roman"/>
        </w:rPr>
        <w:t xml:space="preserve"> pero nos están dando una clase de cómo se deben de conducir</w:t>
      </w:r>
      <w:r w:rsidR="005455E1">
        <w:rPr>
          <w:rFonts w:ascii="Times New Roman" w:hAnsi="Times New Roman" w:cs="Times New Roman"/>
        </w:rPr>
        <w:t>, v</w:t>
      </w:r>
      <w:r w:rsidR="00D3682B">
        <w:rPr>
          <w:rFonts w:ascii="Times New Roman" w:hAnsi="Times New Roman" w:cs="Times New Roman"/>
        </w:rPr>
        <w:t>an a estar observando y van a estar en cada una de las rendiciones de cuentas, no calladito</w:t>
      </w:r>
      <w:r w:rsidR="0039543C">
        <w:rPr>
          <w:rFonts w:ascii="Times New Roman" w:hAnsi="Times New Roman" w:cs="Times New Roman"/>
        </w:rPr>
        <w:t>s</w:t>
      </w:r>
      <w:r w:rsidR="00D3682B">
        <w:rPr>
          <w:rFonts w:ascii="Times New Roman" w:hAnsi="Times New Roman" w:cs="Times New Roman"/>
        </w:rPr>
        <w:t xml:space="preserve"> como estu</w:t>
      </w:r>
      <w:r w:rsidR="00704537">
        <w:rPr>
          <w:rFonts w:ascii="Times New Roman" w:hAnsi="Times New Roman" w:cs="Times New Roman"/>
        </w:rPr>
        <w:t>vo</w:t>
      </w:r>
      <w:r w:rsidR="009F08E9">
        <w:rPr>
          <w:rFonts w:ascii="Times New Roman" w:hAnsi="Times New Roman" w:cs="Times New Roman"/>
        </w:rPr>
        <w:t xml:space="preserve"> la junta </w:t>
      </w:r>
      <w:r w:rsidRPr="008D2FA6">
        <w:rPr>
          <w:rFonts w:ascii="Times New Roman" w:hAnsi="Times New Roman" w:cs="Times New Roman"/>
        </w:rPr>
        <w:t>departamental anterior que permitieron el uso y el abuso de todos los recursos de la intendencia</w:t>
      </w:r>
      <w:r w:rsidR="00F429A6">
        <w:rPr>
          <w:rFonts w:ascii="Times New Roman" w:hAnsi="Times New Roman" w:cs="Times New Roman"/>
        </w:rPr>
        <w:t xml:space="preserve">, sino que van a estar peleando en </w:t>
      </w:r>
      <w:r w:rsidR="0085347B">
        <w:rPr>
          <w:rFonts w:ascii="Times New Roman" w:hAnsi="Times New Roman" w:cs="Times New Roman"/>
        </w:rPr>
        <w:t>que,</w:t>
      </w:r>
      <w:r w:rsidR="00F429A6">
        <w:rPr>
          <w:rFonts w:ascii="Times New Roman" w:hAnsi="Times New Roman" w:cs="Times New Roman"/>
        </w:rPr>
        <w:t xml:space="preserve"> si hay algún desvío, no tengo la más mínima duda que esta bancada de ediles jóvenes va a estar respaldando a la gente de Salto, no al gobierno, a la gente de Salto.</w:t>
      </w:r>
    </w:p>
    <w:p w14:paraId="728B6934" w14:textId="6AEDB369" w:rsidR="00F429A6" w:rsidRDefault="00F429A6" w:rsidP="00F429A6">
      <w:pPr>
        <w:spacing w:after="0" w:line="360" w:lineRule="auto"/>
        <w:ind w:firstLine="1418"/>
        <w:jc w:val="both"/>
        <w:rPr>
          <w:rFonts w:ascii="Times New Roman" w:hAnsi="Times New Roman" w:cs="Times New Roman"/>
        </w:rPr>
      </w:pPr>
      <w:r>
        <w:rPr>
          <w:rFonts w:ascii="Times New Roman" w:hAnsi="Times New Roman" w:cs="Times New Roman"/>
        </w:rPr>
        <w:t>Gracias, presidente.</w:t>
      </w:r>
    </w:p>
    <w:p w14:paraId="3C08AB85" w14:textId="16FFE939" w:rsidR="0085347B" w:rsidRDefault="0085347B" w:rsidP="00F429A6">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PIERLET.-</w:t>
      </w:r>
      <w:proofErr w:type="gramEnd"/>
      <w:r>
        <w:rPr>
          <w:rFonts w:ascii="Times New Roman" w:hAnsi="Times New Roman" w:cs="Times New Roman"/>
        </w:rPr>
        <w:t xml:space="preserve"> Pido la palabra.</w:t>
      </w:r>
    </w:p>
    <w:p w14:paraId="2CCEAE2A" w14:textId="2068619F" w:rsidR="0085347B" w:rsidRDefault="0085347B" w:rsidP="00F429A6">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Gracias a usted, señor edil.</w:t>
      </w:r>
    </w:p>
    <w:p w14:paraId="5F75D5C5" w14:textId="4AC14676" w:rsidR="0085347B" w:rsidRPr="008D2FA6" w:rsidRDefault="0085347B" w:rsidP="00F429A6">
      <w:pPr>
        <w:spacing w:after="0" w:line="360" w:lineRule="auto"/>
        <w:ind w:firstLine="1418"/>
        <w:jc w:val="both"/>
        <w:rPr>
          <w:rFonts w:ascii="Times New Roman" w:hAnsi="Times New Roman" w:cs="Times New Roman"/>
        </w:rPr>
      </w:pPr>
      <w:r>
        <w:rPr>
          <w:rFonts w:ascii="Times New Roman" w:hAnsi="Times New Roman" w:cs="Times New Roman"/>
        </w:rPr>
        <w:t>Tiene la palabra el señor edil Omar Pierlet.</w:t>
      </w:r>
    </w:p>
    <w:p w14:paraId="3E1B01DB" w14:textId="674CB788" w:rsidR="002B1D8E" w:rsidRPr="002B1D8E" w:rsidRDefault="002B1D8E" w:rsidP="002B1D8E">
      <w:pPr>
        <w:spacing w:after="0" w:line="360" w:lineRule="auto"/>
        <w:ind w:firstLine="1418"/>
        <w:jc w:val="both"/>
        <w:rPr>
          <w:rFonts w:ascii="Times New Roman" w:hAnsi="Times New Roman" w:cs="Times New Roman"/>
          <w:lang w:val="es-UY"/>
        </w:rPr>
      </w:pPr>
      <w:r w:rsidRPr="002B1D8E">
        <w:rPr>
          <w:rFonts w:ascii="Times New Roman" w:hAnsi="Times New Roman" w:cs="Times New Roman"/>
          <w:lang w:val="es-UY"/>
        </w:rPr>
        <w:t xml:space="preserve">SEÑOR </w:t>
      </w:r>
      <w:proofErr w:type="gramStart"/>
      <w:r w:rsidRPr="002B1D8E">
        <w:rPr>
          <w:rFonts w:ascii="Times New Roman" w:hAnsi="Times New Roman" w:cs="Times New Roman"/>
          <w:lang w:val="es-UY"/>
        </w:rPr>
        <w:t>PIERLET.-</w:t>
      </w:r>
      <w:proofErr w:type="gramEnd"/>
      <w:r w:rsidRPr="002B1D8E">
        <w:rPr>
          <w:rFonts w:ascii="Times New Roman" w:hAnsi="Times New Roman" w:cs="Times New Roman"/>
          <w:lang w:val="es-UY"/>
        </w:rPr>
        <w:t xml:space="preserve"> Gracias</w:t>
      </w:r>
      <w:r w:rsidR="007C5AEA">
        <w:rPr>
          <w:rFonts w:ascii="Times New Roman" w:hAnsi="Times New Roman" w:cs="Times New Roman"/>
          <w:lang w:val="es-UY"/>
        </w:rPr>
        <w:t>,</w:t>
      </w:r>
      <w:r w:rsidRPr="002B1D8E">
        <w:rPr>
          <w:rFonts w:ascii="Times New Roman" w:hAnsi="Times New Roman" w:cs="Times New Roman"/>
          <w:lang w:val="es-UY"/>
        </w:rPr>
        <w:t xml:space="preserve"> presidente.</w:t>
      </w:r>
    </w:p>
    <w:p w14:paraId="4145B138" w14:textId="77777777" w:rsidR="003F6B5E" w:rsidRPr="0025470E" w:rsidRDefault="002B1D8E" w:rsidP="002B1D8E">
      <w:pPr>
        <w:spacing w:after="0" w:line="360" w:lineRule="auto"/>
        <w:ind w:firstLine="1418"/>
        <w:jc w:val="both"/>
        <w:rPr>
          <w:rFonts w:ascii="Times New Roman" w:hAnsi="Times New Roman" w:cs="Times New Roman"/>
          <w:lang w:val="es-UY"/>
        </w:rPr>
      </w:pPr>
      <w:r w:rsidRPr="0025470E">
        <w:rPr>
          <w:rFonts w:ascii="Times New Roman" w:hAnsi="Times New Roman" w:cs="Times New Roman"/>
          <w:lang w:val="es-UY"/>
        </w:rPr>
        <w:t>Tengo dos apuntes que me sugieren los dos ediles preopinantes</w:t>
      </w:r>
      <w:r w:rsidR="003F6B5E" w:rsidRPr="0025470E">
        <w:rPr>
          <w:rFonts w:ascii="Times New Roman" w:hAnsi="Times New Roman" w:cs="Times New Roman"/>
          <w:lang w:val="es-UY"/>
        </w:rPr>
        <w:t>.</w:t>
      </w:r>
    </w:p>
    <w:p w14:paraId="2D230ED8" w14:textId="1808A01C" w:rsidR="002B1D8E" w:rsidRPr="0025470E" w:rsidRDefault="002B1D8E" w:rsidP="002B1D8E">
      <w:pPr>
        <w:spacing w:after="0" w:line="360" w:lineRule="auto"/>
        <w:ind w:firstLine="1418"/>
        <w:jc w:val="both"/>
        <w:rPr>
          <w:rFonts w:ascii="Times New Roman" w:hAnsi="Times New Roman" w:cs="Times New Roman"/>
          <w:lang w:val="es-UY"/>
        </w:rPr>
      </w:pPr>
      <w:r w:rsidRPr="0025470E">
        <w:rPr>
          <w:rFonts w:ascii="Times New Roman" w:hAnsi="Times New Roman" w:cs="Times New Roman"/>
          <w:lang w:val="es-UY"/>
        </w:rPr>
        <w:t>Primero, hablando de cultura, el autor de “Rebelión en la granja” fue George Orwell, Orson Well</w:t>
      </w:r>
      <w:r w:rsidR="00F01A4B" w:rsidRPr="0025470E">
        <w:rPr>
          <w:rFonts w:ascii="Times New Roman" w:hAnsi="Times New Roman" w:cs="Times New Roman"/>
          <w:lang w:val="es-UY"/>
        </w:rPr>
        <w:t>e</w:t>
      </w:r>
      <w:r w:rsidRPr="0025470E">
        <w:rPr>
          <w:rFonts w:ascii="Times New Roman" w:hAnsi="Times New Roman" w:cs="Times New Roman"/>
          <w:lang w:val="es-UY"/>
        </w:rPr>
        <w:t xml:space="preserve">s fue otro; nada más desairado que una cita literaria equivocada. Y el otro apunte, hay una conocida frase que dice “cuidado cuando los elogios vienen de la parte equivocada”, por suerte a mí no me tocó, lo cual me tranquiliza mucho. </w:t>
      </w:r>
    </w:p>
    <w:p w14:paraId="34FD379B" w14:textId="77777777"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Hoy, los frenteamplistas no apoyaremos el proyecto presupuestal del ejecutivo, un proyecto que privilegia a los cargos políticos y de confianza, aumentando su número y remuneraciones. Instala una especie de policía política, donde cada funcionario de carrera tendrá por encima un cargo político que precariza el relacionamiento con los trabajadores además de no prever ningún aumento salarial para el período y elimina o afecta la carrera funcional.</w:t>
      </w:r>
    </w:p>
    <w:p w14:paraId="714B058E" w14:textId="3216BA17"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Un presupuesto que con la eliminación del Artículo 38, demuestra la vocación ideológica de un gobierno municipal, contrario al diálogo, a la negociación colectiva y que ya ha demostrado estar dispuesto a gobernar desde arriba y desde el desconocimiento total, no solo de la organización de los trabajadores, sino de</w:t>
      </w:r>
      <w:r w:rsidR="00142322">
        <w:rPr>
          <w:rFonts w:ascii="Times New Roman" w:hAnsi="Times New Roman" w:cs="Times New Roman"/>
          <w:i/>
          <w:lang w:val="es-UY"/>
        </w:rPr>
        <w:t xml:space="preserve"> hasta</w:t>
      </w:r>
      <w:r w:rsidRPr="002B1D8E">
        <w:rPr>
          <w:rFonts w:ascii="Times New Roman" w:hAnsi="Times New Roman" w:cs="Times New Roman"/>
          <w:i/>
          <w:lang w:val="es-UY"/>
        </w:rPr>
        <w:t xml:space="preserve"> quienes fueron sus principales aliados políticos</w:t>
      </w:r>
      <w:r w:rsidR="0028594D">
        <w:rPr>
          <w:rFonts w:ascii="Times New Roman" w:hAnsi="Times New Roman" w:cs="Times New Roman"/>
          <w:i/>
          <w:lang w:val="es-UY"/>
        </w:rPr>
        <w:t>,</w:t>
      </w:r>
      <w:r w:rsidRPr="002B1D8E">
        <w:rPr>
          <w:rFonts w:ascii="Times New Roman" w:hAnsi="Times New Roman" w:cs="Times New Roman"/>
          <w:i/>
          <w:lang w:val="es-UY"/>
        </w:rPr>
        <w:t xml:space="preserve"> fomentando su división al favorecer a unos y relegar a otros.</w:t>
      </w:r>
    </w:p>
    <w:p w14:paraId="66210707" w14:textId="3F4259F0"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 xml:space="preserve">Presupuesto que refleja la ideología de una clase económica que necesita para conservar sus privilegios de la existencia del trabajo precario, de la inseguridad laboral, el desempleo y el debilitamiento de los trabajadores organizados en defensa de sus derechos y conquistas laborales. </w:t>
      </w:r>
    </w:p>
    <w:p w14:paraId="1C178DDB" w14:textId="7A69C5C3"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No figura en el presupuesto, señor presidente, que la actual administración vaya a construir una sola vivienda de interés social.</w:t>
      </w:r>
    </w:p>
    <w:p w14:paraId="4EA9DD21" w14:textId="0F2CF122"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 xml:space="preserve">Hace pocos días recibimos en comisión a la encargada del área de Vivienda, la Esc. María Eugenia Almirón, y durante casi tres horas expuso sobre el programa de vivienda social y erradicación de asentamientos que lleva adelante “el Ministerio de Vivienda…” programa en el que el ministerio y la intendencia coordinan, </w:t>
      </w:r>
      <w:r w:rsidRPr="002B1D8E">
        <w:rPr>
          <w:rFonts w:ascii="Times New Roman" w:hAnsi="Times New Roman" w:cs="Times New Roman"/>
          <w:i/>
          <w:lang w:val="es-UY"/>
        </w:rPr>
        <w:lastRenderedPageBreak/>
        <w:t>como no podía ser de otra manera…</w:t>
      </w:r>
      <w:r w:rsidR="004722B0">
        <w:rPr>
          <w:rFonts w:ascii="Times New Roman" w:hAnsi="Times New Roman" w:cs="Times New Roman"/>
          <w:i/>
          <w:lang w:val="es-UY"/>
        </w:rPr>
        <w:t xml:space="preserve"> </w:t>
      </w:r>
      <w:r w:rsidRPr="002B1D8E">
        <w:rPr>
          <w:rFonts w:ascii="Times New Roman" w:hAnsi="Times New Roman" w:cs="Times New Roman"/>
          <w:i/>
          <w:lang w:val="es-UY"/>
        </w:rPr>
        <w:t>Pero la plata la pone el ministerio</w:t>
      </w:r>
      <w:r w:rsidR="004722B0">
        <w:rPr>
          <w:rFonts w:ascii="Times New Roman" w:hAnsi="Times New Roman" w:cs="Times New Roman"/>
          <w:i/>
          <w:lang w:val="es-UY"/>
        </w:rPr>
        <w:t>.</w:t>
      </w:r>
      <w:r w:rsidRPr="002B1D8E">
        <w:rPr>
          <w:rFonts w:ascii="Times New Roman" w:hAnsi="Times New Roman" w:cs="Times New Roman"/>
          <w:i/>
          <w:lang w:val="es-UY"/>
        </w:rPr>
        <w:t>.. las viviendas se construyen con los recursos propios del ministerio. La Intendencia de Salto no pone un peso para la construcción de esas viviendas, de las que hablamos durante casi tres horas con la encargada del área de Vivienda de la Intendencia… Casi tres horas estudiamos un programa de vivienda donde la intendencia solamente “acompaña”</w:t>
      </w:r>
      <w:r w:rsidR="00B64635">
        <w:rPr>
          <w:rFonts w:ascii="Times New Roman" w:hAnsi="Times New Roman" w:cs="Times New Roman"/>
          <w:i/>
          <w:lang w:val="es-UY"/>
        </w:rPr>
        <w:t xml:space="preserve"> </w:t>
      </w:r>
      <w:r w:rsidR="004722B0">
        <w:rPr>
          <w:rFonts w:ascii="Times New Roman" w:hAnsi="Times New Roman" w:cs="Times New Roman"/>
          <w:i/>
          <w:lang w:val="es-UY"/>
        </w:rPr>
        <w:t xml:space="preserve">… </w:t>
      </w:r>
      <w:r w:rsidRPr="002B1D8E">
        <w:rPr>
          <w:rFonts w:ascii="Times New Roman" w:hAnsi="Times New Roman" w:cs="Times New Roman"/>
          <w:i/>
          <w:lang w:val="es-UY"/>
        </w:rPr>
        <w:t>interviene con lo normal, o con lo que es su cometido específico del ABC (alumbrado, barrido, apertura de calles…) como en cualquier barrio u obra edilicia de Salto, donde, por supuesto, también se recaudará los tributos correspondientes.</w:t>
      </w:r>
    </w:p>
    <w:p w14:paraId="65951B45" w14:textId="31B58BEC"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Cuando los ediles de la oposición solicitamos que se nos hablara de alguna política de vivienda propia de la intendencia, con recursos y fondos propios de la intendencia, no fue posible, porque la intendencia no tiene ninguna política propia de construcción de vivienda social.</w:t>
      </w:r>
    </w:p>
    <w:p w14:paraId="24440F91" w14:textId="2D30AF83"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Al preguntarle directamente a la Esc. Almirón si se tenía previsto construir alguna vivienda de interés social con recursos propios, la respuesta fue monosilábica: “No”. De todo lo que se habló durante casi tres horas fue de la erradicación de asentamientos que llevará a cabo el ministerio. En realidad, tendría que haber estado presente en la comisión la Ministra de Vivienda, con mayor razón que los jerarcas municipales.</w:t>
      </w:r>
    </w:p>
    <w:p w14:paraId="6215FDEC" w14:textId="3059F3FF"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 xml:space="preserve">Sabemos, señor presidente, que el gobierno municipal no tiene entre sus cometidos específicos la construcción de viviendas de interés social.  </w:t>
      </w:r>
    </w:p>
    <w:p w14:paraId="00BB352F" w14:textId="43F2E0C4"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Pero luego de que</w:t>
      </w:r>
      <w:r w:rsidR="00B64635">
        <w:rPr>
          <w:rFonts w:ascii="Times New Roman" w:hAnsi="Times New Roman" w:cs="Times New Roman"/>
          <w:i/>
          <w:lang w:val="es-UY"/>
        </w:rPr>
        <w:t>,</w:t>
      </w:r>
      <w:r w:rsidRPr="002B1D8E">
        <w:rPr>
          <w:rFonts w:ascii="Times New Roman" w:hAnsi="Times New Roman" w:cs="Times New Roman"/>
          <w:i/>
          <w:lang w:val="es-UY"/>
        </w:rPr>
        <w:t xml:space="preserve"> durante los dos últimos períodos de gobierno, siendo oposición, se le reclamaba constantemente a la intendencia una política de vivienda, cuando en realidad sí, durante los diez años anteriores se construyeron </w:t>
      </w:r>
      <w:r w:rsidR="00D62FAC">
        <w:rPr>
          <w:rFonts w:ascii="Times New Roman" w:hAnsi="Times New Roman" w:cs="Times New Roman"/>
          <w:i/>
          <w:lang w:val="es-UY"/>
        </w:rPr>
        <w:t xml:space="preserve">algunas </w:t>
      </w:r>
      <w:r w:rsidRPr="002B1D8E">
        <w:rPr>
          <w:rFonts w:ascii="Times New Roman" w:hAnsi="Times New Roman" w:cs="Times New Roman"/>
          <w:i/>
          <w:lang w:val="es-UY"/>
        </w:rPr>
        <w:t>viviendas de interés social, pero se le reclamaba más. Y con razón</w:t>
      </w:r>
      <w:r w:rsidR="00D5597F">
        <w:rPr>
          <w:rFonts w:ascii="Times New Roman" w:hAnsi="Times New Roman" w:cs="Times New Roman"/>
          <w:i/>
          <w:lang w:val="es-UY"/>
        </w:rPr>
        <w:t>.</w:t>
      </w:r>
      <w:r w:rsidRPr="002B1D8E">
        <w:rPr>
          <w:rFonts w:ascii="Times New Roman" w:hAnsi="Times New Roman" w:cs="Times New Roman"/>
          <w:i/>
          <w:lang w:val="es-UY"/>
        </w:rPr>
        <w:t>.., ahora, siendo gobierno, no está previsto construir ni una sola vivienda. Porque la pregunta desde la oposición, sobre si la intendencia construiría alguna vivienda de interés social con recursos propios, fue clara, y la respuesta de la Esc. Almirón lo fue aún más, fue terminante, y no admite ningún tipo de interpretación: “No”. La respuesta fue “No”, y consta en acta, por si alguien lo duda.</w:t>
      </w:r>
    </w:p>
    <w:p w14:paraId="28F3F583" w14:textId="1DD595C7"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 xml:space="preserve">Luego de que durante la campaña electoral se anunció o se habló mucho de la erradicación de los asentamientos; luego de que durante la campaña electoral el </w:t>
      </w:r>
      <w:r w:rsidRPr="002B1D8E">
        <w:rPr>
          <w:rFonts w:ascii="Times New Roman" w:hAnsi="Times New Roman" w:cs="Times New Roman"/>
          <w:i/>
          <w:lang w:val="es-UY"/>
        </w:rPr>
        <w:lastRenderedPageBreak/>
        <w:t>señor Blardoni anunciara la construcción de viviendas de interés social, pero de ladrillos, decía, ¿recuerdan? Porque la construcción con ladrillo incentivaría el trabajo y mano de obra locales, la actividad de los hornos ladrilleros, etc. Pero hoy, siendo ya gobierno desde hace siete u ocho meses y con los 60 millones de dólares del fideicomiso, asegurados, preguntamos si se va a construir alguna vivienda y se nos responde que no.</w:t>
      </w:r>
    </w:p>
    <w:p w14:paraId="321E673A" w14:textId="4C30E8BE"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 xml:space="preserve">Con un presupuesto para obras, que dispondremos durante este período, sumamente incrementado por las partidas del gobierno nacional para todos los departamentos, y por los 60 millones de dólares de “plata dulce” del fideicomiso, que la actual Administración tendrá para gastar (pero que tendrán que pagar las futuras administraciones y las futuras generaciones de salteños hasta el año 2046 o más), es lamentable que de la única política de vivienda y erradicación de asentamientos, de </w:t>
      </w:r>
      <w:r w:rsidR="00C616E0">
        <w:rPr>
          <w:rFonts w:ascii="Times New Roman" w:hAnsi="Times New Roman" w:cs="Times New Roman"/>
          <w:i/>
          <w:lang w:val="es-UY"/>
        </w:rPr>
        <w:t xml:space="preserve">la </w:t>
      </w:r>
      <w:r w:rsidRPr="002B1D8E">
        <w:rPr>
          <w:rFonts w:ascii="Times New Roman" w:hAnsi="Times New Roman" w:cs="Times New Roman"/>
          <w:i/>
          <w:lang w:val="es-UY"/>
        </w:rPr>
        <w:t>que se nos hable durante casi tres horas en la Comisión de Presupuesto, es aquella en que la intendencia va colgada del ministerio y prácticamente no va a poner un peso. Eso sí, ya veremos quién intenta atribuirse propagandísticamente en Salto el mérito de esta política de vivienda del ministerio.</w:t>
      </w:r>
    </w:p>
    <w:p w14:paraId="536AE9BC" w14:textId="52C1CD2D"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 xml:space="preserve">También recibimos en comisión al director de Obras de la intendencia, el Ing. Texeira. Las anunciadas obras de infraestructura que se llevarán a cabo durante el período, son de una limitación y pobreza supinas teniendo en cuenta la cantidad de dinero que habrá a </w:t>
      </w:r>
      <w:r w:rsidR="003C29BC" w:rsidRPr="002B1D8E">
        <w:rPr>
          <w:rFonts w:ascii="Times New Roman" w:hAnsi="Times New Roman" w:cs="Times New Roman"/>
          <w:i/>
          <w:lang w:val="es-UY"/>
        </w:rPr>
        <w:t>disposición,</w:t>
      </w:r>
      <w:r w:rsidRPr="002B1D8E">
        <w:rPr>
          <w:rFonts w:ascii="Times New Roman" w:hAnsi="Times New Roman" w:cs="Times New Roman"/>
          <w:i/>
          <w:lang w:val="es-UY"/>
        </w:rPr>
        <w:t xml:space="preserve"> </w:t>
      </w:r>
      <w:r w:rsidR="003C29BC" w:rsidRPr="002B1D8E">
        <w:rPr>
          <w:rFonts w:ascii="Times New Roman" w:hAnsi="Times New Roman" w:cs="Times New Roman"/>
          <w:i/>
          <w:lang w:val="es-UY"/>
        </w:rPr>
        <w:t>pero,</w:t>
      </w:r>
      <w:r w:rsidRPr="002B1D8E">
        <w:rPr>
          <w:rFonts w:ascii="Times New Roman" w:hAnsi="Times New Roman" w:cs="Times New Roman"/>
          <w:i/>
          <w:lang w:val="es-UY"/>
        </w:rPr>
        <w:t xml:space="preserve"> además, se las describe con una superficialidad o indefensión tales, que pone en evidencia el grado de improvisación con que se las piensa llevar a cabo.</w:t>
      </w:r>
    </w:p>
    <w:p w14:paraId="4795A255" w14:textId="7A5C533A"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Prácticamente las principales obras de infraestructura que figuran, se reducen a la repavimentación de algunas calles principales y avenidas</w:t>
      </w:r>
      <w:r w:rsidR="003C29BC">
        <w:rPr>
          <w:rFonts w:ascii="Times New Roman" w:hAnsi="Times New Roman" w:cs="Times New Roman"/>
          <w:i/>
          <w:lang w:val="es-UY"/>
        </w:rPr>
        <w:t>.</w:t>
      </w:r>
      <w:r w:rsidRPr="002B1D8E">
        <w:rPr>
          <w:rFonts w:ascii="Times New Roman" w:hAnsi="Times New Roman" w:cs="Times New Roman"/>
          <w:i/>
          <w:lang w:val="es-UY"/>
        </w:rPr>
        <w:t>.., 6, para ser exactos, que</w:t>
      </w:r>
      <w:r w:rsidR="003C29BC">
        <w:rPr>
          <w:rFonts w:ascii="Times New Roman" w:hAnsi="Times New Roman" w:cs="Times New Roman"/>
          <w:i/>
          <w:lang w:val="es-UY"/>
        </w:rPr>
        <w:t>,</w:t>
      </w:r>
      <w:r w:rsidRPr="002B1D8E">
        <w:rPr>
          <w:rFonts w:ascii="Times New Roman" w:hAnsi="Times New Roman" w:cs="Times New Roman"/>
          <w:i/>
          <w:lang w:val="es-UY"/>
        </w:rPr>
        <w:t xml:space="preserve"> por lo general, serán obras de recuperación del pavimento, no de obra nueva. La más notoria será la Avenida Oribe, a la que se le realizará una reparación por tramos, según los tramos que se encuentran en peor estado y luego se le aplicará una carpeta asfáltica continua, que va a quedar muy linda al principio, hasta va a parecer una obra nueva, pero va a durar unos pocos años con suerte, porque estamos hablando de una reparación, de una especie de reconstrucción por tramos. Una obra que ya debería hacerse totalmente a nueva, según el estado de deterioro en que se encuentra, será “reconstruida”, por no decir remendada; y durará lo que pueda durar una </w:t>
      </w:r>
      <w:r w:rsidRPr="002B1D8E">
        <w:rPr>
          <w:rFonts w:ascii="Times New Roman" w:hAnsi="Times New Roman" w:cs="Times New Roman"/>
          <w:i/>
          <w:lang w:val="es-UY"/>
        </w:rPr>
        <w:lastRenderedPageBreak/>
        <w:t>reparación de este tipo.</w:t>
      </w:r>
      <w:r w:rsidR="003C29BC">
        <w:rPr>
          <w:rFonts w:ascii="Times New Roman" w:hAnsi="Times New Roman" w:cs="Times New Roman"/>
          <w:i/>
          <w:lang w:val="es-UY"/>
        </w:rPr>
        <w:t>.</w:t>
      </w:r>
      <w:r w:rsidRPr="002B1D8E">
        <w:rPr>
          <w:rFonts w:ascii="Times New Roman" w:hAnsi="Times New Roman" w:cs="Times New Roman"/>
          <w:i/>
          <w:lang w:val="es-UY"/>
        </w:rPr>
        <w:t>. 4, 5, 6 años como mucho, siempre y cuando sea una reconstrucción profunda y muy bien hecha, pero no podemos esperar que dure 20 años, como si se tratara de una obra de pavimentación hecha a nuevo desde su base y con la correspondiente preparación del terreno, como hubiera durado, justamente, esta misma Avenida Oribe si hubiera sido bien hecha hace 11 o 12 años atrás.</w:t>
      </w:r>
    </w:p>
    <w:p w14:paraId="52816E8B" w14:textId="263BE3AD" w:rsidR="002B1D8E" w:rsidRPr="002B1D8E" w:rsidRDefault="002B1D8E" w:rsidP="002B1D8E">
      <w:pPr>
        <w:spacing w:after="0" w:line="360" w:lineRule="auto"/>
        <w:ind w:firstLine="1418"/>
        <w:jc w:val="both"/>
        <w:rPr>
          <w:rFonts w:ascii="Times New Roman" w:hAnsi="Times New Roman" w:cs="Times New Roman"/>
          <w:i/>
          <w:lang w:val="es-UY"/>
        </w:rPr>
      </w:pPr>
      <w:r w:rsidRPr="002B1D8E">
        <w:rPr>
          <w:rFonts w:ascii="Times New Roman" w:hAnsi="Times New Roman" w:cs="Times New Roman"/>
          <w:i/>
          <w:lang w:val="es-UY"/>
        </w:rPr>
        <w:t>Lo que sí durará 20 años será la deuda que tendrán que pagar los salteños. Y dentro de 7 u 8 años cuando una futura administración deba volver a reconstruir esta avenida o hacerla a nuevo definitivamente, todavía tendrá 13 o 14 años por delante de tener que seguir pagando la reparación de hoy… Eso sí, todas estas obras serán llevadas a cabo por empresas privadas, tal como nos lo manifestó el Ing. Texeira luego de ser preguntado repetidamente al respecto.</w:t>
      </w:r>
    </w:p>
    <w:p w14:paraId="4FADE88B" w14:textId="00AF149D" w:rsidR="002C74C4" w:rsidRPr="003C29BC" w:rsidRDefault="002C74C4" w:rsidP="003C29BC">
      <w:pPr>
        <w:spacing w:after="0" w:line="360" w:lineRule="auto"/>
        <w:ind w:firstLine="1418"/>
        <w:jc w:val="both"/>
        <w:rPr>
          <w:rFonts w:ascii="Times New Roman" w:hAnsi="Times New Roman" w:cs="Times New Roman"/>
          <w:i/>
        </w:rPr>
      </w:pPr>
      <w:r w:rsidRPr="003C29BC">
        <w:rPr>
          <w:rFonts w:ascii="Times New Roman" w:hAnsi="Times New Roman" w:cs="Times New Roman"/>
          <w:i/>
        </w:rPr>
        <w:t>Nos seguimos llenando de cargos políticos, y nos preguntamos ¿para qué?, si habrá cada vez menos tarea para ellos.  Sabemos que se va a privatizar todo lo que sea posible privatizar, no solo las obras sino también los servicios. Hoy mismo somos testigos de cómo se adjudica a</w:t>
      </w:r>
      <w:r w:rsidR="003C29BC">
        <w:rPr>
          <w:rFonts w:ascii="Times New Roman" w:hAnsi="Times New Roman" w:cs="Times New Roman"/>
          <w:i/>
        </w:rPr>
        <w:t xml:space="preserve"> una empresa</w:t>
      </w:r>
      <w:r w:rsidRPr="003C29BC">
        <w:rPr>
          <w:rFonts w:ascii="Times New Roman" w:hAnsi="Times New Roman" w:cs="Times New Roman"/>
          <w:i/>
        </w:rPr>
        <w:t xml:space="preserve"> particular hasta el corte de pasto en la costanera y por otro lado se nos dice que se va a reducir la plantilla de funcionarios</w:t>
      </w:r>
    </w:p>
    <w:p w14:paraId="5DBEF702" w14:textId="26E63720"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Figura en el presupuesto alguna remodelación del Bernasconi y su entorno será enjardinado</w:t>
      </w:r>
      <w:r w:rsidR="003C29BC">
        <w:rPr>
          <w:rFonts w:ascii="Times New Roman" w:hAnsi="Times New Roman" w:cs="Times New Roman"/>
          <w:i/>
        </w:rPr>
        <w:t>.</w:t>
      </w:r>
    </w:p>
    <w:p w14:paraId="0216F1C1" w14:textId="77777777"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Y luego se mencionan las ambiguamente llamadas “Intervenciones” en espacios públicos, plazas, bacheo… obras de rutina y mantenimiento del ABC… razón de ser de cualquier administración municipal.</w:t>
      </w:r>
    </w:p>
    <w:p w14:paraId="45452D6A" w14:textId="77777777"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Y un nuevo endeudamiento, como si fuera poco, para el recambio de luminarias y poco más.</w:t>
      </w:r>
    </w:p>
    <w:p w14:paraId="09EC0D1C" w14:textId="3879A185"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 xml:space="preserve">Las obras de saneamiento en </w:t>
      </w:r>
      <w:r w:rsidR="003C29BC">
        <w:rPr>
          <w:rFonts w:ascii="Times New Roman" w:hAnsi="Times New Roman" w:cs="Times New Roman"/>
          <w:i/>
        </w:rPr>
        <w:t>T</w:t>
      </w:r>
      <w:r w:rsidRPr="003C29BC">
        <w:rPr>
          <w:rFonts w:ascii="Times New Roman" w:hAnsi="Times New Roman" w:cs="Times New Roman"/>
          <w:i/>
        </w:rPr>
        <w:t>ermas del Daymán que se habían anunciado por parte del intendente como una de las más urgentes razones para aprobar el fideicomiso. Obras de saneamiento que como se anunció, se coordinaría realizar junto a OSE, colaborando la intendencia de Salto con dicho ente estatal y aportando hasta un 50 % de los recursos necesarios con plata del fideicomiso ya quedaron totalmente en el olvido.</w:t>
      </w:r>
    </w:p>
    <w:p w14:paraId="3FBFAE3C" w14:textId="77777777"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lastRenderedPageBreak/>
        <w:t>La plata del fideicomiso que pagarán las futuras administraciones ya está asegurada y mucho de lo que se había anunciado hacer con ella ya no figura en el presupuesto ni en el recuerdo del gobierno.</w:t>
      </w:r>
    </w:p>
    <w:p w14:paraId="378BFD14" w14:textId="0456F432"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 xml:space="preserve">El saneamiento de </w:t>
      </w:r>
      <w:r w:rsidR="00952E6D">
        <w:rPr>
          <w:rFonts w:ascii="Times New Roman" w:hAnsi="Times New Roman" w:cs="Times New Roman"/>
          <w:i/>
        </w:rPr>
        <w:t>T</w:t>
      </w:r>
      <w:r w:rsidRPr="003C29BC">
        <w:rPr>
          <w:rFonts w:ascii="Times New Roman" w:hAnsi="Times New Roman" w:cs="Times New Roman"/>
          <w:i/>
        </w:rPr>
        <w:t>ermas del Daymán es un cometido exclusivo de OSE, se nos dijo en comisión, por parte de un jerarca municipal al ser preguntado al respecto.</w:t>
      </w:r>
    </w:p>
    <w:p w14:paraId="1078B479" w14:textId="2675E2EA"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O sea que desapareció de la memoria del ejecutivo lo anunciado y prometido por el intendente. Ojalá esa promesa incumplida, no sea olvidada también por los salteños, especialmente por los habitantes de la zona de Daymán, los comerciantes y operadores turísticos, que siempre fueron estos últimos, muy demandantes con la intendencia.</w:t>
      </w:r>
    </w:p>
    <w:p w14:paraId="18E9638C" w14:textId="77777777" w:rsidR="000A18E8"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No s</w:t>
      </w:r>
      <w:r w:rsidR="007B7102">
        <w:rPr>
          <w:rFonts w:ascii="Times New Roman" w:hAnsi="Times New Roman" w:cs="Times New Roman"/>
          <w:i/>
        </w:rPr>
        <w:t>e nos supo decir exactamente qué</w:t>
      </w:r>
      <w:r w:rsidRPr="003C29BC">
        <w:rPr>
          <w:rFonts w:ascii="Times New Roman" w:hAnsi="Times New Roman" w:cs="Times New Roman"/>
          <w:i/>
        </w:rPr>
        <w:t xml:space="preserve"> se piensa hacer con el vertedero municipal, aparte de que a lo largo de los próximos cinco años pasará de ser un vertedero a cielo abierto a ser un vertedero de basura enterrada según las normas </w:t>
      </w:r>
      <w:r w:rsidR="000A18E8" w:rsidRPr="003C29BC">
        <w:rPr>
          <w:rFonts w:ascii="Times New Roman" w:hAnsi="Times New Roman" w:cs="Times New Roman"/>
          <w:i/>
        </w:rPr>
        <w:t>estándar</w:t>
      </w:r>
      <w:r w:rsidRPr="003C29BC">
        <w:rPr>
          <w:rFonts w:ascii="Times New Roman" w:hAnsi="Times New Roman" w:cs="Times New Roman"/>
          <w:i/>
        </w:rPr>
        <w:t>.</w:t>
      </w:r>
    </w:p>
    <w:p w14:paraId="5F089AF9" w14:textId="66EB8E87"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 xml:space="preserve">Luego de diez años hablando del vertedero se lo va a convertir para finales del período en un vertedero de basura enterrada según las normas </w:t>
      </w:r>
      <w:r w:rsidR="000A18E8" w:rsidRPr="003C29BC">
        <w:rPr>
          <w:rFonts w:ascii="Times New Roman" w:hAnsi="Times New Roman" w:cs="Times New Roman"/>
          <w:i/>
        </w:rPr>
        <w:t>estándar</w:t>
      </w:r>
      <w:r w:rsidRPr="003C29BC">
        <w:rPr>
          <w:rFonts w:ascii="Times New Roman" w:hAnsi="Times New Roman" w:cs="Times New Roman"/>
          <w:i/>
        </w:rPr>
        <w:t>.</w:t>
      </w:r>
    </w:p>
    <w:p w14:paraId="682E1939" w14:textId="77777777"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De las plantas de clasificación de residuos o de compostaje que hubiéramos esperado, nada.</w:t>
      </w:r>
    </w:p>
    <w:p w14:paraId="4B8A9D96" w14:textId="18F37EA6"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Según este presupuesto</w:t>
      </w:r>
      <w:r w:rsidR="00261684">
        <w:rPr>
          <w:rFonts w:ascii="Times New Roman" w:hAnsi="Times New Roman" w:cs="Times New Roman"/>
          <w:i/>
        </w:rPr>
        <w:t>,</w:t>
      </w:r>
      <w:r w:rsidRPr="003C29BC">
        <w:rPr>
          <w:rFonts w:ascii="Times New Roman" w:hAnsi="Times New Roman" w:cs="Times New Roman"/>
          <w:i/>
        </w:rPr>
        <w:t xml:space="preserve"> la coordinación de </w:t>
      </w:r>
      <w:r w:rsidR="005D4DD0">
        <w:rPr>
          <w:rFonts w:ascii="Times New Roman" w:hAnsi="Times New Roman" w:cs="Times New Roman"/>
          <w:i/>
        </w:rPr>
        <w:t>C</w:t>
      </w:r>
      <w:r w:rsidRPr="003C29BC">
        <w:rPr>
          <w:rFonts w:ascii="Times New Roman" w:hAnsi="Times New Roman" w:cs="Times New Roman"/>
          <w:i/>
        </w:rPr>
        <w:t>ultura es relegada a una simple área de secretaría; junto con el ómnibus, gestión de tránsito, junto a vivienda también, justamente, donde -como decíamos- tan poca cosa se va a hacer.</w:t>
      </w:r>
    </w:p>
    <w:p w14:paraId="1FCC6354" w14:textId="097A3058" w:rsidR="002C74C4" w:rsidRPr="003C29BC" w:rsidRDefault="005D4DD0" w:rsidP="002C74C4">
      <w:pPr>
        <w:spacing w:after="0" w:line="360" w:lineRule="auto"/>
        <w:ind w:firstLine="1418"/>
        <w:jc w:val="both"/>
        <w:rPr>
          <w:rFonts w:ascii="Times New Roman" w:hAnsi="Times New Roman" w:cs="Times New Roman"/>
          <w:i/>
        </w:rPr>
      </w:pPr>
      <w:r>
        <w:rPr>
          <w:rFonts w:ascii="Times New Roman" w:hAnsi="Times New Roman" w:cs="Times New Roman"/>
          <w:i/>
        </w:rPr>
        <w:t>La coordinación de C</w:t>
      </w:r>
      <w:r w:rsidR="002C74C4" w:rsidRPr="003C29BC">
        <w:rPr>
          <w:rFonts w:ascii="Times New Roman" w:hAnsi="Times New Roman" w:cs="Times New Roman"/>
          <w:i/>
        </w:rPr>
        <w:t>ultura, que</w:t>
      </w:r>
      <w:r>
        <w:rPr>
          <w:rFonts w:ascii="Times New Roman" w:hAnsi="Times New Roman" w:cs="Times New Roman"/>
          <w:i/>
        </w:rPr>
        <w:t>,</w:t>
      </w:r>
      <w:r w:rsidR="002C74C4" w:rsidRPr="003C29BC">
        <w:rPr>
          <w:rFonts w:ascii="Times New Roman" w:hAnsi="Times New Roman" w:cs="Times New Roman"/>
          <w:i/>
        </w:rPr>
        <w:t xml:space="preserve"> hasta sus principales jerarcas actuales, esperaban que con el nuevo presupuesto volvería a ser dirección de </w:t>
      </w:r>
      <w:r>
        <w:rPr>
          <w:rFonts w:ascii="Times New Roman" w:hAnsi="Times New Roman" w:cs="Times New Roman"/>
          <w:i/>
        </w:rPr>
        <w:t>C</w:t>
      </w:r>
      <w:r w:rsidR="002C74C4" w:rsidRPr="003C29BC">
        <w:rPr>
          <w:rFonts w:ascii="Times New Roman" w:hAnsi="Times New Roman" w:cs="Times New Roman"/>
          <w:i/>
        </w:rPr>
        <w:t xml:space="preserve">ultura, pasa a ser relegada a una simple área dependiente del secretario general. </w:t>
      </w:r>
    </w:p>
    <w:p w14:paraId="7F0B4D33" w14:textId="2AC98B00"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¿A q</w:t>
      </w:r>
      <w:r w:rsidR="005D4DD0">
        <w:rPr>
          <w:rFonts w:ascii="Times New Roman" w:hAnsi="Times New Roman" w:cs="Times New Roman"/>
          <w:i/>
        </w:rPr>
        <w:t>uién le importa promover la C</w:t>
      </w:r>
      <w:r w:rsidRPr="003C29BC">
        <w:rPr>
          <w:rFonts w:ascii="Times New Roman" w:hAnsi="Times New Roman" w:cs="Times New Roman"/>
          <w:i/>
        </w:rPr>
        <w:t>ultura? Para que un sistema de privilegios pueda perpetuarse es muy importante y necesario no promover la cultura entre la ciudadanía, o convertirla en una manifestación excluyente como se intentó (sin éxito por esta vez, luego de un rechazo popular generalizado) convertir al carnaval.</w:t>
      </w:r>
    </w:p>
    <w:p w14:paraId="6F9DACDD" w14:textId="46975555"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t>No apoyaremos, señor presidente, el proyecto presupuestal de un gobierno que durante siete meses anuncia y no cumple y que basa su gestión en la publicidad de lo que anuncia y no cumple.</w:t>
      </w:r>
    </w:p>
    <w:p w14:paraId="0EFD868F" w14:textId="43A9163F" w:rsidR="002C74C4" w:rsidRPr="003C29BC" w:rsidRDefault="002C74C4" w:rsidP="002C74C4">
      <w:pPr>
        <w:spacing w:after="0" w:line="360" w:lineRule="auto"/>
        <w:ind w:firstLine="1418"/>
        <w:jc w:val="both"/>
        <w:rPr>
          <w:rFonts w:ascii="Times New Roman" w:hAnsi="Times New Roman" w:cs="Times New Roman"/>
          <w:i/>
        </w:rPr>
      </w:pPr>
      <w:r w:rsidRPr="003C29BC">
        <w:rPr>
          <w:rFonts w:ascii="Times New Roman" w:hAnsi="Times New Roman" w:cs="Times New Roman"/>
          <w:i/>
        </w:rPr>
        <w:lastRenderedPageBreak/>
        <w:t xml:space="preserve">Todos recordamos aquella frase tan repetida en todos lados de: “La ciudad está cambiando” </w:t>
      </w:r>
      <w:r w:rsidR="008002FF">
        <w:rPr>
          <w:rFonts w:ascii="Times New Roman" w:hAnsi="Times New Roman" w:cs="Times New Roman"/>
          <w:i/>
        </w:rPr>
        <w:t>¿</w:t>
      </w:r>
      <w:r w:rsidRPr="003C29BC">
        <w:rPr>
          <w:rFonts w:ascii="Times New Roman" w:hAnsi="Times New Roman" w:cs="Times New Roman"/>
          <w:i/>
        </w:rPr>
        <w:t>recuerdan</w:t>
      </w:r>
      <w:r w:rsidR="008002FF">
        <w:rPr>
          <w:rFonts w:ascii="Times New Roman" w:hAnsi="Times New Roman" w:cs="Times New Roman"/>
          <w:i/>
        </w:rPr>
        <w:t>?</w:t>
      </w:r>
      <w:r w:rsidRPr="003C29BC">
        <w:rPr>
          <w:rFonts w:ascii="Times New Roman" w:hAnsi="Times New Roman" w:cs="Times New Roman"/>
          <w:i/>
        </w:rPr>
        <w:t xml:space="preserve"> que por supuesto tuvo que ser bajada de cartel porque no se sostiene una gestión solo con publicidad y porque como dijo Juan Carlos Onetti -y espero no equivocarme en la cita literaria-: “los otros también juegan”.</w:t>
      </w:r>
    </w:p>
    <w:p w14:paraId="2F1FE18F"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Gracias.</w:t>
      </w:r>
    </w:p>
    <w:p w14:paraId="751CFAF8"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SEÑOR </w:t>
      </w:r>
      <w:proofErr w:type="gramStart"/>
      <w:r w:rsidRPr="002C74C4">
        <w:rPr>
          <w:rFonts w:ascii="Times New Roman" w:hAnsi="Times New Roman" w:cs="Times New Roman"/>
        </w:rPr>
        <w:t>SUÁREZ.-</w:t>
      </w:r>
      <w:proofErr w:type="gramEnd"/>
      <w:r w:rsidRPr="002C74C4">
        <w:rPr>
          <w:rFonts w:ascii="Times New Roman" w:hAnsi="Times New Roman" w:cs="Times New Roman"/>
        </w:rPr>
        <w:t xml:space="preserve"> Pido la palabra por una aclaración.</w:t>
      </w:r>
    </w:p>
    <w:p w14:paraId="73D4FBFE" w14:textId="208D70FD" w:rsid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SEÑOR </w:t>
      </w:r>
      <w:proofErr w:type="gramStart"/>
      <w:r w:rsidRPr="002C74C4">
        <w:rPr>
          <w:rFonts w:ascii="Times New Roman" w:hAnsi="Times New Roman" w:cs="Times New Roman"/>
        </w:rPr>
        <w:t>PRESIDENTE.-</w:t>
      </w:r>
      <w:proofErr w:type="gramEnd"/>
      <w:r w:rsidRPr="002C74C4">
        <w:rPr>
          <w:rFonts w:ascii="Times New Roman" w:hAnsi="Times New Roman" w:cs="Times New Roman"/>
        </w:rPr>
        <w:t xml:space="preserve"> Gracias, a usted señor edil.</w:t>
      </w:r>
    </w:p>
    <w:p w14:paraId="6D346AD5" w14:textId="449CE04B" w:rsidR="008002FF" w:rsidRPr="002C74C4" w:rsidRDefault="008002FF" w:rsidP="002C74C4">
      <w:pPr>
        <w:spacing w:after="0" w:line="360" w:lineRule="auto"/>
        <w:ind w:firstLine="1418"/>
        <w:jc w:val="both"/>
        <w:rPr>
          <w:rFonts w:ascii="Times New Roman" w:hAnsi="Times New Roman" w:cs="Times New Roman"/>
        </w:rPr>
      </w:pPr>
      <w:r>
        <w:rPr>
          <w:rFonts w:ascii="Times New Roman" w:hAnsi="Times New Roman" w:cs="Times New Roman"/>
        </w:rPr>
        <w:t>Por una aclaración, tiene la palabra el señor edil Cristian Suárez.</w:t>
      </w:r>
    </w:p>
    <w:p w14:paraId="4CD441DF"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SEÑOR </w:t>
      </w:r>
      <w:proofErr w:type="gramStart"/>
      <w:r w:rsidRPr="002C74C4">
        <w:rPr>
          <w:rFonts w:ascii="Times New Roman" w:hAnsi="Times New Roman" w:cs="Times New Roman"/>
        </w:rPr>
        <w:t>SUÁREZ.-</w:t>
      </w:r>
      <w:proofErr w:type="gramEnd"/>
      <w:r w:rsidRPr="002C74C4">
        <w:rPr>
          <w:rFonts w:ascii="Times New Roman" w:hAnsi="Times New Roman" w:cs="Times New Roman"/>
        </w:rPr>
        <w:t xml:space="preserve"> Gracias, señor presidente.</w:t>
      </w:r>
    </w:p>
    <w:p w14:paraId="05EFF8EF" w14:textId="49767F29"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Respecto al tema de vivienda, se ha hablado que se plantea todo con recurso</w:t>
      </w:r>
      <w:r w:rsidR="00EB12BE">
        <w:rPr>
          <w:rFonts w:ascii="Times New Roman" w:hAnsi="Times New Roman" w:cs="Times New Roman"/>
        </w:rPr>
        <w:t xml:space="preserve"> </w:t>
      </w:r>
      <w:r w:rsidRPr="002C74C4">
        <w:rPr>
          <w:rFonts w:ascii="Times New Roman" w:hAnsi="Times New Roman" w:cs="Times New Roman"/>
        </w:rPr>
        <w:t>del gobierno nacional y no hay ninguna política de vivienda respecto al gobierno departamental.</w:t>
      </w:r>
    </w:p>
    <w:p w14:paraId="622D9208" w14:textId="7D52DEB2"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Esas declaraciones se pueden calificar de mal intencionadas e incluso revelan una cierta ignorancia acerca de cómo funciona la política habitacional en nuestro país. Sobre todo</w:t>
      </w:r>
      <w:r w:rsidR="00EB12BE">
        <w:rPr>
          <w:rFonts w:ascii="Times New Roman" w:hAnsi="Times New Roman" w:cs="Times New Roman"/>
        </w:rPr>
        <w:t>,</w:t>
      </w:r>
      <w:r w:rsidRPr="002C74C4">
        <w:rPr>
          <w:rFonts w:ascii="Times New Roman" w:hAnsi="Times New Roman" w:cs="Times New Roman"/>
        </w:rPr>
        <w:t xml:space="preserve"> un desconocimiento absoluto en el rol que cumple la intendencia en cada uno de estos proyectos.</w:t>
      </w:r>
    </w:p>
    <w:p w14:paraId="0948395E" w14:textId="2FC6F68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Ninguna intendencia del país construye viviendas con recursos propios de manera masiva, sería una irresponsabilidad fiscal, inclusive. Lo que sí hace, </w:t>
      </w:r>
      <w:r w:rsidR="00D2630D">
        <w:rPr>
          <w:rFonts w:ascii="Times New Roman" w:hAnsi="Times New Roman" w:cs="Times New Roman"/>
        </w:rPr>
        <w:t>lo que sí</w:t>
      </w:r>
      <w:r w:rsidRPr="002C74C4">
        <w:rPr>
          <w:rFonts w:ascii="Times New Roman" w:hAnsi="Times New Roman" w:cs="Times New Roman"/>
        </w:rPr>
        <w:t xml:space="preserve"> gestiona es: aportar tierras municipales que tiene</w:t>
      </w:r>
      <w:r w:rsidR="00D2630D">
        <w:rPr>
          <w:rFonts w:ascii="Times New Roman" w:hAnsi="Times New Roman" w:cs="Times New Roman"/>
        </w:rPr>
        <w:t>n</w:t>
      </w:r>
      <w:r w:rsidRPr="002C74C4">
        <w:rPr>
          <w:rFonts w:ascii="Times New Roman" w:hAnsi="Times New Roman" w:cs="Times New Roman"/>
        </w:rPr>
        <w:t xml:space="preserve"> un alto valor, realizar aperturas de calle e infraestructura básica, acompañar con equipos técnicos como trabajadores sociales, arquitectos, gestionar ante el gobierno nacional los recursos</w:t>
      </w:r>
      <w:r w:rsidR="00EB12BE">
        <w:rPr>
          <w:rFonts w:ascii="Times New Roman" w:hAnsi="Times New Roman" w:cs="Times New Roman"/>
        </w:rPr>
        <w:t xml:space="preserve"> nacionales</w:t>
      </w:r>
      <w:r w:rsidRPr="002C74C4">
        <w:rPr>
          <w:rFonts w:ascii="Times New Roman" w:hAnsi="Times New Roman" w:cs="Times New Roman"/>
        </w:rPr>
        <w:t>, garantizar la transparencia de asignación de viviendas. Eso es lo que hace una política departamental en esta materia.</w:t>
      </w:r>
    </w:p>
    <w:p w14:paraId="32CD7350" w14:textId="6E47DAB9"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Respecto a las obras que mencionó el señor edil, cualquier salteño puede ir al anexo de ese presupuesto y está detallado qué obras se van a hacer, cómo se van a hacer, cómo van a ser esas refacciones y cuáles van a ser</w:t>
      </w:r>
      <w:r w:rsidR="00841C43">
        <w:rPr>
          <w:rFonts w:ascii="Times New Roman" w:hAnsi="Times New Roman" w:cs="Times New Roman"/>
        </w:rPr>
        <w:t>.</w:t>
      </w:r>
      <w:r w:rsidRPr="002C74C4">
        <w:rPr>
          <w:rFonts w:ascii="Times New Roman" w:hAnsi="Times New Roman" w:cs="Times New Roman"/>
        </w:rPr>
        <w:t xml:space="preserve"> </w:t>
      </w:r>
    </w:p>
    <w:p w14:paraId="0ECD8554" w14:textId="453B415E"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Este señor edil, comete el mismo error que cometió en comisión, justamente</w:t>
      </w:r>
      <w:r w:rsidR="00841C43">
        <w:rPr>
          <w:rFonts w:ascii="Times New Roman" w:hAnsi="Times New Roman" w:cs="Times New Roman"/>
        </w:rPr>
        <w:t>,</w:t>
      </w:r>
      <w:r w:rsidRPr="002C74C4">
        <w:rPr>
          <w:rFonts w:ascii="Times New Roman" w:hAnsi="Times New Roman" w:cs="Times New Roman"/>
        </w:rPr>
        <w:t xml:space="preserve"> porque se le explicó qué obras se iban a hacer y prácticamente es ir al anexo, verificar y corroborar que los datos están allí. Están puestos ahí. Nada es dicho a ciegas.</w:t>
      </w:r>
    </w:p>
    <w:p w14:paraId="7D80A301"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No puedo permitir que este señor edil minimice la construcción y minimice el estado de las avenidas que han costado la vida de muchos salteños.</w:t>
      </w:r>
    </w:p>
    <w:p w14:paraId="4AFA661B"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lastRenderedPageBreak/>
        <w:t>Muchas gracias.</w:t>
      </w:r>
    </w:p>
    <w:p w14:paraId="032C06AF"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SEÑORA </w:t>
      </w:r>
      <w:proofErr w:type="gramStart"/>
      <w:r w:rsidRPr="002C74C4">
        <w:rPr>
          <w:rFonts w:ascii="Times New Roman" w:hAnsi="Times New Roman" w:cs="Times New Roman"/>
        </w:rPr>
        <w:t>MUTTI.-</w:t>
      </w:r>
      <w:proofErr w:type="gramEnd"/>
      <w:r w:rsidRPr="002C74C4">
        <w:rPr>
          <w:rFonts w:ascii="Times New Roman" w:hAnsi="Times New Roman" w:cs="Times New Roman"/>
        </w:rPr>
        <w:t xml:space="preserve"> Pido la palabra, por una aclaración.</w:t>
      </w:r>
    </w:p>
    <w:p w14:paraId="4B091821"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SEÑOR </w:t>
      </w:r>
      <w:proofErr w:type="gramStart"/>
      <w:r w:rsidRPr="002C74C4">
        <w:rPr>
          <w:rFonts w:ascii="Times New Roman" w:hAnsi="Times New Roman" w:cs="Times New Roman"/>
        </w:rPr>
        <w:t>PRESIDENTE.-</w:t>
      </w:r>
      <w:proofErr w:type="gramEnd"/>
      <w:r w:rsidRPr="002C74C4">
        <w:rPr>
          <w:rFonts w:ascii="Times New Roman" w:hAnsi="Times New Roman" w:cs="Times New Roman"/>
        </w:rPr>
        <w:t xml:space="preserve"> Gracias, señor edil.</w:t>
      </w:r>
    </w:p>
    <w:p w14:paraId="36EF7871" w14:textId="27D4C429" w:rsid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(Interrupciones)</w:t>
      </w:r>
    </w:p>
    <w:p w14:paraId="287618BC" w14:textId="3C9D0B32" w:rsidR="002E6448" w:rsidRPr="002C74C4" w:rsidRDefault="002E6448" w:rsidP="002C74C4">
      <w:pPr>
        <w:spacing w:after="0" w:line="360" w:lineRule="auto"/>
        <w:ind w:firstLine="1418"/>
        <w:jc w:val="both"/>
        <w:rPr>
          <w:rFonts w:ascii="Times New Roman" w:hAnsi="Times New Roman" w:cs="Times New Roman"/>
        </w:rPr>
      </w:pPr>
      <w:r>
        <w:rPr>
          <w:rFonts w:ascii="Times New Roman" w:hAnsi="Times New Roman" w:cs="Times New Roman"/>
        </w:rPr>
        <w:t>Para explicarle: aclaración de aclaración no existe, lo que sí puede usar el recurso de aclaración</w:t>
      </w:r>
      <w:r w:rsidR="002710C2">
        <w:rPr>
          <w:rFonts w:ascii="Times New Roman" w:hAnsi="Times New Roman" w:cs="Times New Roman"/>
        </w:rPr>
        <w:t xml:space="preserve"> sobre las palabras del edil Pierlet</w:t>
      </w:r>
      <w:r w:rsidR="00F11B55">
        <w:rPr>
          <w:rFonts w:ascii="Times New Roman" w:hAnsi="Times New Roman" w:cs="Times New Roman"/>
        </w:rPr>
        <w:t xml:space="preserve"> o en todo caso el edil Pierlet una alusión a las palabras…</w:t>
      </w:r>
    </w:p>
    <w:p w14:paraId="1BEC585A"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Tiene la palabra la señora edila Manuela Mutti por una aclaración.</w:t>
      </w:r>
    </w:p>
    <w:p w14:paraId="55062B3E"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SEÑORA </w:t>
      </w:r>
      <w:proofErr w:type="gramStart"/>
      <w:r w:rsidRPr="002C74C4">
        <w:rPr>
          <w:rFonts w:ascii="Times New Roman" w:hAnsi="Times New Roman" w:cs="Times New Roman"/>
        </w:rPr>
        <w:t>MUTTI.-</w:t>
      </w:r>
      <w:proofErr w:type="gramEnd"/>
      <w:r w:rsidRPr="002C74C4">
        <w:rPr>
          <w:rFonts w:ascii="Times New Roman" w:hAnsi="Times New Roman" w:cs="Times New Roman"/>
        </w:rPr>
        <w:t xml:space="preserve"> Muchas gracias. Buenas noches a todos los ediles, edilas, funcionarios, funcionarias y personas que están acá.</w:t>
      </w:r>
    </w:p>
    <w:p w14:paraId="68B5CC5A"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Quiero aclarar un poco este tema porque nosotros lo preguntamos de forma concreta.</w:t>
      </w:r>
    </w:p>
    <w:p w14:paraId="216D88F1" w14:textId="2BDEAF52"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Nosotros estuvimos tres horas escuchando a Almirón hablar de </w:t>
      </w:r>
      <w:r w:rsidR="006B4A76" w:rsidRPr="002C74C4">
        <w:rPr>
          <w:rFonts w:ascii="Times New Roman" w:hAnsi="Times New Roman" w:cs="Times New Roman"/>
        </w:rPr>
        <w:t>planes que</w:t>
      </w:r>
      <w:r w:rsidRPr="002C74C4">
        <w:rPr>
          <w:rFonts w:ascii="Times New Roman" w:hAnsi="Times New Roman" w:cs="Times New Roman"/>
        </w:rPr>
        <w:t xml:space="preserve"> ya habíamos escuchado hablar al Ministerio de Vivienda, razón por la cual le preguntamos qué rol cumplía la intendencia en cuanto a estos planes,</w:t>
      </w:r>
      <w:r w:rsidR="00313A40">
        <w:rPr>
          <w:rFonts w:ascii="Times New Roman" w:hAnsi="Times New Roman" w:cs="Times New Roman"/>
        </w:rPr>
        <w:t xml:space="preserve"> s</w:t>
      </w:r>
      <w:r w:rsidRPr="002C74C4">
        <w:rPr>
          <w:rFonts w:ascii="Times New Roman" w:hAnsi="Times New Roman" w:cs="Times New Roman"/>
        </w:rPr>
        <w:t>i hacía calles, si ponía funcionarios para refacciones de casas, básicamente nos dijo que no, que ninguno. Que no había ningún acuerdo en cuanto a las calles de las casas que iban a refaccionar, que no había intervención de la intendencia.</w:t>
      </w:r>
    </w:p>
    <w:p w14:paraId="022B3CC7" w14:textId="2EB60B15"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 xml:space="preserve">Por tanto, </w:t>
      </w:r>
      <w:r w:rsidR="00BD5871">
        <w:rPr>
          <w:rFonts w:ascii="Times New Roman" w:hAnsi="Times New Roman" w:cs="Times New Roman"/>
        </w:rPr>
        <w:t xml:space="preserve">en realidad, </w:t>
      </w:r>
      <w:r w:rsidRPr="002C74C4">
        <w:rPr>
          <w:rFonts w:ascii="Times New Roman" w:hAnsi="Times New Roman" w:cs="Times New Roman"/>
        </w:rPr>
        <w:t>nos vino a dar un informe que los ediles del Frente Amplio conocíamos, porque nuestra Ministra de Vivienda y nuestros compañeros y las mesas de vivienda y las mesas interinstitucionales ya conocían.</w:t>
      </w:r>
    </w:p>
    <w:p w14:paraId="4FC74CBF" w14:textId="77777777" w:rsidR="002C74C4" w:rsidRPr="002C74C4" w:rsidRDefault="002C74C4" w:rsidP="002C74C4">
      <w:pPr>
        <w:spacing w:after="0" w:line="360" w:lineRule="auto"/>
        <w:ind w:firstLine="1418"/>
        <w:jc w:val="both"/>
        <w:rPr>
          <w:rFonts w:ascii="Times New Roman" w:hAnsi="Times New Roman" w:cs="Times New Roman"/>
        </w:rPr>
      </w:pPr>
      <w:r w:rsidRPr="002C74C4">
        <w:rPr>
          <w:rFonts w:ascii="Times New Roman" w:hAnsi="Times New Roman" w:cs="Times New Roman"/>
        </w:rPr>
        <w:t>Por tanto, de qué vino a hablar Almirón acá, claramente no fue de su gestión, fue de la gestión del Ministerio de Vivienda.</w:t>
      </w:r>
    </w:p>
    <w:p w14:paraId="44DA054E" w14:textId="0EF357FC" w:rsidR="00945922" w:rsidRDefault="002C74C4" w:rsidP="005C3308">
      <w:pPr>
        <w:spacing w:after="0" w:line="360" w:lineRule="auto"/>
        <w:ind w:firstLine="1418"/>
        <w:jc w:val="both"/>
        <w:rPr>
          <w:rFonts w:ascii="Times New Roman" w:hAnsi="Times New Roman" w:cs="Times New Roman"/>
          <w:lang w:val="es-MX"/>
        </w:rPr>
      </w:pPr>
      <w:r w:rsidRPr="002C74C4">
        <w:rPr>
          <w:rFonts w:ascii="Times New Roman" w:hAnsi="Times New Roman" w:cs="Times New Roman"/>
        </w:rPr>
        <w:t xml:space="preserve">Por esta razón, cuando le hicimos la pregunta concreta, y se las voy a leer, yo le pregunté concretamente y acá tengo el acta de ese día: </w:t>
      </w:r>
      <w:r w:rsidR="00FC08FA">
        <w:rPr>
          <w:rFonts w:ascii="Times New Roman" w:hAnsi="Times New Roman" w:cs="Times New Roman"/>
        </w:rPr>
        <w:t>L</w:t>
      </w:r>
      <w:r w:rsidRPr="002C74C4">
        <w:rPr>
          <w:rFonts w:ascii="Times New Roman" w:hAnsi="Times New Roman" w:cs="Times New Roman"/>
        </w:rPr>
        <w:t xml:space="preserve">a verdad que parte de esa información –le dije yo- más o menos la veníamos manejando por muchas instancias, algunos por reunirnos con el Ministerio de Vivienda, cuando habían venido las autoridades también del Ministerio de Vivienda, cuando nosotros hemos ido al Ministerio de Vivienda como ediles, cuando fuimos toda la línea de ediles –en mi caso la 609-. Yo recuerdo, por ejemplo, que la intendencia ha realizado en otros momentos </w:t>
      </w:r>
      <w:r w:rsidR="00FC08FA">
        <w:rPr>
          <w:rFonts w:ascii="Times New Roman" w:hAnsi="Times New Roman" w:cs="Times New Roman"/>
        </w:rPr>
        <w:t>d</w:t>
      </w:r>
      <w:r w:rsidRPr="002C74C4">
        <w:rPr>
          <w:rFonts w:ascii="Times New Roman" w:hAnsi="Times New Roman" w:cs="Times New Roman"/>
        </w:rPr>
        <w:t>e la hist</w:t>
      </w:r>
      <w:r w:rsidR="00FC08FA">
        <w:rPr>
          <w:rFonts w:ascii="Times New Roman" w:hAnsi="Times New Roman" w:cs="Times New Roman"/>
        </w:rPr>
        <w:t>o</w:t>
      </w:r>
      <w:r w:rsidRPr="002C74C4">
        <w:rPr>
          <w:rFonts w:ascii="Times New Roman" w:hAnsi="Times New Roman" w:cs="Times New Roman"/>
        </w:rPr>
        <w:t>ria de la intendencia intervenciones en vivienda</w:t>
      </w:r>
      <w:r w:rsidR="009E3EFA">
        <w:rPr>
          <w:rFonts w:ascii="Times New Roman" w:hAnsi="Times New Roman" w:cs="Times New Roman"/>
        </w:rPr>
        <w:t xml:space="preserve"> concretamente</w:t>
      </w:r>
      <w:r w:rsidRPr="002C74C4">
        <w:rPr>
          <w:rFonts w:ascii="Times New Roman" w:hAnsi="Times New Roman" w:cs="Times New Roman"/>
        </w:rPr>
        <w:t>. Entonces, le preguntamos</w:t>
      </w:r>
      <w:r w:rsidR="009E3EFA">
        <w:rPr>
          <w:rFonts w:ascii="Times New Roman" w:hAnsi="Times New Roman" w:cs="Times New Roman"/>
        </w:rPr>
        <w:t xml:space="preserve">, </w:t>
      </w:r>
      <w:r w:rsidR="009E3EFA">
        <w:rPr>
          <w:rFonts w:ascii="Times New Roman" w:hAnsi="Times New Roman" w:cs="Times New Roman"/>
        </w:rPr>
        <w:lastRenderedPageBreak/>
        <w:t>por ejemplo,</w:t>
      </w:r>
      <w:r w:rsidRPr="002C74C4">
        <w:rPr>
          <w:rFonts w:ascii="Times New Roman" w:hAnsi="Times New Roman" w:cs="Times New Roman"/>
        </w:rPr>
        <w:t xml:space="preserve">  recordamos por ejemplo el plan de Vivienda Digna de Ramón Fonticiella, que se realizó concretamente y debido a ese comentario le hacemos la pregunta</w:t>
      </w:r>
      <w:r w:rsidR="00041181">
        <w:rPr>
          <w:rFonts w:ascii="Times New Roman" w:hAnsi="Times New Roman" w:cs="Times New Roman"/>
        </w:rPr>
        <w:t>:</w:t>
      </w:r>
      <w:r w:rsidRPr="002C74C4">
        <w:rPr>
          <w:rFonts w:ascii="Times New Roman" w:hAnsi="Times New Roman" w:cs="Times New Roman"/>
        </w:rPr>
        <w:t xml:space="preserve"> ¿</w:t>
      </w:r>
      <w:r w:rsidR="00041181">
        <w:rPr>
          <w:rFonts w:ascii="Times New Roman" w:hAnsi="Times New Roman" w:cs="Times New Roman"/>
        </w:rPr>
        <w:t>E</w:t>
      </w:r>
      <w:r w:rsidRPr="002C74C4">
        <w:rPr>
          <w:rFonts w:ascii="Times New Roman" w:hAnsi="Times New Roman" w:cs="Times New Roman"/>
        </w:rPr>
        <w:t>xisten planes de vivienda en este momento que esté impulsando y financiando la intendencia y que no pertenezcan a los planes del Ministerio de Vivienda o que se rea</w:t>
      </w:r>
      <w:r w:rsidR="00047BF6">
        <w:rPr>
          <w:rFonts w:ascii="Times New Roman" w:hAnsi="Times New Roman" w:cs="Times New Roman"/>
        </w:rPr>
        <w:t xml:space="preserve">licen con presupuesto municipal </w:t>
      </w:r>
      <w:r w:rsidR="005C3308" w:rsidRPr="005C3308">
        <w:rPr>
          <w:rFonts w:ascii="Times New Roman" w:hAnsi="Times New Roman" w:cs="Times New Roman"/>
          <w:lang w:val="es-UY"/>
        </w:rPr>
        <w:t xml:space="preserve">o intervenciones que se realicen con el presupuesto municipal, ya que estamos en instancias del presupuesto municipal? </w:t>
      </w:r>
      <w:r w:rsidR="005C3308" w:rsidRPr="005C3308">
        <w:rPr>
          <w:rFonts w:ascii="Times New Roman" w:hAnsi="Times New Roman" w:cs="Times New Roman"/>
          <w:lang w:val="es-MX"/>
        </w:rPr>
        <w:t xml:space="preserve">¿Y saben qué contestó Taruselli –Taruselli no- Almirón? –Taruselli no está más, la volaron por los temas de los equipos técnicos esos comprometidos con la gestión que ustedes tienen-. Entonces, la compañera del Partido Nacional, directora, la señora Almirón, contesta contundentemente, brillantemente, dice: “No, en este momento no”. Y se terminó la intervención. </w:t>
      </w:r>
    </w:p>
    <w:p w14:paraId="089477C8" w14:textId="05C07F23"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Tres horas recibimos de informes sobre el Ministerio de Vivienda del Gobierno Nacional, y no recibimos nada, ningún informe, ninguna información de algo que esté desarrollando la intendencia desde la gestión de viviendas. Nada. Si tienen otra acta me la hacen llegar, porque yo no lo recuerdo. </w:t>
      </w:r>
    </w:p>
    <w:p w14:paraId="42C3EF13"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TOUCÓN.-</w:t>
      </w:r>
      <w:proofErr w:type="gramEnd"/>
      <w:r w:rsidRPr="005C3308">
        <w:rPr>
          <w:rFonts w:ascii="Times New Roman" w:hAnsi="Times New Roman" w:cs="Times New Roman"/>
          <w:lang w:val="es-MX"/>
        </w:rPr>
        <w:t xml:space="preserve"> Señor presidente, por una aclaración a las palabras del señor edil Pierlet. </w:t>
      </w:r>
    </w:p>
    <w:p w14:paraId="71B78750" w14:textId="48BC08C4"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Antes había pedido l</w:t>
      </w:r>
      <w:r w:rsidR="00945922">
        <w:rPr>
          <w:rFonts w:ascii="Times New Roman" w:hAnsi="Times New Roman" w:cs="Times New Roman"/>
          <w:lang w:val="es-MX"/>
        </w:rPr>
        <w:t>a palabra el señor edil Pierlet ¿por</w:t>
      </w:r>
      <w:r w:rsidRPr="005C3308">
        <w:rPr>
          <w:rFonts w:ascii="Times New Roman" w:hAnsi="Times New Roman" w:cs="Times New Roman"/>
          <w:lang w:val="es-MX"/>
        </w:rPr>
        <w:t xml:space="preserve"> una aclaración a sus propias palabras, no? </w:t>
      </w:r>
    </w:p>
    <w:p w14:paraId="28CEF8FB"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PIERLET.-</w:t>
      </w:r>
      <w:proofErr w:type="gramEnd"/>
      <w:r w:rsidRPr="005C3308">
        <w:rPr>
          <w:rFonts w:ascii="Times New Roman" w:hAnsi="Times New Roman" w:cs="Times New Roman"/>
          <w:lang w:val="es-MX"/>
        </w:rPr>
        <w:t xml:space="preserve"> Sí. </w:t>
      </w:r>
    </w:p>
    <w:p w14:paraId="273284D6" w14:textId="785CA2AF"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Simplemente que yo le pedí a Manuela que me buscara esa cita acerca de lo que yo había referido justamente, y hay algunos ediles que dicen que no me van a permitir determinadas cosas y </w:t>
      </w:r>
      <w:r w:rsidR="00F83BC9">
        <w:rPr>
          <w:rFonts w:ascii="Times New Roman" w:hAnsi="Times New Roman" w:cs="Times New Roman"/>
          <w:lang w:val="es-MX"/>
        </w:rPr>
        <w:t>se</w:t>
      </w:r>
      <w:r w:rsidRPr="005C3308">
        <w:rPr>
          <w:rFonts w:ascii="Times New Roman" w:hAnsi="Times New Roman" w:cs="Times New Roman"/>
          <w:lang w:val="es-MX"/>
        </w:rPr>
        <w:t xml:space="preserve"> ha tomado por costumbre no permitirme algunas cosas. Y a mí me van a permitir decir lo que tenga que decir, especialmente si lo digo con el fundamento en las actas que leyó Manuela. Si el señor edil tiene algún otro fundamento, que lo cite. </w:t>
      </w:r>
    </w:p>
    <w:p w14:paraId="581EBC70"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Cuando nosotros le preguntamos, cuando Manuela le preguntó a Almirón si la intendencia tenía alguna política de vivienda, si iba a construir alguna vivienda con fondos propios de la intendencia, la respuesta fue “No”. Está ahí, en actas. A mí se me va a permitir citar las actas. Y que se quiten la costumbre de no permitirme cosas. </w:t>
      </w:r>
    </w:p>
    <w:p w14:paraId="2E300575"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Nada más, gracias por ahora. </w:t>
      </w:r>
    </w:p>
    <w:p w14:paraId="034E1B25"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Gracias, señor edil. </w:t>
      </w:r>
    </w:p>
    <w:p w14:paraId="66741269"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lastRenderedPageBreak/>
        <w:t xml:space="preserve">¿Por una aclaración, señor edil? </w:t>
      </w:r>
    </w:p>
    <w:p w14:paraId="3602A05C" w14:textId="77777777" w:rsidR="00090E06"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TOUCÓN.-</w:t>
      </w:r>
      <w:proofErr w:type="gramEnd"/>
      <w:r w:rsidRPr="005C3308">
        <w:rPr>
          <w:rFonts w:ascii="Times New Roman" w:hAnsi="Times New Roman" w:cs="Times New Roman"/>
          <w:lang w:val="es-MX"/>
        </w:rPr>
        <w:t xml:space="preserve"> Sí. Gracias, señor presidente. </w:t>
      </w:r>
    </w:p>
    <w:p w14:paraId="0DF33A4A" w14:textId="3801BED4"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No voy a hablar del tema vivienda porque yo estoy conforme con que la intendencia haga lo que la Constitución le dice, no más de lo que la Constitución le dice. Y cuando hablan del Ministerio de Vivienda yo me confundo bastante, porque no sé si hablan de esta gestión, de esta ministra o la que cayó por corrupta a unos meses de gestión. Entonces, no me queda claro.</w:t>
      </w:r>
    </w:p>
    <w:p w14:paraId="470FE1D4"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Lo que yo le quería aclarar al señor edil Pierlet es que lea el presupuesto por una cuestión de los recursos para Cultura, que ya lo habíamos hablado. No me sorprendió que haya venido a la comisión sin leer el presupuesto, pero pensé que al plenario sí iba a venir leyendo el presupuesto. Si usted va a la página 94, en el Anexo 14, hay 30 millones de pesos dedicados a Cultura. Eso es mucho más que cero.  </w:t>
      </w:r>
      <w:r w:rsidRPr="005C3308">
        <w:rPr>
          <w:rFonts w:ascii="Times New Roman" w:hAnsi="Times New Roman" w:cs="Times New Roman"/>
          <w:lang w:val="es-MX"/>
        </w:rPr>
        <w:tab/>
      </w:r>
    </w:p>
    <w:p w14:paraId="47575DA7"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Muchas gracias, señor edil. </w:t>
      </w:r>
    </w:p>
    <w:p w14:paraId="7DB0AF20"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GONZALVEZ </w:t>
      </w:r>
      <w:proofErr w:type="gramStart"/>
      <w:r w:rsidRPr="005C3308">
        <w:rPr>
          <w:rFonts w:ascii="Times New Roman" w:hAnsi="Times New Roman" w:cs="Times New Roman"/>
          <w:lang w:val="es-MX"/>
        </w:rPr>
        <w:t>BRUM.-</w:t>
      </w:r>
      <w:proofErr w:type="gramEnd"/>
      <w:r w:rsidRPr="005C3308">
        <w:rPr>
          <w:rFonts w:ascii="Times New Roman" w:hAnsi="Times New Roman" w:cs="Times New Roman"/>
          <w:lang w:val="es-MX"/>
        </w:rPr>
        <w:t xml:space="preserve"> Por una aclaración. </w:t>
      </w:r>
    </w:p>
    <w:p w14:paraId="7E3B4832"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¿Por una aclaración a…?</w:t>
      </w:r>
    </w:p>
    <w:p w14:paraId="434DA3D2"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GONZALVEZ </w:t>
      </w:r>
      <w:proofErr w:type="gramStart"/>
      <w:r w:rsidRPr="005C3308">
        <w:rPr>
          <w:rFonts w:ascii="Times New Roman" w:hAnsi="Times New Roman" w:cs="Times New Roman"/>
          <w:lang w:val="es-MX"/>
        </w:rPr>
        <w:t>BRUM.-</w:t>
      </w:r>
      <w:proofErr w:type="gramEnd"/>
      <w:r w:rsidRPr="005C3308">
        <w:rPr>
          <w:rFonts w:ascii="Times New Roman" w:hAnsi="Times New Roman" w:cs="Times New Roman"/>
          <w:lang w:val="es-MX"/>
        </w:rPr>
        <w:t xml:space="preserve"> Pierlet. </w:t>
      </w:r>
    </w:p>
    <w:p w14:paraId="14927A4C"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Tiene la palabra el señor edil Ulises Gonzalvez Brum. </w:t>
      </w:r>
    </w:p>
    <w:p w14:paraId="526A6244"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GONZALVEZ </w:t>
      </w:r>
      <w:proofErr w:type="gramStart"/>
      <w:r w:rsidRPr="005C3308">
        <w:rPr>
          <w:rFonts w:ascii="Times New Roman" w:hAnsi="Times New Roman" w:cs="Times New Roman"/>
          <w:lang w:val="es-MX"/>
        </w:rPr>
        <w:t>BRUM.-</w:t>
      </w:r>
      <w:proofErr w:type="gramEnd"/>
      <w:r w:rsidRPr="005C3308">
        <w:rPr>
          <w:rFonts w:ascii="Times New Roman" w:hAnsi="Times New Roman" w:cs="Times New Roman"/>
          <w:lang w:val="es-MX"/>
        </w:rPr>
        <w:t xml:space="preserve"> En primer lugar, el edil en cuestión mencionó que se hablaba mucho de promover la cultura pero que puntualmente no se promovía la cultura como tal. </w:t>
      </w:r>
    </w:p>
    <w:p w14:paraId="5648AE6F"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Yo me pregunto con qué argumentos o con qué cara vienen a plantear el tema de la cultura cuando dejaron una cultura aberrante en términos edilicios y demás y en términos presupuestales. </w:t>
      </w:r>
    </w:p>
    <w:p w14:paraId="3D58A919" w14:textId="7C11FC74"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También invito a la lectura de la versión taquigráfica de cuando vino el coordinador Bonet, y él explicó que una de las principales preocupaciones que tenía cuando arribó a la coordinación era el poco presupuesto que había destinado a Cultura. Y dijo que contaban con 10.000 pesos y un extra de 20.000 en la caja chica</w:t>
      </w:r>
      <w:r w:rsidR="004C19BF">
        <w:rPr>
          <w:rFonts w:ascii="Times New Roman" w:hAnsi="Times New Roman" w:cs="Times New Roman"/>
          <w:lang w:val="es-MX"/>
        </w:rPr>
        <w:t>,</w:t>
      </w:r>
      <w:r w:rsidRPr="005C3308">
        <w:rPr>
          <w:rFonts w:ascii="Times New Roman" w:hAnsi="Times New Roman" w:cs="Times New Roman"/>
          <w:lang w:val="es-MX"/>
        </w:rPr>
        <w:t xml:space="preserve"> llamémosle</w:t>
      </w:r>
      <w:r w:rsidR="004C19BF">
        <w:rPr>
          <w:rFonts w:ascii="Times New Roman" w:hAnsi="Times New Roman" w:cs="Times New Roman"/>
          <w:lang w:val="es-MX"/>
        </w:rPr>
        <w:t>,</w:t>
      </w:r>
      <w:r w:rsidRPr="005C3308">
        <w:rPr>
          <w:rFonts w:ascii="Times New Roman" w:hAnsi="Times New Roman" w:cs="Times New Roman"/>
          <w:lang w:val="es-MX"/>
        </w:rPr>
        <w:t xml:space="preserve"> para poder manejarse. Y eso había permitido realizar algunas obras. Entonces, ahí vemos un avance; capaz no es tan grande</w:t>
      </w:r>
      <w:r w:rsidR="00A10BAD">
        <w:rPr>
          <w:rFonts w:ascii="Times New Roman" w:hAnsi="Times New Roman" w:cs="Times New Roman"/>
          <w:lang w:val="es-MX"/>
        </w:rPr>
        <w:t>,</w:t>
      </w:r>
      <w:r w:rsidRPr="005C3308">
        <w:rPr>
          <w:rFonts w:ascii="Times New Roman" w:hAnsi="Times New Roman" w:cs="Times New Roman"/>
          <w:lang w:val="es-MX"/>
        </w:rPr>
        <w:t xml:space="preserve"> pero es un avance con respecto a la anterior, que no </w:t>
      </w:r>
      <w:r w:rsidRPr="005C3308">
        <w:rPr>
          <w:rFonts w:ascii="Times New Roman" w:hAnsi="Times New Roman" w:cs="Times New Roman"/>
          <w:lang w:val="es-MX"/>
        </w:rPr>
        <w:lastRenderedPageBreak/>
        <w:t xml:space="preserve">había nada destinado a esa área. Entonces, me parece de total contradicción e hipocresía venir a plantear temas de cultura cuando ellos la tenían totalmente relegada. </w:t>
      </w:r>
    </w:p>
    <w:p w14:paraId="2AD0758B" w14:textId="77777777" w:rsidR="00E4300B"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Por otra parte, también hizo mención al tema del financiamiento que se planteó, que OSE en coordinación con la intendencia se iba a encargar de parte del saneamiento de Termas de Daymán. </w:t>
      </w:r>
    </w:p>
    <w:p w14:paraId="0D5BF695" w14:textId="7AA1C35B"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También invito a la lectura de la versión taquigráfica cuando vino la Esc. Almirón. Y para que no pierda tiempo leyendo otras páginas, en la página 51 dice que va a haber una ronda mensual con OSE y la coordinación de Vivienda y Hábitat donde se van a plantear territorio a territorio qué planes de saneamiento implementar y cómo se va a hacer el tema del saneamiento. </w:t>
      </w:r>
    </w:p>
    <w:p w14:paraId="1C0F6515"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Entonces, no mintamos, no digamos cosas que no son, porque fue clara la coordinadora y, en su momento, el coordinador de Cultura también especificó la cuestión referida a la Cultura. </w:t>
      </w:r>
    </w:p>
    <w:p w14:paraId="15A59DE3"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Nada más, señor presidente, muchas gracias. </w:t>
      </w:r>
    </w:p>
    <w:p w14:paraId="0DA6DD58"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Gracias a usted, señor edil. </w:t>
      </w:r>
    </w:p>
    <w:p w14:paraId="55861E35"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¿Señor edil Pierlet, había pedido la palabra por una alusión?</w:t>
      </w:r>
    </w:p>
    <w:p w14:paraId="1541BBA9"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PIERLET.-</w:t>
      </w:r>
      <w:proofErr w:type="gramEnd"/>
      <w:r w:rsidRPr="005C3308">
        <w:rPr>
          <w:rFonts w:ascii="Times New Roman" w:hAnsi="Times New Roman" w:cs="Times New Roman"/>
          <w:lang w:val="es-MX"/>
        </w:rPr>
        <w:t xml:space="preserve"> O dos. </w:t>
      </w:r>
    </w:p>
    <w:p w14:paraId="15C90529"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Tiene la palabra el señor edil por una alusión, ¿no?  </w:t>
      </w:r>
    </w:p>
    <w:p w14:paraId="5BD7A34D"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PIERLET.-</w:t>
      </w:r>
      <w:proofErr w:type="gramEnd"/>
      <w:r w:rsidRPr="005C3308">
        <w:rPr>
          <w:rFonts w:ascii="Times New Roman" w:hAnsi="Times New Roman" w:cs="Times New Roman"/>
          <w:lang w:val="es-MX"/>
        </w:rPr>
        <w:t xml:space="preserve"> Sí, no sé, tengo dos alusiones, no sé. ¿Tengo que pedir de vuelta? </w:t>
      </w:r>
    </w:p>
    <w:p w14:paraId="7AA09DA8"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No, haga uso de la palabra por única vez, no puede hacer de corrido. </w:t>
      </w:r>
    </w:p>
    <w:p w14:paraId="7ECD2A51" w14:textId="75BDAA38"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PIERLET.-</w:t>
      </w:r>
      <w:proofErr w:type="gramEnd"/>
      <w:r w:rsidRPr="005C3308">
        <w:rPr>
          <w:rFonts w:ascii="Times New Roman" w:hAnsi="Times New Roman" w:cs="Times New Roman"/>
          <w:lang w:val="es-MX"/>
        </w:rPr>
        <w:t xml:space="preserve"> Con respecto a los recursos que están asignados para Cultura, yo diría que para aludirme de esa forma tendría que haber escuchado lo que dije. No sé en qué momento aludí yo o dije algo acerca de los recursos para Cultura. Yo me referí claramente a que los actuales jerarcas de Cultura, el señor Bonet, esperaba que Cultura volviera a ser dirección de Cultura. Simplemente fue eso lo que dije, no sé de dónde saca el edil que yo hablé de los recursos. No sé. Me mandan a leer</w:t>
      </w:r>
      <w:r w:rsidR="00041181">
        <w:rPr>
          <w:rFonts w:ascii="Times New Roman" w:hAnsi="Times New Roman" w:cs="Times New Roman"/>
          <w:lang w:val="es-MX"/>
        </w:rPr>
        <w:t xml:space="preserve">, </w:t>
      </w:r>
      <w:r w:rsidRPr="005C3308">
        <w:rPr>
          <w:rFonts w:ascii="Times New Roman" w:hAnsi="Times New Roman" w:cs="Times New Roman"/>
          <w:lang w:val="es-MX"/>
        </w:rPr>
        <w:t>tendrían que escuchar antes de…</w:t>
      </w:r>
    </w:p>
    <w:p w14:paraId="59AD5CD4" w14:textId="2B097D8E" w:rsidR="00271C55"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lastRenderedPageBreak/>
        <w:t xml:space="preserve">En cuanto a las declaraciones del señor intendente </w:t>
      </w:r>
      <w:r w:rsidRPr="005C3308">
        <w:rPr>
          <w:rFonts w:ascii="Times New Roman" w:hAnsi="Times New Roman" w:cs="Times New Roman"/>
          <w:lang w:val="es-UY"/>
        </w:rPr>
        <w:t xml:space="preserve">Carlos Albisu, fueron </w:t>
      </w:r>
      <w:r w:rsidR="00FC2821">
        <w:rPr>
          <w:rFonts w:ascii="Times New Roman" w:hAnsi="Times New Roman" w:cs="Times New Roman"/>
          <w:lang w:val="es-UY"/>
        </w:rPr>
        <w:t>clarísimas</w:t>
      </w:r>
      <w:r w:rsidRPr="005C3308">
        <w:rPr>
          <w:rFonts w:ascii="Times New Roman" w:hAnsi="Times New Roman" w:cs="Times New Roman"/>
          <w:lang w:val="es-MX"/>
        </w:rPr>
        <w:t xml:space="preserve"> y están en una entrevista que le realizó </w:t>
      </w:r>
      <w:r w:rsidR="006526FF">
        <w:rPr>
          <w:rFonts w:ascii="Times New Roman" w:hAnsi="Times New Roman" w:cs="Times New Roman"/>
          <w:lang w:val="es-MX"/>
        </w:rPr>
        <w:t>un</w:t>
      </w:r>
      <w:r w:rsidRPr="005C3308">
        <w:rPr>
          <w:rFonts w:ascii="Times New Roman" w:hAnsi="Times New Roman" w:cs="Times New Roman"/>
          <w:lang w:val="es-MX"/>
        </w:rPr>
        <w:t xml:space="preserve"> periodista que está presente –lo estoy mirando-, declarando el intendente que se encararían las obras de saneamiento de la zona de las </w:t>
      </w:r>
      <w:r w:rsidR="00B3679F">
        <w:rPr>
          <w:rFonts w:ascii="Times New Roman" w:hAnsi="Times New Roman" w:cs="Times New Roman"/>
          <w:lang w:val="es-MX"/>
        </w:rPr>
        <w:t>T</w:t>
      </w:r>
      <w:r w:rsidRPr="005C3308">
        <w:rPr>
          <w:rFonts w:ascii="Times New Roman" w:hAnsi="Times New Roman" w:cs="Times New Roman"/>
          <w:lang w:val="es-MX"/>
        </w:rPr>
        <w:t xml:space="preserve">ermas del Daymán y que ese era uno de los motivos principales por los que se debería aprobar el fideicomiso. </w:t>
      </w:r>
    </w:p>
    <w:p w14:paraId="1FDD6209" w14:textId="17DA1390"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Simplemente fue eso lo que dije</w:t>
      </w:r>
      <w:r w:rsidR="00271C55">
        <w:rPr>
          <w:rFonts w:ascii="Times New Roman" w:hAnsi="Times New Roman" w:cs="Times New Roman"/>
          <w:lang w:val="es-MX"/>
        </w:rPr>
        <w:t>,</w:t>
      </w:r>
      <w:r w:rsidRPr="005C3308">
        <w:rPr>
          <w:rFonts w:ascii="Times New Roman" w:hAnsi="Times New Roman" w:cs="Times New Roman"/>
          <w:lang w:val="es-MX"/>
        </w:rPr>
        <w:t xml:space="preserve"> basado en declaraciones del propio intendente, que son públicas, que están al alcance de cualquiera. </w:t>
      </w:r>
    </w:p>
    <w:p w14:paraId="0B06A972" w14:textId="49F35443" w:rsid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Gracias. </w:t>
      </w:r>
    </w:p>
    <w:p w14:paraId="16F477EB" w14:textId="564B8202" w:rsidR="00271C55" w:rsidRPr="005C3308" w:rsidRDefault="00271C55" w:rsidP="005C3308">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w:t>
      </w:r>
      <w:proofErr w:type="gramStart"/>
      <w:r>
        <w:rPr>
          <w:rFonts w:ascii="Times New Roman" w:hAnsi="Times New Roman" w:cs="Times New Roman"/>
          <w:lang w:val="es-MX"/>
        </w:rPr>
        <w:t>MUTTI.-</w:t>
      </w:r>
      <w:proofErr w:type="gramEnd"/>
      <w:r>
        <w:rPr>
          <w:rFonts w:ascii="Times New Roman" w:hAnsi="Times New Roman" w:cs="Times New Roman"/>
          <w:lang w:val="es-MX"/>
        </w:rPr>
        <w:t xml:space="preserve"> Pido la palabra.</w:t>
      </w:r>
    </w:p>
    <w:p w14:paraId="199F3A68"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 </w:t>
      </w:r>
      <w:proofErr w:type="gramStart"/>
      <w:r w:rsidRPr="005C3308">
        <w:rPr>
          <w:rFonts w:ascii="Times New Roman" w:hAnsi="Times New Roman" w:cs="Times New Roman"/>
          <w:lang w:val="es-MX"/>
        </w:rPr>
        <w:t>PRESIDENTE.-</w:t>
      </w:r>
      <w:proofErr w:type="gramEnd"/>
      <w:r w:rsidRPr="005C3308">
        <w:rPr>
          <w:rFonts w:ascii="Times New Roman" w:hAnsi="Times New Roman" w:cs="Times New Roman"/>
          <w:lang w:val="es-MX"/>
        </w:rPr>
        <w:t xml:space="preserve"> Muchas gracias, señor edil. </w:t>
      </w:r>
    </w:p>
    <w:p w14:paraId="0C905FE8"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Tiene la palabra la señora edila Manuela Mutti.</w:t>
      </w:r>
    </w:p>
    <w:p w14:paraId="19BBFCA2" w14:textId="77777777"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 xml:space="preserve">SEÑORA </w:t>
      </w:r>
      <w:proofErr w:type="gramStart"/>
      <w:r w:rsidRPr="005C3308">
        <w:rPr>
          <w:rFonts w:ascii="Times New Roman" w:hAnsi="Times New Roman" w:cs="Times New Roman"/>
          <w:lang w:val="es-MX"/>
        </w:rPr>
        <w:t>MUTTI.-</w:t>
      </w:r>
      <w:proofErr w:type="gramEnd"/>
      <w:r w:rsidRPr="005C3308">
        <w:rPr>
          <w:rFonts w:ascii="Times New Roman" w:hAnsi="Times New Roman" w:cs="Times New Roman"/>
          <w:lang w:val="es-MX"/>
        </w:rPr>
        <w:t xml:space="preserve"> Muchas gracias, señor presidente. </w:t>
      </w:r>
    </w:p>
    <w:p w14:paraId="5BD792EA" w14:textId="65228135" w:rsidR="005C3308" w:rsidRPr="005C3308" w:rsidRDefault="005C3308" w:rsidP="005C3308">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Yo quería en este caso y sí, hablar desde la preocupación, porque les molesta un poco que hablemos desde nosotros, desde nuestra</w:t>
      </w:r>
      <w:r w:rsidR="005847DE">
        <w:rPr>
          <w:rFonts w:ascii="Times New Roman" w:hAnsi="Times New Roman" w:cs="Times New Roman"/>
          <w:lang w:val="es-MX"/>
        </w:rPr>
        <w:t>s preocupaciones</w:t>
      </w:r>
      <w:r w:rsidRPr="005C3308">
        <w:rPr>
          <w:rFonts w:ascii="Times New Roman" w:hAnsi="Times New Roman" w:cs="Times New Roman"/>
          <w:lang w:val="es-MX"/>
        </w:rPr>
        <w:t>, pero</w:t>
      </w:r>
      <w:r w:rsidR="00DF2DAA">
        <w:rPr>
          <w:rFonts w:ascii="Times New Roman" w:hAnsi="Times New Roman" w:cs="Times New Roman"/>
          <w:lang w:val="es-MX"/>
        </w:rPr>
        <w:t>,</w:t>
      </w:r>
      <w:r w:rsidRPr="005C3308">
        <w:rPr>
          <w:rFonts w:ascii="Times New Roman" w:hAnsi="Times New Roman" w:cs="Times New Roman"/>
          <w:lang w:val="es-MX"/>
        </w:rPr>
        <w:t xml:space="preserve"> sin embargo, al segundo ya estaba hablando de “siento que, siento tal cosa, siento tal otra, siento que están todos”, ¿no? A veces es cuestión de sostener el hilo de la conversación y tratar de prestar atención a las propias palabras para no ser tan incoherente. </w:t>
      </w:r>
    </w:p>
    <w:p w14:paraId="13F026E3" w14:textId="4DA3E9AD" w:rsidR="00485EA3" w:rsidRDefault="005C3308" w:rsidP="00485EA3">
      <w:pPr>
        <w:spacing w:after="0" w:line="360" w:lineRule="auto"/>
        <w:ind w:firstLine="1418"/>
        <w:jc w:val="both"/>
        <w:rPr>
          <w:rFonts w:ascii="Times New Roman" w:hAnsi="Times New Roman" w:cs="Times New Roman"/>
          <w:lang w:val="es-MX"/>
        </w:rPr>
      </w:pPr>
      <w:r w:rsidRPr="005C3308">
        <w:rPr>
          <w:rFonts w:ascii="Times New Roman" w:hAnsi="Times New Roman" w:cs="Times New Roman"/>
          <w:lang w:val="es-MX"/>
        </w:rPr>
        <w:t>Hablaron acerca de los cargos técnicos. Yo estoy preocupada por el tema de los cargos técnicos. Estoy preocupada y alarmada, sí, por la forma en la que inflan una estructura de amigos que ya la vivimos en CTM, en la cual ya nos van sacando varios ediles para cargos políticos, con altos sueldos, subiendo, mientras les recortan el sueldo o no les recortan</w:t>
      </w:r>
      <w:r w:rsidR="008407FE">
        <w:rPr>
          <w:rFonts w:ascii="Times New Roman" w:hAnsi="Times New Roman" w:cs="Times New Roman"/>
          <w:lang w:val="es-MX"/>
        </w:rPr>
        <w:t>,</w:t>
      </w:r>
      <w:r w:rsidRPr="005C3308">
        <w:rPr>
          <w:rFonts w:ascii="Times New Roman" w:hAnsi="Times New Roman" w:cs="Times New Roman"/>
          <w:lang w:val="es-MX"/>
        </w:rPr>
        <w:t xml:space="preserve"> no les aumentan el sueldo a los municipales, sí aumentan los sueldos a los cargos de confianza. Y sí aumentan los sueldos a los cargos de confianza en montos que son grandes, ya no estamos hablando de 16 coordinadores, ahora hablamos de 45 o más cargos de confianza. </w:t>
      </w:r>
      <w:r w:rsidR="00485EA3">
        <w:rPr>
          <w:rFonts w:ascii="Times New Roman" w:hAnsi="Times New Roman" w:cs="Times New Roman"/>
          <w:lang w:val="es-MX"/>
        </w:rPr>
        <w:t xml:space="preserve"> </w:t>
      </w:r>
    </w:p>
    <w:p w14:paraId="1050DBDE" w14:textId="6C304CCB" w:rsidR="00E152AD" w:rsidRDefault="00E152AD" w:rsidP="00485EA3">
      <w:pPr>
        <w:spacing w:after="0" w:line="360" w:lineRule="auto"/>
        <w:ind w:firstLine="1418"/>
        <w:jc w:val="both"/>
        <w:rPr>
          <w:rFonts w:ascii="Times New Roman" w:hAnsi="Times New Roman" w:cs="Times New Roman"/>
        </w:rPr>
      </w:pPr>
      <w:r>
        <w:rPr>
          <w:rFonts w:ascii="Times New Roman" w:hAnsi="Times New Roman" w:cs="Times New Roman"/>
        </w:rPr>
        <w:t>En las comisiones, hemos recibido la información de que en cada área va a existir un coordinador específico, técnico, pero también otro político. Entonces, lo que estamos haciendo es duplicar claramente una especie de cargos gerenciales, políticos y técnicos</w:t>
      </w:r>
      <w:r w:rsidR="00C96B4A">
        <w:rPr>
          <w:rFonts w:ascii="Times New Roman" w:hAnsi="Times New Roman" w:cs="Times New Roman"/>
        </w:rPr>
        <w:t>,</w:t>
      </w:r>
      <w:r>
        <w:rPr>
          <w:rFonts w:ascii="Times New Roman" w:hAnsi="Times New Roman" w:cs="Times New Roman"/>
        </w:rPr>
        <w:t xml:space="preserve"> donde se va a contratar a empresas privadas, de recursos humanos, donde se terc</w:t>
      </w:r>
      <w:r w:rsidR="00C96B4A">
        <w:rPr>
          <w:rFonts w:ascii="Times New Roman" w:hAnsi="Times New Roman" w:cs="Times New Roman"/>
        </w:rPr>
        <w:t>e</w:t>
      </w:r>
      <w:r>
        <w:rPr>
          <w:rFonts w:ascii="Times New Roman" w:hAnsi="Times New Roman" w:cs="Times New Roman"/>
        </w:rPr>
        <w:t>rizan</w:t>
      </w:r>
      <w:r w:rsidR="00C96B4A">
        <w:rPr>
          <w:rFonts w:ascii="Times New Roman" w:hAnsi="Times New Roman" w:cs="Times New Roman"/>
        </w:rPr>
        <w:t xml:space="preserve"> los</w:t>
      </w:r>
      <w:r>
        <w:rPr>
          <w:rFonts w:ascii="Times New Roman" w:hAnsi="Times New Roman" w:cs="Times New Roman"/>
        </w:rPr>
        <w:t xml:space="preserve"> servicios, con contrataciones precarias capaz para algún funcionario y para otro amigo no. Ya algunos de esos coordinadores no van a ganar un grado 12 como en el </w:t>
      </w:r>
      <w:r>
        <w:rPr>
          <w:rFonts w:ascii="Times New Roman" w:hAnsi="Times New Roman" w:cs="Times New Roman"/>
        </w:rPr>
        <w:lastRenderedPageBreak/>
        <w:t>presupuesto anterior sino que, en algunos casos, van a estar, como en el caso de los directores generales, ganando un 70</w:t>
      </w:r>
      <w:r w:rsidR="002F4B4C">
        <w:rPr>
          <w:rFonts w:ascii="Times New Roman" w:hAnsi="Times New Roman" w:cs="Times New Roman"/>
        </w:rPr>
        <w:t xml:space="preserve"> </w:t>
      </w:r>
      <w:r>
        <w:rPr>
          <w:rFonts w:ascii="Times New Roman" w:hAnsi="Times New Roman" w:cs="Times New Roman"/>
        </w:rPr>
        <w:t xml:space="preserve">% del sueldo del intendente, que les cuento que asciende a $ 387.998 por cada director general; por cada director de departamento, </w:t>
      </w:r>
      <w:r>
        <w:rPr>
          <w:rFonts w:ascii="Times New Roman" w:hAnsi="Times New Roman" w:cs="Times New Roman"/>
        </w:rPr>
        <w:br/>
        <w:t>$ 304.556, o sea un 55</w:t>
      </w:r>
      <w:r w:rsidR="002F4B4C">
        <w:rPr>
          <w:rFonts w:ascii="Times New Roman" w:hAnsi="Times New Roman" w:cs="Times New Roman"/>
        </w:rPr>
        <w:t xml:space="preserve"> </w:t>
      </w:r>
      <w:r>
        <w:rPr>
          <w:rFonts w:ascii="Times New Roman" w:hAnsi="Times New Roman" w:cs="Times New Roman"/>
        </w:rPr>
        <w:t>% del sueldo del intendente; por cada jefe de unidad y jefe de área, $ 249.427, un 45</w:t>
      </w:r>
      <w:r w:rsidR="002F4B4C">
        <w:rPr>
          <w:rFonts w:ascii="Times New Roman" w:hAnsi="Times New Roman" w:cs="Times New Roman"/>
        </w:rPr>
        <w:t xml:space="preserve"> </w:t>
      </w:r>
      <w:r>
        <w:rPr>
          <w:rFonts w:ascii="Times New Roman" w:hAnsi="Times New Roman" w:cs="Times New Roman"/>
        </w:rPr>
        <w:t>% del sueldo del intendente; por ser secretarios políticos, policías políticas, por encima de los funcionarios y por encima de los técnicos.</w:t>
      </w:r>
    </w:p>
    <w:p w14:paraId="090F9750" w14:textId="117F0003" w:rsidR="00E152AD" w:rsidRDefault="00E152AD" w:rsidP="00E152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Entonces, eso sí me preocupa. Se van muchos recursos, como lo decía Juan Pablo en su informe, recursos de la intendencia en sueldos, en sueldos grandes, en sueldos de muchos ediles que los sacaron de acá y los mandaron para allá, a muchos de los que salieron de CTM y los mandaron para allá. </w:t>
      </w:r>
    </w:p>
    <w:p w14:paraId="362C8C5D" w14:textId="608C3A16" w:rsidR="00E152AD" w:rsidRDefault="00E152AD" w:rsidP="00E152AD">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Y cuando habla de cargos técnicos, </w:t>
      </w:r>
      <w:r w:rsidR="00BF1179">
        <w:rPr>
          <w:rFonts w:ascii="Times New Roman" w:hAnsi="Times New Roman" w:cs="Times New Roman"/>
        </w:rPr>
        <w:t>¿</w:t>
      </w:r>
      <w:proofErr w:type="spellStart"/>
      <w:r>
        <w:rPr>
          <w:rFonts w:ascii="Times New Roman" w:hAnsi="Times New Roman" w:cs="Times New Roman"/>
        </w:rPr>
        <w:t>como</w:t>
      </w:r>
      <w:proofErr w:type="spellEnd"/>
      <w:r>
        <w:rPr>
          <w:rFonts w:ascii="Times New Roman" w:hAnsi="Times New Roman" w:cs="Times New Roman"/>
        </w:rPr>
        <w:t xml:space="preserve"> qué, </w:t>
      </w:r>
      <w:proofErr w:type="spellStart"/>
      <w:r>
        <w:rPr>
          <w:rFonts w:ascii="Times New Roman" w:hAnsi="Times New Roman" w:cs="Times New Roman"/>
        </w:rPr>
        <w:t>como</w:t>
      </w:r>
      <w:proofErr w:type="spellEnd"/>
      <w:r>
        <w:rPr>
          <w:rFonts w:ascii="Times New Roman" w:hAnsi="Times New Roman" w:cs="Times New Roman"/>
        </w:rPr>
        <w:t xml:space="preserve"> Taruselli</w:t>
      </w:r>
      <w:r w:rsidR="00BF1179">
        <w:rPr>
          <w:rFonts w:ascii="Times New Roman" w:hAnsi="Times New Roman" w:cs="Times New Roman"/>
        </w:rPr>
        <w:t>?</w:t>
      </w:r>
      <w:r>
        <w:rPr>
          <w:rFonts w:ascii="Times New Roman" w:hAnsi="Times New Roman" w:cs="Times New Roman"/>
        </w:rPr>
        <w:t xml:space="preserve">, que la sacaron porque en realidad tenía capacidad </w:t>
      </w:r>
      <w:r w:rsidR="00C41CBB">
        <w:rPr>
          <w:rFonts w:ascii="Times New Roman" w:hAnsi="Times New Roman" w:cs="Times New Roman"/>
        </w:rPr>
        <w:t>técnica,</w:t>
      </w:r>
      <w:r>
        <w:rPr>
          <w:rFonts w:ascii="Times New Roman" w:hAnsi="Times New Roman" w:cs="Times New Roman"/>
        </w:rPr>
        <w:t xml:space="preserve"> pero le faltaba lo que decía el edil, que ya avisó que </w:t>
      </w:r>
      <w:r w:rsidR="00C41CBB">
        <w:rPr>
          <w:rFonts w:ascii="Times New Roman" w:hAnsi="Times New Roman" w:cs="Times New Roman"/>
        </w:rPr>
        <w:t>les</w:t>
      </w:r>
      <w:r>
        <w:rPr>
          <w:rFonts w:ascii="Times New Roman" w:hAnsi="Times New Roman" w:cs="Times New Roman"/>
        </w:rPr>
        <w:t xml:space="preserve"> faltaba a todos, porque él hablaba desde ese lugar</w:t>
      </w:r>
      <w:r w:rsidR="00C41CBB">
        <w:rPr>
          <w:rFonts w:ascii="Times New Roman" w:hAnsi="Times New Roman" w:cs="Times New Roman"/>
        </w:rPr>
        <w:t>, l</w:t>
      </w:r>
      <w:r>
        <w:rPr>
          <w:rFonts w:ascii="Times New Roman" w:hAnsi="Times New Roman" w:cs="Times New Roman"/>
        </w:rPr>
        <w:t>e faltaba hablar desde el corazón, desde la capacidad de sentir la pobreza y la situación de nuestro departamento desde las entrañas, desde donde nos duele. Y eso es lo que falta.</w:t>
      </w:r>
    </w:p>
    <w:p w14:paraId="66119D61" w14:textId="24300CC5"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Porque a mí me pueden adornar un montón y hablarme de políticas de género. Y me crean una casa de breve estadía de la mujer. ¡Queda divino como un plan de intenciones! ¡Queda divino como un acto de fe! Pero que no tiene presupuesto, que no tiene lugar, que no está reglamentada de ninguna forma, que tampoco tienen la capacidad legal para reglamentarlo sin Mides, que se tiene que encargar de esto. Y dejan en el presupuesto que </w:t>
      </w:r>
      <w:r w:rsidR="00607A31">
        <w:rPr>
          <w:rFonts w:ascii="Times New Roman" w:hAnsi="Times New Roman" w:cs="Times New Roman"/>
        </w:rPr>
        <w:t>“</w:t>
      </w:r>
      <w:r>
        <w:rPr>
          <w:rFonts w:ascii="Times New Roman" w:hAnsi="Times New Roman" w:cs="Times New Roman"/>
        </w:rPr>
        <w:t>crearán</w:t>
      </w:r>
      <w:r w:rsidR="00607A31">
        <w:rPr>
          <w:rFonts w:ascii="Times New Roman" w:hAnsi="Times New Roman" w:cs="Times New Roman"/>
        </w:rPr>
        <w:t>”</w:t>
      </w:r>
      <w:r>
        <w:rPr>
          <w:rFonts w:ascii="Times New Roman" w:hAnsi="Times New Roman" w:cs="Times New Roman"/>
        </w:rPr>
        <w:t xml:space="preserve">, </w:t>
      </w:r>
      <w:r w:rsidR="00607A31">
        <w:rPr>
          <w:rFonts w:ascii="Times New Roman" w:hAnsi="Times New Roman" w:cs="Times New Roman"/>
        </w:rPr>
        <w:t>“</w:t>
      </w:r>
      <w:r>
        <w:rPr>
          <w:rFonts w:ascii="Times New Roman" w:hAnsi="Times New Roman" w:cs="Times New Roman"/>
        </w:rPr>
        <w:t>reglamentarán</w:t>
      </w:r>
      <w:r w:rsidR="00607A31">
        <w:rPr>
          <w:rFonts w:ascii="Times New Roman" w:hAnsi="Times New Roman" w:cs="Times New Roman"/>
        </w:rPr>
        <w:t xml:space="preserve">” </w:t>
      </w:r>
      <w:r>
        <w:rPr>
          <w:rFonts w:ascii="Times New Roman" w:hAnsi="Times New Roman" w:cs="Times New Roman"/>
        </w:rPr>
        <w:t xml:space="preserve">… O sea, no están hablando de que </w:t>
      </w:r>
      <w:r w:rsidR="00607A31">
        <w:rPr>
          <w:rFonts w:ascii="Times New Roman" w:hAnsi="Times New Roman" w:cs="Times New Roman"/>
        </w:rPr>
        <w:t>“</w:t>
      </w:r>
      <w:r>
        <w:rPr>
          <w:rFonts w:ascii="Times New Roman" w:hAnsi="Times New Roman" w:cs="Times New Roman"/>
        </w:rPr>
        <w:t>fomentarán</w:t>
      </w:r>
      <w:r w:rsidR="00607A31">
        <w:rPr>
          <w:rFonts w:ascii="Times New Roman" w:hAnsi="Times New Roman" w:cs="Times New Roman"/>
        </w:rPr>
        <w:t>”</w:t>
      </w:r>
      <w:r>
        <w:rPr>
          <w:rFonts w:ascii="Times New Roman" w:hAnsi="Times New Roman" w:cs="Times New Roman"/>
        </w:rPr>
        <w:t xml:space="preserve">, sino que están hablando de que </w:t>
      </w:r>
      <w:r w:rsidR="00607A31">
        <w:rPr>
          <w:rFonts w:ascii="Times New Roman" w:hAnsi="Times New Roman" w:cs="Times New Roman"/>
        </w:rPr>
        <w:t>“</w:t>
      </w:r>
      <w:r>
        <w:rPr>
          <w:rFonts w:ascii="Times New Roman" w:hAnsi="Times New Roman" w:cs="Times New Roman"/>
        </w:rPr>
        <w:t>crearán</w:t>
      </w:r>
      <w:r w:rsidR="00607A31">
        <w:rPr>
          <w:rFonts w:ascii="Times New Roman" w:hAnsi="Times New Roman" w:cs="Times New Roman"/>
        </w:rPr>
        <w:t>”</w:t>
      </w:r>
      <w:r>
        <w:rPr>
          <w:rFonts w:ascii="Times New Roman" w:hAnsi="Times New Roman" w:cs="Times New Roman"/>
        </w:rPr>
        <w:t xml:space="preserve">, </w:t>
      </w:r>
      <w:r w:rsidR="00607A31">
        <w:rPr>
          <w:rFonts w:ascii="Times New Roman" w:hAnsi="Times New Roman" w:cs="Times New Roman"/>
        </w:rPr>
        <w:t>“</w:t>
      </w:r>
      <w:r>
        <w:rPr>
          <w:rFonts w:ascii="Times New Roman" w:hAnsi="Times New Roman" w:cs="Times New Roman"/>
        </w:rPr>
        <w:t>reglamentarán</w:t>
      </w:r>
      <w:r w:rsidR="00607A31">
        <w:rPr>
          <w:rFonts w:ascii="Times New Roman" w:hAnsi="Times New Roman" w:cs="Times New Roman"/>
        </w:rPr>
        <w:t xml:space="preserve">” </w:t>
      </w:r>
      <w:r>
        <w:rPr>
          <w:rFonts w:ascii="Times New Roman" w:hAnsi="Times New Roman" w:cs="Times New Roman"/>
        </w:rPr>
        <w:t>… como si esa competencia fuera de la intendencia. Y no s</w:t>
      </w:r>
      <w:r w:rsidR="0036138A">
        <w:rPr>
          <w:rFonts w:ascii="Times New Roman" w:hAnsi="Times New Roman" w:cs="Times New Roman"/>
        </w:rPr>
        <w:t>o</w:t>
      </w:r>
      <w:r>
        <w:rPr>
          <w:rFonts w:ascii="Times New Roman" w:hAnsi="Times New Roman" w:cs="Times New Roman"/>
        </w:rPr>
        <w:t xml:space="preserve">lo eso, si es de la intendencia esta competencia, ¿dónde están los recursos? ¡Porque eso es demagogia! Es </w:t>
      </w:r>
      <w:r w:rsidRPr="00BA10BA">
        <w:rPr>
          <w:rFonts w:ascii="Times New Roman" w:hAnsi="Times New Roman" w:cs="Times New Roman"/>
          <w:i/>
        </w:rPr>
        <w:t>dedomagogia</w:t>
      </w:r>
      <w:r>
        <w:rPr>
          <w:rFonts w:ascii="Times New Roman" w:hAnsi="Times New Roman" w:cs="Times New Roman"/>
        </w:rPr>
        <w:t xml:space="preserve"> hablar de los derechos de la mujer sin poner concretamente recursos económicos y generar una ilusión para ir a negociar con las organizaciones sociales.</w:t>
      </w:r>
    </w:p>
    <w:p w14:paraId="4CCF8B06" w14:textId="76FC8F00"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Es demagogia traer acá a FUCVAM y no atender los reclamos que les hicieron. </w:t>
      </w:r>
      <w:r w:rsidR="0036138A">
        <w:rPr>
          <w:rFonts w:ascii="Times New Roman" w:hAnsi="Times New Roman" w:cs="Times New Roman"/>
        </w:rPr>
        <w:t>¡</w:t>
      </w:r>
      <w:r>
        <w:rPr>
          <w:rFonts w:ascii="Times New Roman" w:hAnsi="Times New Roman" w:cs="Times New Roman"/>
        </w:rPr>
        <w:t>Es demagogia también pedirle a la bancada del Frente Amplio como que existieran intenciones de negociar</w:t>
      </w:r>
      <w:r w:rsidR="0036138A">
        <w:rPr>
          <w:rFonts w:ascii="Times New Roman" w:hAnsi="Times New Roman" w:cs="Times New Roman"/>
        </w:rPr>
        <w:t>, p</w:t>
      </w:r>
      <w:r>
        <w:rPr>
          <w:rFonts w:ascii="Times New Roman" w:hAnsi="Times New Roman" w:cs="Times New Roman"/>
        </w:rPr>
        <w:t>edirnos que le elaboremos propuestas y que les traigamos esas propuestas, y después no negociar ninguna y no poner ninguna en blanco sobre negro</w:t>
      </w:r>
      <w:r w:rsidR="0036138A">
        <w:rPr>
          <w:rFonts w:ascii="Times New Roman" w:hAnsi="Times New Roman" w:cs="Times New Roman"/>
        </w:rPr>
        <w:t>!</w:t>
      </w:r>
      <w:r>
        <w:rPr>
          <w:rFonts w:ascii="Times New Roman" w:hAnsi="Times New Roman" w:cs="Times New Roman"/>
        </w:rPr>
        <w:t xml:space="preserve"> ¡Eso es demagogia!</w:t>
      </w:r>
    </w:p>
    <w:p w14:paraId="51153786" w14:textId="2DD8929B" w:rsidR="00E152AD" w:rsidRDefault="00D90F4D" w:rsidP="00E152AD">
      <w:pPr>
        <w:spacing w:after="0" w:line="360" w:lineRule="auto"/>
        <w:ind w:firstLine="1416"/>
        <w:jc w:val="both"/>
        <w:rPr>
          <w:rFonts w:ascii="Times New Roman" w:hAnsi="Times New Roman" w:cs="Times New Roman"/>
        </w:rPr>
      </w:pPr>
      <w:r>
        <w:rPr>
          <w:rFonts w:ascii="Times New Roman" w:hAnsi="Times New Roman" w:cs="Times New Roman"/>
        </w:rPr>
        <w:lastRenderedPageBreak/>
        <w:t>¡</w:t>
      </w:r>
      <w:r w:rsidR="00E152AD">
        <w:rPr>
          <w:rFonts w:ascii="Times New Roman" w:hAnsi="Times New Roman" w:cs="Times New Roman"/>
        </w:rPr>
        <w:t>Es demagogia pensar que vinimos a esta comisión y que nos llevamos todos los ediles bien cuando censuraban a los compañ</w:t>
      </w:r>
      <w:r>
        <w:rPr>
          <w:rFonts w:ascii="Times New Roman" w:hAnsi="Times New Roman" w:cs="Times New Roman"/>
        </w:rPr>
        <w:t>eros, cuando levantaban la mano!</w:t>
      </w:r>
      <w:r w:rsidR="00E152AD">
        <w:rPr>
          <w:rFonts w:ascii="Times New Roman" w:hAnsi="Times New Roman" w:cs="Times New Roman"/>
        </w:rPr>
        <w:t xml:space="preserve"> </w:t>
      </w:r>
      <w:r>
        <w:rPr>
          <w:rFonts w:ascii="Times New Roman" w:hAnsi="Times New Roman" w:cs="Times New Roman"/>
        </w:rPr>
        <w:t>¡</w:t>
      </w:r>
      <w:r w:rsidR="00E152AD">
        <w:rPr>
          <w:rFonts w:ascii="Times New Roman" w:hAnsi="Times New Roman" w:cs="Times New Roman"/>
        </w:rPr>
        <w:t>Cuando queríamos discutir los temas y nos aplicaban la</w:t>
      </w:r>
      <w:r>
        <w:rPr>
          <w:rFonts w:ascii="Times New Roman" w:hAnsi="Times New Roman" w:cs="Times New Roman"/>
        </w:rPr>
        <w:t xml:space="preserve"> plana y no nos dejaban hablar! ¡</w:t>
      </w:r>
      <w:r w:rsidR="00E152AD">
        <w:rPr>
          <w:rFonts w:ascii="Times New Roman" w:hAnsi="Times New Roman" w:cs="Times New Roman"/>
        </w:rPr>
        <w:t>Eso es demagogia</w:t>
      </w:r>
      <w:r>
        <w:rPr>
          <w:rFonts w:ascii="Times New Roman" w:hAnsi="Times New Roman" w:cs="Times New Roman"/>
        </w:rPr>
        <w:t>!</w:t>
      </w:r>
      <w:r w:rsidR="00E152AD">
        <w:rPr>
          <w:rFonts w:ascii="Times New Roman" w:hAnsi="Times New Roman" w:cs="Times New Roman"/>
        </w:rPr>
        <w:t xml:space="preserve"> </w:t>
      </w:r>
      <w:r>
        <w:rPr>
          <w:rFonts w:ascii="Times New Roman" w:hAnsi="Times New Roman" w:cs="Times New Roman"/>
        </w:rPr>
        <w:t>¡</w:t>
      </w:r>
      <w:r w:rsidR="00E152AD">
        <w:rPr>
          <w:rFonts w:ascii="Times New Roman" w:hAnsi="Times New Roman" w:cs="Times New Roman"/>
        </w:rPr>
        <w:t>Eso es falta de democracia</w:t>
      </w:r>
      <w:r>
        <w:rPr>
          <w:rFonts w:ascii="Times New Roman" w:hAnsi="Times New Roman" w:cs="Times New Roman"/>
        </w:rPr>
        <w:t>!</w:t>
      </w:r>
      <w:r w:rsidR="00E152AD">
        <w:rPr>
          <w:rFonts w:ascii="Times New Roman" w:hAnsi="Times New Roman" w:cs="Times New Roman"/>
        </w:rPr>
        <w:t xml:space="preserve"> Tuvimos que cuestionar a la mesa en varias oportunidades, en la comisión. Fue patético el comportamiento que tuvieron como ediles, con la oposición, fue de poca cortesía.</w:t>
      </w:r>
    </w:p>
    <w:p w14:paraId="4F75D741" w14:textId="77777777" w:rsidR="0027495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Y también es de poca cortesía con los trabajadores de la intendencia, eliminar un artículo, como es el artículo 38, que habla de la negociación colectiva, y plantear que eso lo puede decidir por cortesía, si recibe o no a los trabajadores. </w:t>
      </w:r>
    </w:p>
    <w:p w14:paraId="3600016C" w14:textId="013E7BA5"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Claramente se creen parte de una casta, donde los trabajadores no los toquen, donde no se rocen, no se contaminen. Eliminando también todo lo que tiene que ver con las primas de salubridad de los trabajadores, pero creando primas en las cuales ustedes pueden, con el dedito, decir a quién le toca y a quién no le toca. ¡Pero menuda democracia y menuda transparencia!</w:t>
      </w:r>
    </w:p>
    <w:p w14:paraId="56EEFA42" w14:textId="77777777" w:rsidR="00EF7DDE"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¿Y hablan de transparencia? La bancada del Frente Amplio les planteó un artículo de transparencia, </w:t>
      </w:r>
      <w:r w:rsidR="00EF7DDE">
        <w:rPr>
          <w:rFonts w:ascii="Times New Roman" w:hAnsi="Times New Roman" w:cs="Times New Roman"/>
        </w:rPr>
        <w:t xml:space="preserve">de transparencia de los fondos… </w:t>
      </w:r>
    </w:p>
    <w:p w14:paraId="39435BBC" w14:textId="5610A0A0"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Y le pido a la edila que no se ría, por favor, si le molesta puede levantarse e ir a reírse a otro lugar</w:t>
      </w:r>
      <w:r w:rsidR="00F74C31">
        <w:rPr>
          <w:rFonts w:ascii="Times New Roman" w:hAnsi="Times New Roman" w:cs="Times New Roman"/>
        </w:rPr>
        <w:t xml:space="preserve"> y no cuando nosotros estamos hablando, que tenga respeto.</w:t>
      </w:r>
    </w:p>
    <w:p w14:paraId="68230A6B"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Señora edila, diríjase a la mesa.</w:t>
      </w:r>
    </w:p>
    <w:p w14:paraId="5AC2D5FD" w14:textId="4A841510"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MUTTI.-</w:t>
      </w:r>
      <w:proofErr w:type="gramEnd"/>
      <w:r>
        <w:rPr>
          <w:rFonts w:ascii="Times New Roman" w:hAnsi="Times New Roman" w:cs="Times New Roman"/>
        </w:rPr>
        <w:t xml:space="preserve"> Entonces, ¿habla de transparencia cuando no fueron capaces de tomar un artículo que exigía la transparencia de los fondos que se creaban? </w:t>
      </w:r>
    </w:p>
    <w:p w14:paraId="7F983049" w14:textId="23856516"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Bueno, por todas esas cosas. Porque este gobierno no es transparente, porque echa gente y al mismo tiempo ingresa gente a mansalva. Porque genera condiciones para meter gente a dedo a través de terc</w:t>
      </w:r>
      <w:r w:rsidR="00B80231">
        <w:rPr>
          <w:rFonts w:ascii="Times New Roman" w:hAnsi="Times New Roman" w:cs="Times New Roman"/>
        </w:rPr>
        <w:t>e</w:t>
      </w:r>
      <w:r>
        <w:rPr>
          <w:rFonts w:ascii="Times New Roman" w:hAnsi="Times New Roman" w:cs="Times New Roman"/>
        </w:rPr>
        <w:t>rizaciones y no de forma legal, porque ahora tienen una ley que los regula.</w:t>
      </w:r>
    </w:p>
    <w:p w14:paraId="0C815782" w14:textId="338D18C9"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Y la forma de ingreso a las intendencias a dedo, lo critiqué antes con el gobierno de Lima, también con el gobierno de Coutinho y también lo critico ahora. Porque, la verdad que sigue siendo penosa la forma, en cómo los doctores de la política, los que estudiaron, los leguleyos, le buscan la vuelta para siempre joder a los mismos</w:t>
      </w:r>
      <w:r w:rsidR="00157733">
        <w:rPr>
          <w:rFonts w:ascii="Times New Roman" w:hAnsi="Times New Roman" w:cs="Times New Roman"/>
        </w:rPr>
        <w:t>,</w:t>
      </w:r>
      <w:r>
        <w:rPr>
          <w:rFonts w:ascii="Times New Roman" w:hAnsi="Times New Roman" w:cs="Times New Roman"/>
        </w:rPr>
        <w:t xml:space="preserve"> ¿</w:t>
      </w:r>
      <w:r w:rsidR="00157733">
        <w:rPr>
          <w:rFonts w:ascii="Times New Roman" w:hAnsi="Times New Roman" w:cs="Times New Roman"/>
        </w:rPr>
        <w:t>a</w:t>
      </w:r>
      <w:r>
        <w:rPr>
          <w:rFonts w:ascii="Times New Roman" w:hAnsi="Times New Roman" w:cs="Times New Roman"/>
        </w:rPr>
        <w:t xml:space="preserve"> quiénes? A la gente.</w:t>
      </w:r>
    </w:p>
    <w:p w14:paraId="5906DAC9"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lastRenderedPageBreak/>
        <w:t>Entonces, sí, por eso no votamos. Porque yo no quiero que los impuestos de mi departamento y que los recursos, que vamos a tener que pagar por veinte años, todos los salteños y las salteñas, terminen en manitos de unos pocos y digitalizados con un dedo gigante.</w:t>
      </w:r>
    </w:p>
    <w:p w14:paraId="77043293"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Muchas gracias, señor presidente.</w:t>
      </w:r>
    </w:p>
    <w:p w14:paraId="77151E45"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TOUCÓN.-</w:t>
      </w:r>
      <w:proofErr w:type="gramEnd"/>
      <w:r>
        <w:rPr>
          <w:rFonts w:ascii="Times New Roman" w:hAnsi="Times New Roman" w:cs="Times New Roman"/>
        </w:rPr>
        <w:t xml:space="preserve"> Presidente, por una aclaración, por favor.</w:t>
      </w:r>
    </w:p>
    <w:p w14:paraId="00373A6D"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Muchas gracias a usted, señora edila.</w:t>
      </w:r>
    </w:p>
    <w:p w14:paraId="61C916BA"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Tiene la palabra el señor edil Victoriano Toucón, por una aclaración.</w:t>
      </w:r>
    </w:p>
    <w:p w14:paraId="7A79C113"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TOUCÓN.-</w:t>
      </w:r>
      <w:proofErr w:type="gramEnd"/>
      <w:r>
        <w:rPr>
          <w:rFonts w:ascii="Times New Roman" w:hAnsi="Times New Roman" w:cs="Times New Roman"/>
        </w:rPr>
        <w:t xml:space="preserve"> Sí, por una aclaración, estrictamente el artículo 69, en pos de la democracia, la cooperación bipartidaria.</w:t>
      </w:r>
    </w:p>
    <w:p w14:paraId="2BF0E685" w14:textId="0C0D0880"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El artículo final, la redacción final del artículo 69 es exactamente la propuesta que nos presentó el Frente Amplio; en acuerdo, por supuesto, cambiamos dos líneas, pero quien cambió “créase” por “impulsará”, quien sacó la reglamentación de la órbita de la intendencia de Salto al Mides o a la institución que sea, fue el Frente Amplio. ¡Por favor, que me corrobore </w:t>
      </w:r>
      <w:r w:rsidR="009E3D0C">
        <w:rPr>
          <w:rFonts w:ascii="Times New Roman" w:hAnsi="Times New Roman" w:cs="Times New Roman"/>
        </w:rPr>
        <w:t>mi</w:t>
      </w:r>
      <w:r w:rsidR="00C27FEB">
        <w:rPr>
          <w:rFonts w:ascii="Times New Roman" w:hAnsi="Times New Roman" w:cs="Times New Roman"/>
        </w:rPr>
        <w:t xml:space="preserve">s palabras </w:t>
      </w:r>
      <w:r>
        <w:rPr>
          <w:rFonts w:ascii="Times New Roman" w:hAnsi="Times New Roman" w:cs="Times New Roman"/>
        </w:rPr>
        <w:t>el coordinador del Frente Amplio o alguien más! Pero levantamos exactamente el artículo que nos pidieron ellos. No nos pueden pedir que pongamos un artículo y después acusarnos de populistas por poner ese mismo artículo.</w:t>
      </w:r>
    </w:p>
    <w:p w14:paraId="53C85674"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Muchas gracias.</w:t>
      </w:r>
    </w:p>
    <w:p w14:paraId="47A98DB0"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MUTTI.-</w:t>
      </w:r>
      <w:proofErr w:type="gramEnd"/>
      <w:r>
        <w:rPr>
          <w:rFonts w:ascii="Times New Roman" w:hAnsi="Times New Roman" w:cs="Times New Roman"/>
        </w:rPr>
        <w:t xml:space="preserve"> Por una aclaración…</w:t>
      </w:r>
    </w:p>
    <w:p w14:paraId="4EAD61D8"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…a las palabras suyas, ¿no?</w:t>
      </w:r>
    </w:p>
    <w:p w14:paraId="6C8F6B31"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MUTTI.-</w:t>
      </w:r>
      <w:proofErr w:type="gramEnd"/>
      <w:r>
        <w:rPr>
          <w:rFonts w:ascii="Times New Roman" w:hAnsi="Times New Roman" w:cs="Times New Roman"/>
        </w:rPr>
        <w:t xml:space="preserve"> Sí, quiero saber qué pasó con los demás artículos. Propusimos un montón de cosas…</w:t>
      </w:r>
    </w:p>
    <w:p w14:paraId="55101AD4"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Señora edila, diríjase a la mesa, por favor.</w:t>
      </w:r>
    </w:p>
    <w:p w14:paraId="65E223BC" w14:textId="68507ACB"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MUTTI.-</w:t>
      </w:r>
      <w:proofErr w:type="gramEnd"/>
      <w:r>
        <w:rPr>
          <w:rFonts w:ascii="Times New Roman" w:hAnsi="Times New Roman" w:cs="Times New Roman"/>
        </w:rPr>
        <w:t xml:space="preserve"> ¿Con</w:t>
      </w:r>
      <w:r w:rsidR="00C90F0F">
        <w:rPr>
          <w:rFonts w:ascii="Times New Roman" w:hAnsi="Times New Roman" w:cs="Times New Roman"/>
        </w:rPr>
        <w:t xml:space="preserve"> el artículo 38, concretamente, qué pasó, con</w:t>
      </w:r>
      <w:r>
        <w:rPr>
          <w:rFonts w:ascii="Times New Roman" w:hAnsi="Times New Roman" w:cs="Times New Roman"/>
        </w:rPr>
        <w:t xml:space="preserve"> el de transparencia, qué pasó?</w:t>
      </w:r>
    </w:p>
    <w:p w14:paraId="2F81D2A4" w14:textId="77777777"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Señora edila, diríjase a la mesa, por favor.</w:t>
      </w:r>
    </w:p>
    <w:p w14:paraId="227AB446" w14:textId="08B755DE" w:rsidR="00E152AD" w:rsidRDefault="00E152AD" w:rsidP="00E152AD">
      <w:pPr>
        <w:spacing w:after="0" w:line="360" w:lineRule="auto"/>
        <w:ind w:firstLine="1416"/>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MUTTI.</w:t>
      </w:r>
      <w:r w:rsidR="009E3D0C">
        <w:rPr>
          <w:rFonts w:ascii="Times New Roman" w:hAnsi="Times New Roman" w:cs="Times New Roman"/>
        </w:rPr>
        <w:t>-</w:t>
      </w:r>
      <w:proofErr w:type="gramEnd"/>
      <w:r w:rsidR="009E3D0C">
        <w:rPr>
          <w:rFonts w:ascii="Times New Roman" w:hAnsi="Times New Roman" w:cs="Times New Roman"/>
        </w:rPr>
        <w:t xml:space="preserve"> Con el agregar el tema </w:t>
      </w:r>
      <w:r>
        <w:rPr>
          <w:rFonts w:ascii="Times New Roman" w:hAnsi="Times New Roman" w:cs="Times New Roman"/>
        </w:rPr>
        <w:t>del presupuesto participativo, expresarlo a texto expreso, ¿qué pasó? ¿O lo quieren modificar? ¿Se puede modificar ahora, salido de comisión? Porque si tienen la voluntad, lo podemos hacer, ¿eh?, pedimos un cuarto intermedio y lo hacemos.</w:t>
      </w:r>
    </w:p>
    <w:p w14:paraId="1CEA8149" w14:textId="15323C60" w:rsidR="00B91E0C" w:rsidRDefault="009E3D0C" w:rsidP="00891E5A">
      <w:pPr>
        <w:spacing w:after="0" w:line="360" w:lineRule="auto"/>
        <w:ind w:firstLine="1418"/>
        <w:jc w:val="both"/>
        <w:rPr>
          <w:rFonts w:ascii="Times New Roman" w:hAnsi="Times New Roman" w:cs="Times New Roman"/>
        </w:rPr>
      </w:pPr>
      <w:r>
        <w:rPr>
          <w:rFonts w:ascii="Times New Roman" w:hAnsi="Times New Roman" w:cs="Times New Roman"/>
        </w:rPr>
        <w:lastRenderedPageBreak/>
        <w:t>S</w:t>
      </w:r>
      <w:r w:rsidR="008E4B35">
        <w:rPr>
          <w:rFonts w:ascii="Times New Roman" w:hAnsi="Times New Roman" w:cs="Times New Roman"/>
        </w:rPr>
        <w:t xml:space="preserve">EÑORA </w:t>
      </w:r>
      <w:proofErr w:type="gramStart"/>
      <w:r w:rsidR="008E4B35">
        <w:rPr>
          <w:rFonts w:ascii="Times New Roman" w:hAnsi="Times New Roman" w:cs="Times New Roman"/>
        </w:rPr>
        <w:t>VOLPI.-</w:t>
      </w:r>
      <w:proofErr w:type="gramEnd"/>
      <w:r w:rsidR="008E4B35">
        <w:rPr>
          <w:rFonts w:ascii="Times New Roman" w:hAnsi="Times New Roman" w:cs="Times New Roman"/>
        </w:rPr>
        <w:t xml:space="preserve"> Pido la palabra.</w:t>
      </w:r>
    </w:p>
    <w:p w14:paraId="343130B0" w14:textId="020B2345" w:rsidR="008E4B35" w:rsidRDefault="008E4B35"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Gracias, señora edila.</w:t>
      </w:r>
    </w:p>
    <w:p w14:paraId="0054C478" w14:textId="68B5DD23" w:rsidR="008E4B35" w:rsidRDefault="008E4B35" w:rsidP="00891E5A">
      <w:pPr>
        <w:spacing w:after="0" w:line="360" w:lineRule="auto"/>
        <w:ind w:firstLine="1418"/>
        <w:jc w:val="both"/>
        <w:rPr>
          <w:rFonts w:ascii="Times New Roman" w:hAnsi="Times New Roman" w:cs="Times New Roman"/>
        </w:rPr>
      </w:pPr>
      <w:r>
        <w:rPr>
          <w:rFonts w:ascii="Times New Roman" w:hAnsi="Times New Roman" w:cs="Times New Roman"/>
        </w:rPr>
        <w:t>Tiene la palabra la señora edila Denise Volpi.</w:t>
      </w:r>
    </w:p>
    <w:p w14:paraId="23F18094" w14:textId="4E6BE1CC" w:rsidR="008E4B35" w:rsidRDefault="008E4B35"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VOLPI.-</w:t>
      </w:r>
      <w:proofErr w:type="gramEnd"/>
      <w:r>
        <w:rPr>
          <w:rFonts w:ascii="Times New Roman" w:hAnsi="Times New Roman" w:cs="Times New Roman"/>
        </w:rPr>
        <w:t xml:space="preserve"> Muchas gracias, señor presidente.</w:t>
      </w:r>
    </w:p>
    <w:p w14:paraId="1BC21CF6" w14:textId="7DFC3353" w:rsidR="008E4B35" w:rsidRDefault="008E4B35" w:rsidP="00891E5A">
      <w:pPr>
        <w:spacing w:after="0" w:line="360" w:lineRule="auto"/>
        <w:ind w:firstLine="1418"/>
        <w:jc w:val="both"/>
        <w:rPr>
          <w:rFonts w:ascii="Times New Roman" w:hAnsi="Times New Roman" w:cs="Times New Roman"/>
        </w:rPr>
      </w:pPr>
      <w:r>
        <w:rPr>
          <w:rFonts w:ascii="Times New Roman" w:hAnsi="Times New Roman" w:cs="Times New Roman"/>
        </w:rPr>
        <w:t>Voy a agradecer que me permitan hacer una introducción.</w:t>
      </w:r>
    </w:p>
    <w:p w14:paraId="4F49FACD" w14:textId="6253542A" w:rsidR="008E4B35" w:rsidRDefault="00064B6B" w:rsidP="00891E5A">
      <w:pPr>
        <w:spacing w:after="0" w:line="360" w:lineRule="auto"/>
        <w:ind w:firstLine="1418"/>
        <w:jc w:val="both"/>
        <w:rPr>
          <w:rFonts w:ascii="Times New Roman" w:hAnsi="Times New Roman" w:cs="Times New Roman"/>
        </w:rPr>
      </w:pPr>
      <w:r>
        <w:rPr>
          <w:rFonts w:ascii="Times New Roman" w:hAnsi="Times New Roman" w:cs="Times New Roman"/>
        </w:rPr>
        <w:t>En el marco de esta discusión del presupuesto desde mi punto de vista como parte de la clase obrera y con experiencia sindical en la F</w:t>
      </w:r>
      <w:r w:rsidR="00EB604D">
        <w:rPr>
          <w:rFonts w:ascii="Times New Roman" w:hAnsi="Times New Roman" w:cs="Times New Roman"/>
        </w:rPr>
        <w:t>ederación de Salud Pública</w:t>
      </w:r>
      <w:r>
        <w:rPr>
          <w:rFonts w:ascii="Times New Roman" w:hAnsi="Times New Roman" w:cs="Times New Roman"/>
        </w:rPr>
        <w:t>,</w:t>
      </w:r>
      <w:r w:rsidR="00EB604D">
        <w:rPr>
          <w:rFonts w:ascii="Times New Roman" w:hAnsi="Times New Roman" w:cs="Times New Roman"/>
        </w:rPr>
        <w:t xml:space="preserve"> como presidenta del sindicato,</w:t>
      </w:r>
      <w:r w:rsidR="00DA280C">
        <w:rPr>
          <w:rFonts w:ascii="Times New Roman" w:hAnsi="Times New Roman" w:cs="Times New Roman"/>
        </w:rPr>
        <w:t xml:space="preserve"> </w:t>
      </w:r>
      <w:r>
        <w:rPr>
          <w:rFonts w:ascii="Times New Roman" w:hAnsi="Times New Roman" w:cs="Times New Roman"/>
        </w:rPr>
        <w:t xml:space="preserve">con raíces batllistas socialistas no marxistas ni elitista el cual en sus inicios fue un movimiento político y de reforma social en nuestro país donde su objetivo era modernizar el </w:t>
      </w:r>
      <w:r w:rsidR="00A578D0">
        <w:rPr>
          <w:rFonts w:ascii="Times New Roman" w:hAnsi="Times New Roman" w:cs="Times New Roman"/>
        </w:rPr>
        <w:t>Estado</w:t>
      </w:r>
      <w:r>
        <w:rPr>
          <w:rFonts w:ascii="Times New Roman" w:hAnsi="Times New Roman" w:cs="Times New Roman"/>
        </w:rPr>
        <w:t>, promover la justicia social y establecer un sistema de bienestar social que atendiera las necesidades de c</w:t>
      </w:r>
      <w:r w:rsidR="00537B26">
        <w:rPr>
          <w:rFonts w:ascii="Times New Roman" w:hAnsi="Times New Roman" w:cs="Times New Roman"/>
        </w:rPr>
        <w:t>ada</w:t>
      </w:r>
      <w:r>
        <w:rPr>
          <w:rFonts w:ascii="Times New Roman" w:hAnsi="Times New Roman" w:cs="Times New Roman"/>
        </w:rPr>
        <w:t xml:space="preserve"> trabajador.</w:t>
      </w:r>
    </w:p>
    <w:p w14:paraId="75CB3A71" w14:textId="25B77D97" w:rsidR="00064B6B" w:rsidRDefault="00A578D0"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Las reformas transformaron a Uruguay en un Estado de bienestar, </w:t>
      </w:r>
      <w:r w:rsidR="00537B26">
        <w:rPr>
          <w:rFonts w:ascii="Times New Roman" w:hAnsi="Times New Roman" w:cs="Times New Roman"/>
        </w:rPr>
        <w:t xml:space="preserve">los arcaicos, los viejos, ¿no?, </w:t>
      </w:r>
      <w:r>
        <w:rPr>
          <w:rFonts w:ascii="Times New Roman" w:hAnsi="Times New Roman" w:cs="Times New Roman"/>
        </w:rPr>
        <w:t>enfocándose en la protección laboral, la equidad de género, la secularización</w:t>
      </w:r>
      <w:r w:rsidR="00537B26">
        <w:rPr>
          <w:rFonts w:ascii="Times New Roman" w:hAnsi="Times New Roman" w:cs="Times New Roman"/>
        </w:rPr>
        <w:t>, las ocho</w:t>
      </w:r>
      <w:r>
        <w:rPr>
          <w:rFonts w:ascii="Times New Roman" w:hAnsi="Times New Roman" w:cs="Times New Roman"/>
        </w:rPr>
        <w:t xml:space="preserve"> horas, día de descanso, la “ley de la silla”, </w:t>
      </w:r>
      <w:r w:rsidR="00537B26">
        <w:rPr>
          <w:rFonts w:ascii="Times New Roman" w:hAnsi="Times New Roman" w:cs="Times New Roman"/>
        </w:rPr>
        <w:t>el no trabajar de noche en las panaderías, etc.</w:t>
      </w:r>
    </w:p>
    <w:p w14:paraId="218C4041" w14:textId="44C0D2B3" w:rsidR="00A578D0" w:rsidRDefault="00A578D0" w:rsidP="00891E5A">
      <w:pPr>
        <w:spacing w:after="0" w:line="360" w:lineRule="auto"/>
        <w:ind w:firstLine="1418"/>
        <w:jc w:val="both"/>
        <w:rPr>
          <w:rFonts w:ascii="Times New Roman" w:hAnsi="Times New Roman" w:cs="Times New Roman"/>
        </w:rPr>
      </w:pPr>
      <w:r>
        <w:rPr>
          <w:rFonts w:ascii="Times New Roman" w:hAnsi="Times New Roman" w:cs="Times New Roman"/>
        </w:rPr>
        <w:t>¿Por qué hago esta introducción? Porque en el presupuesto quinquenal, en el apartado de las relaciones laborales debe caracterizarse por el diálogo entre los trabajadores y la patronal</w:t>
      </w:r>
      <w:r w:rsidR="00537B26">
        <w:rPr>
          <w:rFonts w:ascii="Times New Roman" w:hAnsi="Times New Roman" w:cs="Times New Roman"/>
        </w:rPr>
        <w:t>, algo que desde mi sindicato me parece muy raro ya que nosotros lo aplicamos mensualmente.</w:t>
      </w:r>
    </w:p>
    <w:p w14:paraId="6F2DC21B" w14:textId="00677904" w:rsidR="00A578D0" w:rsidRDefault="00A578D0"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La negociación colectiva para trabajadores municipales, especialmente en Uruguay, se rige por la Ley </w:t>
      </w:r>
      <w:r w:rsidR="005A202E">
        <w:rPr>
          <w:rFonts w:ascii="Times New Roman" w:hAnsi="Times New Roman" w:cs="Times New Roman"/>
        </w:rPr>
        <w:t>n</w:t>
      </w:r>
      <w:r>
        <w:rPr>
          <w:rFonts w:ascii="Times New Roman" w:hAnsi="Times New Roman" w:cs="Times New Roman"/>
        </w:rPr>
        <w:t>.º 18.508, que garantiza el derecho a la negociación colectiva en el sector público.</w:t>
      </w:r>
      <w:r w:rsidR="005A202E">
        <w:rPr>
          <w:rFonts w:ascii="Times New Roman" w:hAnsi="Times New Roman" w:cs="Times New Roman"/>
        </w:rPr>
        <w:t xml:space="preserve"> Otros tendrán otra forma de expresar esta ley, pero la ley existe y es esta. </w:t>
      </w:r>
      <w:r>
        <w:rPr>
          <w:rFonts w:ascii="Times New Roman" w:hAnsi="Times New Roman" w:cs="Times New Roman"/>
        </w:rPr>
        <w:t xml:space="preserve">Esta ley obliga al intercambio de información sobre presupuestos, reestructuras, salud y condiciones de trabajo entre intendencias y sindicatos. Teniendo un respaldo internacional Artículo 3 (Derecho de negociación colectiva) que dictamina el reconocimiento al derecho a la negociación colectiva a todos los funcionarios públicos con las exclusiones, limitaciones y particularidades previstas en el artículo 9 del Convenio n.º 87 de la Organización Internacional del Trabajo (OIT) aprobado por la Ley </w:t>
      </w:r>
      <w:r w:rsidR="005A202E">
        <w:rPr>
          <w:rFonts w:ascii="Times New Roman" w:hAnsi="Times New Roman" w:cs="Times New Roman"/>
        </w:rPr>
        <w:t>n</w:t>
      </w:r>
      <w:r>
        <w:rPr>
          <w:rFonts w:ascii="Times New Roman" w:hAnsi="Times New Roman" w:cs="Times New Roman"/>
        </w:rPr>
        <w:t xml:space="preserve">.º 12.030 de 27 de noviembre de 1953, y por la Ley </w:t>
      </w:r>
      <w:r w:rsidR="005A202E">
        <w:rPr>
          <w:rFonts w:ascii="Times New Roman" w:hAnsi="Times New Roman" w:cs="Times New Roman"/>
        </w:rPr>
        <w:t>n</w:t>
      </w:r>
      <w:r>
        <w:rPr>
          <w:rFonts w:ascii="Times New Roman" w:hAnsi="Times New Roman" w:cs="Times New Roman"/>
        </w:rPr>
        <w:t>.º 16.039, de 8 de mayo de 1989</w:t>
      </w:r>
      <w:r w:rsidR="005A202E">
        <w:rPr>
          <w:rFonts w:ascii="Times New Roman" w:hAnsi="Times New Roman" w:cs="Times New Roman"/>
        </w:rPr>
        <w:t>, que ustedes sabrán quién era el gobierno.</w:t>
      </w:r>
    </w:p>
    <w:p w14:paraId="10CF2F42" w14:textId="61C10085" w:rsidR="00A578D0" w:rsidRDefault="000E77F4" w:rsidP="00891E5A">
      <w:pPr>
        <w:spacing w:after="0" w:line="360" w:lineRule="auto"/>
        <w:ind w:firstLine="1418"/>
        <w:jc w:val="both"/>
        <w:rPr>
          <w:rFonts w:ascii="Times New Roman" w:hAnsi="Times New Roman" w:cs="Times New Roman"/>
        </w:rPr>
      </w:pPr>
      <w:r>
        <w:rPr>
          <w:rFonts w:ascii="Times New Roman" w:hAnsi="Times New Roman" w:cs="Times New Roman"/>
        </w:rPr>
        <w:t>El Estado promoverá y garantizará el libre ejercicio de la negociación.</w:t>
      </w:r>
    </w:p>
    <w:p w14:paraId="443DE48E" w14:textId="1D45E457" w:rsidR="000E77F4" w:rsidRDefault="000E77F4" w:rsidP="00891E5A">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En noviembre 2025 </w:t>
      </w:r>
      <w:r w:rsidR="005A202E">
        <w:rPr>
          <w:rFonts w:ascii="Times New Roman" w:hAnsi="Times New Roman" w:cs="Times New Roman"/>
        </w:rPr>
        <w:t xml:space="preserve">se </w:t>
      </w:r>
      <w:r>
        <w:rPr>
          <w:rFonts w:ascii="Times New Roman" w:hAnsi="Times New Roman" w:cs="Times New Roman"/>
        </w:rPr>
        <w:t xml:space="preserve">presentaron treinta y cuatro propuestas y según actas de la junta departamental en la comisión que estudia el presupuesto, los responsables del área de Gestión Humana de la intendencia expresaron no tener tiempo para </w:t>
      </w:r>
      <w:r w:rsidR="005A202E">
        <w:rPr>
          <w:rFonts w:ascii="Times New Roman" w:hAnsi="Times New Roman" w:cs="Times New Roman"/>
        </w:rPr>
        <w:t xml:space="preserve">atenderlos </w:t>
      </w:r>
      <w:r>
        <w:rPr>
          <w:rFonts w:ascii="Times New Roman" w:hAnsi="Times New Roman" w:cs="Times New Roman"/>
        </w:rPr>
        <w:t>y gestionar los puntos a presentar.</w:t>
      </w:r>
    </w:p>
    <w:p w14:paraId="5D501B0F" w14:textId="4D5050DF" w:rsidR="000E77F4" w:rsidRDefault="00EE6687"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Como antecedente a lo solicitado están registradas las negociaciones realizadas en el período anterior, </w:t>
      </w:r>
      <w:r w:rsidR="00DF49C7">
        <w:rPr>
          <w:rFonts w:ascii="Times New Roman" w:hAnsi="Times New Roman" w:cs="Times New Roman"/>
        </w:rPr>
        <w:t xml:space="preserve">o sea que tenemos antecedentes de que sí, </w:t>
      </w:r>
      <w:r w:rsidR="005D5590">
        <w:rPr>
          <w:rFonts w:ascii="Times New Roman" w:hAnsi="Times New Roman" w:cs="Times New Roman"/>
        </w:rPr>
        <w:t xml:space="preserve">que funcionan y que se pueden realizar. Se hicieron </w:t>
      </w:r>
      <w:r>
        <w:rPr>
          <w:rFonts w:ascii="Times New Roman" w:hAnsi="Times New Roman" w:cs="Times New Roman"/>
        </w:rPr>
        <w:t>más de veinte negociaciones,</w:t>
      </w:r>
      <w:r w:rsidR="002243A7">
        <w:rPr>
          <w:rFonts w:ascii="Times New Roman" w:hAnsi="Times New Roman" w:cs="Times New Roman"/>
        </w:rPr>
        <w:t xml:space="preserve"> veinte de las cuales llegaron a</w:t>
      </w:r>
      <w:r>
        <w:rPr>
          <w:rFonts w:ascii="Times New Roman" w:hAnsi="Times New Roman" w:cs="Times New Roman"/>
        </w:rPr>
        <w:t>l Ministerio de Trabajo donde se dio de forma ejemplar lo que se re</w:t>
      </w:r>
      <w:r w:rsidR="003D4094">
        <w:rPr>
          <w:rFonts w:ascii="Times New Roman" w:hAnsi="Times New Roman" w:cs="Times New Roman"/>
        </w:rPr>
        <w:t>c</w:t>
      </w:r>
      <w:r>
        <w:rPr>
          <w:rFonts w:ascii="Times New Roman" w:hAnsi="Times New Roman" w:cs="Times New Roman"/>
        </w:rPr>
        <w:t>lama, o sea, el diálogo entre patronal y representante de los trabajadores. Por</w:t>
      </w:r>
      <w:r w:rsidR="00F77176">
        <w:rPr>
          <w:rFonts w:ascii="Times New Roman" w:hAnsi="Times New Roman" w:cs="Times New Roman"/>
        </w:rPr>
        <w:t xml:space="preserve"> </w:t>
      </w:r>
      <w:r>
        <w:rPr>
          <w:rFonts w:ascii="Times New Roman" w:hAnsi="Times New Roman" w:cs="Times New Roman"/>
        </w:rPr>
        <w:t>qu</w:t>
      </w:r>
      <w:r w:rsidR="00F77176">
        <w:rPr>
          <w:rFonts w:ascii="Times New Roman" w:hAnsi="Times New Roman" w:cs="Times New Roman"/>
        </w:rPr>
        <w:t xml:space="preserve">é </w:t>
      </w:r>
      <w:r>
        <w:rPr>
          <w:rFonts w:ascii="Times New Roman" w:hAnsi="Times New Roman" w:cs="Times New Roman"/>
        </w:rPr>
        <w:t>llega</w:t>
      </w:r>
      <w:r w:rsidR="00F77176">
        <w:rPr>
          <w:rFonts w:ascii="Times New Roman" w:hAnsi="Times New Roman" w:cs="Times New Roman"/>
        </w:rPr>
        <w:t>r</w:t>
      </w:r>
      <w:r>
        <w:rPr>
          <w:rFonts w:ascii="Times New Roman" w:hAnsi="Times New Roman" w:cs="Times New Roman"/>
        </w:rPr>
        <w:t xml:space="preserve"> a estas instancias cuando se puede facilitar mediante el diálogo oportuno, regular, respetuoso</w:t>
      </w:r>
      <w:r w:rsidR="00F77176">
        <w:rPr>
          <w:rFonts w:ascii="Times New Roman" w:hAnsi="Times New Roman" w:cs="Times New Roman"/>
        </w:rPr>
        <w:t xml:space="preserve"> en el propio lugar de trabajo.</w:t>
      </w:r>
    </w:p>
    <w:p w14:paraId="7C77612F" w14:textId="0C3ACCD4" w:rsidR="00EE6687" w:rsidRDefault="00547F6A" w:rsidP="00891E5A">
      <w:pPr>
        <w:spacing w:after="0" w:line="360" w:lineRule="auto"/>
        <w:ind w:firstLine="1418"/>
        <w:jc w:val="both"/>
        <w:rPr>
          <w:rFonts w:ascii="Times New Roman" w:hAnsi="Times New Roman" w:cs="Times New Roman"/>
        </w:rPr>
      </w:pPr>
      <w:r>
        <w:rPr>
          <w:rFonts w:ascii="Times New Roman" w:hAnsi="Times New Roman" w:cs="Times New Roman"/>
        </w:rPr>
        <w:t>Los ingresados por cargos políticos que superan a los de los períodos anteriores tienen un costo de millones de dólares en el quinquenio.</w:t>
      </w:r>
    </w:p>
    <w:p w14:paraId="33AD29C6" w14:textId="3BA3272C" w:rsidR="00547F6A" w:rsidRDefault="00B41ABC" w:rsidP="00891E5A">
      <w:pPr>
        <w:spacing w:after="0" w:line="360" w:lineRule="auto"/>
        <w:ind w:firstLine="1418"/>
        <w:jc w:val="both"/>
        <w:rPr>
          <w:rFonts w:ascii="Times New Roman" w:hAnsi="Times New Roman" w:cs="Times New Roman"/>
        </w:rPr>
      </w:pPr>
      <w:r>
        <w:rPr>
          <w:rFonts w:ascii="Times New Roman" w:hAnsi="Times New Roman" w:cs="Times New Roman"/>
        </w:rPr>
        <w:t>El organigrama</w:t>
      </w:r>
      <w:r w:rsidR="000E1295">
        <w:rPr>
          <w:rFonts w:ascii="Times New Roman" w:hAnsi="Times New Roman" w:cs="Times New Roman"/>
        </w:rPr>
        <w:t>, como ya dijo la compañera también,</w:t>
      </w:r>
      <w:r>
        <w:rPr>
          <w:rFonts w:ascii="Times New Roman" w:hAnsi="Times New Roman" w:cs="Times New Roman"/>
        </w:rPr>
        <w:t xml:space="preserve"> prevé que siempre haya un cargo político por encima de funcionarios de carrera</w:t>
      </w:r>
      <w:r w:rsidR="000E1295">
        <w:rPr>
          <w:rFonts w:ascii="Times New Roman" w:hAnsi="Times New Roman" w:cs="Times New Roman"/>
        </w:rPr>
        <w:t xml:space="preserve"> y con compensaciones.</w:t>
      </w:r>
    </w:p>
    <w:p w14:paraId="0B5587DB" w14:textId="1F3AB851" w:rsidR="00B41ABC" w:rsidRDefault="00B41ABC" w:rsidP="00891E5A">
      <w:pPr>
        <w:spacing w:after="0" w:line="360" w:lineRule="auto"/>
        <w:ind w:firstLine="1418"/>
        <w:jc w:val="both"/>
        <w:rPr>
          <w:rFonts w:ascii="Times New Roman" w:hAnsi="Times New Roman" w:cs="Times New Roman"/>
        </w:rPr>
      </w:pPr>
      <w:r>
        <w:rPr>
          <w:rFonts w:ascii="Times New Roman" w:hAnsi="Times New Roman" w:cs="Times New Roman"/>
        </w:rPr>
        <w:t>Recordemos que Adeoms</w:t>
      </w:r>
      <w:r w:rsidR="00E565E9">
        <w:rPr>
          <w:rFonts w:ascii="Times New Roman" w:hAnsi="Times New Roman" w:cs="Times New Roman"/>
        </w:rPr>
        <w:t>, representante de los trabajadores de la intendencia,</w:t>
      </w:r>
      <w:r>
        <w:rPr>
          <w:rFonts w:ascii="Times New Roman" w:hAnsi="Times New Roman" w:cs="Times New Roman"/>
        </w:rPr>
        <w:t xml:space="preserve"> solicitó cuatro puntos de recuperación salarial por encima de los ajustes de IPC, y se logró, por lo que el sindicato es una herramienta legal que mejora las condiciones de los trabajadores</w:t>
      </w:r>
      <w:r w:rsidR="00123E29">
        <w:rPr>
          <w:rFonts w:ascii="Times New Roman" w:hAnsi="Times New Roman" w:cs="Times New Roman"/>
        </w:rPr>
        <w:t xml:space="preserve">, </w:t>
      </w:r>
      <w:r w:rsidR="00E565E9">
        <w:rPr>
          <w:rFonts w:ascii="Times New Roman" w:hAnsi="Times New Roman" w:cs="Times New Roman"/>
        </w:rPr>
        <w:t xml:space="preserve">cuando mejoramos las condiciones de los trabajadores sabemos que mejora también su rendimiento, </w:t>
      </w:r>
      <w:r w:rsidR="00123E29">
        <w:rPr>
          <w:rFonts w:ascii="Times New Roman" w:hAnsi="Times New Roman" w:cs="Times New Roman"/>
        </w:rPr>
        <w:t>así como los diferentes convenios que favorecen a los mismos.</w:t>
      </w:r>
    </w:p>
    <w:p w14:paraId="33EFEB9E" w14:textId="679FA3F9" w:rsidR="00C030F6" w:rsidRDefault="00123E29" w:rsidP="00891E5A">
      <w:pPr>
        <w:spacing w:after="0" w:line="360" w:lineRule="auto"/>
        <w:ind w:firstLine="1418"/>
        <w:jc w:val="both"/>
        <w:rPr>
          <w:rFonts w:ascii="Times New Roman" w:hAnsi="Times New Roman" w:cs="Times New Roman"/>
        </w:rPr>
      </w:pPr>
      <w:r>
        <w:rPr>
          <w:rFonts w:ascii="Times New Roman" w:hAnsi="Times New Roman" w:cs="Times New Roman"/>
        </w:rPr>
        <w:t>En noviembre 2025 Adeoms presentó</w:t>
      </w:r>
      <w:r w:rsidR="00E565E9">
        <w:rPr>
          <w:rFonts w:ascii="Times New Roman" w:hAnsi="Times New Roman" w:cs="Times New Roman"/>
        </w:rPr>
        <w:t xml:space="preserve"> propuestas, la respuesta fue que no llegaron a la junta, </w:t>
      </w:r>
      <w:r w:rsidR="00423793">
        <w:rPr>
          <w:rFonts w:ascii="Times New Roman" w:hAnsi="Times New Roman" w:cs="Times New Roman"/>
        </w:rPr>
        <w:t xml:space="preserve">pero </w:t>
      </w:r>
      <w:r w:rsidR="00DE2E73">
        <w:rPr>
          <w:rFonts w:ascii="Times New Roman" w:hAnsi="Times New Roman" w:cs="Times New Roman"/>
        </w:rPr>
        <w:t>es un error</w:t>
      </w:r>
      <w:r w:rsidR="00423793">
        <w:rPr>
          <w:rFonts w:ascii="Times New Roman" w:hAnsi="Times New Roman" w:cs="Times New Roman"/>
        </w:rPr>
        <w:t>…</w:t>
      </w:r>
    </w:p>
    <w:p w14:paraId="272C35A1" w14:textId="599AAB91" w:rsidR="00C030F6" w:rsidRDefault="00C030F6" w:rsidP="00891E5A">
      <w:pPr>
        <w:spacing w:after="0" w:line="360" w:lineRule="auto"/>
        <w:ind w:firstLine="1418"/>
        <w:jc w:val="both"/>
        <w:rPr>
          <w:rFonts w:ascii="Times New Roman" w:hAnsi="Times New Roman" w:cs="Times New Roman"/>
        </w:rPr>
      </w:pPr>
      <w:r>
        <w:rPr>
          <w:rFonts w:ascii="Times New Roman" w:hAnsi="Times New Roman" w:cs="Times New Roman"/>
        </w:rPr>
        <w:t>Perdón, ustedes tienen algo para interrumpir, si no, puedo continuar.</w:t>
      </w:r>
    </w:p>
    <w:p w14:paraId="1DB4D28A" w14:textId="71570F7C" w:rsidR="00CB3B31" w:rsidRDefault="00CB3B31" w:rsidP="00891E5A">
      <w:pPr>
        <w:spacing w:after="0" w:line="360" w:lineRule="auto"/>
        <w:ind w:firstLine="1418"/>
        <w:jc w:val="both"/>
        <w:rPr>
          <w:rFonts w:ascii="Times New Roman" w:hAnsi="Times New Roman" w:cs="Times New Roman"/>
        </w:rPr>
      </w:pPr>
      <w:r>
        <w:rPr>
          <w:rFonts w:ascii="Times New Roman" w:hAnsi="Times New Roman" w:cs="Times New Roman"/>
        </w:rPr>
        <w:t>Gracias, presidente.</w:t>
      </w:r>
    </w:p>
    <w:p w14:paraId="1EA45AD0" w14:textId="6A2B5D05" w:rsidR="00123E29" w:rsidRDefault="00CB3B31" w:rsidP="00891E5A">
      <w:pPr>
        <w:spacing w:after="0" w:line="360" w:lineRule="auto"/>
        <w:ind w:firstLine="1418"/>
        <w:jc w:val="both"/>
        <w:rPr>
          <w:rFonts w:ascii="Times New Roman" w:hAnsi="Times New Roman" w:cs="Times New Roman"/>
        </w:rPr>
      </w:pPr>
      <w:r>
        <w:rPr>
          <w:rFonts w:ascii="Times New Roman" w:hAnsi="Times New Roman" w:cs="Times New Roman"/>
        </w:rPr>
        <w:t>…</w:t>
      </w:r>
      <w:r w:rsidR="00E565E9">
        <w:rPr>
          <w:rFonts w:ascii="Times New Roman" w:hAnsi="Times New Roman" w:cs="Times New Roman"/>
        </w:rPr>
        <w:t xml:space="preserve">ya que fue dirigida a la patronal como corresponde, la junta </w:t>
      </w:r>
      <w:r>
        <w:rPr>
          <w:rFonts w:ascii="Times New Roman" w:hAnsi="Times New Roman" w:cs="Times New Roman"/>
        </w:rPr>
        <w:t xml:space="preserve">puede </w:t>
      </w:r>
      <w:r w:rsidR="00E565E9">
        <w:rPr>
          <w:rFonts w:ascii="Times New Roman" w:hAnsi="Times New Roman" w:cs="Times New Roman"/>
        </w:rPr>
        <w:t>ratifica</w:t>
      </w:r>
      <w:r>
        <w:rPr>
          <w:rFonts w:ascii="Times New Roman" w:hAnsi="Times New Roman" w:cs="Times New Roman"/>
        </w:rPr>
        <w:t>r</w:t>
      </w:r>
      <w:r w:rsidR="00E565E9">
        <w:rPr>
          <w:rFonts w:ascii="Times New Roman" w:hAnsi="Times New Roman" w:cs="Times New Roman"/>
        </w:rPr>
        <w:t xml:space="preserve"> l</w:t>
      </w:r>
      <w:r>
        <w:rPr>
          <w:rFonts w:ascii="Times New Roman" w:hAnsi="Times New Roman" w:cs="Times New Roman"/>
        </w:rPr>
        <w:t>as solicitudes</w:t>
      </w:r>
      <w:r w:rsidR="00E565E9">
        <w:rPr>
          <w:rFonts w:ascii="Times New Roman" w:hAnsi="Times New Roman" w:cs="Times New Roman"/>
        </w:rPr>
        <w:t>.</w:t>
      </w:r>
    </w:p>
    <w:p w14:paraId="424CF09D" w14:textId="17348F3D" w:rsidR="00E565E9" w:rsidRDefault="00E565E9"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En este presupuesto cambian los incentivos de retiro jubilatorio bajando la edad a 57 </w:t>
      </w:r>
      <w:r w:rsidR="00E8161A">
        <w:rPr>
          <w:rFonts w:ascii="Times New Roman" w:hAnsi="Times New Roman" w:cs="Times New Roman"/>
        </w:rPr>
        <w:t xml:space="preserve">años </w:t>
      </w:r>
      <w:r>
        <w:rPr>
          <w:rFonts w:ascii="Times New Roman" w:hAnsi="Times New Roman" w:cs="Times New Roman"/>
        </w:rPr>
        <w:t>para fomentar la jubilación anticipada</w:t>
      </w:r>
      <w:r w:rsidR="005509A9">
        <w:rPr>
          <w:rFonts w:ascii="Times New Roman" w:hAnsi="Times New Roman" w:cs="Times New Roman"/>
        </w:rPr>
        <w:t xml:space="preserve"> –tema que ya se tocó-, </w:t>
      </w:r>
      <w:r>
        <w:rPr>
          <w:rFonts w:ascii="Times New Roman" w:hAnsi="Times New Roman" w:cs="Times New Roman"/>
        </w:rPr>
        <w:t xml:space="preserve">propuesta que no fue solicitada por </w:t>
      </w:r>
      <w:r w:rsidR="005509A9">
        <w:rPr>
          <w:rFonts w:ascii="Times New Roman" w:hAnsi="Times New Roman" w:cs="Times New Roman"/>
        </w:rPr>
        <w:t xml:space="preserve">los trabajadores </w:t>
      </w:r>
      <w:r>
        <w:rPr>
          <w:rFonts w:ascii="Times New Roman" w:hAnsi="Times New Roman" w:cs="Times New Roman"/>
        </w:rPr>
        <w:t xml:space="preserve">y donde la reglamentación anterior funcionaba </w:t>
      </w:r>
      <w:r w:rsidR="005509A9">
        <w:rPr>
          <w:rFonts w:ascii="Times New Roman" w:hAnsi="Times New Roman" w:cs="Times New Roman"/>
        </w:rPr>
        <w:t>muy bien</w:t>
      </w:r>
      <w:r>
        <w:rPr>
          <w:rFonts w:ascii="Times New Roman" w:hAnsi="Times New Roman" w:cs="Times New Roman"/>
        </w:rPr>
        <w:t>.</w:t>
      </w:r>
    </w:p>
    <w:p w14:paraId="18AB5A9B" w14:textId="33D8828F" w:rsidR="00E565E9" w:rsidRDefault="005509A9" w:rsidP="00BB6EB3">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Ahora, yo me pregunto </w:t>
      </w:r>
      <w:r w:rsidR="00E565E9">
        <w:rPr>
          <w:rFonts w:ascii="Times New Roman" w:hAnsi="Times New Roman" w:cs="Times New Roman"/>
        </w:rPr>
        <w:t>¿</w:t>
      </w:r>
      <w:r>
        <w:rPr>
          <w:rFonts w:ascii="Times New Roman" w:hAnsi="Times New Roman" w:cs="Times New Roman"/>
        </w:rPr>
        <w:t>es</w:t>
      </w:r>
      <w:r w:rsidR="00E565E9">
        <w:rPr>
          <w:rFonts w:ascii="Times New Roman" w:hAnsi="Times New Roman" w:cs="Times New Roman"/>
        </w:rPr>
        <w:t xml:space="preserve">to se realizó para crear nuevas vacantes para ingresar por concurso o designación directa? </w:t>
      </w:r>
      <w:r w:rsidR="000C5B28">
        <w:rPr>
          <w:rFonts w:ascii="Times New Roman" w:hAnsi="Times New Roman" w:cs="Times New Roman"/>
        </w:rPr>
        <w:t>No olvidemos y tengamos en cu</w:t>
      </w:r>
      <w:r w:rsidR="00BB6EB3">
        <w:rPr>
          <w:rFonts w:ascii="Times New Roman" w:hAnsi="Times New Roman" w:cs="Times New Roman"/>
        </w:rPr>
        <w:t xml:space="preserve">enta que está le ley vigente y tenemos que hacer énfasis en </w:t>
      </w:r>
      <w:r w:rsidR="00E565E9">
        <w:rPr>
          <w:rFonts w:ascii="Times New Roman" w:hAnsi="Times New Roman" w:cs="Times New Roman"/>
        </w:rPr>
        <w:t>la Ley 19.121 y los decretos 85/015, 440/022 de ingresos a la función pública. Pasamos del setenta por ciento de</w:t>
      </w:r>
      <w:r w:rsidR="006661C7">
        <w:rPr>
          <w:rFonts w:ascii="Times New Roman" w:hAnsi="Times New Roman" w:cs="Times New Roman"/>
        </w:rPr>
        <w:t>l</w:t>
      </w:r>
      <w:r w:rsidR="00E565E9">
        <w:rPr>
          <w:rFonts w:ascii="Times New Roman" w:hAnsi="Times New Roman" w:cs="Times New Roman"/>
        </w:rPr>
        <w:t xml:space="preserve"> sueldo vigente a un promedio de los últimos doce meses, </w:t>
      </w:r>
      <w:r w:rsidR="00184277">
        <w:rPr>
          <w:rFonts w:ascii="Times New Roman" w:hAnsi="Times New Roman" w:cs="Times New Roman"/>
        </w:rPr>
        <w:t>donde va</w:t>
      </w:r>
      <w:r w:rsidR="00694257">
        <w:rPr>
          <w:rFonts w:ascii="Times New Roman" w:hAnsi="Times New Roman" w:cs="Times New Roman"/>
        </w:rPr>
        <w:t>n</w:t>
      </w:r>
      <w:r w:rsidR="00184277">
        <w:rPr>
          <w:rFonts w:ascii="Times New Roman" w:hAnsi="Times New Roman" w:cs="Times New Roman"/>
        </w:rPr>
        <w:t xml:space="preserve"> a disminuir los</w:t>
      </w:r>
      <w:r w:rsidR="00E565E9">
        <w:rPr>
          <w:rFonts w:ascii="Times New Roman" w:hAnsi="Times New Roman" w:cs="Times New Roman"/>
        </w:rPr>
        <w:t xml:space="preserve"> ingresos que afectarán directamente al trabajador y disminuirán los aportes jubilatorios.</w:t>
      </w:r>
    </w:p>
    <w:p w14:paraId="0C689A09" w14:textId="56A2E028" w:rsidR="00E565E9" w:rsidRDefault="007C344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El grupo de los representantes de los trabajadores de la intendencia </w:t>
      </w:r>
      <w:r w:rsidR="00E565E9">
        <w:rPr>
          <w:rFonts w:ascii="Times New Roman" w:hAnsi="Times New Roman" w:cs="Times New Roman"/>
        </w:rPr>
        <w:t xml:space="preserve">no ratifica los servicios tercerizados, </w:t>
      </w:r>
      <w:r>
        <w:rPr>
          <w:rFonts w:ascii="Times New Roman" w:hAnsi="Times New Roman" w:cs="Times New Roman"/>
        </w:rPr>
        <w:t>tampoco se</w:t>
      </w:r>
      <w:r w:rsidR="00E565E9">
        <w:rPr>
          <w:rFonts w:ascii="Times New Roman" w:hAnsi="Times New Roman" w:cs="Times New Roman"/>
        </w:rPr>
        <w:t xml:space="preserve"> niega</w:t>
      </w:r>
      <w:r>
        <w:rPr>
          <w:rFonts w:ascii="Times New Roman" w:hAnsi="Times New Roman" w:cs="Times New Roman"/>
        </w:rPr>
        <w:t>, lo que sí no podemos permitir es que estas personas de los servicios tercerizados ocupen los lugares de los funcionarios actuales.</w:t>
      </w:r>
    </w:p>
    <w:p w14:paraId="32927026" w14:textId="483037E3" w:rsidR="00E565E9" w:rsidRDefault="00E565E9" w:rsidP="00891E5A">
      <w:pPr>
        <w:spacing w:after="0" w:line="360" w:lineRule="auto"/>
        <w:ind w:firstLine="1418"/>
        <w:jc w:val="both"/>
        <w:rPr>
          <w:rFonts w:ascii="Times New Roman" w:hAnsi="Times New Roman" w:cs="Times New Roman"/>
        </w:rPr>
      </w:pPr>
      <w:r>
        <w:rPr>
          <w:rFonts w:ascii="Times New Roman" w:hAnsi="Times New Roman" w:cs="Times New Roman"/>
        </w:rPr>
        <w:t>Adeoms solicitó ampliar la cobertura de seguridad social, que en el último Congreso de Intendentes se fomentó el diálogo entre patronal y representante</w:t>
      </w:r>
      <w:r w:rsidR="00694257">
        <w:rPr>
          <w:rFonts w:ascii="Times New Roman" w:hAnsi="Times New Roman" w:cs="Times New Roman"/>
        </w:rPr>
        <w:t>s</w:t>
      </w:r>
      <w:r>
        <w:rPr>
          <w:rFonts w:ascii="Times New Roman" w:hAnsi="Times New Roman" w:cs="Times New Roman"/>
        </w:rPr>
        <w:t xml:space="preserve"> de los trabajadores para que conjuntamente mejore las condiciones sociales del funcionario.</w:t>
      </w:r>
    </w:p>
    <w:p w14:paraId="192CB906" w14:textId="648D9E80" w:rsidR="00E565E9" w:rsidRDefault="007C344E" w:rsidP="00891E5A">
      <w:pPr>
        <w:spacing w:after="0" w:line="360" w:lineRule="auto"/>
        <w:ind w:firstLine="1418"/>
        <w:jc w:val="both"/>
        <w:rPr>
          <w:rFonts w:ascii="Times New Roman" w:hAnsi="Times New Roman" w:cs="Times New Roman"/>
        </w:rPr>
      </w:pPr>
      <w:r>
        <w:rPr>
          <w:rFonts w:ascii="Times New Roman" w:hAnsi="Times New Roman" w:cs="Times New Roman"/>
        </w:rPr>
        <w:t>Yo creo que</w:t>
      </w:r>
      <w:r w:rsidR="00694257">
        <w:rPr>
          <w:rFonts w:ascii="Times New Roman" w:hAnsi="Times New Roman" w:cs="Times New Roman"/>
        </w:rPr>
        <w:t>,</w:t>
      </w:r>
      <w:r>
        <w:rPr>
          <w:rFonts w:ascii="Times New Roman" w:hAnsi="Times New Roman" w:cs="Times New Roman"/>
        </w:rPr>
        <w:t xml:space="preserve"> si nosotros nos referimos a que en una reunión de intendentes después no se va a tomar en serio, se va a llegar a los departamentos y no se va a tomar en serio, entonces, para qué hacen el congreso.</w:t>
      </w:r>
    </w:p>
    <w:p w14:paraId="221BDF6B" w14:textId="509E1E1F" w:rsidR="007C344E" w:rsidRDefault="007C344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Un tema que me preocupa es la precarización. </w:t>
      </w:r>
    </w:p>
    <w:p w14:paraId="5CF67462" w14:textId="3633451D" w:rsidR="007C344E" w:rsidRDefault="007C344E" w:rsidP="00891E5A">
      <w:pPr>
        <w:spacing w:after="0" w:line="360" w:lineRule="auto"/>
        <w:ind w:firstLine="1418"/>
        <w:jc w:val="both"/>
        <w:rPr>
          <w:rFonts w:ascii="Times New Roman" w:hAnsi="Times New Roman" w:cs="Times New Roman"/>
        </w:rPr>
      </w:pPr>
      <w:r>
        <w:rPr>
          <w:rFonts w:ascii="Times New Roman" w:hAnsi="Times New Roman" w:cs="Times New Roman"/>
        </w:rPr>
        <w:t>Nos preocupa la falta de medidas para evitar la precarización laboral, por ejemplo, este presupuesto no avanzó en protocolos y reglamentos por sector y servicios.</w:t>
      </w:r>
    </w:p>
    <w:p w14:paraId="67EF4924" w14:textId="118D13F5" w:rsidR="007C344E" w:rsidRDefault="007C344E" w:rsidP="00891E5A">
      <w:pPr>
        <w:spacing w:after="0" w:line="360" w:lineRule="auto"/>
        <w:ind w:firstLine="1418"/>
        <w:jc w:val="both"/>
        <w:rPr>
          <w:rFonts w:ascii="Times New Roman" w:hAnsi="Times New Roman" w:cs="Times New Roman"/>
        </w:rPr>
      </w:pPr>
      <w:r>
        <w:rPr>
          <w:rFonts w:ascii="Times New Roman" w:hAnsi="Times New Roman" w:cs="Times New Roman"/>
        </w:rPr>
        <w:t>Tampoco el poco conocimiento de las</w:t>
      </w:r>
      <w:r w:rsidR="00694257">
        <w:rPr>
          <w:rFonts w:ascii="Times New Roman" w:hAnsi="Times New Roman" w:cs="Times New Roman"/>
        </w:rPr>
        <w:t xml:space="preserve"> tareas que son insalubres o d</w:t>
      </w:r>
      <w:r>
        <w:rPr>
          <w:rFonts w:ascii="Times New Roman" w:hAnsi="Times New Roman" w:cs="Times New Roman"/>
        </w:rPr>
        <w:t xml:space="preserve">e riesgo, que el director de Hacienda </w:t>
      </w:r>
      <w:r w:rsidR="008B53BE">
        <w:rPr>
          <w:rFonts w:ascii="Times New Roman" w:hAnsi="Times New Roman" w:cs="Times New Roman"/>
        </w:rPr>
        <w:t>-</w:t>
      </w:r>
      <w:r>
        <w:rPr>
          <w:rFonts w:ascii="Times New Roman" w:hAnsi="Times New Roman" w:cs="Times New Roman"/>
        </w:rPr>
        <w:t>un economista</w:t>
      </w:r>
      <w:r w:rsidR="008B53BE">
        <w:rPr>
          <w:rFonts w:ascii="Times New Roman" w:hAnsi="Times New Roman" w:cs="Times New Roman"/>
        </w:rPr>
        <w:t>-</w:t>
      </w:r>
      <w:r>
        <w:rPr>
          <w:rFonts w:ascii="Times New Roman" w:hAnsi="Times New Roman" w:cs="Times New Roman"/>
        </w:rPr>
        <w:t xml:space="preserve"> de la intendencia cuestionó en esta junta la cantidad exagerada de partidas de insalubridad, lo que denota que desconoce sobre el tema.</w:t>
      </w:r>
    </w:p>
    <w:p w14:paraId="1FD8A8D1" w14:textId="77777777" w:rsidR="00D62EBB"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Los trabajos de insalubridad </w:t>
      </w:r>
      <w:r w:rsidR="00E4247F">
        <w:rPr>
          <w:rFonts w:ascii="Times New Roman" w:hAnsi="Times New Roman" w:cs="Times New Roman"/>
        </w:rPr>
        <w:t>s</w:t>
      </w:r>
      <w:r>
        <w:rPr>
          <w:rFonts w:ascii="Times New Roman" w:hAnsi="Times New Roman" w:cs="Times New Roman"/>
        </w:rPr>
        <w:t xml:space="preserve">e dividen en cuatro categorías. </w:t>
      </w:r>
    </w:p>
    <w:p w14:paraId="2A9D872C" w14:textId="0215F806"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Voy a hablar de categorías y de lugares de trabajo y no de la cantidad de funcionarios necesarios.</w:t>
      </w:r>
    </w:p>
    <w:p w14:paraId="6E6C9E5E" w14:textId="50D21E9C"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La categoría A tiene seis servicios.</w:t>
      </w:r>
    </w:p>
    <w:p w14:paraId="27ED2F6C" w14:textId="61CA31E7"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La categoría B tiene diez servicios.</w:t>
      </w:r>
    </w:p>
    <w:p w14:paraId="24E94C07" w14:textId="278E942B"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La categoría C tiene once servicios.</w:t>
      </w:r>
    </w:p>
    <w:p w14:paraId="23D6FDA1" w14:textId="6C937C70"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La categoría D tiene once servicios.</w:t>
      </w:r>
    </w:p>
    <w:p w14:paraId="22171BD7" w14:textId="1E050F84" w:rsidR="00646A9E" w:rsidRDefault="00C16C1A" w:rsidP="00891E5A">
      <w:pPr>
        <w:spacing w:after="0" w:line="360" w:lineRule="auto"/>
        <w:ind w:firstLine="1418"/>
        <w:jc w:val="both"/>
        <w:rPr>
          <w:rFonts w:ascii="Times New Roman" w:hAnsi="Times New Roman" w:cs="Times New Roman"/>
        </w:rPr>
      </w:pPr>
      <w:r>
        <w:rPr>
          <w:rFonts w:ascii="Times New Roman" w:hAnsi="Times New Roman" w:cs="Times New Roman"/>
        </w:rPr>
        <w:lastRenderedPageBreak/>
        <w:t>Si a</w:t>
      </w:r>
      <w:r w:rsidR="00646A9E">
        <w:rPr>
          <w:rFonts w:ascii="Times New Roman" w:hAnsi="Times New Roman" w:cs="Times New Roman"/>
        </w:rPr>
        <w:t xml:space="preserve"> todo esto le sumamos todos los funcionarios que tienen que trabajar en c</w:t>
      </w:r>
      <w:r>
        <w:rPr>
          <w:rFonts w:ascii="Times New Roman" w:hAnsi="Times New Roman" w:cs="Times New Roman"/>
        </w:rPr>
        <w:t>ada servicio, en cada categoría, e</w:t>
      </w:r>
      <w:r w:rsidR="00646A9E">
        <w:rPr>
          <w:rFonts w:ascii="Times New Roman" w:hAnsi="Times New Roman" w:cs="Times New Roman"/>
        </w:rPr>
        <w:t>l número de funcionarios que se necesitan para cubrir dichos servicios, o sea treinta y ocho servicios divididos en cuatro categorías.</w:t>
      </w:r>
    </w:p>
    <w:p w14:paraId="6AAE2130" w14:textId="3185C3C5"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Nos preocupa que no hay una política de salud y de trabajo, prevención y promoción.</w:t>
      </w:r>
    </w:p>
    <w:p w14:paraId="73B42219" w14:textId="5BB9B36C"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Exigimos, también, los chequeos médicos periódicos para todos los funcionarios, o sea, todos y en un período de tiempo más corto.</w:t>
      </w:r>
    </w:p>
    <w:p w14:paraId="7E250EF2" w14:textId="49DD7D65" w:rsidR="00646A9E" w:rsidRDefault="00646A9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En ningún capítulo vemos que contempla la salud de los funcionarios y en este momento </w:t>
      </w:r>
      <w:r w:rsidR="00B50BDB">
        <w:rPr>
          <w:rFonts w:ascii="Times New Roman" w:hAnsi="Times New Roman" w:cs="Times New Roman"/>
        </w:rPr>
        <w:t xml:space="preserve">principalmente </w:t>
      </w:r>
      <w:r>
        <w:rPr>
          <w:rFonts w:ascii="Times New Roman" w:hAnsi="Times New Roman" w:cs="Times New Roman"/>
        </w:rPr>
        <w:t>la salud mental y de la mano de la formación y capacitación laboral en forma frecuente para no exponer a los trabajadores a patologías</w:t>
      </w:r>
      <w:r w:rsidR="00A745EF">
        <w:rPr>
          <w:rFonts w:ascii="Times New Roman" w:hAnsi="Times New Roman" w:cs="Times New Roman"/>
        </w:rPr>
        <w:t xml:space="preserve"> como la ansiedad y enfermedades psicosomáticas.</w:t>
      </w:r>
    </w:p>
    <w:p w14:paraId="171747BD" w14:textId="4C347427" w:rsidR="00A745EF" w:rsidRDefault="00576E77" w:rsidP="00891E5A">
      <w:pPr>
        <w:spacing w:after="0" w:line="360" w:lineRule="auto"/>
        <w:ind w:firstLine="1418"/>
        <w:jc w:val="both"/>
        <w:rPr>
          <w:rFonts w:ascii="Times New Roman" w:hAnsi="Times New Roman" w:cs="Times New Roman"/>
        </w:rPr>
      </w:pPr>
      <w:r>
        <w:rPr>
          <w:rFonts w:ascii="Times New Roman" w:hAnsi="Times New Roman" w:cs="Times New Roman"/>
        </w:rPr>
        <w:t>Los actuales encargados de Gestión Humana no pudieron responder cuál es el objetivo y porcentaje de egresos por rubro 0, tampoco sabían la cantidad de designaciones directas, monotributos, se accedió al final por un informe escrito fuera de plazo que no permitió realizar la discusión.</w:t>
      </w:r>
    </w:p>
    <w:p w14:paraId="1358D15D" w14:textId="5D7DABC6" w:rsidR="00576E77" w:rsidRDefault="00576E77" w:rsidP="00891E5A">
      <w:pPr>
        <w:spacing w:after="0" w:line="360" w:lineRule="auto"/>
        <w:ind w:firstLine="1418"/>
        <w:jc w:val="both"/>
        <w:rPr>
          <w:rFonts w:ascii="Times New Roman" w:hAnsi="Times New Roman" w:cs="Times New Roman"/>
        </w:rPr>
      </w:pPr>
      <w:r>
        <w:rPr>
          <w:rFonts w:ascii="Times New Roman" w:hAnsi="Times New Roman" w:cs="Times New Roman"/>
        </w:rPr>
        <w:t>¿Cuántos funcionarios necesita la intendencia para que funcione bien? O sea, ¿con sesenta y seis funcionarios sí se puede?, pero no sabemos qué cantidad sería para el funcionamiento óptimo.</w:t>
      </w:r>
    </w:p>
    <w:p w14:paraId="3933B09C" w14:textId="7D1FA611" w:rsidR="00576E77" w:rsidRDefault="00576E77" w:rsidP="00891E5A">
      <w:pPr>
        <w:spacing w:after="0" w:line="360" w:lineRule="auto"/>
        <w:ind w:firstLine="1418"/>
        <w:jc w:val="both"/>
        <w:rPr>
          <w:rFonts w:ascii="Times New Roman" w:hAnsi="Times New Roman" w:cs="Times New Roman"/>
        </w:rPr>
      </w:pPr>
      <w:r>
        <w:rPr>
          <w:rFonts w:ascii="Times New Roman" w:hAnsi="Times New Roman" w:cs="Times New Roman"/>
        </w:rPr>
        <w:t>El querer derogar el artículo 38 que fue votado en períodos pasados por todos los partidos representados en esta junta departamental, esto denota un atraso y una falta de respeto a las leyes, a esta institución y cada uno de nosotros.</w:t>
      </w:r>
    </w:p>
    <w:p w14:paraId="4232CD44" w14:textId="3374F494" w:rsidR="00576E77" w:rsidRDefault="00576E77"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Por lo todo lo expuesto, se debe considerar </w:t>
      </w:r>
      <w:r w:rsidR="00501DD7">
        <w:rPr>
          <w:rFonts w:ascii="Times New Roman" w:hAnsi="Times New Roman" w:cs="Times New Roman"/>
        </w:rPr>
        <w:t>y definir claramente para una mejor función de la gestión del quinquenio.</w:t>
      </w:r>
    </w:p>
    <w:p w14:paraId="28D7A457" w14:textId="501796B5" w:rsidR="00501DD7" w:rsidRDefault="00501DD7" w:rsidP="00891E5A">
      <w:pPr>
        <w:spacing w:after="0" w:line="360" w:lineRule="auto"/>
        <w:ind w:firstLine="1418"/>
        <w:jc w:val="both"/>
        <w:rPr>
          <w:rFonts w:ascii="Times New Roman" w:hAnsi="Times New Roman" w:cs="Times New Roman"/>
        </w:rPr>
      </w:pPr>
      <w:r>
        <w:rPr>
          <w:rFonts w:ascii="Times New Roman" w:hAnsi="Times New Roman" w:cs="Times New Roman"/>
        </w:rPr>
        <w:t>Y aludiendo algo que escuché también, ojalá que nuestros hijos no sean todos políticos, porque también necesitamos obreros y mano de obra. Por más que haya gente especializada en una intendencia, tenemos que reconocer que la experiencia o los viejos podemos adaptarnos a las nuevas circunstancias, mientras que los jóvenes no han vivido la experiencia.</w:t>
      </w:r>
    </w:p>
    <w:p w14:paraId="33FD7605" w14:textId="08189B63" w:rsidR="00501DD7" w:rsidRDefault="00501DD7" w:rsidP="00891E5A">
      <w:pPr>
        <w:spacing w:after="0" w:line="360" w:lineRule="auto"/>
        <w:ind w:firstLine="1418"/>
        <w:jc w:val="both"/>
        <w:rPr>
          <w:rFonts w:ascii="Times New Roman" w:hAnsi="Times New Roman" w:cs="Times New Roman"/>
        </w:rPr>
      </w:pPr>
      <w:r>
        <w:rPr>
          <w:rFonts w:ascii="Times New Roman" w:hAnsi="Times New Roman" w:cs="Times New Roman"/>
        </w:rPr>
        <w:t>Muchas gracias</w:t>
      </w:r>
      <w:r w:rsidR="00A754CF">
        <w:rPr>
          <w:rFonts w:ascii="Times New Roman" w:hAnsi="Times New Roman" w:cs="Times New Roman"/>
        </w:rPr>
        <w:t>, señor presidente</w:t>
      </w:r>
      <w:r>
        <w:rPr>
          <w:rFonts w:ascii="Times New Roman" w:hAnsi="Times New Roman" w:cs="Times New Roman"/>
        </w:rPr>
        <w:t>.</w:t>
      </w:r>
    </w:p>
    <w:p w14:paraId="5E53C80D" w14:textId="2A99BF13" w:rsidR="00A754CF" w:rsidRDefault="00A754CF"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KROEFF.-</w:t>
      </w:r>
      <w:proofErr w:type="gramEnd"/>
      <w:r>
        <w:rPr>
          <w:rFonts w:ascii="Times New Roman" w:hAnsi="Times New Roman" w:cs="Times New Roman"/>
        </w:rPr>
        <w:t xml:space="preserve"> Pido la palabra.</w:t>
      </w:r>
    </w:p>
    <w:p w14:paraId="67440EFF" w14:textId="6E3D2A07" w:rsidR="00A754CF" w:rsidRDefault="00A754CF"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Muchas gracias, señora edila.</w:t>
      </w:r>
    </w:p>
    <w:p w14:paraId="3B822F80" w14:textId="5809EBCB" w:rsidR="00A754CF" w:rsidRDefault="00A754CF" w:rsidP="00891E5A">
      <w:pPr>
        <w:spacing w:after="0" w:line="360" w:lineRule="auto"/>
        <w:ind w:firstLine="1418"/>
        <w:jc w:val="both"/>
        <w:rPr>
          <w:rFonts w:ascii="Times New Roman" w:hAnsi="Times New Roman" w:cs="Times New Roman"/>
        </w:rPr>
      </w:pPr>
      <w:r>
        <w:rPr>
          <w:rFonts w:ascii="Times New Roman" w:hAnsi="Times New Roman" w:cs="Times New Roman"/>
        </w:rPr>
        <w:lastRenderedPageBreak/>
        <w:t>Tiene la palabra el señor edil Mario Kroeff.</w:t>
      </w:r>
    </w:p>
    <w:p w14:paraId="76A26B28" w14:textId="6DC8D976"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KROEFF.-</w:t>
      </w:r>
      <w:proofErr w:type="gramEnd"/>
      <w:r w:rsidRPr="002D068B">
        <w:rPr>
          <w:rFonts w:ascii="Times New Roman" w:hAnsi="Times New Roman" w:cs="Times New Roman"/>
          <w:lang w:val="es-UY"/>
        </w:rPr>
        <w:t xml:space="preserve"> Gracias, señor presidente. </w:t>
      </w:r>
    </w:p>
    <w:p w14:paraId="4FF5C2FC" w14:textId="52D0A621"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Muy brevemente. Creo que hay lugar, hay espacio para decir claramente que somos la mayoría departamental en esta junta departamental; somos la mayoría departamental y la vamos a hacer jugar. </w:t>
      </w:r>
    </w:p>
    <w:p w14:paraId="22462C38" w14:textId="076326EE"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(SIENDO LA HORA VEINTIUNA Y CUARENTA Y DOS MINUTOS SE RETIRA DE LA PRESIDENCIA SU TITULAR, SEÑOR EDIL ENZO MOLINA; PASANDO A OCUPAR LA MISMA SU SEGUNDO VICEPRESIDENTE, SEÑOR EDIL JONNATHAN ARAMBURO)</w:t>
      </w:r>
    </w:p>
    <w:p w14:paraId="791B1EAE" w14:textId="3C7B481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Estamos compuestos de blancos, colorados y cabildantes, y diría, algún voto también frentista que seguramente se va a acoplar a la mayoría de gobierno. Así que eso, para empezar </w:t>
      </w:r>
      <w:proofErr w:type="gramStart"/>
      <w:r w:rsidRPr="002D068B">
        <w:rPr>
          <w:rFonts w:ascii="Times New Roman" w:hAnsi="Times New Roman" w:cs="Times New Roman"/>
          <w:lang w:val="es-UY"/>
        </w:rPr>
        <w:t>y</w:t>
      </w:r>
      <w:proofErr w:type="gramEnd"/>
      <w:r w:rsidRPr="002D068B">
        <w:rPr>
          <w:rFonts w:ascii="Times New Roman" w:hAnsi="Times New Roman" w:cs="Times New Roman"/>
          <w:lang w:val="es-UY"/>
        </w:rPr>
        <w:t xml:space="preserve"> para terminar. Tenemos la mayoría de los votos y tenemos, contamos de tres, cuatro, cinco ediles que nos van acompañar por distintos motivos. Así que no hay más para hablar.</w:t>
      </w:r>
    </w:p>
    <w:p w14:paraId="2074FE36" w14:textId="71C49445"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Simplemente decir que se ha escuchado pacientemente el planteo de la oposición. En realidad, la oposición dice las cosas que dice en función de los votos que tiene y el gobierno dice las cosas que dice en función de los votos que tiene. Que casualmente, anteriormente era al revés. Y bueno, de alguna manera, uno podría pensar que también en el período pasado se dijeron algunas cosas similares a las que nosotros estamos diciendo ahora, por ser justamente la mayoría departamental. </w:t>
      </w:r>
    </w:p>
    <w:p w14:paraId="6BF292A7" w14:textId="77777777" w:rsidR="00212F72"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Así que yo no me preocuparía mucho por esta materia. Simplemente me voy a rendir a los números, a los que nos remitimos. Y esto es claramente así: hay una mayoría de </w:t>
      </w:r>
      <w:r w:rsidR="00D7105D">
        <w:rPr>
          <w:rFonts w:ascii="Times New Roman" w:hAnsi="Times New Roman" w:cs="Times New Roman"/>
          <w:lang w:val="es-UY"/>
        </w:rPr>
        <w:t>dieciocho</w:t>
      </w:r>
      <w:r w:rsidRPr="002D068B">
        <w:rPr>
          <w:rFonts w:ascii="Times New Roman" w:hAnsi="Times New Roman" w:cs="Times New Roman"/>
          <w:lang w:val="es-UY"/>
        </w:rPr>
        <w:t xml:space="preserve"> votos, de </w:t>
      </w:r>
      <w:r w:rsidR="00D7105D">
        <w:rPr>
          <w:rFonts w:ascii="Times New Roman" w:hAnsi="Times New Roman" w:cs="Times New Roman"/>
          <w:lang w:val="es-UY"/>
        </w:rPr>
        <w:t>dieciocho</w:t>
      </w:r>
      <w:r w:rsidRPr="002D068B">
        <w:rPr>
          <w:rFonts w:ascii="Times New Roman" w:hAnsi="Times New Roman" w:cs="Times New Roman"/>
          <w:lang w:val="es-UY"/>
        </w:rPr>
        <w:t xml:space="preserve"> votos, </w:t>
      </w:r>
      <w:r w:rsidR="00D7105D">
        <w:rPr>
          <w:rFonts w:ascii="Times New Roman" w:hAnsi="Times New Roman" w:cs="Times New Roman"/>
          <w:lang w:val="es-UY"/>
        </w:rPr>
        <w:t>dieciséis</w:t>
      </w:r>
      <w:r w:rsidRPr="002D068B">
        <w:rPr>
          <w:rFonts w:ascii="Times New Roman" w:hAnsi="Times New Roman" w:cs="Times New Roman"/>
          <w:lang w:val="es-UY"/>
        </w:rPr>
        <w:t xml:space="preserve"> es la mayoría normal, y tenemos dos votos más, así que </w:t>
      </w:r>
      <w:r w:rsidR="00D7105D">
        <w:rPr>
          <w:rFonts w:ascii="Times New Roman" w:hAnsi="Times New Roman" w:cs="Times New Roman"/>
          <w:lang w:val="es-UY"/>
        </w:rPr>
        <w:t>dieciocho</w:t>
      </w:r>
      <w:r w:rsidRPr="002D068B">
        <w:rPr>
          <w:rFonts w:ascii="Times New Roman" w:hAnsi="Times New Roman" w:cs="Times New Roman"/>
          <w:lang w:val="es-UY"/>
        </w:rPr>
        <w:t xml:space="preserve">, y tenemos </w:t>
      </w:r>
      <w:r w:rsidR="00D7105D">
        <w:rPr>
          <w:rFonts w:ascii="Times New Roman" w:hAnsi="Times New Roman" w:cs="Times New Roman"/>
          <w:lang w:val="es-UY"/>
        </w:rPr>
        <w:t>dos, tres, cuatro, cinco</w:t>
      </w:r>
      <w:r w:rsidRPr="002D068B">
        <w:rPr>
          <w:rFonts w:ascii="Times New Roman" w:hAnsi="Times New Roman" w:cs="Times New Roman"/>
          <w:lang w:val="es-UY"/>
        </w:rPr>
        <w:t xml:space="preserve"> </w:t>
      </w:r>
      <w:r w:rsidR="00212F72" w:rsidRPr="002D068B">
        <w:rPr>
          <w:rFonts w:ascii="Times New Roman" w:hAnsi="Times New Roman" w:cs="Times New Roman"/>
          <w:lang w:val="es-UY"/>
        </w:rPr>
        <w:t>ediles</w:t>
      </w:r>
      <w:r w:rsidR="00212F72">
        <w:rPr>
          <w:rFonts w:ascii="Times New Roman" w:hAnsi="Times New Roman" w:cs="Times New Roman"/>
          <w:lang w:val="es-UY"/>
        </w:rPr>
        <w:t>,</w:t>
      </w:r>
      <w:r w:rsidR="00212F72" w:rsidRPr="002D068B">
        <w:rPr>
          <w:rFonts w:ascii="Times New Roman" w:hAnsi="Times New Roman" w:cs="Times New Roman"/>
          <w:lang w:val="es-UY"/>
        </w:rPr>
        <w:t xml:space="preserve"> capa</w:t>
      </w:r>
      <w:r w:rsidR="00212F72">
        <w:rPr>
          <w:rFonts w:ascii="Times New Roman" w:hAnsi="Times New Roman" w:cs="Times New Roman"/>
          <w:lang w:val="es-UY"/>
        </w:rPr>
        <w:t>z,</w:t>
      </w:r>
      <w:r w:rsidRPr="002D068B">
        <w:rPr>
          <w:rFonts w:ascii="Times New Roman" w:hAnsi="Times New Roman" w:cs="Times New Roman"/>
          <w:lang w:val="es-UY"/>
        </w:rPr>
        <w:t xml:space="preserve"> que vayan a votar con nosotros. Así que esto liquida el asunto. Por H o por B, por derecha o por izquierda</w:t>
      </w:r>
      <w:r w:rsidR="00B31582">
        <w:rPr>
          <w:rFonts w:ascii="Times New Roman" w:hAnsi="Times New Roman" w:cs="Times New Roman"/>
          <w:lang w:val="es-UY"/>
        </w:rPr>
        <w:t>,</w:t>
      </w:r>
      <w:r w:rsidRPr="002D068B">
        <w:rPr>
          <w:rFonts w:ascii="Times New Roman" w:hAnsi="Times New Roman" w:cs="Times New Roman"/>
          <w:lang w:val="es-UY"/>
        </w:rPr>
        <w:t xml:space="preserve"> liquida el asunto. </w:t>
      </w:r>
    </w:p>
    <w:p w14:paraId="434920FA" w14:textId="12AE9FA1"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Desde ese punto de vista, no tengamos más allá de la atención, de escuchar razonablemente la posición de quienes se oponen a este presupuesto, pero más allá de la cuestión, del señorío, de escucharlos como corresponde, decir que esto va a tener un final más tarde o más temprano, así como se lo</w:t>
      </w:r>
      <w:r w:rsidR="00B31582">
        <w:rPr>
          <w:rFonts w:ascii="Times New Roman" w:hAnsi="Times New Roman" w:cs="Times New Roman"/>
          <w:lang w:val="es-UY"/>
        </w:rPr>
        <w:t>s</w:t>
      </w:r>
      <w:r w:rsidRPr="002D068B">
        <w:rPr>
          <w:rFonts w:ascii="Times New Roman" w:hAnsi="Times New Roman" w:cs="Times New Roman"/>
          <w:lang w:val="es-UY"/>
        </w:rPr>
        <w:t xml:space="preserve"> digo, con una mayoría fuerte, segura, firme, de los </w:t>
      </w:r>
      <w:r w:rsidR="0087190A">
        <w:rPr>
          <w:rFonts w:ascii="Times New Roman" w:hAnsi="Times New Roman" w:cs="Times New Roman"/>
          <w:lang w:val="es-UY"/>
        </w:rPr>
        <w:t>dieciocho</w:t>
      </w:r>
      <w:r w:rsidRPr="002D068B">
        <w:rPr>
          <w:rFonts w:ascii="Times New Roman" w:hAnsi="Times New Roman" w:cs="Times New Roman"/>
          <w:lang w:val="es-UY"/>
        </w:rPr>
        <w:t xml:space="preserve"> ediles de la </w:t>
      </w:r>
      <w:r w:rsidR="00EF42E3">
        <w:rPr>
          <w:rFonts w:ascii="Times New Roman" w:hAnsi="Times New Roman" w:cs="Times New Roman"/>
          <w:lang w:val="es-UY"/>
        </w:rPr>
        <w:t>c</w:t>
      </w:r>
      <w:r w:rsidRPr="002D068B">
        <w:rPr>
          <w:rFonts w:ascii="Times New Roman" w:hAnsi="Times New Roman" w:cs="Times New Roman"/>
          <w:lang w:val="es-UY"/>
        </w:rPr>
        <w:t xml:space="preserve">oalición </w:t>
      </w:r>
      <w:r w:rsidR="00EF42E3">
        <w:rPr>
          <w:rFonts w:ascii="Times New Roman" w:hAnsi="Times New Roman" w:cs="Times New Roman"/>
          <w:lang w:val="es-UY"/>
        </w:rPr>
        <w:t>multicolor</w:t>
      </w:r>
      <w:r w:rsidRPr="002D068B">
        <w:rPr>
          <w:rFonts w:ascii="Times New Roman" w:hAnsi="Times New Roman" w:cs="Times New Roman"/>
          <w:lang w:val="es-UY"/>
        </w:rPr>
        <w:t xml:space="preserve"> y más algunos ediles que nos han </w:t>
      </w:r>
      <w:r w:rsidRPr="002D068B">
        <w:rPr>
          <w:rFonts w:ascii="Times New Roman" w:hAnsi="Times New Roman" w:cs="Times New Roman"/>
          <w:lang w:val="es-UY"/>
        </w:rPr>
        <w:lastRenderedPageBreak/>
        <w:t xml:space="preserve">acompañado y otros que nos van a acompañar en esta circunstancia, </w:t>
      </w:r>
      <w:r w:rsidR="0087190A">
        <w:rPr>
          <w:rFonts w:ascii="Times New Roman" w:hAnsi="Times New Roman" w:cs="Times New Roman"/>
          <w:lang w:val="es-UY"/>
        </w:rPr>
        <w:t>cuatro, cinco.</w:t>
      </w:r>
      <w:r w:rsidRPr="002D068B">
        <w:rPr>
          <w:rFonts w:ascii="Times New Roman" w:hAnsi="Times New Roman" w:cs="Times New Roman"/>
          <w:lang w:val="es-UY"/>
        </w:rPr>
        <w:t xml:space="preserve"> De manera que tenemos un presupuesto votado ampliamente por esta junta departamental. </w:t>
      </w:r>
    </w:p>
    <w:p w14:paraId="6782FBF9" w14:textId="62C31CF5"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(SIENDO LA HORA VEINTIUNA Y CUARENTA Y TRES MINUTOS SE RETIRA DE LA PRESIDENCIA, SU SEGUNDO VICEPRESIDENTE SEÑOR EDIL JONNATHAN ARAMBURO; PASANDO A OCUPAR LA MISMA SU TITULAR, SEÑOR EDIL ENZO MOLINA)</w:t>
      </w:r>
    </w:p>
    <w:p w14:paraId="2709618A" w14:textId="14E5AED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Digamos que no hay más nada para decir, qué vamos a decir. Qué voy a ponerme a explicar la calidad de nuestra propuesta. En fin, la otra parte también dijo la calidad de su propuesta en su momento. Y bueno, las cosas se dieron así, y ahora se dieron de esta manera, ahora la mayoría clara es la mayoría blanca, colorada y Cabildo Abierto. De manera que no hay más nada para decir.</w:t>
      </w:r>
    </w:p>
    <w:p w14:paraId="2DEFBC0F" w14:textId="39E2D23B"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Lamentamos sí</w:t>
      </w:r>
      <w:r w:rsidR="00815D87">
        <w:rPr>
          <w:rFonts w:ascii="Times New Roman" w:hAnsi="Times New Roman" w:cs="Times New Roman"/>
          <w:lang w:val="es-UY"/>
        </w:rPr>
        <w:t>,</w:t>
      </w:r>
      <w:r w:rsidRPr="002D068B">
        <w:rPr>
          <w:rFonts w:ascii="Times New Roman" w:hAnsi="Times New Roman" w:cs="Times New Roman"/>
          <w:lang w:val="es-UY"/>
        </w:rPr>
        <w:t xml:space="preserve"> algún acuerdo, algún acuerdo que aparentemente, no digo que esté del todo lejos, porque bien pueden votar negativamente, anunciar que van a votar negativamente el presupuesto, y después, cuando llegue el momento, en determinados artículos que ya han dicho, hagan lo contrario, según dijeron en su momento</w:t>
      </w:r>
      <w:r w:rsidR="00815D87">
        <w:rPr>
          <w:rFonts w:ascii="Times New Roman" w:hAnsi="Times New Roman" w:cs="Times New Roman"/>
          <w:lang w:val="es-UY"/>
        </w:rPr>
        <w:t>,</w:t>
      </w:r>
      <w:r w:rsidRPr="002D068B">
        <w:rPr>
          <w:rFonts w:ascii="Times New Roman" w:hAnsi="Times New Roman" w:cs="Times New Roman"/>
          <w:lang w:val="es-UY"/>
        </w:rPr>
        <w:t xml:space="preserve"> ahí sentados</w:t>
      </w:r>
      <w:r w:rsidR="00815D87">
        <w:rPr>
          <w:rFonts w:ascii="Times New Roman" w:hAnsi="Times New Roman" w:cs="Times New Roman"/>
          <w:lang w:val="es-UY"/>
        </w:rPr>
        <w:t>,</w:t>
      </w:r>
      <w:r w:rsidRPr="002D068B">
        <w:rPr>
          <w:rFonts w:ascii="Times New Roman" w:hAnsi="Times New Roman" w:cs="Times New Roman"/>
          <w:lang w:val="es-UY"/>
        </w:rPr>
        <w:t xml:space="preserve"> dijeron que iban a votar de acuerdo a como Dios mandaba. Y para que dejáramos todas las demás discusiones, levemente puestas en discusión, pero nada más que eso.</w:t>
      </w:r>
    </w:p>
    <w:p w14:paraId="610E4584" w14:textId="1842A420"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Así que yo me voy a limitar a esta cuestión, señor presidente, a reafirmar que vamos a votar afirmativamente, los </w:t>
      </w:r>
      <w:r w:rsidR="0087190A">
        <w:rPr>
          <w:rFonts w:ascii="Times New Roman" w:hAnsi="Times New Roman" w:cs="Times New Roman"/>
          <w:lang w:val="es-UY"/>
        </w:rPr>
        <w:t>dieciocho</w:t>
      </w:r>
      <w:r w:rsidRPr="002D068B">
        <w:rPr>
          <w:rFonts w:ascii="Times New Roman" w:hAnsi="Times New Roman" w:cs="Times New Roman"/>
          <w:lang w:val="es-UY"/>
        </w:rPr>
        <w:t xml:space="preserve"> votos de la coalición más, no quiero asegurarlo, pero van a haber </w:t>
      </w:r>
      <w:r w:rsidR="00FE6FD6">
        <w:rPr>
          <w:rFonts w:ascii="Times New Roman" w:hAnsi="Times New Roman" w:cs="Times New Roman"/>
          <w:lang w:val="es-UY"/>
        </w:rPr>
        <w:t>dos, tres, cuatro</w:t>
      </w:r>
      <w:r w:rsidRPr="002D068B">
        <w:rPr>
          <w:rFonts w:ascii="Times New Roman" w:hAnsi="Times New Roman" w:cs="Times New Roman"/>
          <w:lang w:val="es-UY"/>
        </w:rPr>
        <w:t xml:space="preserve"> ediles que van a votar acompañando nuestro proyecto principal.</w:t>
      </w:r>
    </w:p>
    <w:p w14:paraId="7B8DD063" w14:textId="498BB98D"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Muchas gracias.</w:t>
      </w:r>
    </w:p>
    <w:p w14:paraId="0A805456" w14:textId="7CD26E29"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SUÁREZ.-</w:t>
      </w:r>
      <w:proofErr w:type="gramEnd"/>
      <w:r w:rsidRPr="002D068B">
        <w:rPr>
          <w:rFonts w:ascii="Times New Roman" w:hAnsi="Times New Roman" w:cs="Times New Roman"/>
          <w:lang w:val="es-UY"/>
        </w:rPr>
        <w:t xml:space="preserve"> Por una aclaración.</w:t>
      </w:r>
    </w:p>
    <w:p w14:paraId="78303025" w14:textId="60A026B4"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Muchas gracias</w:t>
      </w:r>
      <w:r w:rsidR="00911177">
        <w:rPr>
          <w:rFonts w:ascii="Times New Roman" w:hAnsi="Times New Roman" w:cs="Times New Roman"/>
          <w:lang w:val="es-UY"/>
        </w:rPr>
        <w:t>,</w:t>
      </w:r>
      <w:r w:rsidRPr="002D068B">
        <w:rPr>
          <w:rFonts w:ascii="Times New Roman" w:hAnsi="Times New Roman" w:cs="Times New Roman"/>
          <w:lang w:val="es-UY"/>
        </w:rPr>
        <w:t xml:space="preserve"> señor edil Mario Kroeff.</w:t>
      </w:r>
    </w:p>
    <w:p w14:paraId="6BB3F187" w14:textId="100B0148" w:rsidR="002D068B" w:rsidRPr="002D068B" w:rsidRDefault="007A44C8" w:rsidP="002D068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w:t>
      </w:r>
      <w:r w:rsidR="002D068B" w:rsidRPr="002D068B">
        <w:rPr>
          <w:rFonts w:ascii="Times New Roman" w:hAnsi="Times New Roman" w:cs="Times New Roman"/>
          <w:lang w:val="es-UY"/>
        </w:rPr>
        <w:t>or una aclaración</w:t>
      </w:r>
      <w:r>
        <w:rPr>
          <w:rFonts w:ascii="Times New Roman" w:hAnsi="Times New Roman" w:cs="Times New Roman"/>
          <w:lang w:val="es-UY"/>
        </w:rPr>
        <w:t>, tiene la palabra</w:t>
      </w:r>
      <w:r w:rsidR="002D068B" w:rsidRPr="002D068B">
        <w:rPr>
          <w:rFonts w:ascii="Times New Roman" w:hAnsi="Times New Roman" w:cs="Times New Roman"/>
          <w:lang w:val="es-UY"/>
        </w:rPr>
        <w:t xml:space="preserve"> el señor edil Cristian Suárez.</w:t>
      </w:r>
    </w:p>
    <w:p w14:paraId="7145AC12" w14:textId="7AB81708"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SUÁREZ.-</w:t>
      </w:r>
      <w:proofErr w:type="gramEnd"/>
      <w:r w:rsidRPr="002D068B">
        <w:rPr>
          <w:rFonts w:ascii="Times New Roman" w:hAnsi="Times New Roman" w:cs="Times New Roman"/>
          <w:lang w:val="es-UY"/>
        </w:rPr>
        <w:t xml:space="preserve">  Gracias, señor presidente. </w:t>
      </w:r>
    </w:p>
    <w:p w14:paraId="18E71B43" w14:textId="412FD46B"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Una cuestión que no puedo dejar pasar. Ya es la tercera o cuarta vez que voy escuchando la palabra “censura”, “que no se incluyó las propuestas del Frente Amplio en este presupuesto”</w:t>
      </w:r>
      <w:r w:rsidR="00815D87">
        <w:rPr>
          <w:rFonts w:ascii="Times New Roman" w:hAnsi="Times New Roman" w:cs="Times New Roman"/>
          <w:lang w:val="es-UY"/>
        </w:rPr>
        <w:t xml:space="preserve"> </w:t>
      </w:r>
      <w:r w:rsidR="008712B6">
        <w:rPr>
          <w:rFonts w:ascii="Times New Roman" w:hAnsi="Times New Roman" w:cs="Times New Roman"/>
          <w:lang w:val="es-UY"/>
        </w:rPr>
        <w:t>..</w:t>
      </w:r>
      <w:r w:rsidRPr="002D068B">
        <w:rPr>
          <w:rFonts w:ascii="Times New Roman" w:hAnsi="Times New Roman" w:cs="Times New Roman"/>
          <w:lang w:val="es-UY"/>
        </w:rPr>
        <w:t>.</w:t>
      </w:r>
    </w:p>
    <w:p w14:paraId="750DA264" w14:textId="5128529D"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Señor edil, una aclaración a las palabras del señor edil Kroeff.</w:t>
      </w:r>
    </w:p>
    <w:p w14:paraId="271BDA5B" w14:textId="1DDB20A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lastRenderedPageBreak/>
        <w:t xml:space="preserve">SEÑOR </w:t>
      </w:r>
      <w:proofErr w:type="gramStart"/>
      <w:r w:rsidRPr="002D068B">
        <w:rPr>
          <w:rFonts w:ascii="Times New Roman" w:hAnsi="Times New Roman" w:cs="Times New Roman"/>
          <w:lang w:val="es-UY"/>
        </w:rPr>
        <w:t>SUÁREZ.-</w:t>
      </w:r>
      <w:proofErr w:type="gramEnd"/>
      <w:r w:rsidRPr="002D068B">
        <w:rPr>
          <w:rFonts w:ascii="Times New Roman" w:hAnsi="Times New Roman" w:cs="Times New Roman"/>
          <w:lang w:val="es-UY"/>
        </w:rPr>
        <w:t xml:space="preserve"> Bueno, vamos a tratar de inculcar a las palabras del señor edil Kroeff, porque no puedo dejar pasar. Justamente se propone la modificación </w:t>
      </w:r>
      <w:r w:rsidR="008712B6">
        <w:rPr>
          <w:rFonts w:ascii="Times New Roman" w:hAnsi="Times New Roman" w:cs="Times New Roman"/>
          <w:lang w:val="es-UY"/>
        </w:rPr>
        <w:t>de</w:t>
      </w:r>
      <w:r w:rsidRPr="002D068B">
        <w:rPr>
          <w:rFonts w:ascii="Times New Roman" w:hAnsi="Times New Roman" w:cs="Times New Roman"/>
          <w:lang w:val="es-UY"/>
        </w:rPr>
        <w:t xml:space="preserve"> los artículos 23, 29 y 31 una propuesta del Frente Amplio que propuso derogar estos artículos</w:t>
      </w:r>
      <w:r w:rsidR="00815D87">
        <w:rPr>
          <w:rFonts w:ascii="Times New Roman" w:hAnsi="Times New Roman" w:cs="Times New Roman"/>
          <w:lang w:val="es-UY"/>
        </w:rPr>
        <w:t>…</w:t>
      </w:r>
    </w:p>
    <w:p w14:paraId="72948AA1" w14:textId="6922446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PIERLET.-</w:t>
      </w:r>
      <w:proofErr w:type="gramEnd"/>
      <w:r w:rsidRPr="002D068B">
        <w:rPr>
          <w:rFonts w:ascii="Times New Roman" w:hAnsi="Times New Roman" w:cs="Times New Roman"/>
          <w:lang w:val="es-UY"/>
        </w:rPr>
        <w:t xml:space="preserve"> Señor presidente, el señor edil Kroeff no habló nada de lo que está refiriéndose el señor edil.</w:t>
      </w:r>
    </w:p>
    <w:p w14:paraId="47973DD2" w14:textId="10B420CD"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Señor edil, es miembro informante de la comisión y puede hablar. Cinco minutos tiene </w:t>
      </w:r>
      <w:r w:rsidR="008B0E66">
        <w:rPr>
          <w:rFonts w:ascii="Times New Roman" w:hAnsi="Times New Roman" w:cs="Times New Roman"/>
          <w:lang w:val="es-UY"/>
        </w:rPr>
        <w:t>para aclararlo, así lo dice el R</w:t>
      </w:r>
      <w:r w:rsidRPr="002D068B">
        <w:rPr>
          <w:rFonts w:ascii="Times New Roman" w:hAnsi="Times New Roman" w:cs="Times New Roman"/>
          <w:lang w:val="es-UY"/>
        </w:rPr>
        <w:t>eglamento.</w:t>
      </w:r>
    </w:p>
    <w:p w14:paraId="102B7A88" w14:textId="1F486DCE"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SUÁREZ.-</w:t>
      </w:r>
      <w:proofErr w:type="gramEnd"/>
      <w:r w:rsidRPr="002D068B">
        <w:rPr>
          <w:rFonts w:ascii="Times New Roman" w:hAnsi="Times New Roman" w:cs="Times New Roman"/>
          <w:lang w:val="es-UY"/>
        </w:rPr>
        <w:t xml:space="preserve"> Gracias, señor presidente.</w:t>
      </w:r>
    </w:p>
    <w:p w14:paraId="6F0873B1" w14:textId="7D917E44"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Vuelvo y retomamos la conversación. El Frente Amplio propuso en este proyecto derogar l</w:t>
      </w:r>
      <w:r w:rsidR="00935325">
        <w:rPr>
          <w:rFonts w:ascii="Times New Roman" w:hAnsi="Times New Roman" w:cs="Times New Roman"/>
          <w:lang w:val="es-UY"/>
        </w:rPr>
        <w:t>os</w:t>
      </w:r>
      <w:r w:rsidRPr="002D068B">
        <w:rPr>
          <w:rFonts w:ascii="Times New Roman" w:hAnsi="Times New Roman" w:cs="Times New Roman"/>
          <w:lang w:val="es-UY"/>
        </w:rPr>
        <w:t xml:space="preserve"> artículo</w:t>
      </w:r>
      <w:r w:rsidR="00935325">
        <w:rPr>
          <w:rFonts w:ascii="Times New Roman" w:hAnsi="Times New Roman" w:cs="Times New Roman"/>
          <w:lang w:val="es-UY"/>
        </w:rPr>
        <w:t>s</w:t>
      </w:r>
      <w:r w:rsidRPr="002D068B">
        <w:rPr>
          <w:rFonts w:ascii="Times New Roman" w:hAnsi="Times New Roman" w:cs="Times New Roman"/>
          <w:lang w:val="es-UY"/>
        </w:rPr>
        <w:t xml:space="preserve"> 23, 29, 30 y 31, que habla de las compensaciones especiales, el compromiso y desempeño en la gestión</w:t>
      </w:r>
      <w:r w:rsidR="008B0E66">
        <w:rPr>
          <w:rFonts w:ascii="Times New Roman" w:hAnsi="Times New Roman" w:cs="Times New Roman"/>
          <w:lang w:val="es-UY"/>
        </w:rPr>
        <w:t>, o</w:t>
      </w:r>
      <w:r w:rsidRPr="002D068B">
        <w:rPr>
          <w:rFonts w:ascii="Times New Roman" w:hAnsi="Times New Roman" w:cs="Times New Roman"/>
          <w:lang w:val="es-UY"/>
        </w:rPr>
        <w:t xml:space="preserve">bviamente que no vamos a llevar ese fundamento a derogar ese articulado. Si eso es un recorte salarial, es un recorte de un beneficio al trabajador que se le está dando en el presupuesto y proponen esa derogación de ese articulado, ¡Cómo vamos a llevar adelante esa propuesta! </w:t>
      </w:r>
    </w:p>
    <w:p w14:paraId="324B47A9" w14:textId="0D6D22A0"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Y sí se hicieron modificaciones en este presupuesto, específicamente en el artículo 58, 60, donde ellos proponen modificaciones y hoy está en este proyecto.</w:t>
      </w:r>
    </w:p>
    <w:p w14:paraId="0D08E9B3" w14:textId="3E7772AF"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Y termino, y hago grave a mi consideración, el </w:t>
      </w:r>
      <w:r w:rsidR="00FB2555">
        <w:rPr>
          <w:rFonts w:ascii="Times New Roman" w:hAnsi="Times New Roman" w:cs="Times New Roman"/>
          <w:lang w:val="es-UY"/>
        </w:rPr>
        <w:t>a</w:t>
      </w:r>
      <w:r w:rsidRPr="002D068B">
        <w:rPr>
          <w:rFonts w:ascii="Times New Roman" w:hAnsi="Times New Roman" w:cs="Times New Roman"/>
          <w:lang w:val="es-UY"/>
        </w:rPr>
        <w:t xml:space="preserve">rtículo 61, señor presidente, donde el presupuesto le otorga dinero a las comisiones vecinales, sea mucho, sea poco, será discusión para después y su implementación. Propusieron eliminar el artículo 61 que </w:t>
      </w:r>
      <w:r w:rsidR="008B0E66" w:rsidRPr="002D068B">
        <w:rPr>
          <w:rFonts w:ascii="Times New Roman" w:hAnsi="Times New Roman" w:cs="Times New Roman"/>
          <w:lang w:val="es-UY"/>
        </w:rPr>
        <w:t>le</w:t>
      </w:r>
      <w:r w:rsidR="00FA17D3">
        <w:rPr>
          <w:rFonts w:ascii="Times New Roman" w:hAnsi="Times New Roman" w:cs="Times New Roman"/>
          <w:lang w:val="es-UY"/>
        </w:rPr>
        <w:t>s</w:t>
      </w:r>
      <w:r w:rsidRPr="002D068B">
        <w:rPr>
          <w:rFonts w:ascii="Times New Roman" w:hAnsi="Times New Roman" w:cs="Times New Roman"/>
          <w:lang w:val="es-UY"/>
        </w:rPr>
        <w:t xml:space="preserve"> da plata a las comisiones vecinales. </w:t>
      </w:r>
    </w:p>
    <w:p w14:paraId="29FA408F" w14:textId="74F4F1DA"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Nuevamente me remito a mi informe en primera instancia cuando empezamos este plenario. Pero bueno, son propuestas que no pueden ser de recibo, no podemos retroceder en derechos, y sí hay modificaciones que se incluyeron en este presupuesto que vinieron del Frente Amplio.</w:t>
      </w:r>
    </w:p>
    <w:p w14:paraId="008B8133" w14:textId="429EDAF6"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Gracias, señor presidente. </w:t>
      </w:r>
    </w:p>
    <w:p w14:paraId="02E82D70" w14:textId="4755C77C"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CAMPOS.-</w:t>
      </w:r>
      <w:proofErr w:type="gramEnd"/>
      <w:r w:rsidRPr="002D068B">
        <w:rPr>
          <w:rFonts w:ascii="Times New Roman" w:hAnsi="Times New Roman" w:cs="Times New Roman"/>
          <w:lang w:val="es-UY"/>
        </w:rPr>
        <w:t xml:space="preserve"> Pido la palabra.</w:t>
      </w:r>
    </w:p>
    <w:p w14:paraId="2023E61A" w14:textId="342C0F0B"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Gracias, señor edil.</w:t>
      </w:r>
    </w:p>
    <w:p w14:paraId="1C3F2C34" w14:textId="351D136A"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Tiene la palabra el señor edil Walter Campos.</w:t>
      </w:r>
    </w:p>
    <w:p w14:paraId="3E8F8D49" w14:textId="283F8ECD"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CAMPOS.-</w:t>
      </w:r>
      <w:proofErr w:type="gramEnd"/>
      <w:r w:rsidRPr="002D068B">
        <w:rPr>
          <w:rFonts w:ascii="Times New Roman" w:hAnsi="Times New Roman" w:cs="Times New Roman"/>
          <w:lang w:val="es-UY"/>
        </w:rPr>
        <w:t xml:space="preserve">  Gracias señor presidente.</w:t>
      </w:r>
    </w:p>
    <w:p w14:paraId="242C092B" w14:textId="68601940"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lastRenderedPageBreak/>
        <w:t>No puedo menos que expresar mi sorpresa de lo anteriormente escuchado. No desconocemos que somos minoría, pero tampoco se nos puede enrostrar esa sensación de aplanadora. Considero que tenemos todo el derecho del mundo de expresarnos como corresponde. Por eso me voy a referir a tres artículos del presupuesto.</w:t>
      </w:r>
    </w:p>
    <w:p w14:paraId="4868781C" w14:textId="6323731D"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Por ej</w:t>
      </w:r>
      <w:r w:rsidR="00BB3526">
        <w:rPr>
          <w:rFonts w:ascii="Times New Roman" w:hAnsi="Times New Roman" w:cs="Times New Roman"/>
          <w:lang w:val="es-UY"/>
        </w:rPr>
        <w:t xml:space="preserve">emplo, el artículo 33 que dice en </w:t>
      </w:r>
      <w:r w:rsidRPr="002D068B">
        <w:rPr>
          <w:rFonts w:ascii="Times New Roman" w:hAnsi="Times New Roman" w:cs="Times New Roman"/>
          <w:lang w:val="es-UY"/>
        </w:rPr>
        <w:t xml:space="preserve">el apartado </w:t>
      </w:r>
      <w:r w:rsidR="009551FC" w:rsidRPr="00C538E0">
        <w:rPr>
          <w:rFonts w:ascii="Times New Roman" w:hAnsi="Times New Roman" w:cs="Times New Roman"/>
          <w:i/>
          <w:lang w:val="es-UY"/>
        </w:rPr>
        <w:t>“</w:t>
      </w:r>
      <w:r w:rsidRPr="00C538E0">
        <w:rPr>
          <w:rFonts w:ascii="Times New Roman" w:hAnsi="Times New Roman" w:cs="Times New Roman"/>
          <w:i/>
          <w:lang w:val="es-UY"/>
        </w:rPr>
        <w:t>a</w:t>
      </w:r>
      <w:r w:rsidR="009551FC" w:rsidRPr="00C538E0">
        <w:rPr>
          <w:rFonts w:ascii="Times New Roman" w:hAnsi="Times New Roman" w:cs="Times New Roman"/>
          <w:i/>
          <w:lang w:val="es-UY"/>
        </w:rPr>
        <w:t>)</w:t>
      </w:r>
      <w:r w:rsidRPr="00C538E0">
        <w:rPr>
          <w:rFonts w:ascii="Times New Roman" w:hAnsi="Times New Roman" w:cs="Times New Roman"/>
          <w:i/>
          <w:lang w:val="es-UY"/>
        </w:rPr>
        <w:t xml:space="preserve"> Autoriza al Ejecutivo Departamental a otorgar a los funcionarios en comisión provenientes de otros organismos públicos, a modo de compensación la diferencia entre el sueldo de la oficina de origen y el correspondiente a la oficina de destino según las tareas efectivamente desempeñada, las particularidades del caso y cuando aquel sea inferior a la retribución prevista en el presente Decreto…”</w:t>
      </w:r>
      <w:r w:rsidRPr="002D068B">
        <w:rPr>
          <w:rFonts w:ascii="Times New Roman" w:hAnsi="Times New Roman" w:cs="Times New Roman"/>
          <w:lang w:val="es-UY"/>
        </w:rPr>
        <w:t>. Algo que hay que poner límites.</w:t>
      </w:r>
    </w:p>
    <w:p w14:paraId="000AD35E" w14:textId="1C6600CA" w:rsidR="006C0EC9" w:rsidRPr="006C0EC9" w:rsidRDefault="002D068B" w:rsidP="006C0EC9">
      <w:pPr>
        <w:spacing w:after="0" w:line="360" w:lineRule="auto"/>
        <w:ind w:firstLine="1418"/>
        <w:jc w:val="both"/>
        <w:rPr>
          <w:rFonts w:ascii="Times New Roman" w:hAnsi="Times New Roman" w:cs="Times New Roman"/>
        </w:rPr>
      </w:pPr>
      <w:r w:rsidRPr="002D068B">
        <w:rPr>
          <w:rFonts w:ascii="Times New Roman" w:hAnsi="Times New Roman" w:cs="Times New Roman"/>
          <w:lang w:val="es-UY"/>
        </w:rPr>
        <w:t>Es cuestionable que no se justifique el motivo del pago de una compensación de un funcionario, que no se especifica el motivo del pago de una suma de dinero.</w:t>
      </w:r>
      <w:r w:rsidR="001B6B77">
        <w:rPr>
          <w:rFonts w:ascii="Times New Roman" w:hAnsi="Times New Roman" w:cs="Times New Roman"/>
          <w:lang w:val="es-UY"/>
        </w:rPr>
        <w:t xml:space="preserve"> </w:t>
      </w:r>
      <w:r w:rsidR="006C0EC9" w:rsidRPr="006C0EC9">
        <w:rPr>
          <w:rFonts w:ascii="Times New Roman" w:hAnsi="Times New Roman" w:cs="Times New Roman"/>
        </w:rPr>
        <w:t>Pero tampoco se establece a qué cantidad de funcionarios con pase en comisión se le</w:t>
      </w:r>
      <w:r w:rsidR="00701373">
        <w:rPr>
          <w:rFonts w:ascii="Times New Roman" w:hAnsi="Times New Roman" w:cs="Times New Roman"/>
        </w:rPr>
        <w:t>s</w:t>
      </w:r>
      <w:r w:rsidR="006C0EC9" w:rsidRPr="006C0EC9">
        <w:rPr>
          <w:rFonts w:ascii="Times New Roman" w:hAnsi="Times New Roman" w:cs="Times New Roman"/>
        </w:rPr>
        <w:t xml:space="preserve"> va a abonar dicha suma.</w:t>
      </w:r>
      <w:r w:rsidR="006F341B">
        <w:rPr>
          <w:rFonts w:ascii="Times New Roman" w:hAnsi="Times New Roman" w:cs="Times New Roman"/>
        </w:rPr>
        <w:t xml:space="preserve"> </w:t>
      </w:r>
      <w:r w:rsidR="006C0EC9" w:rsidRPr="006C0EC9">
        <w:rPr>
          <w:rFonts w:ascii="Times New Roman" w:hAnsi="Times New Roman" w:cs="Times New Roman"/>
        </w:rPr>
        <w:t>Se debe establecer, en el caso en que se conceda, que no puede ser mayor a cinco funcionarios, debido a que las intendencias no pueden tener más de esa cantidad con esa condición.</w:t>
      </w:r>
    </w:p>
    <w:p w14:paraId="3A5B5F3E" w14:textId="5BC262AA"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Esto está en el Tofup, totalmente bien clara, si</w:t>
      </w:r>
      <w:r w:rsidR="009551FC">
        <w:rPr>
          <w:rFonts w:ascii="Times New Roman" w:hAnsi="Times New Roman" w:cs="Times New Roman"/>
        </w:rPr>
        <w:t xml:space="preserve"> </w:t>
      </w:r>
      <w:r w:rsidRPr="006C0EC9">
        <w:rPr>
          <w:rFonts w:ascii="Times New Roman" w:hAnsi="Times New Roman" w:cs="Times New Roman"/>
        </w:rPr>
        <w:t>no</w:t>
      </w:r>
      <w:r w:rsidR="009551FC">
        <w:rPr>
          <w:rFonts w:ascii="Times New Roman" w:hAnsi="Times New Roman" w:cs="Times New Roman"/>
        </w:rPr>
        <w:t>,</w:t>
      </w:r>
      <w:r w:rsidRPr="006C0EC9">
        <w:rPr>
          <w:rFonts w:ascii="Times New Roman" w:hAnsi="Times New Roman" w:cs="Times New Roman"/>
        </w:rPr>
        <w:t xml:space="preserve"> en los Decretos 15/013 de 16/1/2013. art. 4 inciso 2º y art. 5, reglamentación de los pases en comisión y redistribución de funcionarios públicos; Ley </w:t>
      </w:r>
      <w:r w:rsidR="009551FC">
        <w:rPr>
          <w:rFonts w:ascii="Times New Roman" w:hAnsi="Times New Roman" w:cs="Times New Roman"/>
        </w:rPr>
        <w:t xml:space="preserve">n.º </w:t>
      </w:r>
      <w:r w:rsidRPr="006C0EC9">
        <w:rPr>
          <w:rFonts w:ascii="Times New Roman" w:hAnsi="Times New Roman" w:cs="Times New Roman"/>
        </w:rPr>
        <w:t>18.719 del 27/12/2010 el artículo 35</w:t>
      </w:r>
      <w:r w:rsidR="006F341B">
        <w:rPr>
          <w:rFonts w:ascii="Times New Roman" w:hAnsi="Times New Roman" w:cs="Times New Roman"/>
        </w:rPr>
        <w:t>,</w:t>
      </w:r>
      <w:r w:rsidRPr="006C0EC9">
        <w:rPr>
          <w:rFonts w:ascii="Times New Roman" w:hAnsi="Times New Roman" w:cs="Times New Roman"/>
        </w:rPr>
        <w:t xml:space="preserve"> Ley </w:t>
      </w:r>
      <w:r w:rsidR="009551FC">
        <w:rPr>
          <w:rFonts w:ascii="Times New Roman" w:hAnsi="Times New Roman" w:cs="Times New Roman"/>
        </w:rPr>
        <w:t>n.</w:t>
      </w:r>
      <w:r w:rsidRPr="006C0EC9">
        <w:rPr>
          <w:rFonts w:ascii="Times New Roman" w:hAnsi="Times New Roman" w:cs="Times New Roman"/>
        </w:rPr>
        <w:t>º 18.046 de 24/10/2006, art. 47, etc.</w:t>
      </w:r>
    </w:p>
    <w:p w14:paraId="5E6199CD" w14:textId="627AE616"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O sea que cualquiera lo puede examinar y verificar si esto realmente es así.</w:t>
      </w:r>
    </w:p>
    <w:p w14:paraId="61563180"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En cuanto al régimen especial y transitorio de regularización de construcciones: (artículos 48 a 55)</w:t>
      </w:r>
    </w:p>
    <w:p w14:paraId="42B5E825" w14:textId="42D14BF9" w:rsidR="006C0EC9" w:rsidRPr="00C538E0" w:rsidRDefault="006C0EC9" w:rsidP="006C0EC9">
      <w:pPr>
        <w:spacing w:after="0" w:line="360" w:lineRule="auto"/>
        <w:ind w:firstLine="1418"/>
        <w:jc w:val="both"/>
        <w:rPr>
          <w:rFonts w:ascii="Times New Roman" w:hAnsi="Times New Roman" w:cs="Times New Roman"/>
          <w:i/>
        </w:rPr>
      </w:pPr>
      <w:r w:rsidRPr="006C0EC9">
        <w:rPr>
          <w:rFonts w:ascii="Times New Roman" w:hAnsi="Times New Roman" w:cs="Times New Roman"/>
        </w:rPr>
        <w:t>Está</w:t>
      </w:r>
      <w:r w:rsidR="006F341B">
        <w:rPr>
          <w:rFonts w:ascii="Times New Roman" w:hAnsi="Times New Roman" w:cs="Times New Roman"/>
        </w:rPr>
        <w:t xml:space="preserve"> </w:t>
      </w:r>
      <w:r w:rsidR="006F341B" w:rsidRPr="00C538E0">
        <w:rPr>
          <w:rFonts w:ascii="Times New Roman" w:hAnsi="Times New Roman" w:cs="Times New Roman"/>
          <w:i/>
        </w:rPr>
        <w:t>“…</w:t>
      </w:r>
      <w:r w:rsidRPr="00C538E0">
        <w:rPr>
          <w:rFonts w:ascii="Times New Roman" w:hAnsi="Times New Roman" w:cs="Times New Roman"/>
          <w:i/>
        </w:rPr>
        <w:t>destinado a la incorporación al registro municipal de edificaciones existentes ejecutadas sin permiso, sin final de obra o con incumplimientos formales vinculados a tasas y derechos de construcción.</w:t>
      </w:r>
      <w:r w:rsidR="006F341B" w:rsidRPr="00C538E0">
        <w:rPr>
          <w:rFonts w:ascii="Times New Roman" w:hAnsi="Times New Roman" w:cs="Times New Roman"/>
          <w:i/>
        </w:rPr>
        <w:t>”</w:t>
      </w:r>
      <w:r w:rsidRPr="00C538E0">
        <w:rPr>
          <w:rFonts w:ascii="Times New Roman" w:hAnsi="Times New Roman" w:cs="Times New Roman"/>
          <w:i/>
        </w:rPr>
        <w:t xml:space="preserve"> (artículo 48)</w:t>
      </w:r>
    </w:p>
    <w:p w14:paraId="730D1BBC" w14:textId="0B067FA8" w:rsidR="006C0EC9" w:rsidRPr="00C538E0" w:rsidRDefault="006C0EC9" w:rsidP="00D4258E">
      <w:pPr>
        <w:spacing w:after="0" w:line="360" w:lineRule="auto"/>
        <w:ind w:firstLine="1418"/>
        <w:jc w:val="both"/>
        <w:rPr>
          <w:rFonts w:ascii="Times New Roman" w:hAnsi="Times New Roman" w:cs="Times New Roman"/>
          <w:i/>
        </w:rPr>
      </w:pPr>
      <w:r w:rsidRPr="00C538E0">
        <w:rPr>
          <w:rFonts w:ascii="Times New Roman" w:hAnsi="Times New Roman" w:cs="Times New Roman"/>
          <w:i/>
        </w:rPr>
        <w:t>Para:</w:t>
      </w:r>
      <w:r w:rsidR="009551FC" w:rsidRPr="00C538E0">
        <w:rPr>
          <w:rFonts w:ascii="Times New Roman" w:hAnsi="Times New Roman" w:cs="Times New Roman"/>
          <w:i/>
        </w:rPr>
        <w:t xml:space="preserve"> </w:t>
      </w:r>
      <w:r w:rsidR="00D4258E" w:rsidRPr="00C538E0">
        <w:rPr>
          <w:rFonts w:ascii="Times New Roman" w:hAnsi="Times New Roman" w:cs="Times New Roman"/>
          <w:i/>
        </w:rPr>
        <w:t xml:space="preserve">“a) </w:t>
      </w:r>
      <w:r w:rsidRPr="00C538E0">
        <w:rPr>
          <w:rFonts w:ascii="Times New Roman" w:hAnsi="Times New Roman" w:cs="Times New Roman"/>
          <w:i/>
        </w:rPr>
        <w:t>Construcciones ejecutadas y nunca declaradas.</w:t>
      </w:r>
    </w:p>
    <w:p w14:paraId="58EE0131" w14:textId="1CBA799E" w:rsidR="006C0EC9" w:rsidRPr="00C538E0" w:rsidRDefault="00D4258E" w:rsidP="00D4258E">
      <w:pPr>
        <w:spacing w:after="0" w:line="360" w:lineRule="auto"/>
        <w:ind w:firstLine="1985"/>
        <w:jc w:val="both"/>
        <w:rPr>
          <w:rFonts w:ascii="Times New Roman" w:hAnsi="Times New Roman" w:cs="Times New Roman"/>
          <w:i/>
        </w:rPr>
      </w:pPr>
      <w:r w:rsidRPr="00C538E0">
        <w:rPr>
          <w:rFonts w:ascii="Times New Roman" w:hAnsi="Times New Roman" w:cs="Times New Roman"/>
          <w:i/>
        </w:rPr>
        <w:t xml:space="preserve">b) </w:t>
      </w:r>
      <w:r w:rsidR="006C0EC9" w:rsidRPr="00C538E0">
        <w:rPr>
          <w:rFonts w:ascii="Times New Roman" w:hAnsi="Times New Roman" w:cs="Times New Roman"/>
          <w:i/>
        </w:rPr>
        <w:t>Obras registradas y con tasa de permiso de edificación abonada que no cuenten con final de obra.</w:t>
      </w:r>
    </w:p>
    <w:p w14:paraId="653D834C" w14:textId="3F6066AD" w:rsidR="00EA48E6" w:rsidRDefault="00D4258E" w:rsidP="00D4258E">
      <w:pPr>
        <w:spacing w:after="0" w:line="360" w:lineRule="auto"/>
        <w:ind w:firstLine="1843"/>
        <w:jc w:val="both"/>
        <w:rPr>
          <w:rFonts w:ascii="Times New Roman" w:hAnsi="Times New Roman" w:cs="Times New Roman"/>
        </w:rPr>
      </w:pPr>
      <w:r w:rsidRPr="00C538E0">
        <w:rPr>
          <w:rFonts w:ascii="Times New Roman" w:hAnsi="Times New Roman" w:cs="Times New Roman"/>
          <w:i/>
        </w:rPr>
        <w:t xml:space="preserve">c) </w:t>
      </w:r>
      <w:r w:rsidR="006C0EC9" w:rsidRPr="00C538E0">
        <w:rPr>
          <w:rFonts w:ascii="Times New Roman" w:hAnsi="Times New Roman" w:cs="Times New Roman"/>
          <w:i/>
        </w:rPr>
        <w:t>Obras registradas sin pago total o parcial de la tasa de permiso de edificación y/o recargos</w:t>
      </w:r>
      <w:r w:rsidRPr="00C538E0">
        <w:rPr>
          <w:rFonts w:ascii="Times New Roman" w:hAnsi="Times New Roman" w:cs="Times New Roman"/>
          <w:i/>
        </w:rPr>
        <w:t>.”</w:t>
      </w:r>
      <w:r w:rsidR="006C0EC9" w:rsidRPr="006C0EC9">
        <w:rPr>
          <w:rFonts w:ascii="Times New Roman" w:hAnsi="Times New Roman" w:cs="Times New Roman"/>
        </w:rPr>
        <w:t xml:space="preserve"> (Artículo 49)</w:t>
      </w:r>
      <w:r w:rsidR="00EA48E6">
        <w:rPr>
          <w:rFonts w:ascii="Times New Roman" w:hAnsi="Times New Roman" w:cs="Times New Roman"/>
        </w:rPr>
        <w:t xml:space="preserve">. </w:t>
      </w:r>
    </w:p>
    <w:p w14:paraId="3DB0A56B" w14:textId="183285A3" w:rsidR="006C0EC9" w:rsidRPr="006C0EC9" w:rsidRDefault="00EA48E6" w:rsidP="00EA48E6">
      <w:pPr>
        <w:spacing w:after="0" w:line="360" w:lineRule="auto"/>
        <w:ind w:firstLine="1418"/>
        <w:jc w:val="both"/>
        <w:rPr>
          <w:rFonts w:ascii="Times New Roman" w:hAnsi="Times New Roman" w:cs="Times New Roman"/>
        </w:rPr>
      </w:pPr>
      <w:r>
        <w:rPr>
          <w:rFonts w:ascii="Times New Roman" w:hAnsi="Times New Roman" w:cs="Times New Roman"/>
        </w:rPr>
        <w:lastRenderedPageBreak/>
        <w:t>P</w:t>
      </w:r>
      <w:r w:rsidR="006C0EC9" w:rsidRPr="006C0EC9">
        <w:rPr>
          <w:rFonts w:ascii="Times New Roman" w:hAnsi="Times New Roman" w:cs="Times New Roman"/>
        </w:rPr>
        <w:t>lazo de un año desde la promulgación del presente decreto (artículo 52).</w:t>
      </w:r>
    </w:p>
    <w:p w14:paraId="3CC6D3EF"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 xml:space="preserve">Reglamentación: </w:t>
      </w:r>
      <w:r w:rsidRPr="00C538E0">
        <w:rPr>
          <w:rFonts w:ascii="Times New Roman" w:hAnsi="Times New Roman" w:cs="Times New Roman"/>
          <w:i/>
        </w:rPr>
        <w:t>“La Intendencia de Salto reglamentará el presente decreto, estableciendo procedimientos, documentación exigible, criterios técnicos de evaluación y topes de condonaciones y reducciones”</w:t>
      </w:r>
      <w:r w:rsidRPr="006C0EC9">
        <w:rPr>
          <w:rFonts w:ascii="Times New Roman" w:hAnsi="Times New Roman" w:cs="Times New Roman"/>
        </w:rPr>
        <w:t xml:space="preserve"> (artículo 55).</w:t>
      </w:r>
    </w:p>
    <w:p w14:paraId="32BD5E67" w14:textId="080DED79" w:rsidR="006C0EC9" w:rsidRPr="006C0EC9" w:rsidRDefault="006C0EC9" w:rsidP="001F557B">
      <w:pPr>
        <w:spacing w:after="0" w:line="360" w:lineRule="auto"/>
        <w:jc w:val="both"/>
        <w:rPr>
          <w:rFonts w:ascii="Times New Roman" w:hAnsi="Times New Roman" w:cs="Times New Roman"/>
        </w:rPr>
      </w:pPr>
      <w:r w:rsidRPr="006C0EC9">
        <w:rPr>
          <w:rFonts w:ascii="Times New Roman" w:hAnsi="Times New Roman" w:cs="Times New Roman"/>
        </w:rPr>
        <w:t>S</w:t>
      </w:r>
      <w:r w:rsidR="001F557B" w:rsidRPr="006C0EC9">
        <w:rPr>
          <w:rFonts w:ascii="Times New Roman" w:hAnsi="Times New Roman" w:cs="Times New Roman"/>
        </w:rPr>
        <w:t>ITUACIÓN</w:t>
      </w:r>
      <w:r w:rsidRPr="006C0EC9">
        <w:rPr>
          <w:rFonts w:ascii="Times New Roman" w:hAnsi="Times New Roman" w:cs="Times New Roman"/>
        </w:rPr>
        <w:t>:</w:t>
      </w:r>
    </w:p>
    <w:p w14:paraId="25DB6272" w14:textId="08941D3A"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 xml:space="preserve">Atento a diferentes razones </w:t>
      </w:r>
      <w:r w:rsidR="00EA48E6">
        <w:rPr>
          <w:rFonts w:ascii="Times New Roman" w:hAnsi="Times New Roman" w:cs="Times New Roman"/>
        </w:rPr>
        <w:t>(</w:t>
      </w:r>
      <w:r w:rsidRPr="006C0EC9">
        <w:rPr>
          <w:rFonts w:ascii="Times New Roman" w:hAnsi="Times New Roman" w:cs="Times New Roman"/>
        </w:rPr>
        <w:t>falta de inspección, irregularidades en las construcciones, escases de información sobre</w:t>
      </w:r>
      <w:r w:rsidR="00D4258E">
        <w:rPr>
          <w:rFonts w:ascii="Times New Roman" w:hAnsi="Times New Roman" w:cs="Times New Roman"/>
        </w:rPr>
        <w:t xml:space="preserve"> las</w:t>
      </w:r>
      <w:r w:rsidRPr="006C0EC9">
        <w:rPr>
          <w:rFonts w:ascii="Times New Roman" w:hAnsi="Times New Roman" w:cs="Times New Roman"/>
        </w:rPr>
        <w:t xml:space="preserve"> irregularidades y formas de controles, etc</w:t>
      </w:r>
      <w:r w:rsidR="00EA48E6">
        <w:rPr>
          <w:rFonts w:ascii="Times New Roman" w:hAnsi="Times New Roman" w:cs="Times New Roman"/>
        </w:rPr>
        <w:t>.)</w:t>
      </w:r>
      <w:r w:rsidRPr="006C0EC9">
        <w:rPr>
          <w:rFonts w:ascii="Times New Roman" w:hAnsi="Times New Roman" w:cs="Times New Roman"/>
        </w:rPr>
        <w:t>, es clara la existencia de una serie de irregularidades con respecto a las construcciones, sus respectivas habilitaciones y eventuales regularizaciones.</w:t>
      </w:r>
    </w:p>
    <w:p w14:paraId="6C5C7EC3"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Implica no solo un potencial peligro por los daños que se puedan causar, las consecuencias en la urbanización que puedan causar en las inundaciones, enchorradas, construcciones irregulares, tanto en la edificación como en los lugares donde se encuentran, etc.</w:t>
      </w:r>
    </w:p>
    <w:p w14:paraId="3377E664" w14:textId="4C4D93B4" w:rsidR="006C0EC9" w:rsidRPr="006C0EC9" w:rsidRDefault="006C0EC9" w:rsidP="001F557B">
      <w:pPr>
        <w:spacing w:after="0" w:line="360" w:lineRule="auto"/>
        <w:jc w:val="both"/>
        <w:rPr>
          <w:rFonts w:ascii="Times New Roman" w:hAnsi="Times New Roman" w:cs="Times New Roman"/>
        </w:rPr>
      </w:pPr>
      <w:r w:rsidRPr="006C0EC9">
        <w:rPr>
          <w:rFonts w:ascii="Times New Roman" w:hAnsi="Times New Roman" w:cs="Times New Roman"/>
        </w:rPr>
        <w:t>B</w:t>
      </w:r>
      <w:r w:rsidR="001F557B" w:rsidRPr="006C0EC9">
        <w:rPr>
          <w:rFonts w:ascii="Times New Roman" w:hAnsi="Times New Roman" w:cs="Times New Roman"/>
        </w:rPr>
        <w:t>ENEFICIOS</w:t>
      </w:r>
      <w:r w:rsidRPr="006C0EC9">
        <w:rPr>
          <w:rFonts w:ascii="Times New Roman" w:hAnsi="Times New Roman" w:cs="Times New Roman"/>
        </w:rPr>
        <w:t>:</w:t>
      </w:r>
    </w:p>
    <w:p w14:paraId="19CE655E"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La concesión de un plazo para regularizar las construcciones, implica no solo una mejora en la calidad de urbanización en el departamento de Salto, pues se aplica en la zona urbana y rural, en el marco de la Ley 18.308, sino también un control en la planificación a corto, mediano y largo plazo.</w:t>
      </w:r>
    </w:p>
    <w:p w14:paraId="1E13953A"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Debe ajustarse en dos aspectos: el plazo y la reglamentación.</w:t>
      </w:r>
    </w:p>
    <w:p w14:paraId="70508FE2" w14:textId="4249DD4E"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a) Plazo: se entiende que el plazo es acotado y debería dejar la posibilidad de una prórroga que podría ampliarse, pudiendo ser de 12 meses más. Se especifica acá 12 meses, nosotros hacemos una modesta sugerencia de 24 meses en total.</w:t>
      </w:r>
    </w:p>
    <w:p w14:paraId="5DACCBAF" w14:textId="066EAC16"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b) Reglamentación: La redacción no es clara, pues en realidad, establece dos plazos: el primero, se inicia con la promulgación del decreto de presupuesto y el segundo con la reglamentación (aun cuando no se disponga expresamente)</w:t>
      </w:r>
      <w:r w:rsidR="00BD3951">
        <w:rPr>
          <w:rFonts w:ascii="Times New Roman" w:hAnsi="Times New Roman" w:cs="Times New Roman"/>
        </w:rPr>
        <w:t>.</w:t>
      </w:r>
    </w:p>
    <w:p w14:paraId="490ED8B5"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Se entiende que el plazo de la vigencia debe comenzar desde la fecha de la vigencia de la reglamentación y a su vez que esta no puede realizarse en un plazo no mayor a los sesenta días, desde la promulgación del presente decreto.</w:t>
      </w:r>
    </w:p>
    <w:p w14:paraId="1B93E8E5" w14:textId="77777777" w:rsidR="00320905"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El tercero y definitivo que vamos a opinar, me voy a referir al artículo</w:t>
      </w:r>
      <w:r w:rsidR="00320905">
        <w:rPr>
          <w:rFonts w:ascii="Times New Roman" w:hAnsi="Times New Roman" w:cs="Times New Roman"/>
        </w:rPr>
        <w:t xml:space="preserve"> </w:t>
      </w:r>
      <w:r w:rsidRPr="006C0EC9">
        <w:rPr>
          <w:rFonts w:ascii="Times New Roman" w:hAnsi="Times New Roman" w:cs="Times New Roman"/>
        </w:rPr>
        <w:t xml:space="preserve">62 </w:t>
      </w:r>
      <w:r w:rsidR="00320905">
        <w:rPr>
          <w:rFonts w:ascii="Times New Roman" w:hAnsi="Times New Roman" w:cs="Times New Roman"/>
        </w:rPr>
        <w:t xml:space="preserve">que tiene que ver con la </w:t>
      </w:r>
      <w:r w:rsidRPr="006C0EC9">
        <w:rPr>
          <w:rFonts w:ascii="Times New Roman" w:hAnsi="Times New Roman" w:cs="Times New Roman"/>
        </w:rPr>
        <w:t>Cartera de Tierras</w:t>
      </w:r>
      <w:r w:rsidR="00320905">
        <w:rPr>
          <w:rFonts w:ascii="Times New Roman" w:hAnsi="Times New Roman" w:cs="Times New Roman"/>
        </w:rPr>
        <w:t>.</w:t>
      </w:r>
    </w:p>
    <w:p w14:paraId="6200C2EA" w14:textId="5BC5E961" w:rsidR="006C0EC9" w:rsidRPr="00C538E0" w:rsidRDefault="00320905" w:rsidP="006C0EC9">
      <w:pPr>
        <w:spacing w:after="0" w:line="360" w:lineRule="auto"/>
        <w:ind w:firstLine="1418"/>
        <w:jc w:val="both"/>
        <w:rPr>
          <w:rFonts w:ascii="Times New Roman" w:hAnsi="Times New Roman" w:cs="Times New Roman"/>
          <w:i/>
        </w:rPr>
      </w:pPr>
      <w:r>
        <w:rPr>
          <w:rFonts w:ascii="Times New Roman" w:hAnsi="Times New Roman" w:cs="Times New Roman"/>
        </w:rPr>
        <w:lastRenderedPageBreak/>
        <w:t>El artículo 62 Cartera de Tierras:</w:t>
      </w:r>
      <w:r w:rsidR="006C0EC9" w:rsidRPr="006C0EC9">
        <w:rPr>
          <w:rFonts w:ascii="Times New Roman" w:hAnsi="Times New Roman" w:cs="Times New Roman"/>
        </w:rPr>
        <w:t xml:space="preserve"> </w:t>
      </w:r>
      <w:r w:rsidR="006C0EC9" w:rsidRPr="00C538E0">
        <w:rPr>
          <w:rFonts w:ascii="Times New Roman" w:hAnsi="Times New Roman" w:cs="Times New Roman"/>
          <w:i/>
        </w:rPr>
        <w:t>“Para el caso de que el porcentaje previsto en la Ley 18.308 no resulte adecuado en función de los planes y/o programas de vivienda interés social del gobierno departamental, autorizarse a exigir que la contraprestación se efectúe en dinero.</w:t>
      </w:r>
    </w:p>
    <w:p w14:paraId="524278B4" w14:textId="31267ACB" w:rsidR="006C0EC9" w:rsidRPr="006C0EC9" w:rsidRDefault="006C0EC9" w:rsidP="006C0EC9">
      <w:pPr>
        <w:spacing w:after="0" w:line="360" w:lineRule="auto"/>
        <w:ind w:firstLine="1418"/>
        <w:jc w:val="both"/>
        <w:rPr>
          <w:rFonts w:ascii="Times New Roman" w:hAnsi="Times New Roman" w:cs="Times New Roman"/>
        </w:rPr>
      </w:pPr>
      <w:r w:rsidRPr="00C538E0">
        <w:rPr>
          <w:rFonts w:ascii="Times New Roman" w:hAnsi="Times New Roman" w:cs="Times New Roman"/>
          <w:i/>
        </w:rPr>
        <w:t>El producido de tales ingresos será destinado exclusivamente a la cartera de tierras de la Intendencia de Salto, con el fin de adquirir predios adecuados para el desarrollo de proyectos habitacionales</w:t>
      </w:r>
      <w:r w:rsidR="00E72565" w:rsidRPr="00C538E0">
        <w:rPr>
          <w:rFonts w:ascii="Times New Roman" w:hAnsi="Times New Roman" w:cs="Times New Roman"/>
          <w:i/>
        </w:rPr>
        <w:t>”</w:t>
      </w:r>
      <w:r w:rsidRPr="00C538E0">
        <w:rPr>
          <w:rFonts w:ascii="Times New Roman" w:hAnsi="Times New Roman" w:cs="Times New Roman"/>
          <w:i/>
        </w:rPr>
        <w:t>.</w:t>
      </w:r>
    </w:p>
    <w:p w14:paraId="5B1D683B"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Se debe aclarar a qué porcentaje se trata, especificando el número de artículo de la Ley 18.308.</w:t>
      </w:r>
    </w:p>
    <w:p w14:paraId="12348D48" w14:textId="179A9AD4"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Se debe dirigir a la cartera de tierras, genéricamente</w:t>
      </w:r>
      <w:r w:rsidR="003F30CE">
        <w:rPr>
          <w:rFonts w:ascii="Times New Roman" w:hAnsi="Times New Roman" w:cs="Times New Roman"/>
        </w:rPr>
        <w:t>,</w:t>
      </w:r>
      <w:r w:rsidRPr="006C0EC9">
        <w:rPr>
          <w:rFonts w:ascii="Times New Roman" w:hAnsi="Times New Roman" w:cs="Times New Roman"/>
        </w:rPr>
        <w:t xml:space="preserve"> y no especificar cuál es el destino</w:t>
      </w:r>
      <w:r w:rsidR="00E72565">
        <w:rPr>
          <w:rFonts w:ascii="Times New Roman" w:hAnsi="Times New Roman" w:cs="Times New Roman"/>
        </w:rPr>
        <w:t>…</w:t>
      </w:r>
    </w:p>
    <w:p w14:paraId="051CC193" w14:textId="77777777" w:rsidR="006C0EC9" w:rsidRPr="0087716E" w:rsidRDefault="006C0EC9" w:rsidP="006C0EC9">
      <w:pPr>
        <w:spacing w:after="0" w:line="360" w:lineRule="auto"/>
        <w:ind w:firstLine="1418"/>
        <w:jc w:val="both"/>
        <w:rPr>
          <w:rFonts w:ascii="Times New Roman" w:hAnsi="Times New Roman" w:cs="Times New Roman"/>
          <w:i/>
        </w:rPr>
      </w:pPr>
      <w:r w:rsidRPr="0087716E">
        <w:rPr>
          <w:rFonts w:ascii="Times New Roman" w:hAnsi="Times New Roman" w:cs="Times New Roman"/>
          <w:i/>
        </w:rPr>
        <w:t>c) La venta de terrenos a cooperativas de vivienda u otras modalidades colectivas, reconocidas, cuya enajenación se realice en el marco de políticas habitacionales departamentales.</w:t>
      </w:r>
    </w:p>
    <w:p w14:paraId="3B3AE3A4" w14:textId="03A61A3B"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El texto de la Resolución n.</w:t>
      </w:r>
      <w:r w:rsidR="00E72565">
        <w:rPr>
          <w:rFonts w:ascii="Times New Roman" w:hAnsi="Times New Roman" w:cs="Times New Roman"/>
        </w:rPr>
        <w:t>º</w:t>
      </w:r>
      <w:r w:rsidRPr="006C0EC9">
        <w:rPr>
          <w:rFonts w:ascii="Times New Roman" w:hAnsi="Times New Roman" w:cs="Times New Roman"/>
        </w:rPr>
        <w:t xml:space="preserve"> 348/2019 es el siguiente:</w:t>
      </w:r>
    </w:p>
    <w:p w14:paraId="5D3BF01B" w14:textId="0186F24E" w:rsidR="006C0EC9" w:rsidRPr="0087716E" w:rsidRDefault="006C0EC9" w:rsidP="006C0EC9">
      <w:pPr>
        <w:spacing w:after="0" w:line="360" w:lineRule="auto"/>
        <w:ind w:firstLine="1418"/>
        <w:jc w:val="both"/>
        <w:rPr>
          <w:rFonts w:ascii="Times New Roman" w:hAnsi="Times New Roman" w:cs="Times New Roman"/>
          <w:i/>
        </w:rPr>
      </w:pPr>
      <w:r w:rsidRPr="0087716E">
        <w:rPr>
          <w:rFonts w:ascii="Times New Roman" w:hAnsi="Times New Roman" w:cs="Times New Roman"/>
          <w:i/>
        </w:rPr>
        <w:t>“Art. 1</w:t>
      </w:r>
      <w:r w:rsidR="00E72565" w:rsidRPr="0087716E">
        <w:rPr>
          <w:rFonts w:ascii="Times New Roman" w:hAnsi="Times New Roman" w:cs="Times New Roman"/>
          <w:i/>
        </w:rPr>
        <w:t>º</w:t>
      </w:r>
      <w:r w:rsidRPr="0087716E">
        <w:rPr>
          <w:rFonts w:ascii="Times New Roman" w:hAnsi="Times New Roman" w:cs="Times New Roman"/>
          <w:i/>
        </w:rPr>
        <w:t>.- Créase el Fondo de Gestión Territorial del Departamento de Salto.</w:t>
      </w:r>
    </w:p>
    <w:p w14:paraId="5F771A5E" w14:textId="77777777" w:rsidR="006C0EC9" w:rsidRPr="0087716E" w:rsidRDefault="006C0EC9" w:rsidP="006C0EC9">
      <w:pPr>
        <w:spacing w:after="0" w:line="360" w:lineRule="auto"/>
        <w:ind w:firstLine="1418"/>
        <w:jc w:val="both"/>
        <w:rPr>
          <w:rFonts w:ascii="Times New Roman" w:hAnsi="Times New Roman" w:cs="Times New Roman"/>
          <w:i/>
        </w:rPr>
      </w:pPr>
      <w:r w:rsidRPr="0087716E">
        <w:rPr>
          <w:rFonts w:ascii="Times New Roman" w:hAnsi="Times New Roman" w:cs="Times New Roman"/>
          <w:i/>
        </w:rPr>
        <w:t>Los recursos del Fondo de Gestión Territorial se aplicarán para el desarrollo territorial y la implementación de los planes y demás instrumentos de ordenamiento territorial, para actuaciones de carácter social o ambiental o para programas de vivienda de interés social.</w:t>
      </w:r>
    </w:p>
    <w:p w14:paraId="773B6AD3" w14:textId="18CF53EA" w:rsidR="006C0EC9" w:rsidRPr="0087716E" w:rsidRDefault="006C0EC9" w:rsidP="006C0EC9">
      <w:pPr>
        <w:spacing w:after="0" w:line="360" w:lineRule="auto"/>
        <w:ind w:firstLine="1418"/>
        <w:jc w:val="both"/>
        <w:rPr>
          <w:rFonts w:ascii="Times New Roman" w:hAnsi="Times New Roman" w:cs="Times New Roman"/>
          <w:i/>
        </w:rPr>
      </w:pPr>
      <w:r w:rsidRPr="0087716E">
        <w:rPr>
          <w:rFonts w:ascii="Times New Roman" w:hAnsi="Times New Roman" w:cs="Times New Roman"/>
          <w:i/>
        </w:rPr>
        <w:t>Art. 2º.- Serán recursos del Fondo de Gestión Territorial:</w:t>
      </w:r>
    </w:p>
    <w:p w14:paraId="3D7E2952" w14:textId="77777777" w:rsidR="006C0EC9" w:rsidRPr="0087716E" w:rsidRDefault="006C0EC9" w:rsidP="006C0EC9">
      <w:pPr>
        <w:numPr>
          <w:ilvl w:val="0"/>
          <w:numId w:val="8"/>
        </w:numPr>
        <w:spacing w:after="0" w:line="360" w:lineRule="auto"/>
        <w:jc w:val="both"/>
        <w:rPr>
          <w:rFonts w:ascii="Times New Roman" w:hAnsi="Times New Roman" w:cs="Times New Roman"/>
          <w:i/>
        </w:rPr>
      </w:pPr>
      <w:r w:rsidRPr="0087716E">
        <w:rPr>
          <w:rFonts w:ascii="Times New Roman" w:hAnsi="Times New Roman" w:cs="Times New Roman"/>
          <w:i/>
        </w:rPr>
        <w:t>Los montos percibidos por retornos de mayor valor inmobiliario;</w:t>
      </w:r>
    </w:p>
    <w:p w14:paraId="2C04149E" w14:textId="77777777" w:rsidR="006C0EC9" w:rsidRPr="0087716E" w:rsidRDefault="006C0EC9" w:rsidP="006C0EC9">
      <w:pPr>
        <w:numPr>
          <w:ilvl w:val="0"/>
          <w:numId w:val="8"/>
        </w:numPr>
        <w:spacing w:after="0" w:line="360" w:lineRule="auto"/>
        <w:jc w:val="both"/>
        <w:rPr>
          <w:rFonts w:ascii="Times New Roman" w:hAnsi="Times New Roman" w:cs="Times New Roman"/>
          <w:i/>
        </w:rPr>
      </w:pPr>
      <w:r w:rsidRPr="0087716E">
        <w:rPr>
          <w:rFonts w:ascii="Times New Roman" w:hAnsi="Times New Roman" w:cs="Times New Roman"/>
          <w:i/>
        </w:rPr>
        <w:t>Las asignaciones presupuestales;</w:t>
      </w:r>
    </w:p>
    <w:p w14:paraId="3397C578" w14:textId="77777777" w:rsidR="006C0EC9" w:rsidRPr="0087716E" w:rsidRDefault="006C0EC9" w:rsidP="006C0EC9">
      <w:pPr>
        <w:numPr>
          <w:ilvl w:val="0"/>
          <w:numId w:val="8"/>
        </w:numPr>
        <w:spacing w:after="0" w:line="360" w:lineRule="auto"/>
        <w:jc w:val="both"/>
        <w:rPr>
          <w:rFonts w:ascii="Times New Roman" w:hAnsi="Times New Roman" w:cs="Times New Roman"/>
          <w:i/>
        </w:rPr>
      </w:pPr>
      <w:r w:rsidRPr="0087716E">
        <w:rPr>
          <w:rFonts w:ascii="Times New Roman" w:hAnsi="Times New Roman" w:cs="Times New Roman"/>
          <w:i/>
        </w:rPr>
        <w:t>Los ingresos producto de sanciones por contravención a las normas territoriales;</w:t>
      </w:r>
    </w:p>
    <w:p w14:paraId="607F5ECA" w14:textId="77777777" w:rsidR="006C0EC9" w:rsidRPr="0087716E" w:rsidRDefault="006C0EC9" w:rsidP="006C0EC9">
      <w:pPr>
        <w:numPr>
          <w:ilvl w:val="0"/>
          <w:numId w:val="8"/>
        </w:numPr>
        <w:spacing w:after="0" w:line="360" w:lineRule="auto"/>
        <w:jc w:val="both"/>
        <w:rPr>
          <w:rFonts w:ascii="Times New Roman" w:hAnsi="Times New Roman" w:cs="Times New Roman"/>
          <w:i/>
        </w:rPr>
      </w:pPr>
      <w:r w:rsidRPr="0087716E">
        <w:rPr>
          <w:rFonts w:ascii="Times New Roman" w:hAnsi="Times New Roman" w:cs="Times New Roman"/>
          <w:i/>
        </w:rPr>
        <w:t>El producto de la venta de inmuebles de la Cartera de Tierras o la renta producida por dichos inmuebles.</w:t>
      </w:r>
    </w:p>
    <w:p w14:paraId="11644F31" w14:textId="37B70FE0" w:rsidR="006C0EC9" w:rsidRPr="006C0EC9" w:rsidRDefault="006C0EC9" w:rsidP="006C0EC9">
      <w:pPr>
        <w:spacing w:after="0" w:line="360" w:lineRule="auto"/>
        <w:ind w:firstLine="1418"/>
        <w:jc w:val="both"/>
        <w:rPr>
          <w:rFonts w:ascii="Times New Roman" w:hAnsi="Times New Roman" w:cs="Times New Roman"/>
        </w:rPr>
      </w:pPr>
      <w:r w:rsidRPr="0087716E">
        <w:rPr>
          <w:rFonts w:ascii="Times New Roman" w:hAnsi="Times New Roman" w:cs="Times New Roman"/>
          <w:i/>
        </w:rPr>
        <w:t xml:space="preserve">Art. </w:t>
      </w:r>
      <w:proofErr w:type="gramStart"/>
      <w:r w:rsidRPr="0087716E">
        <w:rPr>
          <w:rFonts w:ascii="Times New Roman" w:hAnsi="Times New Roman" w:cs="Times New Roman"/>
          <w:i/>
        </w:rPr>
        <w:t>3</w:t>
      </w:r>
      <w:r w:rsidR="00E72565" w:rsidRPr="0087716E">
        <w:rPr>
          <w:rFonts w:ascii="Times New Roman" w:hAnsi="Times New Roman" w:cs="Times New Roman"/>
          <w:i/>
        </w:rPr>
        <w:t>.</w:t>
      </w:r>
      <w:r w:rsidRPr="0087716E">
        <w:rPr>
          <w:rFonts w:ascii="Times New Roman" w:hAnsi="Times New Roman" w:cs="Times New Roman"/>
          <w:i/>
        </w:rPr>
        <w:t>º.-</w:t>
      </w:r>
      <w:proofErr w:type="gramEnd"/>
      <w:r w:rsidRPr="0087716E">
        <w:rPr>
          <w:rFonts w:ascii="Times New Roman" w:hAnsi="Times New Roman" w:cs="Times New Roman"/>
          <w:i/>
        </w:rPr>
        <w:t xml:space="preserve"> La Ordenanza Departamental de Ordenamiento Territorial y Desarrollo Sostenible, en trámite de elaboración, establecerá la fecha de constitución </w:t>
      </w:r>
      <w:r w:rsidRPr="0087716E">
        <w:rPr>
          <w:rFonts w:ascii="Times New Roman" w:hAnsi="Times New Roman" w:cs="Times New Roman"/>
          <w:i/>
        </w:rPr>
        <w:lastRenderedPageBreak/>
        <w:t>efectiva del Fondo de Gestión Territorial que por esta norma se crea, su funcionamiento y demás condiciones pertinentes</w:t>
      </w:r>
      <w:r w:rsidR="00351637" w:rsidRPr="0087716E">
        <w:rPr>
          <w:rFonts w:ascii="Times New Roman" w:hAnsi="Times New Roman" w:cs="Times New Roman"/>
          <w:i/>
        </w:rPr>
        <w:t>”</w:t>
      </w:r>
      <w:r w:rsidRPr="006C0EC9">
        <w:rPr>
          <w:rFonts w:ascii="Times New Roman" w:hAnsi="Times New Roman" w:cs="Times New Roman"/>
        </w:rPr>
        <w:t>.</w:t>
      </w:r>
    </w:p>
    <w:p w14:paraId="503EBC2E" w14:textId="77777777" w:rsidR="006C0EC9" w:rsidRPr="006C0EC9" w:rsidRDefault="006C0EC9" w:rsidP="006C0EC9">
      <w:pPr>
        <w:spacing w:after="0" w:line="360" w:lineRule="auto"/>
        <w:ind w:firstLine="1418"/>
        <w:jc w:val="both"/>
        <w:rPr>
          <w:rFonts w:ascii="Times New Roman" w:hAnsi="Times New Roman" w:cs="Times New Roman"/>
        </w:rPr>
      </w:pPr>
      <w:r w:rsidRPr="006C0EC9">
        <w:rPr>
          <w:rFonts w:ascii="Times New Roman" w:hAnsi="Times New Roman" w:cs="Times New Roman"/>
        </w:rPr>
        <w:t xml:space="preserve">Dos apreciaciones para hacer: </w:t>
      </w:r>
    </w:p>
    <w:p w14:paraId="11C5FF17" w14:textId="65C41490" w:rsidR="006C0EC9" w:rsidRPr="00351637" w:rsidRDefault="006C0EC9" w:rsidP="00351637">
      <w:pPr>
        <w:pStyle w:val="Prrafodelista"/>
        <w:numPr>
          <w:ilvl w:val="0"/>
          <w:numId w:val="9"/>
        </w:numPr>
        <w:spacing w:after="0" w:line="360" w:lineRule="auto"/>
        <w:ind w:left="0" w:firstLine="1418"/>
        <w:jc w:val="both"/>
        <w:rPr>
          <w:rFonts w:ascii="Times New Roman" w:hAnsi="Times New Roman" w:cs="Times New Roman"/>
        </w:rPr>
      </w:pPr>
      <w:r w:rsidRPr="00351637">
        <w:rPr>
          <w:rFonts w:ascii="Times New Roman" w:hAnsi="Times New Roman" w:cs="Times New Roman"/>
        </w:rPr>
        <w:t xml:space="preserve">El texto coincide con el texto de la Resolución </w:t>
      </w:r>
      <w:r w:rsidR="00351637" w:rsidRPr="00351637">
        <w:rPr>
          <w:rFonts w:ascii="Times New Roman" w:hAnsi="Times New Roman" w:cs="Times New Roman"/>
        </w:rPr>
        <w:t>n</w:t>
      </w:r>
      <w:r w:rsidRPr="00351637">
        <w:rPr>
          <w:rFonts w:ascii="Times New Roman" w:hAnsi="Times New Roman" w:cs="Times New Roman"/>
        </w:rPr>
        <w:t>.º 348/2019 que creó el Fondo de Gestión Territorial del Departamento de Salto, pero el destino es mucho más amplio, pues implica un enfoque de desarrollo territorial y no un enfoque habitacional.</w:t>
      </w:r>
    </w:p>
    <w:p w14:paraId="73D7C8AE" w14:textId="2F100789" w:rsidR="006C0EC9" w:rsidRPr="006C0EC9" w:rsidRDefault="006C0EC9" w:rsidP="00351637">
      <w:pPr>
        <w:numPr>
          <w:ilvl w:val="0"/>
          <w:numId w:val="9"/>
        </w:numPr>
        <w:spacing w:after="0" w:line="360" w:lineRule="auto"/>
        <w:ind w:left="0" w:firstLine="1418"/>
        <w:jc w:val="both"/>
        <w:rPr>
          <w:rFonts w:ascii="Times New Roman" w:hAnsi="Times New Roman" w:cs="Times New Roman"/>
        </w:rPr>
      </w:pPr>
      <w:r w:rsidRPr="006C0EC9">
        <w:rPr>
          <w:rFonts w:ascii="Times New Roman" w:hAnsi="Times New Roman" w:cs="Times New Roman"/>
        </w:rPr>
        <w:t>Implica la derogación del Fondo de Gestión Territorial, cuyo objetivo es mucho más amplio que el que se encuentra en la redacción del Artículo 64, que se había efectuado en el marco del cumplimiento de un convenio con el Ministerio de Vivienda y Medio Ambiente.</w:t>
      </w:r>
    </w:p>
    <w:p w14:paraId="383AA54F" w14:textId="3FCDD1FB" w:rsidR="006C0EC9" w:rsidRPr="006C0EC9" w:rsidRDefault="006C0EC9" w:rsidP="00351637">
      <w:pPr>
        <w:numPr>
          <w:ilvl w:val="0"/>
          <w:numId w:val="9"/>
        </w:numPr>
        <w:spacing w:after="0" w:line="360" w:lineRule="auto"/>
        <w:ind w:left="0" w:firstLine="1418"/>
        <w:jc w:val="both"/>
        <w:rPr>
          <w:rFonts w:ascii="Times New Roman" w:hAnsi="Times New Roman" w:cs="Times New Roman"/>
        </w:rPr>
      </w:pPr>
      <w:r w:rsidRPr="006C0EC9">
        <w:rPr>
          <w:rFonts w:ascii="Times New Roman" w:hAnsi="Times New Roman" w:cs="Times New Roman"/>
        </w:rPr>
        <w:t xml:space="preserve">Asimismo, la aprobación de esta norma también implica un freno para la elaboración de la Ordenanza del Departamento de Ordenamiento </w:t>
      </w:r>
      <w:r w:rsidR="002B1551">
        <w:rPr>
          <w:rFonts w:ascii="Times New Roman" w:hAnsi="Times New Roman" w:cs="Times New Roman"/>
        </w:rPr>
        <w:t>T</w:t>
      </w:r>
      <w:r w:rsidRPr="006C0EC9">
        <w:rPr>
          <w:rFonts w:ascii="Times New Roman" w:hAnsi="Times New Roman" w:cs="Times New Roman"/>
        </w:rPr>
        <w:t>erritorial y Desarrollo Sostenible, que se encuentra suspendida su implementación desde hace años y continuará sin poder establecer un objetivo claro en una política de urbanización.</w:t>
      </w:r>
    </w:p>
    <w:p w14:paraId="2A6920D6" w14:textId="231FD662" w:rsidR="007F5713" w:rsidRPr="00EF1021" w:rsidRDefault="007F5713" w:rsidP="001F557B">
      <w:pPr>
        <w:spacing w:after="0" w:line="360" w:lineRule="auto"/>
        <w:rPr>
          <w:rFonts w:ascii="Times New Roman" w:hAnsi="Times New Roman" w:cs="Times New Roman"/>
          <w:lang w:val="es-MX"/>
        </w:rPr>
      </w:pPr>
      <w:r w:rsidRPr="00EF1021">
        <w:rPr>
          <w:rFonts w:ascii="Times New Roman" w:hAnsi="Times New Roman" w:cs="Times New Roman"/>
          <w:lang w:val="es-MX"/>
        </w:rPr>
        <w:t>CONCEPTOS A TENER EN CUENTA:</w:t>
      </w:r>
    </w:p>
    <w:p w14:paraId="1E1D7D1F" w14:textId="77777777" w:rsidR="007F5713" w:rsidRPr="00EF1021" w:rsidRDefault="007F5713" w:rsidP="001F557B">
      <w:pPr>
        <w:spacing w:after="0" w:line="360" w:lineRule="auto"/>
        <w:rPr>
          <w:rFonts w:ascii="Times New Roman" w:hAnsi="Times New Roman" w:cs="Times New Roman"/>
          <w:u w:val="single"/>
          <w:lang w:val="es-MX"/>
        </w:rPr>
      </w:pPr>
      <w:r w:rsidRPr="00EF1021">
        <w:rPr>
          <w:rFonts w:ascii="Times New Roman" w:hAnsi="Times New Roman" w:cs="Times New Roman"/>
          <w:u w:val="single"/>
          <w:lang w:val="es-MX"/>
        </w:rPr>
        <w:t>CARTERA DE TIERRAS (ART. 67 LEY 18.308)</w:t>
      </w:r>
    </w:p>
    <w:p w14:paraId="6C55DDC2" w14:textId="2634636E" w:rsidR="007F5713" w:rsidRPr="008527EA" w:rsidRDefault="001F557B" w:rsidP="007F5713">
      <w:pPr>
        <w:spacing w:after="0" w:line="360" w:lineRule="auto"/>
        <w:ind w:firstLine="1418"/>
        <w:jc w:val="both"/>
        <w:rPr>
          <w:rFonts w:ascii="Times New Roman" w:hAnsi="Times New Roman" w:cs="Times New Roman"/>
          <w:i/>
          <w:lang w:val="es-MX"/>
        </w:rPr>
      </w:pPr>
      <w:r w:rsidRPr="008527EA">
        <w:rPr>
          <w:rFonts w:ascii="Times New Roman" w:hAnsi="Times New Roman" w:cs="Times New Roman"/>
          <w:i/>
          <w:lang w:val="es-MX"/>
        </w:rPr>
        <w:t>“</w:t>
      </w:r>
      <w:r w:rsidR="007F5713" w:rsidRPr="008527EA">
        <w:rPr>
          <w:rFonts w:ascii="Times New Roman" w:hAnsi="Times New Roman" w:cs="Times New Roman"/>
          <w:i/>
          <w:lang w:val="es-MX"/>
        </w:rPr>
        <w:t xml:space="preserve">El concepto de Cartera de Tierras refiere al conjunto de inmuebles, edificados o no, propiedad de un gobierno departamental, disponibles para ser utilizados en el cumplimiento de políticas sectoriales, instrumentos de ordenamiento territorial y desarrollo sostenible. </w:t>
      </w:r>
    </w:p>
    <w:p w14:paraId="352950F7" w14:textId="77777777" w:rsidR="007F5713" w:rsidRPr="00EF1021" w:rsidRDefault="007F5713" w:rsidP="001F557B">
      <w:pPr>
        <w:spacing w:after="0" w:line="360" w:lineRule="auto"/>
        <w:jc w:val="both"/>
        <w:rPr>
          <w:rFonts w:ascii="Times New Roman" w:hAnsi="Times New Roman" w:cs="Times New Roman"/>
          <w:lang w:val="es-MX"/>
        </w:rPr>
      </w:pPr>
      <w:r w:rsidRPr="00EF1021">
        <w:rPr>
          <w:rFonts w:ascii="Times New Roman" w:hAnsi="Times New Roman" w:cs="Times New Roman"/>
          <w:u w:val="single"/>
          <w:lang w:val="es-MX"/>
        </w:rPr>
        <w:t>FONDO DE GESTIÓN TERRITORIAL (ART. 46 LEY 18.308)</w:t>
      </w:r>
    </w:p>
    <w:p w14:paraId="0D13E661" w14:textId="774603D6" w:rsidR="007F5713" w:rsidRPr="008527EA" w:rsidRDefault="007F5713" w:rsidP="007F5713">
      <w:pPr>
        <w:spacing w:after="0" w:line="360" w:lineRule="auto"/>
        <w:ind w:firstLine="1418"/>
        <w:jc w:val="both"/>
        <w:rPr>
          <w:rFonts w:ascii="Times New Roman" w:hAnsi="Times New Roman" w:cs="Times New Roman"/>
          <w:i/>
          <w:lang w:val="es-UY"/>
        </w:rPr>
      </w:pPr>
      <w:r w:rsidRPr="008527EA">
        <w:rPr>
          <w:rFonts w:ascii="Times New Roman" w:hAnsi="Times New Roman" w:cs="Times New Roman"/>
          <w:i/>
          <w:lang w:val="es-MX"/>
        </w:rPr>
        <w:t xml:space="preserve">“El Fondo de Gestión Territorial </w:t>
      </w:r>
      <w:r w:rsidR="001F557B" w:rsidRPr="008527EA">
        <w:rPr>
          <w:rFonts w:ascii="Times New Roman" w:hAnsi="Times New Roman" w:cs="Times New Roman"/>
          <w:i/>
          <w:lang w:val="es-MX"/>
        </w:rPr>
        <w:t>(fgt) e</w:t>
      </w:r>
      <w:r w:rsidRPr="008527EA">
        <w:rPr>
          <w:rFonts w:ascii="Times New Roman" w:hAnsi="Times New Roman" w:cs="Times New Roman"/>
          <w:i/>
          <w:lang w:val="es-MX"/>
        </w:rPr>
        <w:t>s el caudal de recursos económicos con que cuentan</w:t>
      </w:r>
      <w:r w:rsidR="001F557B" w:rsidRPr="008527EA">
        <w:rPr>
          <w:rFonts w:ascii="Times New Roman" w:hAnsi="Times New Roman" w:cs="Times New Roman"/>
          <w:i/>
          <w:lang w:val="es-MX"/>
        </w:rPr>
        <w:t xml:space="preserve"> los gobiernos departamentales, y el </w:t>
      </w:r>
      <w:r w:rsidRPr="008527EA">
        <w:rPr>
          <w:rFonts w:ascii="Times New Roman" w:hAnsi="Times New Roman" w:cs="Times New Roman"/>
          <w:i/>
          <w:lang w:val="es-MX"/>
        </w:rPr>
        <w:t xml:space="preserve">“Fondo de Gestión Urbana”, </w:t>
      </w:r>
      <w:r w:rsidR="001F557B" w:rsidRPr="008527EA">
        <w:rPr>
          <w:rFonts w:ascii="Times New Roman" w:hAnsi="Times New Roman" w:cs="Times New Roman"/>
          <w:i/>
          <w:lang w:val="es-MX"/>
        </w:rPr>
        <w:t>pero entendemos que el término T</w:t>
      </w:r>
      <w:r w:rsidRPr="008527EA">
        <w:rPr>
          <w:rFonts w:ascii="Times New Roman" w:hAnsi="Times New Roman" w:cs="Times New Roman"/>
          <w:i/>
          <w:lang w:val="es-MX"/>
        </w:rPr>
        <w:t xml:space="preserve">erritorial es más adecuado, ya que define una escala mayor de implementación, no quedando restringida al suelo urbano. </w:t>
      </w:r>
    </w:p>
    <w:p w14:paraId="4F79D820" w14:textId="7C6BD5F2" w:rsidR="007F5713" w:rsidRPr="008527EA" w:rsidRDefault="007F5713" w:rsidP="007F5713">
      <w:pPr>
        <w:spacing w:after="0" w:line="360" w:lineRule="auto"/>
        <w:ind w:firstLine="1418"/>
        <w:jc w:val="both"/>
        <w:rPr>
          <w:rFonts w:ascii="Times New Roman" w:hAnsi="Times New Roman" w:cs="Times New Roman"/>
          <w:i/>
          <w:lang w:val="es-UY"/>
        </w:rPr>
      </w:pPr>
      <w:r w:rsidRPr="008527EA">
        <w:rPr>
          <w:rFonts w:ascii="Times New Roman" w:hAnsi="Times New Roman" w:cs="Times New Roman"/>
          <w:i/>
          <w:lang w:val="es-UY"/>
        </w:rPr>
        <w:t xml:space="preserve">b. creación </w:t>
      </w:r>
    </w:p>
    <w:p w14:paraId="10652902" w14:textId="4017BCF1" w:rsidR="007F5713" w:rsidRPr="008527EA" w:rsidRDefault="007F5713" w:rsidP="007F5713">
      <w:pPr>
        <w:spacing w:after="0" w:line="360" w:lineRule="auto"/>
        <w:ind w:firstLine="1418"/>
        <w:jc w:val="both"/>
        <w:rPr>
          <w:rFonts w:ascii="Times New Roman" w:hAnsi="Times New Roman" w:cs="Times New Roman"/>
          <w:i/>
          <w:lang w:val="es-UY"/>
        </w:rPr>
      </w:pPr>
      <w:r w:rsidRPr="008527EA">
        <w:rPr>
          <w:rFonts w:ascii="Times New Roman" w:hAnsi="Times New Roman" w:cs="Times New Roman"/>
          <w:i/>
          <w:lang w:val="es-UY"/>
        </w:rPr>
        <w:t xml:space="preserve">Es definido por las lotds en su artículo 46 y deberá ser creado por el gobierno departamental a través de un iot y un ds. </w:t>
      </w:r>
    </w:p>
    <w:p w14:paraId="13E2DBFD" w14:textId="26042506" w:rsidR="007F5713" w:rsidRPr="008527EA" w:rsidRDefault="007F5713" w:rsidP="007F5713">
      <w:pPr>
        <w:spacing w:after="0" w:line="360" w:lineRule="auto"/>
        <w:ind w:firstLine="1418"/>
        <w:jc w:val="both"/>
        <w:rPr>
          <w:rFonts w:ascii="Times New Roman" w:hAnsi="Times New Roman" w:cs="Times New Roman"/>
          <w:i/>
          <w:lang w:val="es-UY"/>
        </w:rPr>
      </w:pPr>
      <w:r w:rsidRPr="008527EA">
        <w:rPr>
          <w:rFonts w:ascii="Times New Roman" w:hAnsi="Times New Roman" w:cs="Times New Roman"/>
          <w:i/>
          <w:lang w:val="es-UY"/>
        </w:rPr>
        <w:t xml:space="preserve">c. finalidad </w:t>
      </w:r>
    </w:p>
    <w:p w14:paraId="011E3D79" w14:textId="77777777" w:rsidR="007F5713" w:rsidRPr="008527EA" w:rsidRDefault="007F5713" w:rsidP="007F5713">
      <w:pPr>
        <w:spacing w:after="0" w:line="360" w:lineRule="auto"/>
        <w:ind w:firstLine="1418"/>
        <w:jc w:val="both"/>
        <w:rPr>
          <w:rFonts w:ascii="Times New Roman" w:hAnsi="Times New Roman" w:cs="Times New Roman"/>
          <w:i/>
          <w:lang w:val="es-UY"/>
        </w:rPr>
      </w:pPr>
      <w:r w:rsidRPr="008527EA">
        <w:rPr>
          <w:rFonts w:ascii="Times New Roman" w:hAnsi="Times New Roman" w:cs="Times New Roman"/>
          <w:i/>
          <w:lang w:val="es-UY"/>
        </w:rPr>
        <w:lastRenderedPageBreak/>
        <w:t xml:space="preserve">Los recursos del fgt se aplicarán para el cumplimiento de los principios rectores del ordenamiento territorial (artículo 5 de la lotds) a través de la implementación de iot y ds, para actuaciones de carácter social o ambiental y para programas de vivienda de interés social. </w:t>
      </w:r>
    </w:p>
    <w:p w14:paraId="00290628" w14:textId="77777777" w:rsidR="007F5713" w:rsidRPr="008527EA" w:rsidRDefault="007F5713" w:rsidP="007F5713">
      <w:pPr>
        <w:spacing w:after="0" w:line="360" w:lineRule="auto"/>
        <w:ind w:firstLine="1418"/>
        <w:jc w:val="both"/>
        <w:rPr>
          <w:rFonts w:ascii="Times New Roman" w:hAnsi="Times New Roman" w:cs="Times New Roman"/>
          <w:i/>
          <w:lang w:val="es-UY"/>
        </w:rPr>
      </w:pPr>
      <w:r w:rsidRPr="008527EA">
        <w:rPr>
          <w:rFonts w:ascii="Times New Roman" w:hAnsi="Times New Roman" w:cs="Times New Roman"/>
          <w:i/>
          <w:lang w:val="es-UY"/>
        </w:rPr>
        <w:t xml:space="preserve">Es clave para la conformación de las carteras de tierras departamentales, ya que establece una fuente de financiamiento específicamente creada para la implementación del ordenamiento territorial y que tiene independencia para adjudicar sus recursos a la compra de bienes inmuebles necesarios para la implementación de iot o programas de carácter social”. </w:t>
      </w:r>
    </w:p>
    <w:p w14:paraId="40DDCCAD" w14:textId="1AEB57E9" w:rsid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Gracias. </w:t>
      </w:r>
    </w:p>
    <w:p w14:paraId="51984209" w14:textId="3E054D9C" w:rsidR="004E140E" w:rsidRPr="007F5713" w:rsidRDefault="004E140E" w:rsidP="007F5713">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w:t>
      </w:r>
      <w:proofErr w:type="gramStart"/>
      <w:r>
        <w:rPr>
          <w:rFonts w:ascii="Times New Roman" w:hAnsi="Times New Roman" w:cs="Times New Roman"/>
          <w:lang w:val="es-UY"/>
        </w:rPr>
        <w:t>ARAMBURO.-</w:t>
      </w:r>
      <w:proofErr w:type="gramEnd"/>
      <w:r>
        <w:rPr>
          <w:rFonts w:ascii="Times New Roman" w:hAnsi="Times New Roman" w:cs="Times New Roman"/>
          <w:lang w:val="es-UY"/>
        </w:rPr>
        <w:t xml:space="preserve"> Pido la palabra.</w:t>
      </w:r>
    </w:p>
    <w:p w14:paraId="1801EB44"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SEÑOR </w:t>
      </w:r>
      <w:proofErr w:type="gramStart"/>
      <w:r w:rsidRPr="007F5713">
        <w:rPr>
          <w:rFonts w:ascii="Times New Roman" w:hAnsi="Times New Roman" w:cs="Times New Roman"/>
          <w:lang w:val="es-UY"/>
        </w:rPr>
        <w:t>PRESIDENTE.-</w:t>
      </w:r>
      <w:proofErr w:type="gramEnd"/>
      <w:r w:rsidRPr="007F5713">
        <w:rPr>
          <w:rFonts w:ascii="Times New Roman" w:hAnsi="Times New Roman" w:cs="Times New Roman"/>
          <w:lang w:val="es-UY"/>
        </w:rPr>
        <w:t xml:space="preserve"> Gracias, señor edil. </w:t>
      </w:r>
    </w:p>
    <w:p w14:paraId="1CAB58B0" w14:textId="24BE7802"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T</w:t>
      </w:r>
      <w:r w:rsidR="001F557B">
        <w:rPr>
          <w:rFonts w:ascii="Times New Roman" w:hAnsi="Times New Roman" w:cs="Times New Roman"/>
          <w:lang w:val="es-UY"/>
        </w:rPr>
        <w:t>iene la palabra el señor edil J</w:t>
      </w:r>
      <w:r w:rsidRPr="007F5713">
        <w:rPr>
          <w:rFonts w:ascii="Times New Roman" w:hAnsi="Times New Roman" w:cs="Times New Roman"/>
          <w:lang w:val="es-UY"/>
        </w:rPr>
        <w:t>onnat</w:t>
      </w:r>
      <w:r w:rsidR="001F557B">
        <w:rPr>
          <w:rFonts w:ascii="Times New Roman" w:hAnsi="Times New Roman" w:cs="Times New Roman"/>
          <w:lang w:val="es-UY"/>
        </w:rPr>
        <w:t>h</w:t>
      </w:r>
      <w:r w:rsidRPr="007F5713">
        <w:rPr>
          <w:rFonts w:ascii="Times New Roman" w:hAnsi="Times New Roman" w:cs="Times New Roman"/>
          <w:lang w:val="es-UY"/>
        </w:rPr>
        <w:t xml:space="preserve">an Aramburu. </w:t>
      </w:r>
    </w:p>
    <w:p w14:paraId="74760843" w14:textId="43F942E8" w:rsidR="007F5713" w:rsidRPr="007F5713" w:rsidRDefault="004E140E" w:rsidP="007F5713">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w:t>
      </w:r>
      <w:proofErr w:type="gramStart"/>
      <w:r>
        <w:rPr>
          <w:rFonts w:ascii="Times New Roman" w:hAnsi="Times New Roman" w:cs="Times New Roman"/>
          <w:lang w:val="es-UY"/>
        </w:rPr>
        <w:t>ARAMBURO</w:t>
      </w:r>
      <w:r w:rsidR="007F5713" w:rsidRPr="007F5713">
        <w:rPr>
          <w:rFonts w:ascii="Times New Roman" w:hAnsi="Times New Roman" w:cs="Times New Roman"/>
          <w:lang w:val="es-UY"/>
        </w:rPr>
        <w:t>.-</w:t>
      </w:r>
      <w:proofErr w:type="gramEnd"/>
      <w:r w:rsidR="007F5713" w:rsidRPr="007F5713">
        <w:rPr>
          <w:rFonts w:ascii="Times New Roman" w:hAnsi="Times New Roman" w:cs="Times New Roman"/>
          <w:lang w:val="es-UY"/>
        </w:rPr>
        <w:t xml:space="preserve"> Gracias, señor presidente. </w:t>
      </w:r>
    </w:p>
    <w:p w14:paraId="6F27F89C"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Buenas noches a la mesa, a los compañeros ediles y al público presente esta noche. </w:t>
      </w:r>
    </w:p>
    <w:p w14:paraId="6B7965B1"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Tenía bastante para agregar con respecto a lo que vamos a votar hoy, pero mis compañeros que integran la comisión hicieron un detalle por demás detallado y mostrando la importancia de votar este presupuesto en la jornada de hoy. Pero igualmente quería agregar algunas cosas por lo que he escuchado, señor presidente.</w:t>
      </w:r>
    </w:p>
    <w:p w14:paraId="2B3F1C3B" w14:textId="55B1A09B"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Yo vengo de ser edil de la oposición en el período pasado, y me animo a decir que el presupuesto de la administración anterior no tuvo la discusión que tuvo este. No he visto una discusión tan amplia como la que se ha dado con este presupuesto en cuanto a su análisis previo, la convocatoria a coordinadores, a directores, a integrantes de las nuevas estructuras que va a tener el nuevo organigrama de la intendencia. Por lo que puedo decir que ha sido ampliamente debatido, totalmente transparentado con la oposición y las organizaciones civiles interesadas en el mismo, y por eso considero que es muy bueno acompañar este proyecto en la jornada de hoy. </w:t>
      </w:r>
    </w:p>
    <w:p w14:paraId="5641BD01" w14:textId="77777777" w:rsidR="0035778E"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Destaco</w:t>
      </w:r>
      <w:r w:rsidR="000F7619">
        <w:rPr>
          <w:rFonts w:ascii="Times New Roman" w:hAnsi="Times New Roman" w:cs="Times New Roman"/>
          <w:lang w:val="es-UY"/>
        </w:rPr>
        <w:t>,</w:t>
      </w:r>
      <w:r w:rsidRPr="007F5713">
        <w:rPr>
          <w:rFonts w:ascii="Times New Roman" w:hAnsi="Times New Roman" w:cs="Times New Roman"/>
          <w:lang w:val="es-UY"/>
        </w:rPr>
        <w:t xml:space="preserve"> además</w:t>
      </w:r>
      <w:r w:rsidR="000F7619">
        <w:rPr>
          <w:rFonts w:ascii="Times New Roman" w:hAnsi="Times New Roman" w:cs="Times New Roman"/>
          <w:lang w:val="es-UY"/>
        </w:rPr>
        <w:t>,</w:t>
      </w:r>
      <w:r w:rsidRPr="007F5713">
        <w:rPr>
          <w:rFonts w:ascii="Times New Roman" w:hAnsi="Times New Roman" w:cs="Times New Roman"/>
          <w:lang w:val="es-UY"/>
        </w:rPr>
        <w:t xml:space="preserve"> –que no me quiero olvidar por una cuestión de orden- la buena disposición de los funcionarios de este cuerpo a concurrir a hacer su trabajo en las tantas oportunidades que se han desarrollado instancias de análisis del articulado por </w:t>
      </w:r>
      <w:r w:rsidRPr="007F5713">
        <w:rPr>
          <w:rFonts w:ascii="Times New Roman" w:hAnsi="Times New Roman" w:cs="Times New Roman"/>
          <w:lang w:val="es-UY"/>
        </w:rPr>
        <w:lastRenderedPageBreak/>
        <w:t xml:space="preserve">demás extensas e intensas, llegando a estar en este recinto en la integrada por dos, tres y hasta cuatro horas en tres veces en lo que es una semana. Yo no formo parte de la </w:t>
      </w:r>
      <w:r w:rsidR="00DB1F72" w:rsidRPr="007F5713">
        <w:rPr>
          <w:rFonts w:ascii="Times New Roman" w:hAnsi="Times New Roman" w:cs="Times New Roman"/>
          <w:lang w:val="es-UY"/>
        </w:rPr>
        <w:t>comisión,</w:t>
      </w:r>
      <w:r w:rsidRPr="007F5713">
        <w:rPr>
          <w:rFonts w:ascii="Times New Roman" w:hAnsi="Times New Roman" w:cs="Times New Roman"/>
          <w:lang w:val="es-UY"/>
        </w:rPr>
        <w:t xml:space="preserve"> pero participé de la mayoría de ellas. </w:t>
      </w:r>
    </w:p>
    <w:p w14:paraId="2F2AD0B0" w14:textId="40389891"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Un presupuesto que contempla lo social y la infraestructura del departamento como pilares para potenciarlo y poder traer las tan anunciadas y necesarias fuentes de trabajo legítimo que necesita nuestra gente. Creo que es un desvelo que tenemos todos los que estamos aquí sentados, o debería serlo. </w:t>
      </w:r>
    </w:p>
    <w:p w14:paraId="1894ADD5"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En materia de infraestructura, el compromiso anunciado previamente en campaña electoral del intendente Albisu en solucionar el problema que tenemos con las calles, que es un desastre, hay que decirlo, y que viene heredado también, dedicarle recursos al mejoramiento de las avenidas todas de nuestra ciudad. Vaya si también es importante por ese argumento acompañar este presupuesto. </w:t>
      </w:r>
    </w:p>
    <w:p w14:paraId="1ADD7935" w14:textId="22B13E7A"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En lo que refiere a los cargos de particular confianza, escuché creo que al edil de la oposición haciendo referencia a la ley que se votó a nivel nacional, limitando al 4 % lo que tiene que ver al ingreso por designación directa en los gobiernos departamentales; que estoy de acuerdo, porque por lo menos se transparenta y a la vez se pone un orden a ese segundo nivel de gobierno, donde, sabemos que acá, en la intendencia de Salto, por ejemplo, que tanto se está criticando la cantidad de cargos de confianza, sabemos que en la administración anterior no eran 29.</w:t>
      </w:r>
    </w:p>
    <w:p w14:paraId="3D7F9BE7" w14:textId="400FEAA6"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En este presupuesto, a diferencia del anterior, del gobierno de Lima, sí fija el número y el aumento que corresponderá a las nuevas autoridades. Algo que dejó más que claro el secretario general Walter Texeira Núñez en una de las tantas instancias que fue citado y que participó en este recinto. Y se afirmó </w:t>
      </w:r>
      <w:r w:rsidR="00226D5A" w:rsidRPr="007F5713">
        <w:rPr>
          <w:rFonts w:ascii="Times New Roman" w:hAnsi="Times New Roman" w:cs="Times New Roman"/>
          <w:lang w:val="es-UY"/>
        </w:rPr>
        <w:t>pedirles</w:t>
      </w:r>
      <w:r w:rsidRPr="007F5713">
        <w:rPr>
          <w:rFonts w:ascii="Times New Roman" w:hAnsi="Times New Roman" w:cs="Times New Roman"/>
          <w:lang w:val="es-UY"/>
        </w:rPr>
        <w:t xml:space="preserve"> a esas nuevas autoridades el mayor de los compromisos con la gestión y el seguimiento constante, y esta junta departamental, señor presidente, más allá de acompañar, de defender, porque es nuestro gobierno y es el gobierno que acompañó más del 51 % de la población, también tenemos un deber de contralor y lo vamos a hacer, lo vamos a exigir. Pero como decía uno de los compañeros de la comisión: no me parece mal que tengan un buen sueldo si van a estar en cargos de total responsabilidad y que tienen que rendirle constantemente cuentas a la ciudadanía. </w:t>
      </w:r>
    </w:p>
    <w:p w14:paraId="638CC8DA" w14:textId="01FBC692"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lastRenderedPageBreak/>
        <w:t>En cuanto a la crítica que se hace por la cantidad de los cargos, bueno, como decía: sabemos que en el período pasado se hablaba de 29. Nunca quedó plasmado si eran 29, y sabemos en la práctica que de formas más espurias ingresaron otras personas que terminaron siendo directores de área y eso no estaba en los papeles. Acá se está transparentando</w:t>
      </w:r>
      <w:r w:rsidR="00795EE0">
        <w:rPr>
          <w:rFonts w:ascii="Times New Roman" w:hAnsi="Times New Roman" w:cs="Times New Roman"/>
          <w:lang w:val="es-UY"/>
        </w:rPr>
        <w:t>,</w:t>
      </w:r>
      <w:r w:rsidRPr="007F5713">
        <w:rPr>
          <w:rFonts w:ascii="Times New Roman" w:hAnsi="Times New Roman" w:cs="Times New Roman"/>
          <w:lang w:val="es-UY"/>
        </w:rPr>
        <w:t xml:space="preserve"> cuántos son, quiénes son, y no me parece mal. Lo que sí me parece mal es que por una designación directa se legitime una situación de permanencia posterior a ese gobierno que en definitiva entró como cargo de confianza. </w:t>
      </w:r>
    </w:p>
    <w:p w14:paraId="05272192" w14:textId="77777777" w:rsidR="008F7CB5"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Para finalizar, señor presidente, votaré, votaremos este presupuesto convencidos de que es necesario para Salto. Lo votaremos con la responsabilidad posterior de exigir resultados y hacer el efectivo contralor que esta junta debe y merece. </w:t>
      </w:r>
    </w:p>
    <w:p w14:paraId="2B024E87" w14:textId="51CD22EB"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Y como dije en un medio de prensa hace un par de días –se ve que fui un visionario-, me parece mezquino eventualmente que no le den este presupuesto al gobierno, no importa el partido que esté de turno</w:t>
      </w:r>
      <w:r w:rsidR="001A5E35">
        <w:rPr>
          <w:rFonts w:ascii="Times New Roman" w:hAnsi="Times New Roman" w:cs="Times New Roman"/>
          <w:lang w:val="es-UY"/>
        </w:rPr>
        <w:t>, h</w:t>
      </w:r>
      <w:r w:rsidRPr="007F5713">
        <w:rPr>
          <w:rFonts w:ascii="Times New Roman" w:hAnsi="Times New Roman" w:cs="Times New Roman"/>
          <w:lang w:val="es-UY"/>
        </w:rPr>
        <w:t>ablé al principio de que en el período pasado no tuvimos estas largas instancias y jornadas de discusión y acompañamos porque entendimos que era importante para Salto, más allá de quien estaba en el gobierno.</w:t>
      </w:r>
    </w:p>
    <w:p w14:paraId="128B6A23"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Así que por todo lo expuesto, señor presidente -tendría alguna cosa más para agregar, pero no quiero aburrirlos-, vamos a acompañar convencidos y con la voluntad de tener más que trabajo para hacer un seguimiento a que efectivamente nuestro departamento salga adelante. </w:t>
      </w:r>
    </w:p>
    <w:p w14:paraId="09737312" w14:textId="11FDC843" w:rsid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Muchas gracias. </w:t>
      </w:r>
    </w:p>
    <w:p w14:paraId="4FF8666A" w14:textId="2F532A3B" w:rsidR="00DB169D" w:rsidRPr="007F5713" w:rsidRDefault="00DB169D" w:rsidP="007F5713">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GONZALVEZ </w:t>
      </w:r>
      <w:proofErr w:type="gramStart"/>
      <w:r>
        <w:rPr>
          <w:rFonts w:ascii="Times New Roman" w:hAnsi="Times New Roman" w:cs="Times New Roman"/>
          <w:lang w:val="es-UY"/>
        </w:rPr>
        <w:t>BRUM.-</w:t>
      </w:r>
      <w:proofErr w:type="gramEnd"/>
      <w:r>
        <w:rPr>
          <w:rFonts w:ascii="Times New Roman" w:hAnsi="Times New Roman" w:cs="Times New Roman"/>
          <w:lang w:val="es-UY"/>
        </w:rPr>
        <w:t xml:space="preserve"> Pido la palabra.</w:t>
      </w:r>
    </w:p>
    <w:p w14:paraId="2D122F6A"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SEÑOR </w:t>
      </w:r>
      <w:proofErr w:type="gramStart"/>
      <w:r w:rsidRPr="007F5713">
        <w:rPr>
          <w:rFonts w:ascii="Times New Roman" w:hAnsi="Times New Roman" w:cs="Times New Roman"/>
          <w:lang w:val="es-UY"/>
        </w:rPr>
        <w:t>PRESIDENTE.-</w:t>
      </w:r>
      <w:proofErr w:type="gramEnd"/>
      <w:r w:rsidRPr="007F5713">
        <w:rPr>
          <w:rFonts w:ascii="Times New Roman" w:hAnsi="Times New Roman" w:cs="Times New Roman"/>
          <w:lang w:val="es-UY"/>
        </w:rPr>
        <w:t xml:space="preserve"> Gracias, señor edil. </w:t>
      </w:r>
    </w:p>
    <w:p w14:paraId="2DB1BFFD"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Tiene la palabra el señor edil Ulises Gonzalvez Brum. </w:t>
      </w:r>
    </w:p>
    <w:p w14:paraId="171F1585" w14:textId="777777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SEÑOR GONZALVEZ </w:t>
      </w:r>
      <w:proofErr w:type="gramStart"/>
      <w:r w:rsidRPr="007F5713">
        <w:rPr>
          <w:rFonts w:ascii="Times New Roman" w:hAnsi="Times New Roman" w:cs="Times New Roman"/>
          <w:lang w:val="es-UY"/>
        </w:rPr>
        <w:t>BRUM.-</w:t>
      </w:r>
      <w:proofErr w:type="gramEnd"/>
      <w:r w:rsidRPr="007F5713">
        <w:rPr>
          <w:rFonts w:ascii="Times New Roman" w:hAnsi="Times New Roman" w:cs="Times New Roman"/>
          <w:lang w:val="es-UY"/>
        </w:rPr>
        <w:t xml:space="preserve"> Gracias, señor presidente. </w:t>
      </w:r>
    </w:p>
    <w:p w14:paraId="558D2900" w14:textId="77777777" w:rsidR="00F8114A"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 xml:space="preserve">Sin dudas que esta es una instancia crucial para el departamento. Siempre estas instancias dan estos espacios de debate y demás por lo significantes que son y significativas. </w:t>
      </w:r>
    </w:p>
    <w:p w14:paraId="1E89432B" w14:textId="4C6999A6"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t>Y</w:t>
      </w:r>
      <w:r w:rsidR="00F8114A">
        <w:rPr>
          <w:rFonts w:ascii="Times New Roman" w:hAnsi="Times New Roman" w:cs="Times New Roman"/>
          <w:lang w:val="es-UY"/>
        </w:rPr>
        <w:t>,</w:t>
      </w:r>
      <w:r w:rsidRPr="007F5713">
        <w:rPr>
          <w:rFonts w:ascii="Times New Roman" w:hAnsi="Times New Roman" w:cs="Times New Roman"/>
          <w:lang w:val="es-UY"/>
        </w:rPr>
        <w:t xml:space="preserve"> en primer lugar, previo a analizar un poco las consideraciones del texto presupuestal, me parece importante destacar, como lo han hecho algunos compañeros d</w:t>
      </w:r>
      <w:r w:rsidR="006F416C">
        <w:rPr>
          <w:rFonts w:ascii="Times New Roman" w:hAnsi="Times New Roman" w:cs="Times New Roman"/>
          <w:lang w:val="es-UY"/>
        </w:rPr>
        <w:t>e la C</w:t>
      </w:r>
      <w:r w:rsidRPr="007F5713">
        <w:rPr>
          <w:rFonts w:ascii="Times New Roman" w:hAnsi="Times New Roman" w:cs="Times New Roman"/>
          <w:lang w:val="es-UY"/>
        </w:rPr>
        <w:t>oalición, el trabajo realizado en la comisión.</w:t>
      </w:r>
    </w:p>
    <w:p w14:paraId="12E296C6" w14:textId="1E5C1277" w:rsidR="007F5713" w:rsidRPr="007F5713" w:rsidRDefault="007F5713" w:rsidP="007F5713">
      <w:pPr>
        <w:spacing w:after="0" w:line="360" w:lineRule="auto"/>
        <w:ind w:firstLine="1418"/>
        <w:jc w:val="both"/>
        <w:rPr>
          <w:rFonts w:ascii="Times New Roman" w:hAnsi="Times New Roman" w:cs="Times New Roman"/>
          <w:lang w:val="es-UY"/>
        </w:rPr>
      </w:pPr>
      <w:r w:rsidRPr="007F5713">
        <w:rPr>
          <w:rFonts w:ascii="Times New Roman" w:hAnsi="Times New Roman" w:cs="Times New Roman"/>
          <w:lang w:val="es-UY"/>
        </w:rPr>
        <w:lastRenderedPageBreak/>
        <w:t>En primer lugar</w:t>
      </w:r>
      <w:r w:rsidR="00F8114A">
        <w:rPr>
          <w:rFonts w:ascii="Times New Roman" w:hAnsi="Times New Roman" w:cs="Times New Roman"/>
          <w:lang w:val="es-UY"/>
        </w:rPr>
        <w:t>,</w:t>
      </w:r>
      <w:r w:rsidRPr="007F5713">
        <w:rPr>
          <w:rFonts w:ascii="Times New Roman" w:hAnsi="Times New Roman" w:cs="Times New Roman"/>
          <w:lang w:val="es-UY"/>
        </w:rPr>
        <w:t xml:space="preserve"> las felicitaciones a mis compañeros de comisión, a todos ellos, tanto de la </w:t>
      </w:r>
      <w:r w:rsidR="006F416C">
        <w:rPr>
          <w:rFonts w:ascii="Times New Roman" w:hAnsi="Times New Roman" w:cs="Times New Roman"/>
          <w:lang w:val="es-UY"/>
        </w:rPr>
        <w:t>C</w:t>
      </w:r>
      <w:r w:rsidRPr="007F5713">
        <w:rPr>
          <w:rFonts w:ascii="Times New Roman" w:hAnsi="Times New Roman" w:cs="Times New Roman"/>
          <w:lang w:val="es-UY"/>
        </w:rPr>
        <w:t>oalición como</w:t>
      </w:r>
      <w:r w:rsidR="001E6652">
        <w:rPr>
          <w:rFonts w:ascii="Times New Roman" w:hAnsi="Times New Roman" w:cs="Times New Roman"/>
          <w:lang w:val="es-UY"/>
        </w:rPr>
        <w:t xml:space="preserve"> </w:t>
      </w:r>
      <w:r w:rsidRPr="007F5713">
        <w:rPr>
          <w:rFonts w:ascii="Times New Roman" w:hAnsi="Times New Roman" w:cs="Times New Roman"/>
          <w:lang w:val="es-UY"/>
        </w:rPr>
        <w:t>del Frente Amplio, porque en la coincidencia o en la discrepancia hemos tratado con la seriedad y profundidad que ameritan estos temas. Pero especialmente quiero destacar el trabajo y el compromiso de los edi</w:t>
      </w:r>
      <w:r w:rsidR="00E47180">
        <w:rPr>
          <w:rFonts w:ascii="Times New Roman" w:hAnsi="Times New Roman" w:cs="Times New Roman"/>
          <w:lang w:val="es-UY"/>
        </w:rPr>
        <w:t>les de la Coalición Republicana, p</w:t>
      </w:r>
      <w:r w:rsidRPr="007F5713">
        <w:rPr>
          <w:rFonts w:ascii="Times New Roman" w:hAnsi="Times New Roman" w:cs="Times New Roman"/>
          <w:lang w:val="es-UY"/>
        </w:rPr>
        <w:t xml:space="preserve">orque se tomaron muy en serio la función legislativa, fueron proactivos y principalmente tuvieron una capacidad crítica para poder pulir y darle ese giro mayormente técnico al texto presupuestal, que no siempre es sencillo. </w:t>
      </w:r>
    </w:p>
    <w:p w14:paraId="66D0E16F" w14:textId="64CED0DE" w:rsidR="00B91E0C" w:rsidRDefault="007F5713" w:rsidP="007F5713">
      <w:pPr>
        <w:spacing w:after="0" w:line="360" w:lineRule="auto"/>
        <w:ind w:firstLine="1418"/>
        <w:jc w:val="both"/>
        <w:rPr>
          <w:rFonts w:ascii="Times New Roman" w:hAnsi="Times New Roman" w:cs="Times New Roman"/>
        </w:rPr>
      </w:pPr>
      <w:r w:rsidRPr="007F5713">
        <w:rPr>
          <w:rFonts w:ascii="Times New Roman" w:hAnsi="Times New Roman" w:cs="Times New Roman"/>
          <w:lang w:val="es-UY"/>
        </w:rPr>
        <w:t>Sobre todo</w:t>
      </w:r>
      <w:r w:rsidR="00873EEA">
        <w:rPr>
          <w:rFonts w:ascii="Times New Roman" w:hAnsi="Times New Roman" w:cs="Times New Roman"/>
          <w:lang w:val="es-UY"/>
        </w:rPr>
        <w:t>,</w:t>
      </w:r>
      <w:r w:rsidRPr="007F5713">
        <w:rPr>
          <w:rFonts w:ascii="Times New Roman" w:hAnsi="Times New Roman" w:cs="Times New Roman"/>
          <w:lang w:val="es-UY"/>
        </w:rPr>
        <w:t xml:space="preserve"> también destaco la coherencia y el lineamiento claro y el temple de siempre para mantener una línea en el tratamiento de este texto presupuestal, lejos de contradicciones o versiones discrepantes se mantuvo una línea muy clara, un temple y, sobre todo, como digo, coherencia a la hora de tratar los temas.</w:t>
      </w:r>
    </w:p>
    <w:p w14:paraId="2757B001" w14:textId="0395FD0C"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Yendo a lo que tiene que ver estrictamente con el presupuesto, me parece que mediáticamente se le ha dado una interpretación por parte</w:t>
      </w:r>
      <w:r w:rsidR="00767E6B">
        <w:rPr>
          <w:rFonts w:ascii="Times New Roman" w:hAnsi="Times New Roman" w:cs="Times New Roman"/>
        </w:rPr>
        <w:t>,</w:t>
      </w:r>
      <w:r w:rsidRPr="00E152AD">
        <w:rPr>
          <w:rFonts w:ascii="Times New Roman" w:hAnsi="Times New Roman" w:cs="Times New Roman"/>
        </w:rPr>
        <w:t xml:space="preserve"> no solo de la oposición sino de otros actores sociales y organizaciones, un tanto erróneas o equivocadas.</w:t>
      </w:r>
    </w:p>
    <w:p w14:paraId="6A07D3A7" w14:textId="12BFF8D4"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Se ha escuchado hablar de recortes, de retrocesos en materia laboral, </w:t>
      </w:r>
      <w:r w:rsidR="00767E6B" w:rsidRPr="00E152AD">
        <w:rPr>
          <w:rFonts w:ascii="Times New Roman" w:hAnsi="Times New Roman" w:cs="Times New Roman"/>
        </w:rPr>
        <w:t>que,</w:t>
      </w:r>
      <w:r w:rsidR="00767E6B">
        <w:rPr>
          <w:rFonts w:ascii="Times New Roman" w:hAnsi="Times New Roman" w:cs="Times New Roman"/>
        </w:rPr>
        <w:t xml:space="preserve"> </w:t>
      </w:r>
      <w:r w:rsidRPr="00E152AD">
        <w:rPr>
          <w:rFonts w:ascii="Times New Roman" w:hAnsi="Times New Roman" w:cs="Times New Roman"/>
        </w:rPr>
        <w:t xml:space="preserve">dicho sea de paso, ADEOMS vino a la junta departamental, expuso sus visiones, nos quedaron de pasar una plataforma reivindicativa, </w:t>
      </w:r>
      <w:r w:rsidR="00767E6B" w:rsidRPr="00E152AD">
        <w:rPr>
          <w:rFonts w:ascii="Times New Roman" w:hAnsi="Times New Roman" w:cs="Times New Roman"/>
        </w:rPr>
        <w:t>que,</w:t>
      </w:r>
      <w:r w:rsidRPr="00E152AD">
        <w:rPr>
          <w:rFonts w:ascii="Times New Roman" w:hAnsi="Times New Roman" w:cs="Times New Roman"/>
        </w:rPr>
        <w:t xml:space="preserve"> hasta el día de hoy, yo por lo menos estoy esperando que llegue. Después es fácil quejarse y decir que no están incluidas las propuestas en el presupuesto, cuando no cumplieron con lo que supuestamente nos iban a enviar.</w:t>
      </w:r>
    </w:p>
    <w:p w14:paraId="494F9DD6" w14:textId="6F6DCD54"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Pero sin perjuicio de esto, que puede pasar, que se les haya pasado enviarnos, no veo recortes ni retrocesos en materia laboral. Veo un incentivo jubilatorio que a su vez permite descomprimir el rubro 0, veo compensaciones especiales que fomentan a que el trabajador tenga productividad, y le brindan otras herramientas además de los haberes salariales. Veo una idea, por parte del gobierno, de alejarse de pagar sueldos sin esperar nada a cambio</w:t>
      </w:r>
      <w:r w:rsidR="008661E9">
        <w:rPr>
          <w:rFonts w:ascii="Times New Roman" w:hAnsi="Times New Roman" w:cs="Times New Roman"/>
        </w:rPr>
        <w:t xml:space="preserve"> y,</w:t>
      </w:r>
      <w:r w:rsidRPr="00E152AD">
        <w:rPr>
          <w:rFonts w:ascii="Times New Roman" w:hAnsi="Times New Roman" w:cs="Times New Roman"/>
        </w:rPr>
        <w:t xml:space="preserve"> si no, que se busca complementar el sueldo que se abona por un compromiso con la gestión. Veo una claridad en el tema de los pases a comisión, que permiten tener personas valiosas que capaz están en otros organismos y pueden prestar funciones a la intendencia y, de esta manera, se puede tener ese tipo de trabajadores.</w:t>
      </w:r>
    </w:p>
    <w:p w14:paraId="0E66F15D"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lastRenderedPageBreak/>
        <w:t>Veo también una compensación en el artículo 36, que fomenta también ciertos trabajos o tareas que son un tanto complejas o por insalubridad y demás, que fomentan. Entonces, no veo recortes ni retrocesos laborales para los trabajadores.</w:t>
      </w:r>
    </w:p>
    <w:p w14:paraId="1E462F5D" w14:textId="18100A0B"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Por otra parte, veo un gobierno que está pensando en el bienestar del departamento con una serie o un panorama, un panel de obras</w:t>
      </w:r>
      <w:r w:rsidR="008661E9">
        <w:rPr>
          <w:rFonts w:ascii="Times New Roman" w:hAnsi="Times New Roman" w:cs="Times New Roman"/>
        </w:rPr>
        <w:t>,</w:t>
      </w:r>
      <w:r w:rsidRPr="00E152AD">
        <w:rPr>
          <w:rFonts w:ascii="Times New Roman" w:hAnsi="Times New Roman" w:cs="Times New Roman"/>
        </w:rPr>
        <w:t xml:space="preserve"> que fueron explicadas fundadamente por el encargado de esa sección, el ingeniero Texeira, y una fuerte intención de fomentar la inversión. Por ejemplo, lo que está previsto en el artículo 58. Entiendo yo que este departamento se había quedado un poco atrás en los avances tecnológicos en ese aspecto y se busca agilizar todo este tema de las propuestas de inversiones, por la ventanilla única.</w:t>
      </w:r>
    </w:p>
    <w:p w14:paraId="0593CD91" w14:textId="6C36781F"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Otro punto. Fue muy cuestionada la inclusión de los fondos de emergencia vecinal y el fondo de emergencia departamental. Pero detrás de esos fondos, se logra clarificar o transparentar lo que tiene que ver con la </w:t>
      </w:r>
      <w:r w:rsidR="008661E9">
        <w:rPr>
          <w:rFonts w:ascii="Times New Roman" w:hAnsi="Times New Roman" w:cs="Times New Roman"/>
        </w:rPr>
        <w:t>Z</w:t>
      </w:r>
      <w:r w:rsidRPr="00E152AD">
        <w:rPr>
          <w:rFonts w:ascii="Times New Roman" w:hAnsi="Times New Roman" w:cs="Times New Roman"/>
        </w:rPr>
        <w:t xml:space="preserve">ona </w:t>
      </w:r>
      <w:r w:rsidR="008661E9">
        <w:rPr>
          <w:rFonts w:ascii="Times New Roman" w:hAnsi="Times New Roman" w:cs="Times New Roman"/>
        </w:rPr>
        <w:t>A</w:t>
      </w:r>
      <w:r w:rsidRPr="00E152AD">
        <w:rPr>
          <w:rFonts w:ascii="Times New Roman" w:hAnsi="Times New Roman" w:cs="Times New Roman"/>
        </w:rPr>
        <w:t>zul, que era un agujero negro, que no se sabía bien adónde se destinaba ese dinero. Y, al menos con estas previsiones, se tiene claro para qué se va a destinar cada fondo.</w:t>
      </w:r>
    </w:p>
    <w:p w14:paraId="1241F1CB"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También celebro, aunque también fui crítico al inicio del tratamiento de esto, y esto creo que fue el artículo que más consenso generó en la comisión por parte de las dos bancadas de ediles, que se haya preocupado la intendencia por promover o impulsar esta casa de breve estadía.</w:t>
      </w:r>
    </w:p>
    <w:p w14:paraId="06E5C27B"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Si bien al principio tuvimos una redacción un tanto sobrelimitada respecto de las atribuciones departamentales, luego llegamos a un consenso que permite unificar un poco las atribuciones.</w:t>
      </w:r>
    </w:p>
    <w:p w14:paraId="376291F8" w14:textId="3477E947" w:rsidR="00E152AD" w:rsidRPr="00E152AD" w:rsidRDefault="007E7EF6" w:rsidP="00E152AD">
      <w:pPr>
        <w:spacing w:after="0" w:line="360" w:lineRule="auto"/>
        <w:ind w:firstLine="1418"/>
        <w:jc w:val="both"/>
        <w:rPr>
          <w:rFonts w:ascii="Times New Roman" w:hAnsi="Times New Roman" w:cs="Times New Roman"/>
        </w:rPr>
      </w:pPr>
      <w:r>
        <w:rPr>
          <w:rFonts w:ascii="Times New Roman" w:hAnsi="Times New Roman" w:cs="Times New Roman"/>
        </w:rPr>
        <w:t>Y,</w:t>
      </w:r>
      <w:r w:rsidR="00E152AD" w:rsidRPr="00E152AD">
        <w:rPr>
          <w:rFonts w:ascii="Times New Roman" w:hAnsi="Times New Roman" w:cs="Times New Roman"/>
        </w:rPr>
        <w:t xml:space="preserve"> por último</w:t>
      </w:r>
      <w:r>
        <w:rPr>
          <w:rFonts w:ascii="Times New Roman" w:hAnsi="Times New Roman" w:cs="Times New Roman"/>
        </w:rPr>
        <w:t>,</w:t>
      </w:r>
      <w:r w:rsidR="00E152AD" w:rsidRPr="00E152AD">
        <w:rPr>
          <w:rFonts w:ascii="Times New Roman" w:hAnsi="Times New Roman" w:cs="Times New Roman"/>
        </w:rPr>
        <w:t xml:space="preserve"> pero no menos importante, lejos de ser un retroceso, me parece un claro avance la derogación del artículo 38 del presupuesto anterior.</w:t>
      </w:r>
    </w:p>
    <w:p w14:paraId="5B86B427" w14:textId="31037486"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He escuchado, en esta noche,</w:t>
      </w:r>
      <w:r w:rsidR="00EE2A26">
        <w:rPr>
          <w:rFonts w:ascii="Times New Roman" w:hAnsi="Times New Roman" w:cs="Times New Roman"/>
        </w:rPr>
        <w:t xml:space="preserve"> que</w:t>
      </w:r>
      <w:r w:rsidRPr="00E152AD">
        <w:rPr>
          <w:rFonts w:ascii="Times New Roman" w:hAnsi="Times New Roman" w:cs="Times New Roman"/>
        </w:rPr>
        <w:t xml:space="preserve"> se ha dicho que se debía contemplar a los trabajadores, o la no derogación de este artículo 38 por una cuestión de cortesía. ¿Cortesía?, me pregunto. Yo prefiero llamarle legalidad. Porque vulneramos la Constitución, sobrelegislamos leyes que ya lo preveían.</w:t>
      </w:r>
    </w:p>
    <w:p w14:paraId="015D9170" w14:textId="77777777" w:rsidR="008E05B2"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También se dijo que con la derogación de este artículo se le estaba faltando el respeto a la ley. Yo creo que es lo contrario, estamos respetando y ponderando la ley.</w:t>
      </w:r>
    </w:p>
    <w:p w14:paraId="59BA2CEF" w14:textId="6CAA1246"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lastRenderedPageBreak/>
        <w:t>Así como este artículo 38 no debió estar en el presupuesto anterior, tampoco puede permitirse esta junta departamental pasarlo por alto en esta ocasión y en este momento. Porque es este momento, esta es la oportunidad para hacer algo con este artículo.</w:t>
      </w:r>
    </w:p>
    <w:p w14:paraId="565AB4D3" w14:textId="5D1DDBF0"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No entiendo oportuno olvidarse de </w:t>
      </w:r>
      <w:r w:rsidR="007E7EF6" w:rsidRPr="00E152AD">
        <w:rPr>
          <w:rFonts w:ascii="Times New Roman" w:hAnsi="Times New Roman" w:cs="Times New Roman"/>
        </w:rPr>
        <w:t>él,</w:t>
      </w:r>
      <w:r w:rsidRPr="00E152AD">
        <w:rPr>
          <w:rFonts w:ascii="Times New Roman" w:hAnsi="Times New Roman" w:cs="Times New Roman"/>
        </w:rPr>
        <w:t xml:space="preserve"> sino que hay que tomar cartas en el asunto. No derogar este artículo es dejar abierta la puerta para que –ojo- la actual administración o administraciones futuras se valgan de este artículo erróneamente implementado, y se dé la situación que tuvimos que afrontar al comienzo de esta administración.</w:t>
      </w:r>
    </w:p>
    <w:p w14:paraId="70D7E0FC"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Derogar este artículo es sacarse de encima el partidismo y es velar por los intereses del departamento en sí. Porque los ediles tenemos que proyectar, tenemos que mirar hacia adelante; porque para mirar para atrás tenemos este aberrante artículo. Y con esto, estamos blindando a los salteños de arbitrariedades gubernamentales.</w:t>
      </w:r>
    </w:p>
    <w:p w14:paraId="24DF17B0" w14:textId="6067BE99"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En estos días he visto en algún medio que se manejaba la eliminación de este artículo 38 como un retroceso, como una arbitrariedad, como una discrecionalidad para administraciones futuras. Pero justamente no hay mayor arbitrariedad que mantener vigente este artículo para los intereses futuros del departamento.</w:t>
      </w:r>
    </w:p>
    <w:p w14:paraId="1D9C8365" w14:textId="0AE108E1"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Así que, bueno, aliento a la votación de este presupuesto, que es </w:t>
      </w:r>
      <w:r w:rsidR="00C57867" w:rsidRPr="00E152AD">
        <w:rPr>
          <w:rFonts w:ascii="Times New Roman" w:hAnsi="Times New Roman" w:cs="Times New Roman"/>
        </w:rPr>
        <w:t>cuantioso,</w:t>
      </w:r>
      <w:r w:rsidRPr="00E152AD">
        <w:rPr>
          <w:rFonts w:ascii="Times New Roman" w:hAnsi="Times New Roman" w:cs="Times New Roman"/>
        </w:rPr>
        <w:t xml:space="preserve"> pero también tiene la previsión de cómo se va a gastar cada ingreso que haya previsto en el mismo.</w:t>
      </w:r>
    </w:p>
    <w:p w14:paraId="186985F9" w14:textId="0997CF3E" w:rsid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Muchas gracias, presidente.</w:t>
      </w:r>
    </w:p>
    <w:p w14:paraId="1FF645D5" w14:textId="5C8EF75C" w:rsidR="002564D3" w:rsidRPr="00E152AD" w:rsidRDefault="002564D3" w:rsidP="00E152AD">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GALLINO.-</w:t>
      </w:r>
      <w:proofErr w:type="gramEnd"/>
      <w:r>
        <w:rPr>
          <w:rFonts w:ascii="Times New Roman" w:hAnsi="Times New Roman" w:cs="Times New Roman"/>
        </w:rPr>
        <w:t xml:space="preserve"> Pido la palabra.</w:t>
      </w:r>
    </w:p>
    <w:p w14:paraId="2345517D"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SEÑOR </w:t>
      </w:r>
      <w:proofErr w:type="gramStart"/>
      <w:r w:rsidRPr="00E152AD">
        <w:rPr>
          <w:rFonts w:ascii="Times New Roman" w:hAnsi="Times New Roman" w:cs="Times New Roman"/>
        </w:rPr>
        <w:t>PRESIDENTE.-</w:t>
      </w:r>
      <w:proofErr w:type="gramEnd"/>
      <w:r w:rsidRPr="00E152AD">
        <w:rPr>
          <w:rFonts w:ascii="Times New Roman" w:hAnsi="Times New Roman" w:cs="Times New Roman"/>
        </w:rPr>
        <w:t xml:space="preserve"> Muchas gracias, señor edil.</w:t>
      </w:r>
    </w:p>
    <w:p w14:paraId="3553EC72"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Tiene la palabra la señora edila Luciana Gallino.</w:t>
      </w:r>
    </w:p>
    <w:p w14:paraId="6FA2A88E"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SEÑORA </w:t>
      </w:r>
      <w:proofErr w:type="gramStart"/>
      <w:r w:rsidRPr="00E152AD">
        <w:rPr>
          <w:rFonts w:ascii="Times New Roman" w:hAnsi="Times New Roman" w:cs="Times New Roman"/>
        </w:rPr>
        <w:t>GALLINO.-</w:t>
      </w:r>
      <w:proofErr w:type="gramEnd"/>
      <w:r w:rsidRPr="00E152AD">
        <w:rPr>
          <w:rFonts w:ascii="Times New Roman" w:hAnsi="Times New Roman" w:cs="Times New Roman"/>
        </w:rPr>
        <w:t xml:space="preserve"> Buenas noches, señor presidente.</w:t>
      </w:r>
    </w:p>
    <w:p w14:paraId="4E2932F1" w14:textId="4BC8FBE1"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Escuchando algunas intervenciones de los ediles del Frente Amplio, en esta discusión sobre el presupuesto, sinceramente me pregunto si estamos hablando del mismo Salto. Porque parece que algunos se olvidaron de un pequeño detalle: ustedes gobernaron por muchos años. Gobernaron…</w:t>
      </w:r>
      <w:r w:rsidR="006B73FF">
        <w:rPr>
          <w:rFonts w:ascii="Times New Roman" w:hAnsi="Times New Roman" w:cs="Times New Roman"/>
        </w:rPr>
        <w:t xml:space="preserve"> </w:t>
      </w:r>
      <w:r w:rsidRPr="00E152AD">
        <w:rPr>
          <w:rFonts w:ascii="Times New Roman" w:hAnsi="Times New Roman" w:cs="Times New Roman"/>
        </w:rPr>
        <w:t>dejaron una intendencia con problemas financieros, con deudas, un departamento con muchas obras que nunca llegaron.</w:t>
      </w:r>
    </w:p>
    <w:p w14:paraId="1D941BFF" w14:textId="01DD0102"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lastRenderedPageBreak/>
        <w:t xml:space="preserve">Entonces, sinceramente escuchar ahora </w:t>
      </w:r>
      <w:r w:rsidR="007C7349">
        <w:rPr>
          <w:rFonts w:ascii="Times New Roman" w:hAnsi="Times New Roman" w:cs="Times New Roman"/>
        </w:rPr>
        <w:t xml:space="preserve">a </w:t>
      </w:r>
      <w:r w:rsidRPr="00E152AD">
        <w:rPr>
          <w:rFonts w:ascii="Times New Roman" w:hAnsi="Times New Roman" w:cs="Times New Roman"/>
        </w:rPr>
        <w:t>algunos ediles hablar como si fueran los grandes maestros de la responsabilidad financiera, es por lo menos llamativo. O capaz que ni siquiera llamativo, capaz que simplemente falta de memoria o exceso de comodidad en la oposición. Porque cuando uno está en la oposición, es muy fácil criticar, decir no a todo, cuestionar; lo difícil es gobernar, lo difícil es hacerse cargo de los problemas que otros dejan, y tener el coraje de tomar decisiones para cambiar la realidad.</w:t>
      </w:r>
    </w:p>
    <w:p w14:paraId="5602D44F" w14:textId="455C7E51"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Este presupuesto no es un capricho, es una herramienta para invertir en obras, para recuperar infraestructuras, para mejorar barrios y darle a Salto lo que </w:t>
      </w:r>
      <w:r w:rsidR="006B73FF">
        <w:rPr>
          <w:rFonts w:ascii="Times New Roman" w:hAnsi="Times New Roman" w:cs="Times New Roman"/>
        </w:rPr>
        <w:t xml:space="preserve">durante </w:t>
      </w:r>
      <w:r w:rsidRPr="00E152AD">
        <w:rPr>
          <w:rFonts w:ascii="Times New Roman" w:hAnsi="Times New Roman" w:cs="Times New Roman"/>
        </w:rPr>
        <w:t>años se le prometió y nunca llegó.</w:t>
      </w:r>
    </w:p>
    <w:p w14:paraId="4597D043"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Pero lo más increíble de todo esto, es la contradicción que venimos viendo. Incluso ediles del propio Frente Amplio entendieron que esto era necesario para el departamento, y votaron pensando en Salto. ¿Y qué hizo su partido? Los castigó.</w:t>
      </w:r>
    </w:p>
    <w:p w14:paraId="0B36AB0D" w14:textId="77777777" w:rsidR="00F02336"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Entonces queda bastante claro que pesa, para algunos, la orden partidaria antes que el futuro de nuestro departamento. Y, bueno, escuchando algunas intervenciones más, hoy tengo que decirles, con total sinceridad, que empiecen a tomar nota. Tomen nota, porque gobernar no es venir a dar discursos indignados, después de haber tenido años para hacer las cosas, y no haberlas hecho.</w:t>
      </w:r>
      <w:r w:rsidR="00F02336">
        <w:rPr>
          <w:rFonts w:ascii="Times New Roman" w:hAnsi="Times New Roman" w:cs="Times New Roman"/>
        </w:rPr>
        <w:t xml:space="preserve"> </w:t>
      </w:r>
      <w:r w:rsidRPr="00E152AD">
        <w:rPr>
          <w:rFonts w:ascii="Times New Roman" w:hAnsi="Times New Roman" w:cs="Times New Roman"/>
        </w:rPr>
        <w:t xml:space="preserve">Gobernar es tomar decisiones, es intervenir, es hacerse cargo. </w:t>
      </w:r>
    </w:p>
    <w:p w14:paraId="40F63AC5" w14:textId="4A3B5CE5"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Y si esta discusión sirve para algo, capaz que también sirve para que algunos puedan aprender algo para la próxima vez si pueden gobernar y si pueden administrar. Y, mientras tanto, desde la Coalición tenemos algo muy claro, tenemos claro para qué estamos acá. No estamos para hacer la política chiquita, no estamos para trancar el desarrollo del departamento. Estamos para poner, a Salto, de pie nuevamente.</w:t>
      </w:r>
    </w:p>
    <w:p w14:paraId="41397D65" w14:textId="025554DC"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A mis comp</w:t>
      </w:r>
      <w:r w:rsidR="00EA7871">
        <w:rPr>
          <w:rFonts w:ascii="Times New Roman" w:hAnsi="Times New Roman" w:cs="Times New Roman"/>
        </w:rPr>
        <w:t>añeros de la oposición, con total</w:t>
      </w:r>
      <w:r w:rsidRPr="00E152AD">
        <w:rPr>
          <w:rFonts w:ascii="Times New Roman" w:hAnsi="Times New Roman" w:cs="Times New Roman"/>
        </w:rPr>
        <w:t xml:space="preserve"> respeto les digo que</w:t>
      </w:r>
      <w:r w:rsidR="00EA7871">
        <w:rPr>
          <w:rFonts w:ascii="Times New Roman" w:hAnsi="Times New Roman" w:cs="Times New Roman"/>
        </w:rPr>
        <w:t>,</w:t>
      </w:r>
      <w:r w:rsidRPr="00E152AD">
        <w:rPr>
          <w:rFonts w:ascii="Times New Roman" w:hAnsi="Times New Roman" w:cs="Times New Roman"/>
        </w:rPr>
        <w:t xml:space="preserve"> si algún día vuelven a gobernar, ya saben cómo hacer. Porque a partir de hoy van a empezar a sacar apuntes.</w:t>
      </w:r>
    </w:p>
    <w:p w14:paraId="558C5FC3" w14:textId="2EC193D2"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 xml:space="preserve">Y antes de terminar, señor presidente, después de escuchar tanta indignación en el día de hoy, queda una pregunta inevitable que se deben </w:t>
      </w:r>
      <w:r w:rsidR="0021277D">
        <w:rPr>
          <w:rFonts w:ascii="Times New Roman" w:hAnsi="Times New Roman" w:cs="Times New Roman"/>
        </w:rPr>
        <w:t xml:space="preserve">de </w:t>
      </w:r>
      <w:r w:rsidRPr="00E152AD">
        <w:rPr>
          <w:rFonts w:ascii="Times New Roman" w:hAnsi="Times New Roman" w:cs="Times New Roman"/>
        </w:rPr>
        <w:t>estar haciendo todos los salteños: ¿Dónde estaba toda esa preocupación cuando ustedes eran gobierno?</w:t>
      </w:r>
    </w:p>
    <w:p w14:paraId="05428E0A" w14:textId="77777777" w:rsidR="00E152AD" w:rsidRPr="00E152AD" w:rsidRDefault="00E152AD" w:rsidP="00E152AD">
      <w:pPr>
        <w:spacing w:after="0" w:line="360" w:lineRule="auto"/>
        <w:ind w:firstLine="1418"/>
        <w:jc w:val="both"/>
        <w:rPr>
          <w:rFonts w:ascii="Times New Roman" w:hAnsi="Times New Roman" w:cs="Times New Roman"/>
        </w:rPr>
      </w:pPr>
      <w:r w:rsidRPr="00E152AD">
        <w:rPr>
          <w:rFonts w:ascii="Times New Roman" w:hAnsi="Times New Roman" w:cs="Times New Roman"/>
        </w:rPr>
        <w:t>Muchas gracias.</w:t>
      </w:r>
    </w:p>
    <w:p w14:paraId="3FC6A593" w14:textId="438FFF3B" w:rsidR="00B91E0C" w:rsidRDefault="00FA5230"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MINUTTI.-</w:t>
      </w:r>
      <w:proofErr w:type="gramEnd"/>
      <w:r>
        <w:rPr>
          <w:rFonts w:ascii="Times New Roman" w:hAnsi="Times New Roman" w:cs="Times New Roman"/>
        </w:rPr>
        <w:t xml:space="preserve"> Pido la palabra.</w:t>
      </w:r>
    </w:p>
    <w:p w14:paraId="5036D3B7" w14:textId="74484002" w:rsidR="00FA5230" w:rsidRDefault="00FA5230" w:rsidP="00891E5A">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Gracias, señora edila.</w:t>
      </w:r>
    </w:p>
    <w:p w14:paraId="12CC8D75" w14:textId="4A1A8DB1" w:rsidR="00FA5230" w:rsidRDefault="00FA5230" w:rsidP="00891E5A">
      <w:pPr>
        <w:spacing w:after="0" w:line="360" w:lineRule="auto"/>
        <w:ind w:firstLine="1418"/>
        <w:jc w:val="both"/>
        <w:rPr>
          <w:rFonts w:ascii="Times New Roman" w:hAnsi="Times New Roman" w:cs="Times New Roman"/>
        </w:rPr>
      </w:pPr>
      <w:r>
        <w:rPr>
          <w:rFonts w:ascii="Times New Roman" w:hAnsi="Times New Roman" w:cs="Times New Roman"/>
        </w:rPr>
        <w:t>Tiene la palabra la señora edila Lucía Minutti.</w:t>
      </w:r>
    </w:p>
    <w:p w14:paraId="77BA982A" w14:textId="7346F7EF" w:rsidR="00FA5230" w:rsidRDefault="00FA5230"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MINUTTI.-</w:t>
      </w:r>
      <w:proofErr w:type="gramEnd"/>
      <w:r>
        <w:rPr>
          <w:rFonts w:ascii="Times New Roman" w:hAnsi="Times New Roman" w:cs="Times New Roman"/>
        </w:rPr>
        <w:t xml:space="preserve"> </w:t>
      </w:r>
      <w:r w:rsidR="006514EB">
        <w:rPr>
          <w:rFonts w:ascii="Times New Roman" w:hAnsi="Times New Roman" w:cs="Times New Roman"/>
        </w:rPr>
        <w:t>Buenas noches, señor presidente, señores ediles, señor secretario. Buenas noches a todos.</w:t>
      </w:r>
    </w:p>
    <w:p w14:paraId="04A27421" w14:textId="615B4560" w:rsidR="006514EB" w:rsidRDefault="006514EB" w:rsidP="00891E5A">
      <w:pPr>
        <w:spacing w:after="0" w:line="360" w:lineRule="auto"/>
        <w:ind w:firstLine="1418"/>
        <w:jc w:val="both"/>
        <w:rPr>
          <w:rFonts w:ascii="Times New Roman" w:hAnsi="Times New Roman" w:cs="Times New Roman"/>
        </w:rPr>
      </w:pPr>
      <w:r>
        <w:rPr>
          <w:rFonts w:ascii="Times New Roman" w:hAnsi="Times New Roman" w:cs="Times New Roman"/>
        </w:rPr>
        <w:t>Lo mío es cortito.</w:t>
      </w:r>
    </w:p>
    <w:p w14:paraId="2A301E9A" w14:textId="6953F555" w:rsidR="005A1D54" w:rsidRDefault="006514EB"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Simplemente creo que nosotros, fui parte de lo que es la comisión integrada de Hacienda y Presupuesto, trabajamos durante prácticamente dos meses, a razón de tres días por semana, trayendo a esta junta departamental no solamente lo que la gente de la Coalición queríamos traer, </w:t>
      </w:r>
      <w:r w:rsidR="00BC5118">
        <w:rPr>
          <w:rFonts w:ascii="Times New Roman" w:hAnsi="Times New Roman" w:cs="Times New Roman"/>
        </w:rPr>
        <w:t xml:space="preserve">también </w:t>
      </w:r>
      <w:r>
        <w:rPr>
          <w:rFonts w:ascii="Times New Roman" w:hAnsi="Times New Roman" w:cs="Times New Roman"/>
        </w:rPr>
        <w:t>el consenso de todos los ediles de la comisión, de la oposición y del oficialismo</w:t>
      </w:r>
      <w:r w:rsidR="007E640A">
        <w:rPr>
          <w:rFonts w:ascii="Times New Roman" w:hAnsi="Times New Roman" w:cs="Times New Roman"/>
        </w:rPr>
        <w:t>,</w:t>
      </w:r>
      <w:r>
        <w:rPr>
          <w:rFonts w:ascii="Times New Roman" w:hAnsi="Times New Roman" w:cs="Times New Roman"/>
        </w:rPr>
        <w:t xml:space="preserve"> consideramos ne</w:t>
      </w:r>
      <w:r w:rsidR="00441C62">
        <w:rPr>
          <w:rFonts w:ascii="Times New Roman" w:hAnsi="Times New Roman" w:cs="Times New Roman"/>
        </w:rPr>
        <w:t xml:space="preserve">cesario, y aquí estuvieron. Y aquí vinieron secretario, directores, coordinadores, todos aquellos que se necesitó para aclarar la situación. </w:t>
      </w:r>
    </w:p>
    <w:p w14:paraId="21070FC7" w14:textId="4D4879B4" w:rsidR="00441C62" w:rsidRDefault="00441C62" w:rsidP="00891E5A">
      <w:pPr>
        <w:spacing w:after="0" w:line="360" w:lineRule="auto"/>
        <w:ind w:firstLine="1418"/>
        <w:jc w:val="both"/>
        <w:rPr>
          <w:rFonts w:ascii="Times New Roman" w:hAnsi="Times New Roman" w:cs="Times New Roman"/>
          <w:i/>
        </w:rPr>
      </w:pPr>
      <w:r>
        <w:rPr>
          <w:rFonts w:ascii="Times New Roman" w:hAnsi="Times New Roman" w:cs="Times New Roman"/>
        </w:rPr>
        <w:t xml:space="preserve">Entonces, hay algunas cuestiones que podemos seguir discutiendo y aclarando por los siglos de los siglos. Lo que pasa es que hay algo que me parece que es diferente, y es que el concepto de gestión que nosotros por ahí tenemos es distinto, es distinto y nos hacemos cargo, y este presupuesto refleja ese concepto de gestión. Refleja </w:t>
      </w:r>
      <w:r w:rsidR="00A67283">
        <w:rPr>
          <w:rFonts w:ascii="Times New Roman" w:hAnsi="Times New Roman" w:cs="Times New Roman"/>
        </w:rPr>
        <w:t>un gobierno que se hace cargo porque para eso fue electo, y no tira para atrás ninguna conquista de ningún trabajador, porque, es más, en el artículo 34, por ejemplo, dice “</w:t>
      </w:r>
      <w:r w:rsidR="00A67283" w:rsidRPr="008E14FE">
        <w:rPr>
          <w:rFonts w:ascii="Times New Roman" w:hAnsi="Times New Roman" w:cs="Times New Roman"/>
          <w:i/>
        </w:rPr>
        <w:t>Para el presente período de gobierno, el Intendente podrá disponer la conformación de una  Comisión Asesora, integrada por siete miembros, con el objetivo de estudiar y avanzar en la elaboración de una propuesta de reestructura organizativa y adecuación escalafonaria que deberá atender a las reales necesidades de funcionamiento de sus distintas reparticion</w:t>
      </w:r>
      <w:r w:rsidR="008E14FE">
        <w:rPr>
          <w:rFonts w:ascii="Times New Roman" w:hAnsi="Times New Roman" w:cs="Times New Roman"/>
          <w:i/>
        </w:rPr>
        <w:t>e</w:t>
      </w:r>
      <w:r w:rsidR="00A67283" w:rsidRPr="008E14FE">
        <w:rPr>
          <w:rFonts w:ascii="Times New Roman" w:hAnsi="Times New Roman" w:cs="Times New Roman"/>
          <w:i/>
        </w:rPr>
        <w:t>s.</w:t>
      </w:r>
    </w:p>
    <w:p w14:paraId="2E3950EC" w14:textId="0E9AF9DF" w:rsidR="008E14FE" w:rsidRDefault="008E14FE" w:rsidP="00891E5A">
      <w:pPr>
        <w:spacing w:after="0" w:line="360" w:lineRule="auto"/>
        <w:ind w:firstLine="1418"/>
        <w:jc w:val="both"/>
        <w:rPr>
          <w:rFonts w:ascii="Times New Roman" w:hAnsi="Times New Roman" w:cs="Times New Roman"/>
        </w:rPr>
      </w:pPr>
      <w:r>
        <w:rPr>
          <w:rFonts w:ascii="Times New Roman" w:hAnsi="Times New Roman" w:cs="Times New Roman"/>
          <w:i/>
        </w:rPr>
        <w:t>Dicha comisión podrá proponer la creación de cargos presupuestales, grados, escalafones y subescalafones… La misma se integrará por tres representantes del Ejecutivo Departamental, uno de los cuales la presidirá, dos representantes de Adeoms…,</w:t>
      </w:r>
      <w:r>
        <w:rPr>
          <w:rFonts w:ascii="Times New Roman" w:hAnsi="Times New Roman" w:cs="Times New Roman"/>
        </w:rPr>
        <w:t xml:space="preserve"> y eso un poco lo quiero hablar, porque escuché decir como que parecía que este gobierno quería no sentarse con los trabajadores, nada de eso</w:t>
      </w:r>
      <w:r w:rsidR="0048054F">
        <w:rPr>
          <w:rFonts w:ascii="Times New Roman" w:hAnsi="Times New Roman" w:cs="Times New Roman"/>
        </w:rPr>
        <w:t>,</w:t>
      </w:r>
      <w:r>
        <w:rPr>
          <w:rFonts w:ascii="Times New Roman" w:hAnsi="Times New Roman" w:cs="Times New Roman"/>
        </w:rPr>
        <w:t xml:space="preserve"> y nada más lejos de eso</w:t>
      </w:r>
      <w:r w:rsidR="005B736D">
        <w:rPr>
          <w:rFonts w:ascii="Times New Roman" w:hAnsi="Times New Roman" w:cs="Times New Roman"/>
        </w:rPr>
        <w:t>; p</w:t>
      </w:r>
      <w:r>
        <w:rPr>
          <w:rFonts w:ascii="Times New Roman" w:hAnsi="Times New Roman" w:cs="Times New Roman"/>
        </w:rPr>
        <w:t>ero sí</w:t>
      </w:r>
      <w:r w:rsidR="005B736D">
        <w:rPr>
          <w:rFonts w:ascii="Times New Roman" w:hAnsi="Times New Roman" w:cs="Times New Roman"/>
        </w:rPr>
        <w:t>,</w:t>
      </w:r>
      <w:r>
        <w:rPr>
          <w:rFonts w:ascii="Times New Roman" w:hAnsi="Times New Roman" w:cs="Times New Roman"/>
        </w:rPr>
        <w:t xml:space="preserve"> cada </w:t>
      </w:r>
      <w:r w:rsidR="0048054F">
        <w:rPr>
          <w:rFonts w:ascii="Times New Roman" w:hAnsi="Times New Roman" w:cs="Times New Roman"/>
        </w:rPr>
        <w:t>cual</w:t>
      </w:r>
      <w:r>
        <w:rPr>
          <w:rFonts w:ascii="Times New Roman" w:hAnsi="Times New Roman" w:cs="Times New Roman"/>
        </w:rPr>
        <w:t xml:space="preserve"> en su lugar</w:t>
      </w:r>
      <w:r w:rsidR="005B736D">
        <w:rPr>
          <w:rFonts w:ascii="Times New Roman" w:hAnsi="Times New Roman" w:cs="Times New Roman"/>
        </w:rPr>
        <w:t>. El</w:t>
      </w:r>
      <w:r>
        <w:rPr>
          <w:rFonts w:ascii="Times New Roman" w:hAnsi="Times New Roman" w:cs="Times New Roman"/>
        </w:rPr>
        <w:t xml:space="preserve"> departamento votó para que gobernara un gobierno que tiene derecho a hacer su proyecto político, no para que cogobernara con alguien, y el gobierno no es solamente hacia adentro de la intendencia, es hacia afuera, es hacia los </w:t>
      </w:r>
      <w:r>
        <w:rPr>
          <w:rFonts w:ascii="Times New Roman" w:hAnsi="Times New Roman" w:cs="Times New Roman"/>
        </w:rPr>
        <w:lastRenderedPageBreak/>
        <w:t xml:space="preserve">barrios, es hacia la población, es hacia la infraestructura, es hacia un montón de cosas de las cuales sí hay que hacerse cargo. Y este gobierno plantea en su presupuesto maneras diferentes de gestionar, no por eso menos transparentes, no por eso menos transparentes. </w:t>
      </w:r>
    </w:p>
    <w:p w14:paraId="7F31BCBA" w14:textId="5682B2AB" w:rsidR="008E14FE" w:rsidRDefault="008E14FE" w:rsidP="008E14FE">
      <w:pPr>
        <w:spacing w:after="0" w:line="360" w:lineRule="auto"/>
        <w:ind w:firstLine="1418"/>
        <w:jc w:val="both"/>
        <w:rPr>
          <w:rFonts w:ascii="Times New Roman" w:hAnsi="Times New Roman" w:cs="Times New Roman"/>
        </w:rPr>
      </w:pPr>
      <w:r>
        <w:rPr>
          <w:rFonts w:ascii="Times New Roman" w:hAnsi="Times New Roman" w:cs="Times New Roman"/>
        </w:rPr>
        <w:t>Entonces, se puede decir que no se está de acuerdo</w:t>
      </w:r>
      <w:r w:rsidR="000A7D18">
        <w:rPr>
          <w:rFonts w:ascii="Times New Roman" w:hAnsi="Times New Roman" w:cs="Times New Roman"/>
        </w:rPr>
        <w:t xml:space="preserve"> </w:t>
      </w:r>
      <w:r>
        <w:rPr>
          <w:rFonts w:ascii="Times New Roman" w:hAnsi="Times New Roman" w:cs="Times New Roman"/>
        </w:rPr>
        <w:t>porque ideológicamente se tiene otra concepción del gobierno, pero no se puede decir que</w:t>
      </w:r>
      <w:r w:rsidR="007B5805">
        <w:rPr>
          <w:rFonts w:ascii="Times New Roman" w:hAnsi="Times New Roman" w:cs="Times New Roman"/>
        </w:rPr>
        <w:t xml:space="preserve"> no hay transparencia, no se puede decir que hay demagogia porque nada de eso…, yo me hago cargo de todo, y me hago cargo de lo que acá está escrito, no me hago cargo ni de demagogia ni de poca transparencia, porque esa no fue la manera en como nosotros trabajamos. Después nos competerá a nosotros hacer los seguimientos, hacer el seguimiento del fideicomiso</w:t>
      </w:r>
      <w:r w:rsidR="00AD09A0">
        <w:rPr>
          <w:rFonts w:ascii="Times New Roman" w:hAnsi="Times New Roman" w:cs="Times New Roman"/>
        </w:rPr>
        <w:t>,</w:t>
      </w:r>
      <w:r w:rsidR="007B5805">
        <w:rPr>
          <w:rFonts w:ascii="Times New Roman" w:hAnsi="Times New Roman" w:cs="Times New Roman"/>
        </w:rPr>
        <w:t xml:space="preserve"> que acá se comprometió el secretario general a rendir cuentas de todo lo que se haga con el fideicomiso, que por otra parte está todo detallado en varias veces durante todo el transcurrir el presupuesto, </w:t>
      </w:r>
      <w:r w:rsidR="002A7299">
        <w:rPr>
          <w:rFonts w:ascii="Times New Roman" w:hAnsi="Times New Roman" w:cs="Times New Roman"/>
        </w:rPr>
        <w:t>en los anexos, está detallado todo lo que se va a hacer.</w:t>
      </w:r>
    </w:p>
    <w:p w14:paraId="64BE224C" w14:textId="77777777" w:rsidR="00083E94" w:rsidRDefault="002A7299" w:rsidP="00722053">
      <w:pPr>
        <w:spacing w:after="0" w:line="360" w:lineRule="auto"/>
        <w:ind w:firstLine="1418"/>
        <w:jc w:val="both"/>
        <w:rPr>
          <w:rFonts w:ascii="Times New Roman" w:hAnsi="Times New Roman" w:cs="Times New Roman"/>
        </w:rPr>
      </w:pPr>
      <w:r>
        <w:rPr>
          <w:rFonts w:ascii="Times New Roman" w:hAnsi="Times New Roman" w:cs="Times New Roman"/>
        </w:rPr>
        <w:t xml:space="preserve">También escuché decir a la oposición algo que me asombra porque vinimos trabajando dos meses, tres veces por semana, todos juntos acá, como que los ediles de la Coalición Republicana les hicimos hacer propuestas que después no tomamos. No es cierto, no es cierto. </w:t>
      </w:r>
    </w:p>
    <w:p w14:paraId="036A414B" w14:textId="76EB0054" w:rsidR="00722053" w:rsidRDefault="002A7299" w:rsidP="00722053">
      <w:pPr>
        <w:spacing w:after="0" w:line="360" w:lineRule="auto"/>
        <w:ind w:firstLine="1418"/>
        <w:jc w:val="both"/>
        <w:rPr>
          <w:rFonts w:ascii="Times New Roman" w:hAnsi="Times New Roman" w:cs="Times New Roman"/>
          <w:lang w:val="es"/>
        </w:rPr>
      </w:pPr>
      <w:r>
        <w:rPr>
          <w:rFonts w:ascii="Times New Roman" w:hAnsi="Times New Roman" w:cs="Times New Roman"/>
        </w:rPr>
        <w:t>Y hablaron de lo de</w:t>
      </w:r>
      <w:r w:rsidR="00A627D0">
        <w:rPr>
          <w:rFonts w:ascii="Times New Roman" w:hAnsi="Times New Roman" w:cs="Times New Roman"/>
        </w:rPr>
        <w:t>l presupuesto participativo. El artículo 60</w:t>
      </w:r>
      <w:r w:rsidR="00722053" w:rsidRPr="00722053">
        <w:rPr>
          <w:rFonts w:ascii="Times New Roman" w:hAnsi="Times New Roman" w:cs="Times New Roman"/>
          <w:lang w:val="es"/>
        </w:rPr>
        <w:t xml:space="preserve"> </w:t>
      </w:r>
      <w:r w:rsidR="00722053">
        <w:rPr>
          <w:rFonts w:ascii="Times New Roman" w:hAnsi="Times New Roman" w:cs="Times New Roman"/>
          <w:lang w:val="es"/>
        </w:rPr>
        <w:t xml:space="preserve">dice: </w:t>
      </w:r>
      <w:r w:rsidR="00722053" w:rsidRPr="00722053">
        <w:rPr>
          <w:rFonts w:ascii="Times New Roman" w:hAnsi="Times New Roman" w:cs="Times New Roman"/>
          <w:i/>
          <w:lang w:val="es"/>
        </w:rPr>
        <w:t>Facúltase al Intendente la creación de organizaciones Zonales, de las que participará la Intendencia de Salto junto a otras instituciones representativas. Las mismas gestionarán actividades, talleres y proyectos de desarrollo para las zonas en coordinación con el área de presupuesto participativo.</w:t>
      </w:r>
      <w:r w:rsidR="00083E94">
        <w:rPr>
          <w:rFonts w:ascii="Times New Roman" w:hAnsi="Times New Roman" w:cs="Times New Roman"/>
          <w:lang w:val="es"/>
        </w:rPr>
        <w:t xml:space="preserve"> </w:t>
      </w:r>
      <w:r w:rsidR="00722053">
        <w:rPr>
          <w:rFonts w:ascii="Times New Roman" w:hAnsi="Times New Roman" w:cs="Times New Roman"/>
          <w:lang w:val="es"/>
        </w:rPr>
        <w:t>Eso es para alguien que dijo que el presupuesto participativo desapareció, no sé.</w:t>
      </w:r>
    </w:p>
    <w:p w14:paraId="4A94692D" w14:textId="08D866CC" w:rsidR="00722053" w:rsidRDefault="00722053"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Otro tema que también me genera de ruido, para algunas cosas el gobierno nacional determina la política, por ejemplo, para la casa de breve estadía, con la cual estoy totalmente de acuerdo. Nosotros modificamos el artículo </w:t>
      </w:r>
      <w:r w:rsidR="00083D43">
        <w:rPr>
          <w:rFonts w:ascii="Times New Roman" w:hAnsi="Times New Roman" w:cs="Times New Roman"/>
          <w:lang w:val="es"/>
        </w:rPr>
        <w:t xml:space="preserve">a iniciativa del Frente Amplio con total acuerdo de nosotros, porque la intendencia de Salto no puede crear una casa de breve estadía, puede formar parte, puede impulsar, puede tratar de armar un espacio con el objetivo de crear una casa de breve estadía como política pública en relación a la violencia de género, pero no la puede crear, no es competencia exclusiva. Por lo tanto, también ese artículo se llevó. Pero la contradicción que yo veo, es que por un lado eso, pero por otro lado se cuestiona que la política de vivienda, que acá se habla de la cartera </w:t>
      </w:r>
      <w:r w:rsidR="00083D43">
        <w:rPr>
          <w:rFonts w:ascii="Times New Roman" w:hAnsi="Times New Roman" w:cs="Times New Roman"/>
          <w:lang w:val="es"/>
        </w:rPr>
        <w:lastRenderedPageBreak/>
        <w:t>de tierras, de la creación del fondo de cartera de tierras, del fondo de emergencia vecinal que también forma parte de la política habitacional, se cuestiona que la intendencia no la tenga y que la política</w:t>
      </w:r>
      <w:r w:rsidR="002218F9">
        <w:rPr>
          <w:rFonts w:ascii="Times New Roman" w:hAnsi="Times New Roman" w:cs="Times New Roman"/>
          <w:lang w:val="es"/>
        </w:rPr>
        <w:t xml:space="preserve"> que se coordine es con el Ministerio de Vivienda, la verdad, es que no entiendo. El Ministerio de Vivienda es el organismo rector de las políticas de vivienda en el departamento, capaz que un día de verdad la descentralización sea tan importante en este país que el Ministerio de Vi</w:t>
      </w:r>
      <w:r w:rsidR="00083E94">
        <w:rPr>
          <w:rFonts w:ascii="Times New Roman" w:hAnsi="Times New Roman" w:cs="Times New Roman"/>
          <w:lang w:val="es"/>
        </w:rPr>
        <w:t xml:space="preserve">vienda va a decir “saben qué, </w:t>
      </w:r>
      <w:r w:rsidR="002218F9">
        <w:rPr>
          <w:rFonts w:ascii="Times New Roman" w:hAnsi="Times New Roman" w:cs="Times New Roman"/>
          <w:lang w:val="es"/>
        </w:rPr>
        <w:t>cada departamento va a ejecutar sus planes de vivienda y le vamos a dar los recursos para eso, el ministerio no va a tener más nada que ver”. Ese día, señor, el primero, yo lo voy a aplaudir, y ese día este departamento tendrá que hacerse cargo de llevar adelante todo lo que es la política habitacional. Pero mientras tanto, no es posible. Como tampoco es posible hacernos cargo de la creación de la casa de breve estadía, porque la verdad es que el presupuesto en algunas políticas, como la política de seguridad, como la política de salud, como la política de vivienda, son nacionales en este país unitario.</w:t>
      </w:r>
    </w:p>
    <w:p w14:paraId="17C1F2FC" w14:textId="4CBFF7D5" w:rsidR="002218F9" w:rsidRDefault="008B58DB"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Así que, nada, simplemente quería decir que trabajamos mucho en esto, capaz que nos equivocamos, capaz que no, puede ser, la verdad que no creo que nadie tenga acá la verdad absoluta de las cosas, sí creo en el trabajo</w:t>
      </w:r>
      <w:r w:rsidR="00FC30FE">
        <w:rPr>
          <w:rFonts w:ascii="Times New Roman" w:hAnsi="Times New Roman" w:cs="Times New Roman"/>
          <w:lang w:val="es"/>
        </w:rPr>
        <w:t>, y sí creo en la buena fe. Así que me pueden decir que no están de acuerdo y está bien; que tienen otro modelo de gobernar y está bien; pero no que esto es poco transparente o que nosotros hayamos sido poco transparentes, eso sí, no, porque eso es hacer trampa.</w:t>
      </w:r>
    </w:p>
    <w:p w14:paraId="7B938430" w14:textId="44609DEA" w:rsidR="00FC30FE" w:rsidRDefault="00FC30FE"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Así que yo invito a votar este presupuesto, estoy totalmente de acuerdo con él, más allá que lo vigilemos, como dijo el compañero,</w:t>
      </w:r>
      <w:r w:rsidR="008B347F">
        <w:rPr>
          <w:rFonts w:ascii="Times New Roman" w:hAnsi="Times New Roman" w:cs="Times New Roman"/>
          <w:lang w:val="es"/>
        </w:rPr>
        <w:t xml:space="preserve"> lo vamos a vigilar para que efectivamente los recursos vayan a donde tienen que ir, efectivamente vamos a exigir obras, efectivamente vamos a hacerlo responsablemente como estudiamos este presupuesto.</w:t>
      </w:r>
    </w:p>
    <w:p w14:paraId="48AB1907" w14:textId="03E59418" w:rsidR="008B347F" w:rsidRDefault="008B347F"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Así que bueno, muchas gracias, señor presidente,</w:t>
      </w:r>
      <w:r w:rsidR="00B90E41">
        <w:rPr>
          <w:rFonts w:ascii="Times New Roman" w:hAnsi="Times New Roman" w:cs="Times New Roman"/>
          <w:lang w:val="es"/>
        </w:rPr>
        <w:t xml:space="preserve"> simplemente lo que quería expresar, y pasaremos después a la votación.</w:t>
      </w:r>
    </w:p>
    <w:p w14:paraId="196F1B83" w14:textId="69CBBAF3" w:rsidR="00B90E41" w:rsidRDefault="00B90E41"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Gracias, y buenas noches.</w:t>
      </w:r>
    </w:p>
    <w:p w14:paraId="47CFEA0C" w14:textId="797A96FF" w:rsidR="00423E74" w:rsidRDefault="00423E74"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ESTEVA.-</w:t>
      </w:r>
      <w:proofErr w:type="gramEnd"/>
      <w:r>
        <w:rPr>
          <w:rFonts w:ascii="Times New Roman" w:hAnsi="Times New Roman" w:cs="Times New Roman"/>
          <w:lang w:val="es"/>
        </w:rPr>
        <w:t xml:space="preserve"> Pido la palabra.</w:t>
      </w:r>
    </w:p>
    <w:p w14:paraId="3F8B9ED5" w14:textId="75025C0D" w:rsidR="00B90E41" w:rsidRDefault="00423E74"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PRESIDENTE.-</w:t>
      </w:r>
      <w:proofErr w:type="gramEnd"/>
      <w:r>
        <w:rPr>
          <w:rFonts w:ascii="Times New Roman" w:hAnsi="Times New Roman" w:cs="Times New Roman"/>
          <w:lang w:val="es"/>
        </w:rPr>
        <w:t xml:space="preserve"> Muchas gracias, señora edila.</w:t>
      </w:r>
    </w:p>
    <w:p w14:paraId="769250D6" w14:textId="52B30399" w:rsidR="00423E74" w:rsidRPr="00722053" w:rsidRDefault="00423E74" w:rsidP="00722053">
      <w:pPr>
        <w:spacing w:after="0" w:line="360" w:lineRule="auto"/>
        <w:ind w:firstLine="1418"/>
        <w:jc w:val="both"/>
        <w:rPr>
          <w:rFonts w:ascii="Times New Roman" w:hAnsi="Times New Roman" w:cs="Times New Roman"/>
          <w:lang w:val="es"/>
        </w:rPr>
      </w:pPr>
      <w:r>
        <w:rPr>
          <w:rFonts w:ascii="Times New Roman" w:hAnsi="Times New Roman" w:cs="Times New Roman"/>
          <w:lang w:val="es"/>
        </w:rPr>
        <w:t>Tiene la palabra el señor edil Alexis Esteva.</w:t>
      </w:r>
    </w:p>
    <w:p w14:paraId="40C89A67" w14:textId="16D5A5CF"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ESTEVA.-</w:t>
      </w:r>
      <w:proofErr w:type="gramEnd"/>
      <w:r w:rsidRPr="002D068B">
        <w:rPr>
          <w:rFonts w:ascii="Times New Roman" w:hAnsi="Times New Roman" w:cs="Times New Roman"/>
          <w:lang w:val="es-UY"/>
        </w:rPr>
        <w:t xml:space="preserve"> Gracias</w:t>
      </w:r>
      <w:r w:rsidR="00266E5B">
        <w:rPr>
          <w:rFonts w:ascii="Times New Roman" w:hAnsi="Times New Roman" w:cs="Times New Roman"/>
          <w:lang w:val="es-UY"/>
        </w:rPr>
        <w:t>,</w:t>
      </w:r>
      <w:r w:rsidRPr="002D068B">
        <w:rPr>
          <w:rFonts w:ascii="Times New Roman" w:hAnsi="Times New Roman" w:cs="Times New Roman"/>
          <w:lang w:val="es-UY"/>
        </w:rPr>
        <w:t xml:space="preserve"> señor presidente.</w:t>
      </w:r>
    </w:p>
    <w:p w14:paraId="6AD82D2B" w14:textId="5B70CCBA"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lastRenderedPageBreak/>
        <w:t>Quería decir que nosotros hemos realizado un análisis detallado del proyecto de presupuesto remitido por el Ejecutivo Departamental, entendiendo que esta herramienta define no solamente la asignación de recursos, sino también el modelo de gestión y las prioridades que tendrá el departamento en los próximos años.</w:t>
      </w:r>
    </w:p>
    <w:p w14:paraId="0249BCF7" w14:textId="6E41B8F5"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Luego de estudiar el documento y la información complementaria, debemos expresar que este presupuesto presenta debilidades importantes desde el punto de vista financiero, administrativo y de planificación.</w:t>
      </w:r>
    </w:p>
    <w:p w14:paraId="61E30A66" w14:textId="57D535F7"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En primer lugar, observamos una estructura de gastos que continúa profundizando el peso del funcionamiento por encima de la inversión. El crecimiento del gasto corriente, particularmente en lo que refiere a estructura administrativa y cargos de confianza, no parece estar acompañado por un incremento proporcional en la inversión destinada a infraestructura, mantenimiento urbano y desarrollo productivo.</w:t>
      </w:r>
    </w:p>
    <w:p w14:paraId="5E12CD83" w14:textId="405339D8"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En segundo término, nos preocupa la evolución del déficit departamental y el nivel de endeudamiento previsto, y el proyecto presentado no detalla con suficiente claridad cómo se equilibrarán las cuentas ni qué medidas se tomarán para evitar que el déficit continúe aumentando.</w:t>
      </w:r>
    </w:p>
    <w:p w14:paraId="1262FEFF" w14:textId="2FBB46D6"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Entendemos también que la política de creación y mantenimiento de cargos de confianza debe ser analizada con mayor rigurosidad, especialmente en un contexto donde se exige a la ciudadanía y a los funcionarios esfuerzos en materia de eficiencia y control del gasto público.</w:t>
      </w:r>
    </w:p>
    <w:p w14:paraId="7ADD3F65" w14:textId="7738453A"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También advertimos debilidades en los mecanismos de planificación y control, con programas presupuestales que no presentan metas verificables ni indicadores claros de gestión. Esto dificulta el seguimiento por parte de la junta departamental y limita la transparencia hacia la ciudadanía respecto al uso de los recursos públicos.</w:t>
      </w:r>
    </w:p>
    <w:p w14:paraId="14D5FFD4" w14:textId="3E6AD0E9"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Referido a las políticas de desarrollo productivo y promoción de empleo consideramos una escasa priorización a estas áreas fundamentales para un departamento como Salto, que necesita fortalecer su matriz económica, apoyar al sector productivo y generar condiciones para la creación de empleo. Y esto no es un detalle menor, señor presidente. Estamos habl</w:t>
      </w:r>
      <w:r w:rsidR="00BB4A20">
        <w:rPr>
          <w:rFonts w:ascii="Times New Roman" w:hAnsi="Times New Roman" w:cs="Times New Roman"/>
          <w:i/>
          <w:lang w:val="es-UY"/>
        </w:rPr>
        <w:t>ando de lo que debería marcar có</w:t>
      </w:r>
      <w:r w:rsidRPr="002D068B">
        <w:rPr>
          <w:rFonts w:ascii="Times New Roman" w:hAnsi="Times New Roman" w:cs="Times New Roman"/>
          <w:i/>
          <w:lang w:val="es-UY"/>
        </w:rPr>
        <w:t xml:space="preserve">mo Salto genera trabajo, cómo impulsa su economía y cómo crea oportunidades para su gente. Sin </w:t>
      </w:r>
      <w:r w:rsidRPr="002D068B">
        <w:rPr>
          <w:rFonts w:ascii="Times New Roman" w:hAnsi="Times New Roman" w:cs="Times New Roman"/>
          <w:i/>
          <w:lang w:val="es-UY"/>
        </w:rPr>
        <w:lastRenderedPageBreak/>
        <w:t>embargo, lo que encontramos es un conjunto de enunciados generales, con escasa planificación y sin herramientas concretas que permitan cambiar la realidad productiva del departamento.</w:t>
      </w:r>
    </w:p>
    <w:p w14:paraId="70C41E7C" w14:textId="66F0F07A"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Salto tiene hoy problemas serios de empleo, de actividad económica y de oportunidades para los jóvenes. En realidad, esperábamos que este presupuesto presentara una política fuerte, con recursos claros y con metas concretas para dinamizar la economía local. Pero no es eso lo que vemos.</w:t>
      </w:r>
      <w:r w:rsidR="00AF2015">
        <w:rPr>
          <w:rFonts w:ascii="Times New Roman" w:hAnsi="Times New Roman" w:cs="Times New Roman"/>
          <w:i/>
          <w:lang w:val="es-UY"/>
        </w:rPr>
        <w:t xml:space="preserve"> </w:t>
      </w:r>
      <w:r w:rsidRPr="002D068B">
        <w:rPr>
          <w:rFonts w:ascii="Times New Roman" w:hAnsi="Times New Roman" w:cs="Times New Roman"/>
          <w:i/>
          <w:lang w:val="es-UY"/>
        </w:rPr>
        <w:t>Lo que vemos es débil, sin objetivos medibles, sin indicadores de impacto y sin una planificación seria que permita evaluar si las políticas propuestas realmente van a generar empleo o desarrollo productivo.</w:t>
      </w:r>
    </w:p>
    <w:p w14:paraId="2ED27D46" w14:textId="369A6829"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También nos preocupa la baja prioridad presupuestal que se le asigna al desarrollo productivo. Cuando un gobierno dice que quiere promover el empleo, pero destina recursos limitados y dispersos para hacerlo, lo que en realidad está demostrando es que no está colocando el tema entre sus verdaderas prioridades.</w:t>
      </w:r>
    </w:p>
    <w:p w14:paraId="5C1CB494" w14:textId="5F320775"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 xml:space="preserve">Desde nuestra banca creemos que el desarrollo productivo no se construye con discursos, </w:t>
      </w:r>
      <w:r w:rsidR="001F4EC1">
        <w:rPr>
          <w:rFonts w:ascii="Times New Roman" w:hAnsi="Times New Roman" w:cs="Times New Roman"/>
          <w:i/>
          <w:lang w:val="es-UY"/>
        </w:rPr>
        <w:t xml:space="preserve">sino que </w:t>
      </w:r>
      <w:r w:rsidRPr="002D068B">
        <w:rPr>
          <w:rFonts w:ascii="Times New Roman" w:hAnsi="Times New Roman" w:cs="Times New Roman"/>
          <w:i/>
          <w:lang w:val="es-UY"/>
        </w:rPr>
        <w:t>se construye con políticas públicas activas, se construye apoyando a las pequeñas y medianas empresas que son las que generan la mayor parte del empleo. Se construye promoviendo el cooperativismo y la economía social. Se construye generando oportunidades para los emprendedores locales. Se construye articulando con la Universidad, con los centros de formación y con los actores productivos del territorio. Y también se construye apostando a la innovación, al agregado de valor y a la diversificación de la economía departamental. Nada de es</w:t>
      </w:r>
      <w:r w:rsidR="002E4014">
        <w:rPr>
          <w:rFonts w:ascii="Times New Roman" w:hAnsi="Times New Roman" w:cs="Times New Roman"/>
          <w:i/>
          <w:lang w:val="es-UY"/>
        </w:rPr>
        <w:t>t</w:t>
      </w:r>
      <w:r w:rsidRPr="002D068B">
        <w:rPr>
          <w:rFonts w:ascii="Times New Roman" w:hAnsi="Times New Roman" w:cs="Times New Roman"/>
          <w:i/>
          <w:lang w:val="es-UY"/>
        </w:rPr>
        <w:t>o aparece en el proyecto.</w:t>
      </w:r>
    </w:p>
    <w:p w14:paraId="54487CEA" w14:textId="4BCED295"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Tampoco vemos una política clara para retener talento joven en el departamento, para generar oportunidades laborales para quienes hoy se ven obligados a irse buscando trabajo en otros lugares del país. Y esa es una realidad que todos conocemos.</w:t>
      </w:r>
    </w:p>
    <w:p w14:paraId="7BECED1A" w14:textId="4AD8EFD5"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Salto tiene enormes potencialidades: turismo, producción agropecuaria, agroindustria, comercio de frontera. Pero para aprovechar esas potencialidades se necesita visión estratégica, planificación y decisión política.</w:t>
      </w:r>
    </w:p>
    <w:p w14:paraId="4B510551" w14:textId="62A00A3D"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 xml:space="preserve">Creemos también que Salto necesita un proyecto de desarrollo mucho más ambicioso, que coloque en el centro la producción, el trabajo y las oportunidades para </w:t>
      </w:r>
      <w:r w:rsidRPr="002D068B">
        <w:rPr>
          <w:rFonts w:ascii="Times New Roman" w:hAnsi="Times New Roman" w:cs="Times New Roman"/>
          <w:i/>
          <w:lang w:val="es-UY"/>
        </w:rPr>
        <w:lastRenderedPageBreak/>
        <w:t>su gente. Por esto, manifestamos nuestra crítica y nuestra preocupación frente a la falta de una verdadera política de desarrollo productivo y promoción del empleo en este presupuesto.</w:t>
      </w:r>
    </w:p>
    <w:p w14:paraId="7E45CC77" w14:textId="2296256E"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 xml:space="preserve">Otro tema, señor presidente, es la Gestión Territorial y Habitacional del proyecto de presupuesto departamental. Acá entendemos que estamos ante un apartado que, lejos de constituir una herramienta sólida de planificación territorial y respuesta al déficit habitacional, presenta importantes debilidades de enfoque, prioridades y planificación estratégica. </w:t>
      </w:r>
    </w:p>
    <w:p w14:paraId="56C1DB7A" w14:textId="43A1D733"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Nos preocupa la ausencia de una política territorial clara y articulada. El presupuesto enumera programas y acciones, pero no se visualiza una estrategia integral que aborde de manera estructural los problemas que enfrenta el departamento en materia de ordenamiento territorial, crecimiento urbano, regularización de asentamientos y acceso al suelo urbano.</w:t>
      </w:r>
    </w:p>
    <w:p w14:paraId="660DC709" w14:textId="70A15291"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Salto, como todos sabemos, enfrenta procesos de expansión urbana desordenada, déficit de infraestructura en varios barrios y situaciones de informalidad habitacional que requieren respuestas coordinadas entre la intendencia, el gobierno nacional y los municipios, sin embargo, el documento presupuestal no explica mecanismos claros de coordinación.</w:t>
      </w:r>
    </w:p>
    <w:p w14:paraId="39999DCE" w14:textId="1A54CA34"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También observamos una falta de definición en las políticas de acceso al suelo y vivienda. El presupuesto menciona intervenciones en materia habitacional, pero no establece objetivos concretos ni recursos claramente orientados a enfrentar uno de los principales problemas sociales del departamento: el acceso a una vivienda digna para cientos de familias salteñas.</w:t>
      </w:r>
    </w:p>
    <w:p w14:paraId="5547B323" w14:textId="21ECCF61"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Nos preocupa especialmente que no se prioricen suficientemente programas de regularización de barrios, mejora de infraestructura urbana y generación de suelo urbano accesible, herramientas fundamentales para combatir la desigualdad territorial.</w:t>
      </w:r>
    </w:p>
    <w:p w14:paraId="3AB0349C" w14:textId="0D678354"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 xml:space="preserve">Otro aspecto que merece señalarse es la escasa asignación de recursos dentro de este capítulo, por lo que consideramos que el presupuesto refleja una visión más administrativa que estratégica del territorio. La gestión territorial no puede limitarse al mantenimiento o a intervenciones puntuales; debe ser una política que </w:t>
      </w:r>
      <w:r w:rsidRPr="002D068B">
        <w:rPr>
          <w:rFonts w:ascii="Times New Roman" w:hAnsi="Times New Roman" w:cs="Times New Roman"/>
          <w:i/>
          <w:lang w:val="es-UY"/>
        </w:rPr>
        <w:lastRenderedPageBreak/>
        <w:t>planifique el crecimiento de la ciudad, garantice servicios e infraestructura, y promueva un desarrollo urbano equilibrado de la ciudad.</w:t>
      </w:r>
    </w:p>
    <w:p w14:paraId="14DF17EC" w14:textId="33F5DB1F"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Finalmente, creemos que en materia habitacional el gobierno departamental debería asumir un rol más activo en la articulación con políticas nacionales de vivienda, impulsando convenios, programas de cooperativas, soluciones habitacionales progresivas y programas de mejoramiento barrial que realmente impacten en la calidad de vida de la población.</w:t>
      </w:r>
    </w:p>
    <w:p w14:paraId="4DA564A4" w14:textId="67E5A80D" w:rsidR="002D068B" w:rsidRPr="002D068B" w:rsidRDefault="002D068B" w:rsidP="002D068B">
      <w:pPr>
        <w:spacing w:after="0" w:line="360" w:lineRule="auto"/>
        <w:ind w:firstLine="1418"/>
        <w:jc w:val="both"/>
        <w:rPr>
          <w:rFonts w:ascii="Times New Roman" w:hAnsi="Times New Roman" w:cs="Times New Roman"/>
          <w:i/>
          <w:lang w:val="es-UY"/>
        </w:rPr>
      </w:pPr>
      <w:r w:rsidRPr="002D068B">
        <w:rPr>
          <w:rFonts w:ascii="Times New Roman" w:hAnsi="Times New Roman" w:cs="Times New Roman"/>
          <w:i/>
          <w:lang w:val="es-UY"/>
        </w:rPr>
        <w:t>Por todo lo expuesto, señor presidente, entendemos que este proyecto de presupuesto carece de nivel de planificación, claridad de objetivos y compromiso social que una política de gobierno requiere.</w:t>
      </w:r>
    </w:p>
    <w:p w14:paraId="5D12D259" w14:textId="712D97A2"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Muchas gracias.</w:t>
      </w:r>
    </w:p>
    <w:p w14:paraId="361C9A51" w14:textId="000A861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MOREIRA.-</w:t>
      </w:r>
      <w:proofErr w:type="gramEnd"/>
      <w:r w:rsidRPr="002D068B">
        <w:rPr>
          <w:rFonts w:ascii="Times New Roman" w:hAnsi="Times New Roman" w:cs="Times New Roman"/>
          <w:lang w:val="es-UY"/>
        </w:rPr>
        <w:t xml:space="preserve"> Pido la palabra.</w:t>
      </w:r>
    </w:p>
    <w:p w14:paraId="0258E42E" w14:textId="72126363"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Gracias</w:t>
      </w:r>
      <w:r w:rsidR="005433FD">
        <w:rPr>
          <w:rFonts w:ascii="Times New Roman" w:hAnsi="Times New Roman" w:cs="Times New Roman"/>
          <w:lang w:val="es-UY"/>
        </w:rPr>
        <w:t>,</w:t>
      </w:r>
      <w:r w:rsidRPr="002D068B">
        <w:rPr>
          <w:rFonts w:ascii="Times New Roman" w:hAnsi="Times New Roman" w:cs="Times New Roman"/>
          <w:lang w:val="es-UY"/>
        </w:rPr>
        <w:t xml:space="preserve"> señor edil.</w:t>
      </w:r>
    </w:p>
    <w:p w14:paraId="27366884" w14:textId="7E8B7E2B"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Tiene la palabra el señor edil Bruno Moreira.</w:t>
      </w:r>
    </w:p>
    <w:p w14:paraId="6D546572" w14:textId="26A2646C"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MOREIRA.-</w:t>
      </w:r>
      <w:proofErr w:type="gramEnd"/>
      <w:r w:rsidRPr="002D068B">
        <w:rPr>
          <w:rFonts w:ascii="Times New Roman" w:hAnsi="Times New Roman" w:cs="Times New Roman"/>
          <w:lang w:val="es-UY"/>
        </w:rPr>
        <w:t xml:space="preserve"> Gracias</w:t>
      </w:r>
      <w:r w:rsidR="005433FD">
        <w:rPr>
          <w:rFonts w:ascii="Times New Roman" w:hAnsi="Times New Roman" w:cs="Times New Roman"/>
          <w:lang w:val="es-UY"/>
        </w:rPr>
        <w:t>,</w:t>
      </w:r>
      <w:r w:rsidRPr="002D068B">
        <w:rPr>
          <w:rFonts w:ascii="Times New Roman" w:hAnsi="Times New Roman" w:cs="Times New Roman"/>
          <w:lang w:val="es-UY"/>
        </w:rPr>
        <w:t xml:space="preserve"> presidente.</w:t>
      </w:r>
    </w:p>
    <w:p w14:paraId="5DF202AE" w14:textId="77777777" w:rsidR="006E11AD"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Estaba pensando cómo iniciar esta intervención, y pensaba hacerlo, y de hecho lo voy a hacer, felicitando a los compañeros ediles que trabajamos en comisión, por la forma que trabajamos en comisión, el respeto, el trabajo serio de parte de los ediles que formamos la comisión. </w:t>
      </w:r>
    </w:p>
    <w:p w14:paraId="2CDBAFC2" w14:textId="77777777" w:rsidR="009412C2"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Pero escuchando a algunos de los ediles oficialistas me parece necesario aclarar una cosa que me estaba planteando, y que es necesario dejarlo bien claro y expres</w:t>
      </w:r>
      <w:r w:rsidR="00626135">
        <w:rPr>
          <w:rFonts w:ascii="Times New Roman" w:hAnsi="Times New Roman" w:cs="Times New Roman"/>
          <w:lang w:val="es-UY"/>
        </w:rPr>
        <w:t>o, textual: d</w:t>
      </w:r>
      <w:r w:rsidRPr="002D068B">
        <w:rPr>
          <w:rFonts w:ascii="Times New Roman" w:hAnsi="Times New Roman" w:cs="Times New Roman"/>
          <w:lang w:val="es-UY"/>
        </w:rPr>
        <w:t xml:space="preserve">ebatir o discutir no es lo mismo que preguntar. Nosotros fijamos una forma de trabajo en la comisión en la cual dijimos: </w:t>
      </w:r>
      <w:r w:rsidR="00626135">
        <w:rPr>
          <w:rFonts w:ascii="Times New Roman" w:hAnsi="Times New Roman" w:cs="Times New Roman"/>
          <w:lang w:val="es-UY"/>
        </w:rPr>
        <w:t>v</w:t>
      </w:r>
      <w:r w:rsidRPr="002D068B">
        <w:rPr>
          <w:rFonts w:ascii="Times New Roman" w:hAnsi="Times New Roman" w:cs="Times New Roman"/>
          <w:lang w:val="es-UY"/>
        </w:rPr>
        <w:t>amos a tomarnos las sesiones para recibir a los directores, miembros del ejecutivo</w:t>
      </w:r>
      <w:r w:rsidR="006E11AD">
        <w:rPr>
          <w:rFonts w:ascii="Times New Roman" w:hAnsi="Times New Roman" w:cs="Times New Roman"/>
          <w:lang w:val="es-UY"/>
        </w:rPr>
        <w:t>,</w:t>
      </w:r>
      <w:r w:rsidRPr="002D068B">
        <w:rPr>
          <w:rFonts w:ascii="Times New Roman" w:hAnsi="Times New Roman" w:cs="Times New Roman"/>
          <w:lang w:val="es-UY"/>
        </w:rPr>
        <w:t xml:space="preserve"> para poder volcar nuestras preguntas, dudas, y que ellos puedan expresarse en base a la planificación, a las ideas, y plantearnos concretamente cuál es la visión de Salto que tienen a futuro en estos </w:t>
      </w:r>
      <w:r w:rsidR="00D81BA9">
        <w:rPr>
          <w:rFonts w:ascii="Times New Roman" w:hAnsi="Times New Roman" w:cs="Times New Roman"/>
          <w:lang w:val="es-UY"/>
        </w:rPr>
        <w:t>cinco</w:t>
      </w:r>
      <w:r w:rsidRPr="002D068B">
        <w:rPr>
          <w:rFonts w:ascii="Times New Roman" w:hAnsi="Times New Roman" w:cs="Times New Roman"/>
          <w:lang w:val="es-UY"/>
        </w:rPr>
        <w:t xml:space="preserve"> años, para luego poder recién, en otra instancia, marcar una postura en base a qué visión tenemos nosotros y qué puntos de acuerdo logramos llegar. Eso es democracia real, poder discutir y ponernos de acuerdo en algo, si no, si nos llaman para preguntarnos y sacarnos las dudas en un punto y nuestra visión no es tenida en cuenta más que para poder preguntar y cuestionar en comisión, es nada. </w:t>
      </w:r>
    </w:p>
    <w:p w14:paraId="59C4C0EC" w14:textId="2C434C8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lastRenderedPageBreak/>
        <w:t>Eso me parece algo que no lo quería dejar pasar más allá de todo, y más allá del respeto que le tengo a los compañeros ediles oficialistas y el buen trabajo que tuvimos y que seguimos teniendo, pero definitivamente tenemos posturas, posiciones y formas distintas de ver lo que es la vida democrática. Y que tampoco está mal, pero sí</w:t>
      </w:r>
      <w:r w:rsidR="004D2F05">
        <w:rPr>
          <w:rFonts w:ascii="Times New Roman" w:hAnsi="Times New Roman" w:cs="Times New Roman"/>
          <w:lang w:val="es-UY"/>
        </w:rPr>
        <w:t>,</w:t>
      </w:r>
      <w:r w:rsidRPr="002D068B">
        <w:rPr>
          <w:rFonts w:ascii="Times New Roman" w:hAnsi="Times New Roman" w:cs="Times New Roman"/>
          <w:lang w:val="es-UY"/>
        </w:rPr>
        <w:t xml:space="preserve"> cuando lo decimos públicamente</w:t>
      </w:r>
      <w:r w:rsidR="004D2F05">
        <w:rPr>
          <w:rFonts w:ascii="Times New Roman" w:hAnsi="Times New Roman" w:cs="Times New Roman"/>
          <w:lang w:val="es-UY"/>
        </w:rPr>
        <w:t>,</w:t>
      </w:r>
      <w:r w:rsidRPr="002D068B">
        <w:rPr>
          <w:rFonts w:ascii="Times New Roman" w:hAnsi="Times New Roman" w:cs="Times New Roman"/>
          <w:lang w:val="es-UY"/>
        </w:rPr>
        <w:t xml:space="preserve"> tenemos que ser muy claros.</w:t>
      </w:r>
    </w:p>
    <w:p w14:paraId="2B49C637" w14:textId="40CD90E7" w:rsidR="0082460A" w:rsidRPr="0082460A" w:rsidRDefault="002D068B" w:rsidP="004D2F05">
      <w:pPr>
        <w:spacing w:after="0" w:line="360" w:lineRule="auto"/>
        <w:ind w:firstLine="1418"/>
        <w:jc w:val="both"/>
        <w:rPr>
          <w:rFonts w:ascii="Times New Roman" w:hAnsi="Times New Roman" w:cs="Times New Roman"/>
        </w:rPr>
      </w:pPr>
      <w:r w:rsidRPr="002D068B">
        <w:rPr>
          <w:rFonts w:ascii="Times New Roman" w:hAnsi="Times New Roman" w:cs="Times New Roman"/>
          <w:lang w:val="es-UY"/>
        </w:rPr>
        <w:t>Escuchaba también a algunos otros miembros del oficialismo hablar de la gobernabilidad y de cómo se debe gobernar</w:t>
      </w:r>
      <w:r w:rsidR="0082460A" w:rsidRPr="0082460A">
        <w:rPr>
          <w:rFonts w:ascii="Times New Roman" w:hAnsi="Times New Roman" w:cs="Times New Roman"/>
        </w:rPr>
        <w:t>. Y me voy a tomar un atrevimiento</w:t>
      </w:r>
      <w:r w:rsidR="009A06DA">
        <w:rPr>
          <w:rFonts w:ascii="Times New Roman" w:hAnsi="Times New Roman" w:cs="Times New Roman"/>
        </w:rPr>
        <w:t>,</w:t>
      </w:r>
      <w:r w:rsidR="0082460A" w:rsidRPr="0082460A">
        <w:rPr>
          <w:rFonts w:ascii="Times New Roman" w:hAnsi="Times New Roman" w:cs="Times New Roman"/>
        </w:rPr>
        <w:t xml:space="preserve"> porque considero que de todos o la gran mayoría de los que estamos –al menos- en mi bancada y desde nuestro sector</w:t>
      </w:r>
      <w:r w:rsidR="009A06DA">
        <w:rPr>
          <w:rFonts w:ascii="Times New Roman" w:hAnsi="Times New Roman" w:cs="Times New Roman"/>
        </w:rPr>
        <w:t>,</w:t>
      </w:r>
      <w:r w:rsidR="0082460A" w:rsidRPr="0082460A">
        <w:rPr>
          <w:rFonts w:ascii="Times New Roman" w:hAnsi="Times New Roman" w:cs="Times New Roman"/>
        </w:rPr>
        <w:t xml:space="preserve"> cuando vimos en el período anterior que el intendente o la gestión del intendente no era acorde a lo que nosotros planteábamos nos peleamos públicamente con el intendente y dimos un paso al costado. Quiero ver qué otro edil o qué grupo político tiene los huevos suficientes –perdón la vulgaridad-</w:t>
      </w:r>
      <w:r w:rsidR="00EB0282">
        <w:rPr>
          <w:rFonts w:ascii="Times New Roman" w:hAnsi="Times New Roman" w:cs="Times New Roman"/>
        </w:rPr>
        <w:t>,</w:t>
      </w:r>
      <w:r w:rsidR="0082460A" w:rsidRPr="0082460A">
        <w:rPr>
          <w:rFonts w:ascii="Times New Roman" w:hAnsi="Times New Roman" w:cs="Times New Roman"/>
        </w:rPr>
        <w:t xml:space="preserve"> pero que otra figura política tiene lo que hay que tener bien puesto</w:t>
      </w:r>
      <w:r w:rsidR="00EB0282">
        <w:rPr>
          <w:rFonts w:ascii="Times New Roman" w:hAnsi="Times New Roman" w:cs="Times New Roman"/>
        </w:rPr>
        <w:t>,</w:t>
      </w:r>
      <w:r w:rsidR="0082460A" w:rsidRPr="0082460A">
        <w:rPr>
          <w:rFonts w:ascii="Times New Roman" w:hAnsi="Times New Roman" w:cs="Times New Roman"/>
        </w:rPr>
        <w:t xml:space="preserve"> para dar un paso al costado y decir las cosas con claridad siendo gobierno. Porque</w:t>
      </w:r>
      <w:r w:rsidR="00FB66E9">
        <w:rPr>
          <w:rFonts w:ascii="Times New Roman" w:hAnsi="Times New Roman" w:cs="Times New Roman"/>
        </w:rPr>
        <w:t xml:space="preserve"> </w:t>
      </w:r>
      <w:r w:rsidR="0082460A" w:rsidRPr="0082460A">
        <w:rPr>
          <w:rFonts w:ascii="Times New Roman" w:hAnsi="Times New Roman" w:cs="Times New Roman"/>
        </w:rPr>
        <w:t>s</w:t>
      </w:r>
      <w:r w:rsidR="00476095">
        <w:rPr>
          <w:rFonts w:ascii="Times New Roman" w:hAnsi="Times New Roman" w:cs="Times New Roman"/>
        </w:rPr>
        <w:t>í</w:t>
      </w:r>
      <w:r w:rsidR="00FB66E9">
        <w:rPr>
          <w:rFonts w:ascii="Times New Roman" w:hAnsi="Times New Roman" w:cs="Times New Roman"/>
        </w:rPr>
        <w:t>,</w:t>
      </w:r>
      <w:r w:rsidR="0082460A" w:rsidRPr="0082460A">
        <w:rPr>
          <w:rFonts w:ascii="Times New Roman" w:hAnsi="Times New Roman" w:cs="Times New Roman"/>
        </w:rPr>
        <w:t xml:space="preserve"> es cierto, ahí le voy a dar la razón al edil Kroeff, cuando habla de que los votos reflejan la intención de la gente y</w:t>
      </w:r>
      <w:r w:rsidR="00476095">
        <w:rPr>
          <w:rFonts w:ascii="Times New Roman" w:hAnsi="Times New Roman" w:cs="Times New Roman"/>
        </w:rPr>
        <w:t xml:space="preserve"> sí,</w:t>
      </w:r>
      <w:r w:rsidR="0082460A" w:rsidRPr="0082460A">
        <w:rPr>
          <w:rFonts w:ascii="Times New Roman" w:hAnsi="Times New Roman" w:cs="Times New Roman"/>
        </w:rPr>
        <w:t xml:space="preserve"> es cierto</w:t>
      </w:r>
      <w:r w:rsidR="00476095">
        <w:rPr>
          <w:rFonts w:ascii="Times New Roman" w:hAnsi="Times New Roman" w:cs="Times New Roman"/>
        </w:rPr>
        <w:t>, c</w:t>
      </w:r>
      <w:r w:rsidR="0082460A" w:rsidRPr="0082460A">
        <w:rPr>
          <w:rFonts w:ascii="Times New Roman" w:hAnsi="Times New Roman" w:cs="Times New Roman"/>
        </w:rPr>
        <w:t>oincido cien por ciento, pero también hay que saber ser oposición y cuando uno es oposición también hay que tener la responsabilidad de medirse ante esas situaciones y no vender la ideología política ni lo que uno realmente cree por seguir a un caudillo o a una figura simplement</w:t>
      </w:r>
      <w:r w:rsidR="00982B9F">
        <w:rPr>
          <w:rFonts w:ascii="Times New Roman" w:hAnsi="Times New Roman" w:cs="Times New Roman"/>
        </w:rPr>
        <w:t>e</w:t>
      </w:r>
      <w:r w:rsidR="0082460A" w:rsidRPr="0082460A">
        <w:rPr>
          <w:rFonts w:ascii="Times New Roman" w:hAnsi="Times New Roman" w:cs="Times New Roman"/>
        </w:rPr>
        <w:t xml:space="preserve"> por ganar y llevar adelante lo que</w:t>
      </w:r>
      <w:r w:rsidR="006170A6">
        <w:rPr>
          <w:rFonts w:ascii="Times New Roman" w:hAnsi="Times New Roman" w:cs="Times New Roman"/>
        </w:rPr>
        <w:t xml:space="preserve"> nos parece. Entonces, en eso sí</w:t>
      </w:r>
      <w:r w:rsidR="0082460A" w:rsidRPr="0082460A">
        <w:rPr>
          <w:rFonts w:ascii="Times New Roman" w:hAnsi="Times New Roman" w:cs="Times New Roman"/>
        </w:rPr>
        <w:t xml:space="preserve"> le voy a dar la razón.</w:t>
      </w:r>
    </w:p>
    <w:p w14:paraId="4845E334" w14:textId="5ABFEA7D"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 xml:space="preserve">Dicho esto, también se dijo que es un presupuesto austero, escuché decir, mi pregunta es un presupuesto austero </w:t>
      </w:r>
      <w:r w:rsidR="003B49E9">
        <w:rPr>
          <w:rFonts w:ascii="Times New Roman" w:hAnsi="Times New Roman" w:cs="Times New Roman"/>
        </w:rPr>
        <w:t>¿</w:t>
      </w:r>
      <w:r w:rsidRPr="0082460A">
        <w:rPr>
          <w:rFonts w:ascii="Times New Roman" w:hAnsi="Times New Roman" w:cs="Times New Roman"/>
        </w:rPr>
        <w:t>para quién? Porque me tomé la molestia de sacar los porcentajes de lo que serían las designaciones y la cantidad de cargos de dirección que podrían disponer en este presupuesto</w:t>
      </w:r>
      <w:r w:rsidR="00407BAD">
        <w:rPr>
          <w:rFonts w:ascii="Times New Roman" w:hAnsi="Times New Roman" w:cs="Times New Roman"/>
        </w:rPr>
        <w:t xml:space="preserve"> y</w:t>
      </w:r>
      <w:r w:rsidRPr="0082460A">
        <w:rPr>
          <w:rFonts w:ascii="Times New Roman" w:hAnsi="Times New Roman" w:cs="Times New Roman"/>
        </w:rPr>
        <w:t xml:space="preserve"> me da que </w:t>
      </w:r>
      <w:r w:rsidR="003B49E9">
        <w:rPr>
          <w:rFonts w:ascii="Times New Roman" w:hAnsi="Times New Roman" w:cs="Times New Roman"/>
        </w:rPr>
        <w:t xml:space="preserve">es más de un tres por ciento del total del </w:t>
      </w:r>
      <w:r w:rsidRPr="0082460A">
        <w:rPr>
          <w:rFonts w:ascii="Times New Roman" w:hAnsi="Times New Roman" w:cs="Times New Roman"/>
        </w:rPr>
        <w:t>presupuesto</w:t>
      </w:r>
      <w:r w:rsidR="00407BAD">
        <w:rPr>
          <w:rFonts w:ascii="Times New Roman" w:hAnsi="Times New Roman" w:cs="Times New Roman"/>
        </w:rPr>
        <w:t>,</w:t>
      </w:r>
      <w:r w:rsidRPr="0082460A">
        <w:rPr>
          <w:rFonts w:ascii="Times New Roman" w:hAnsi="Times New Roman" w:cs="Times New Roman"/>
        </w:rPr>
        <w:t xml:space="preserve"> solamente para cargos de dirección. </w:t>
      </w:r>
    </w:p>
    <w:p w14:paraId="3C2A16B6" w14:textId="62C033A4"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También eso me lleva a otra reflexi</w:t>
      </w:r>
      <w:r w:rsidR="000F5FA4">
        <w:rPr>
          <w:rFonts w:ascii="Times New Roman" w:hAnsi="Times New Roman" w:cs="Times New Roman"/>
        </w:rPr>
        <w:t>ón de lo que decía la edila Lucí</w:t>
      </w:r>
      <w:r w:rsidRPr="0082460A">
        <w:rPr>
          <w:rFonts w:ascii="Times New Roman" w:hAnsi="Times New Roman" w:cs="Times New Roman"/>
        </w:rPr>
        <w:t>a, con to</w:t>
      </w:r>
      <w:r w:rsidR="000F5FA4">
        <w:rPr>
          <w:rFonts w:ascii="Times New Roman" w:hAnsi="Times New Roman" w:cs="Times New Roman"/>
        </w:rPr>
        <w:t>do el respeto que me merece Lucí</w:t>
      </w:r>
      <w:r w:rsidRPr="0082460A">
        <w:rPr>
          <w:rFonts w:ascii="Times New Roman" w:hAnsi="Times New Roman" w:cs="Times New Roman"/>
        </w:rPr>
        <w:t xml:space="preserve">a Minutti, y que coincido en muchas </w:t>
      </w:r>
      <w:r w:rsidR="000F5FA4" w:rsidRPr="0082460A">
        <w:rPr>
          <w:rFonts w:ascii="Times New Roman" w:hAnsi="Times New Roman" w:cs="Times New Roman"/>
        </w:rPr>
        <w:t>cosas,</w:t>
      </w:r>
      <w:r w:rsidRPr="0082460A">
        <w:rPr>
          <w:rFonts w:ascii="Times New Roman" w:hAnsi="Times New Roman" w:cs="Times New Roman"/>
        </w:rPr>
        <w:t xml:space="preserve"> pero en esto creo que –y se lo dije a ella en privado también- las cosas cuando no están lo suficientemente claras y bien plasmadas en donde tienen que estar, que es justamente en este presupuesto para poder tomar las decisiones, quedan a voluntad de quien lo dirige y eso ya sabemos lo que genera y es lo mismo que estamos criticando. Entonces, lo que nosotros exigimos desde el inicio y en todo momento</w:t>
      </w:r>
      <w:r w:rsidR="00AB7E5C">
        <w:rPr>
          <w:rFonts w:ascii="Times New Roman" w:hAnsi="Times New Roman" w:cs="Times New Roman"/>
        </w:rPr>
        <w:t>,</w:t>
      </w:r>
      <w:r w:rsidRPr="0082460A">
        <w:rPr>
          <w:rFonts w:ascii="Times New Roman" w:hAnsi="Times New Roman" w:cs="Times New Roman"/>
        </w:rPr>
        <w:t xml:space="preserve"> es que las cosas sean claras y que </w:t>
      </w:r>
      <w:r w:rsidRPr="0082460A">
        <w:rPr>
          <w:rFonts w:ascii="Times New Roman" w:hAnsi="Times New Roman" w:cs="Times New Roman"/>
        </w:rPr>
        <w:lastRenderedPageBreak/>
        <w:t>queden estipuladas lo suficientemente concretas como para no terminar en lo que terminamos siempre, porque nos quejamos de clientelismo político, nos quejamos que las cosas no se hacen, nos quejamos que después nadie se hace cargo, pero cuando tenemos que estar en estas instancias de discusión y realmente ponernos a discutir para que las cosas sean realmente claras terminamos en la chiquita de una discusión ideológica, partidaria, chicana personal –incluso-</w:t>
      </w:r>
      <w:r w:rsidR="00F707B2">
        <w:rPr>
          <w:rFonts w:ascii="Times New Roman" w:hAnsi="Times New Roman" w:cs="Times New Roman"/>
        </w:rPr>
        <w:t>,</w:t>
      </w:r>
      <w:r w:rsidRPr="0082460A">
        <w:rPr>
          <w:rFonts w:ascii="Times New Roman" w:hAnsi="Times New Roman" w:cs="Times New Roman"/>
        </w:rPr>
        <w:t xml:space="preserve">  y no en la  discusión real de cómo administrar los recursos que son de todos nosotros.</w:t>
      </w:r>
    </w:p>
    <w:p w14:paraId="35B60F45" w14:textId="2A417959"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Entonces, sí coincido en algunas áreas con lo que se ha planteado</w:t>
      </w:r>
      <w:r w:rsidR="00F707B2">
        <w:rPr>
          <w:rFonts w:ascii="Times New Roman" w:hAnsi="Times New Roman" w:cs="Times New Roman"/>
        </w:rPr>
        <w:t>,</w:t>
      </w:r>
      <w:r w:rsidRPr="0082460A">
        <w:rPr>
          <w:rFonts w:ascii="Times New Roman" w:hAnsi="Times New Roman" w:cs="Times New Roman"/>
        </w:rPr>
        <w:t xml:space="preserve"> que entiendo que el presupuesto es una intencionalidad de lo que quisiéramos para</w:t>
      </w:r>
      <w:r w:rsidR="00687161">
        <w:rPr>
          <w:rFonts w:ascii="Times New Roman" w:hAnsi="Times New Roman" w:cs="Times New Roman"/>
        </w:rPr>
        <w:t>…</w:t>
      </w:r>
      <w:r w:rsidRPr="0082460A">
        <w:rPr>
          <w:rFonts w:ascii="Times New Roman" w:hAnsi="Times New Roman" w:cs="Times New Roman"/>
        </w:rPr>
        <w:t>, pero esa intencionalidad tiene que estar acompañada por una planificación concreta, por una planificación, por una coordinación, por una estructura que acompañe a esa idea que tengo para plasmar si</w:t>
      </w:r>
      <w:r w:rsidR="00F707B2">
        <w:rPr>
          <w:rFonts w:ascii="Times New Roman" w:hAnsi="Times New Roman" w:cs="Times New Roman"/>
        </w:rPr>
        <w:t xml:space="preserve"> </w:t>
      </w:r>
      <w:r w:rsidRPr="0082460A">
        <w:rPr>
          <w:rFonts w:ascii="Times New Roman" w:hAnsi="Times New Roman" w:cs="Times New Roman"/>
        </w:rPr>
        <w:t>no</w:t>
      </w:r>
      <w:r w:rsidR="00F707B2">
        <w:rPr>
          <w:rFonts w:ascii="Times New Roman" w:hAnsi="Times New Roman" w:cs="Times New Roman"/>
        </w:rPr>
        <w:t>,</w:t>
      </w:r>
      <w:r w:rsidRPr="0082460A">
        <w:rPr>
          <w:rFonts w:ascii="Times New Roman" w:hAnsi="Times New Roman" w:cs="Times New Roman"/>
        </w:rPr>
        <w:t xml:space="preserve"> no es nada</w:t>
      </w:r>
      <w:r w:rsidR="00687161">
        <w:rPr>
          <w:rFonts w:ascii="Times New Roman" w:hAnsi="Times New Roman" w:cs="Times New Roman"/>
        </w:rPr>
        <w:t>. U</w:t>
      </w:r>
      <w:r w:rsidRPr="0082460A">
        <w:rPr>
          <w:rFonts w:ascii="Times New Roman" w:hAnsi="Times New Roman" w:cs="Times New Roman"/>
        </w:rPr>
        <w:t>na idea suelta en el aire, por más que esté escrita, si</w:t>
      </w:r>
      <w:r w:rsidR="00A872F8">
        <w:rPr>
          <w:rFonts w:ascii="Times New Roman" w:hAnsi="Times New Roman" w:cs="Times New Roman"/>
        </w:rPr>
        <w:t xml:space="preserve"> </w:t>
      </w:r>
      <w:r w:rsidRPr="0082460A">
        <w:rPr>
          <w:rFonts w:ascii="Times New Roman" w:hAnsi="Times New Roman" w:cs="Times New Roman"/>
        </w:rPr>
        <w:t>no está acompañada por una planificación</w:t>
      </w:r>
      <w:r w:rsidR="00F707B2">
        <w:rPr>
          <w:rFonts w:ascii="Times New Roman" w:hAnsi="Times New Roman" w:cs="Times New Roman"/>
        </w:rPr>
        <w:t>,</w:t>
      </w:r>
      <w:r w:rsidRPr="0082460A">
        <w:rPr>
          <w:rFonts w:ascii="Times New Roman" w:hAnsi="Times New Roman" w:cs="Times New Roman"/>
        </w:rPr>
        <w:t xml:space="preserve"> en una instancia como esta</w:t>
      </w:r>
      <w:r w:rsidR="00F707B2">
        <w:rPr>
          <w:rFonts w:ascii="Times New Roman" w:hAnsi="Times New Roman" w:cs="Times New Roman"/>
        </w:rPr>
        <w:t>,</w:t>
      </w:r>
      <w:r w:rsidRPr="0082460A">
        <w:rPr>
          <w:rFonts w:ascii="Times New Roman" w:hAnsi="Times New Roman" w:cs="Times New Roman"/>
        </w:rPr>
        <w:t xml:space="preserve"> pasa a ser una chicana política ideológica totalmente innecesaria.</w:t>
      </w:r>
    </w:p>
    <w:p w14:paraId="2474AB07" w14:textId="77777777"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 xml:space="preserve">A mí en lo personal me hubiera gustado que este presupuesto realmente reflejara otras áreas de lo que yo esperaba para esta gestión. Realmente me hubiera gustado ver inversión concreta, plasmada, con recursos, con fondos, porque son inversiones para todos nosotros y para los que van a venir después. </w:t>
      </w:r>
    </w:p>
    <w:p w14:paraId="50A4D1A4" w14:textId="7EE0D88B"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Pero después de todas las instancias que tuvimos dentro de comisión pudiendo interactuar con los distintos directores y jerarcas del ejecutivo, lo único que me quedó en claro es que estamos dependiendo de un fideicomiso a largo plazo para hacer las obras y de los fondos nacionales para terminar lo que no nos da con el propio presupuesto que tenemos. Entonces, cuál es la inversión que vamos a traer, cuál es la expansión real y concreta para el departamento, dónde están las mejoras que tenemos para el departamento. Lo que estamos haciendo es simplemente un endeudamiento para financiar obras que son obras de uso, porque no so</w:t>
      </w:r>
      <w:r w:rsidR="00C85E04">
        <w:rPr>
          <w:rFonts w:ascii="Times New Roman" w:hAnsi="Times New Roman" w:cs="Times New Roman"/>
        </w:rPr>
        <w:t xml:space="preserve">n obras de inversión. Lo planteé </w:t>
      </w:r>
      <w:r w:rsidRPr="0082460A">
        <w:rPr>
          <w:rFonts w:ascii="Times New Roman" w:hAnsi="Times New Roman" w:cs="Times New Roman"/>
        </w:rPr>
        <w:t>cuando fue la votación del fideicomiso y lo vuelvo a plantear</w:t>
      </w:r>
      <w:r w:rsidR="00887077">
        <w:rPr>
          <w:rFonts w:ascii="Times New Roman" w:hAnsi="Times New Roman" w:cs="Times New Roman"/>
        </w:rPr>
        <w:t xml:space="preserve"> ahora</w:t>
      </w:r>
      <w:r w:rsidRPr="0082460A">
        <w:rPr>
          <w:rFonts w:ascii="Times New Roman" w:hAnsi="Times New Roman" w:cs="Times New Roman"/>
        </w:rPr>
        <w:t>, realmente a mí me gustaría ver alguna inversión concreta, alguna planificación que incluya mejoras concretas y una restitución económica si se quiere para el departamento</w:t>
      </w:r>
      <w:r w:rsidR="008B166F">
        <w:rPr>
          <w:rFonts w:ascii="Times New Roman" w:hAnsi="Times New Roman" w:cs="Times New Roman"/>
        </w:rPr>
        <w:t>,</w:t>
      </w:r>
      <w:r w:rsidRPr="0082460A">
        <w:rPr>
          <w:rFonts w:ascii="Times New Roman" w:hAnsi="Times New Roman" w:cs="Times New Roman"/>
        </w:rPr>
        <w:t xml:space="preserve"> </w:t>
      </w:r>
      <w:r w:rsidR="00887077">
        <w:rPr>
          <w:rFonts w:ascii="Times New Roman" w:hAnsi="Times New Roman" w:cs="Times New Roman"/>
        </w:rPr>
        <w:t>que se pueda</w:t>
      </w:r>
      <w:r w:rsidRPr="0082460A">
        <w:rPr>
          <w:rFonts w:ascii="Times New Roman" w:hAnsi="Times New Roman" w:cs="Times New Roman"/>
        </w:rPr>
        <w:t xml:space="preserve"> planificar y que permita eso </w:t>
      </w:r>
      <w:r w:rsidR="008B166F" w:rsidRPr="0082460A">
        <w:rPr>
          <w:rFonts w:ascii="Times New Roman" w:hAnsi="Times New Roman" w:cs="Times New Roman"/>
        </w:rPr>
        <w:t>mejorar realmente</w:t>
      </w:r>
      <w:r w:rsidRPr="0082460A">
        <w:rPr>
          <w:rFonts w:ascii="Times New Roman" w:hAnsi="Times New Roman" w:cs="Times New Roman"/>
        </w:rPr>
        <w:t xml:space="preserve"> y concretamente en área. Eso es lo que deberíamos ver reflejado hoy en el presupuesto.</w:t>
      </w:r>
      <w:r w:rsidR="008B166F">
        <w:rPr>
          <w:rFonts w:ascii="Times New Roman" w:hAnsi="Times New Roman" w:cs="Times New Roman"/>
        </w:rPr>
        <w:t xml:space="preserve"> Pero, s</w:t>
      </w:r>
      <w:r w:rsidRPr="0082460A">
        <w:rPr>
          <w:rFonts w:ascii="Times New Roman" w:hAnsi="Times New Roman" w:cs="Times New Roman"/>
        </w:rPr>
        <w:t>in embargo, lo</w:t>
      </w:r>
      <w:r w:rsidR="00CB46DC">
        <w:rPr>
          <w:rFonts w:ascii="Times New Roman" w:hAnsi="Times New Roman" w:cs="Times New Roman"/>
        </w:rPr>
        <w:t xml:space="preserve"> que veo son cuestiones que a mí</w:t>
      </w:r>
      <w:r w:rsidRPr="0082460A">
        <w:rPr>
          <w:rFonts w:ascii="Times New Roman" w:hAnsi="Times New Roman" w:cs="Times New Roman"/>
        </w:rPr>
        <w:t xml:space="preserve"> </w:t>
      </w:r>
      <w:r w:rsidRPr="0082460A">
        <w:rPr>
          <w:rFonts w:ascii="Times New Roman" w:hAnsi="Times New Roman" w:cs="Times New Roman"/>
        </w:rPr>
        <w:lastRenderedPageBreak/>
        <w:t xml:space="preserve">entender dejan muchas puertas abiertas a que se dé la misma situación que venimos criticando </w:t>
      </w:r>
      <w:r w:rsidR="00B662A7">
        <w:rPr>
          <w:rFonts w:ascii="Times New Roman" w:hAnsi="Times New Roman" w:cs="Times New Roman"/>
        </w:rPr>
        <w:t xml:space="preserve">todos </w:t>
      </w:r>
      <w:r w:rsidRPr="0082460A">
        <w:rPr>
          <w:rFonts w:ascii="Times New Roman" w:hAnsi="Times New Roman" w:cs="Times New Roman"/>
        </w:rPr>
        <w:t>desde períodos anteriores y no cambiamos nada.</w:t>
      </w:r>
    </w:p>
    <w:p w14:paraId="5E0B7265" w14:textId="5A94D69C"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 xml:space="preserve">Entonces, creo que seguir discutiendo sobre lo mismo, </w:t>
      </w:r>
      <w:r w:rsidR="00B13DF9">
        <w:rPr>
          <w:rFonts w:ascii="Times New Roman" w:hAnsi="Times New Roman" w:cs="Times New Roman"/>
        </w:rPr>
        <w:t xml:space="preserve">de </w:t>
      </w:r>
      <w:r w:rsidR="005054EC">
        <w:rPr>
          <w:rFonts w:ascii="Times New Roman" w:hAnsi="Times New Roman" w:cs="Times New Roman"/>
        </w:rPr>
        <w:t>que,</w:t>
      </w:r>
      <w:r w:rsidR="00B13DF9">
        <w:rPr>
          <w:rFonts w:ascii="Times New Roman" w:hAnsi="Times New Roman" w:cs="Times New Roman"/>
        </w:rPr>
        <w:t xml:space="preserve"> si estamos de acuerdo</w:t>
      </w:r>
      <w:r w:rsidR="005054EC">
        <w:rPr>
          <w:rFonts w:ascii="Times New Roman" w:hAnsi="Times New Roman" w:cs="Times New Roman"/>
        </w:rPr>
        <w:t xml:space="preserve">, de </w:t>
      </w:r>
      <w:r w:rsidRPr="0082460A">
        <w:rPr>
          <w:rFonts w:ascii="Times New Roman" w:hAnsi="Times New Roman" w:cs="Times New Roman"/>
        </w:rPr>
        <w:t>un lado de la brecha y el otro, si somos derecha o somos izquierd</w:t>
      </w:r>
      <w:r w:rsidR="00E06FD7">
        <w:rPr>
          <w:rFonts w:ascii="Times New Roman" w:hAnsi="Times New Roman" w:cs="Times New Roman"/>
        </w:rPr>
        <w:t xml:space="preserve">a, pero después cuando actuamos, actuamos </w:t>
      </w:r>
      <w:r w:rsidRPr="0082460A">
        <w:rPr>
          <w:rFonts w:ascii="Times New Roman" w:hAnsi="Times New Roman" w:cs="Times New Roman"/>
        </w:rPr>
        <w:t>todo lo mismo</w:t>
      </w:r>
      <w:r w:rsidR="005054EC">
        <w:rPr>
          <w:rFonts w:ascii="Times New Roman" w:hAnsi="Times New Roman" w:cs="Times New Roman"/>
        </w:rPr>
        <w:t>, ¿q</w:t>
      </w:r>
      <w:r w:rsidRPr="0082460A">
        <w:rPr>
          <w:rFonts w:ascii="Times New Roman" w:hAnsi="Times New Roman" w:cs="Times New Roman"/>
        </w:rPr>
        <w:t>ué es eso? No sé.</w:t>
      </w:r>
    </w:p>
    <w:p w14:paraId="78306328" w14:textId="4C4D5D3C"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Yo en lo personal, aparte de todo esto, me gustaría</w:t>
      </w:r>
      <w:r w:rsidR="005054EC">
        <w:rPr>
          <w:rFonts w:ascii="Times New Roman" w:hAnsi="Times New Roman" w:cs="Times New Roman"/>
        </w:rPr>
        <w:t>,</w:t>
      </w:r>
      <w:r w:rsidRPr="0082460A">
        <w:rPr>
          <w:rFonts w:ascii="Times New Roman" w:hAnsi="Times New Roman" w:cs="Times New Roman"/>
        </w:rPr>
        <w:t xml:space="preserve"> que a lo largo de estos cuatro años que restan de gobierno</w:t>
      </w:r>
      <w:r w:rsidR="005054EC">
        <w:rPr>
          <w:rFonts w:ascii="Times New Roman" w:hAnsi="Times New Roman" w:cs="Times New Roman"/>
        </w:rPr>
        <w:t>,</w:t>
      </w:r>
      <w:r w:rsidRPr="0082460A">
        <w:rPr>
          <w:rFonts w:ascii="Times New Roman" w:hAnsi="Times New Roman" w:cs="Times New Roman"/>
        </w:rPr>
        <w:t xml:space="preserve"> ver realmente que los ediles que hoy van a acompañar este presupuesto</w:t>
      </w:r>
      <w:r w:rsidR="005054EC">
        <w:rPr>
          <w:rFonts w:ascii="Times New Roman" w:hAnsi="Times New Roman" w:cs="Times New Roman"/>
        </w:rPr>
        <w:t>,</w:t>
      </w:r>
      <w:r w:rsidRPr="0082460A">
        <w:rPr>
          <w:rFonts w:ascii="Times New Roman" w:hAnsi="Times New Roman" w:cs="Times New Roman"/>
        </w:rPr>
        <w:t xml:space="preserve"> cuando llegue el momento puedan ponerse los pantalones y decir las cosas cuando no se cumplan</w:t>
      </w:r>
      <w:r w:rsidR="005054EC">
        <w:rPr>
          <w:rFonts w:ascii="Times New Roman" w:hAnsi="Times New Roman" w:cs="Times New Roman"/>
        </w:rPr>
        <w:t>,</w:t>
      </w:r>
      <w:r w:rsidRPr="0082460A">
        <w:rPr>
          <w:rFonts w:ascii="Times New Roman" w:hAnsi="Times New Roman" w:cs="Times New Roman"/>
        </w:rPr>
        <w:t xml:space="preserve"> y realmente ser lo suficientemente autocr</w:t>
      </w:r>
      <w:r w:rsidR="005054EC">
        <w:rPr>
          <w:rFonts w:ascii="Times New Roman" w:hAnsi="Times New Roman" w:cs="Times New Roman"/>
        </w:rPr>
        <w:t>í</w:t>
      </w:r>
      <w:r w:rsidRPr="0082460A">
        <w:rPr>
          <w:rFonts w:ascii="Times New Roman" w:hAnsi="Times New Roman" w:cs="Times New Roman"/>
        </w:rPr>
        <w:t>tico</w:t>
      </w:r>
      <w:r w:rsidR="005054EC">
        <w:rPr>
          <w:rFonts w:ascii="Times New Roman" w:hAnsi="Times New Roman" w:cs="Times New Roman"/>
        </w:rPr>
        <w:t>s</w:t>
      </w:r>
      <w:r w:rsidRPr="0082460A">
        <w:rPr>
          <w:rFonts w:ascii="Times New Roman" w:hAnsi="Times New Roman" w:cs="Times New Roman"/>
        </w:rPr>
        <w:t xml:space="preserve"> para pararse con todo lo que eso implica</w:t>
      </w:r>
      <w:r w:rsidR="005054EC">
        <w:rPr>
          <w:rFonts w:ascii="Times New Roman" w:hAnsi="Times New Roman" w:cs="Times New Roman"/>
        </w:rPr>
        <w:t>,</w:t>
      </w:r>
      <w:r w:rsidRPr="0082460A">
        <w:rPr>
          <w:rFonts w:ascii="Times New Roman" w:hAnsi="Times New Roman" w:cs="Times New Roman"/>
        </w:rPr>
        <w:t xml:space="preserve"> y decir que las cosas no se están haciendo bien.</w:t>
      </w:r>
    </w:p>
    <w:p w14:paraId="7358E6E5" w14:textId="77777777"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Eso es lo que les podría dejar desde mi humilde lugar.</w:t>
      </w:r>
    </w:p>
    <w:p w14:paraId="349ED8A7" w14:textId="77777777"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Gracias, señor presidente.</w:t>
      </w:r>
    </w:p>
    <w:p w14:paraId="4CEA4314" w14:textId="77777777"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 xml:space="preserve">SEÑOR </w:t>
      </w:r>
      <w:proofErr w:type="gramStart"/>
      <w:r w:rsidRPr="0082460A">
        <w:rPr>
          <w:rFonts w:ascii="Times New Roman" w:hAnsi="Times New Roman" w:cs="Times New Roman"/>
        </w:rPr>
        <w:t>COELHO.-</w:t>
      </w:r>
      <w:proofErr w:type="gramEnd"/>
      <w:r w:rsidRPr="0082460A">
        <w:rPr>
          <w:rFonts w:ascii="Times New Roman" w:hAnsi="Times New Roman" w:cs="Times New Roman"/>
        </w:rPr>
        <w:t xml:space="preserve"> Pido la palabra.</w:t>
      </w:r>
    </w:p>
    <w:p w14:paraId="521C29E3" w14:textId="77777777"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 xml:space="preserve">SEÑOR </w:t>
      </w:r>
      <w:proofErr w:type="gramStart"/>
      <w:r w:rsidRPr="0082460A">
        <w:rPr>
          <w:rFonts w:ascii="Times New Roman" w:hAnsi="Times New Roman" w:cs="Times New Roman"/>
        </w:rPr>
        <w:t>PRESIDENTE.-</w:t>
      </w:r>
      <w:proofErr w:type="gramEnd"/>
      <w:r w:rsidRPr="0082460A">
        <w:rPr>
          <w:rFonts w:ascii="Times New Roman" w:hAnsi="Times New Roman" w:cs="Times New Roman"/>
        </w:rPr>
        <w:t xml:space="preserve"> Muchas gracias, señor edil.</w:t>
      </w:r>
    </w:p>
    <w:p w14:paraId="1D7FB838" w14:textId="77777777"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Tiene la palabra el señor edil Danny Coelho.</w:t>
      </w:r>
    </w:p>
    <w:p w14:paraId="47CAEC26" w14:textId="2A821943" w:rsidR="0082460A" w:rsidRPr="0082460A" w:rsidRDefault="0082460A" w:rsidP="0082460A">
      <w:pPr>
        <w:spacing w:after="0" w:line="360" w:lineRule="auto"/>
        <w:ind w:firstLine="1418"/>
        <w:jc w:val="both"/>
        <w:rPr>
          <w:rFonts w:ascii="Times New Roman" w:hAnsi="Times New Roman" w:cs="Times New Roman"/>
        </w:rPr>
      </w:pPr>
      <w:r w:rsidRPr="0082460A">
        <w:rPr>
          <w:rFonts w:ascii="Times New Roman" w:hAnsi="Times New Roman" w:cs="Times New Roman"/>
        </w:rPr>
        <w:t xml:space="preserve">SEÑOR </w:t>
      </w:r>
      <w:proofErr w:type="gramStart"/>
      <w:r w:rsidRPr="0082460A">
        <w:rPr>
          <w:rFonts w:ascii="Times New Roman" w:hAnsi="Times New Roman" w:cs="Times New Roman"/>
        </w:rPr>
        <w:t>COEL</w:t>
      </w:r>
      <w:r w:rsidR="00B80231">
        <w:rPr>
          <w:rFonts w:ascii="Times New Roman" w:hAnsi="Times New Roman" w:cs="Times New Roman"/>
        </w:rPr>
        <w:t>H</w:t>
      </w:r>
      <w:r w:rsidRPr="0082460A">
        <w:rPr>
          <w:rFonts w:ascii="Times New Roman" w:hAnsi="Times New Roman" w:cs="Times New Roman"/>
        </w:rPr>
        <w:t>O.-</w:t>
      </w:r>
      <w:proofErr w:type="gramEnd"/>
      <w:r w:rsidRPr="0082460A">
        <w:rPr>
          <w:rFonts w:ascii="Times New Roman" w:hAnsi="Times New Roman" w:cs="Times New Roman"/>
        </w:rPr>
        <w:t xml:space="preserve"> Muchas gracias, señor presidente.</w:t>
      </w:r>
    </w:p>
    <w:p w14:paraId="59D79252" w14:textId="45EB4B2E" w:rsidR="00CA7FF4" w:rsidRPr="00CA7FF4" w:rsidRDefault="0082460A" w:rsidP="00CA7FF4">
      <w:pPr>
        <w:spacing w:after="0" w:line="360" w:lineRule="auto"/>
        <w:ind w:firstLine="1418"/>
        <w:jc w:val="both"/>
        <w:rPr>
          <w:rFonts w:ascii="Times New Roman" w:hAnsi="Times New Roman" w:cs="Times New Roman"/>
          <w:lang w:val="es-UY"/>
        </w:rPr>
      </w:pPr>
      <w:r w:rsidRPr="0082460A">
        <w:rPr>
          <w:rFonts w:ascii="Times New Roman" w:hAnsi="Times New Roman" w:cs="Times New Roman"/>
        </w:rPr>
        <w:t>Mi voto será negativo y no por ser oposición sino por respeto a los ciudadanos, por respeto a la ciudadanía</w:t>
      </w:r>
      <w:r w:rsidR="00917C16">
        <w:rPr>
          <w:rFonts w:ascii="Times New Roman" w:hAnsi="Times New Roman" w:cs="Times New Roman"/>
        </w:rPr>
        <w:t>. L</w:t>
      </w:r>
      <w:r w:rsidRPr="0082460A">
        <w:rPr>
          <w:rFonts w:ascii="Times New Roman" w:hAnsi="Times New Roman" w:cs="Times New Roman"/>
        </w:rPr>
        <w:t xml:space="preserve">os ciudadanos votaron por un cambio, les prometieron un cambio, les prometieron austeridad, y austeridad significa la cualidad de ser sencillo, sobrio </w:t>
      </w:r>
      <w:r w:rsidR="00917C16" w:rsidRPr="0082460A">
        <w:rPr>
          <w:rFonts w:ascii="Times New Roman" w:hAnsi="Times New Roman" w:cs="Times New Roman"/>
        </w:rPr>
        <w:t>y moderado</w:t>
      </w:r>
      <w:r w:rsidRPr="0082460A">
        <w:rPr>
          <w:rFonts w:ascii="Times New Roman" w:hAnsi="Times New Roman" w:cs="Times New Roman"/>
        </w:rPr>
        <w:t xml:space="preserve"> en el consumo, evitando lujos y gastos innecesarios. </w:t>
      </w:r>
      <w:r w:rsidR="00CA7FF4" w:rsidRPr="00CA7FF4">
        <w:rPr>
          <w:rFonts w:ascii="Times New Roman" w:hAnsi="Times New Roman" w:cs="Times New Roman"/>
          <w:lang w:val="es-UY"/>
        </w:rPr>
        <w:t>Eso se le prometió a la gente</w:t>
      </w:r>
      <w:r w:rsidR="005A0477">
        <w:rPr>
          <w:rFonts w:ascii="Times New Roman" w:hAnsi="Times New Roman" w:cs="Times New Roman"/>
          <w:lang w:val="es-UY"/>
        </w:rPr>
        <w:t>, e</w:t>
      </w:r>
      <w:r w:rsidR="00CA7FF4" w:rsidRPr="00CA7FF4">
        <w:rPr>
          <w:rFonts w:ascii="Times New Roman" w:hAnsi="Times New Roman" w:cs="Times New Roman"/>
          <w:lang w:val="es-UY"/>
        </w:rPr>
        <w:t>l aumentar los cargos</w:t>
      </w:r>
      <w:r w:rsidR="005A0477">
        <w:rPr>
          <w:rFonts w:ascii="Times New Roman" w:hAnsi="Times New Roman" w:cs="Times New Roman"/>
          <w:lang w:val="es-UY"/>
        </w:rPr>
        <w:t xml:space="preserve"> y sueldos no está.</w:t>
      </w:r>
    </w:p>
    <w:p w14:paraId="3E1549CD" w14:textId="7BFB51C5"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Y acá quiero hacer una pequeña comparación con lo más cercano, que es la administración anterior, que contaba con </w:t>
      </w:r>
      <w:r w:rsidR="005A0477">
        <w:rPr>
          <w:rFonts w:ascii="Times New Roman" w:hAnsi="Times New Roman" w:cs="Times New Roman"/>
          <w:lang w:val="es-UY"/>
        </w:rPr>
        <w:t>once</w:t>
      </w:r>
      <w:r w:rsidRPr="00CA7FF4">
        <w:rPr>
          <w:rFonts w:ascii="Times New Roman" w:hAnsi="Times New Roman" w:cs="Times New Roman"/>
          <w:lang w:val="es-UY"/>
        </w:rPr>
        <w:t xml:space="preserve"> cargos</w:t>
      </w:r>
      <w:r w:rsidR="00236672">
        <w:rPr>
          <w:rFonts w:ascii="Times New Roman" w:hAnsi="Times New Roman" w:cs="Times New Roman"/>
          <w:lang w:val="es-UY"/>
        </w:rPr>
        <w:t xml:space="preserve"> de particular confianza y con dieciocho</w:t>
      </w:r>
      <w:r w:rsidRPr="00CA7FF4">
        <w:rPr>
          <w:rFonts w:ascii="Times New Roman" w:hAnsi="Times New Roman" w:cs="Times New Roman"/>
          <w:lang w:val="es-UY"/>
        </w:rPr>
        <w:t xml:space="preserve"> cargos de designaciones políticas. Esta administración tiene </w:t>
      </w:r>
      <w:r w:rsidR="00236672">
        <w:rPr>
          <w:rFonts w:ascii="Times New Roman" w:hAnsi="Times New Roman" w:cs="Times New Roman"/>
          <w:lang w:val="es-UY"/>
        </w:rPr>
        <w:t>cuarenta y cuatro</w:t>
      </w:r>
      <w:r w:rsidRPr="00CA7FF4">
        <w:rPr>
          <w:rFonts w:ascii="Times New Roman" w:hAnsi="Times New Roman" w:cs="Times New Roman"/>
          <w:lang w:val="es-UY"/>
        </w:rPr>
        <w:t xml:space="preserve"> cargos de particular confianza y entre </w:t>
      </w:r>
      <w:r w:rsidR="00236672">
        <w:rPr>
          <w:rFonts w:ascii="Times New Roman" w:hAnsi="Times New Roman" w:cs="Times New Roman"/>
          <w:lang w:val="es-UY"/>
        </w:rPr>
        <w:t>dieciocho</w:t>
      </w:r>
      <w:r w:rsidRPr="00CA7FF4">
        <w:rPr>
          <w:rFonts w:ascii="Times New Roman" w:hAnsi="Times New Roman" w:cs="Times New Roman"/>
          <w:lang w:val="es-UY"/>
        </w:rPr>
        <w:t xml:space="preserve"> o </w:t>
      </w:r>
      <w:r w:rsidR="00236672">
        <w:rPr>
          <w:rFonts w:ascii="Times New Roman" w:hAnsi="Times New Roman" w:cs="Times New Roman"/>
          <w:lang w:val="es-UY"/>
        </w:rPr>
        <w:t>veinte</w:t>
      </w:r>
      <w:r w:rsidRPr="00CA7FF4">
        <w:rPr>
          <w:rFonts w:ascii="Times New Roman" w:hAnsi="Times New Roman" w:cs="Times New Roman"/>
          <w:lang w:val="es-UY"/>
        </w:rPr>
        <w:t xml:space="preserve"> designaciones políticas que todavía no se confirmaron. Solo en cargos de particular confianza, comparemos: </w:t>
      </w:r>
      <w:r w:rsidR="00D76D60">
        <w:rPr>
          <w:rFonts w:ascii="Times New Roman" w:hAnsi="Times New Roman" w:cs="Times New Roman"/>
          <w:lang w:val="es-UY"/>
        </w:rPr>
        <w:t>once cargos</w:t>
      </w:r>
      <w:r w:rsidRPr="00CA7FF4">
        <w:rPr>
          <w:rFonts w:ascii="Times New Roman" w:hAnsi="Times New Roman" w:cs="Times New Roman"/>
          <w:lang w:val="es-UY"/>
        </w:rPr>
        <w:t xml:space="preserve"> de particular confianza son unos </w:t>
      </w:r>
      <w:r w:rsidR="00D76D60">
        <w:rPr>
          <w:rFonts w:ascii="Times New Roman" w:hAnsi="Times New Roman" w:cs="Times New Roman"/>
          <w:lang w:val="es-UY"/>
        </w:rPr>
        <w:t>cuatro</w:t>
      </w:r>
      <w:r w:rsidRPr="00CA7FF4">
        <w:rPr>
          <w:rFonts w:ascii="Times New Roman" w:hAnsi="Times New Roman" w:cs="Times New Roman"/>
          <w:lang w:val="es-UY"/>
        </w:rPr>
        <w:t xml:space="preserve"> millones </w:t>
      </w:r>
      <w:r w:rsidR="00D76D60">
        <w:rPr>
          <w:rFonts w:ascii="Times New Roman" w:hAnsi="Times New Roman" w:cs="Times New Roman"/>
          <w:lang w:val="es-UY"/>
        </w:rPr>
        <w:t xml:space="preserve">de dólares </w:t>
      </w:r>
      <w:r w:rsidRPr="00CA7FF4">
        <w:rPr>
          <w:rFonts w:ascii="Times New Roman" w:hAnsi="Times New Roman" w:cs="Times New Roman"/>
          <w:lang w:val="es-UY"/>
        </w:rPr>
        <w:t xml:space="preserve">que se gastaron en el quinquenio. </w:t>
      </w:r>
      <w:r w:rsidR="00D664AA">
        <w:rPr>
          <w:rFonts w:ascii="Times New Roman" w:hAnsi="Times New Roman" w:cs="Times New Roman"/>
          <w:lang w:val="es-UY"/>
        </w:rPr>
        <w:t xml:space="preserve">Cuarenta y cuatro </w:t>
      </w:r>
      <w:r w:rsidRPr="00CA7FF4">
        <w:rPr>
          <w:rFonts w:ascii="Times New Roman" w:hAnsi="Times New Roman" w:cs="Times New Roman"/>
          <w:lang w:val="es-UY"/>
        </w:rPr>
        <w:t xml:space="preserve">cargos de particular confianza serán unos </w:t>
      </w:r>
      <w:r w:rsidR="00D664AA">
        <w:rPr>
          <w:rFonts w:ascii="Times New Roman" w:hAnsi="Times New Roman" w:cs="Times New Roman"/>
          <w:lang w:val="es-UY"/>
        </w:rPr>
        <w:t>trece</w:t>
      </w:r>
      <w:r w:rsidRPr="00CA7FF4">
        <w:rPr>
          <w:rFonts w:ascii="Times New Roman" w:hAnsi="Times New Roman" w:cs="Times New Roman"/>
          <w:lang w:val="es-UY"/>
        </w:rPr>
        <w:t xml:space="preserve"> millones de dólares. </w:t>
      </w:r>
    </w:p>
    <w:p w14:paraId="51BD1A88"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(SIENDO LA HORA VEINTIDÓS Y CINCUENTA MINUTOS SE RETIRA DE LA PRESIDENCIA SU TITULAR, SEÑOR EDIL ENZO MOLINA, </w:t>
      </w:r>
      <w:r w:rsidRPr="00CA7FF4">
        <w:rPr>
          <w:rFonts w:ascii="Times New Roman" w:hAnsi="Times New Roman" w:cs="Times New Roman"/>
          <w:lang w:val="es-UY"/>
        </w:rPr>
        <w:lastRenderedPageBreak/>
        <w:t>OCUPANDO LA MISMA SU PRIMERA VICEPRESIDENTE, SEÑORA EDILA MARÍA RIVAS).</w:t>
      </w:r>
    </w:p>
    <w:p w14:paraId="5EAFC42C" w14:textId="37042DDA"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Es aquí donde se termina la austeridad, aumentando el gasto en </w:t>
      </w:r>
      <w:r w:rsidR="00833B90">
        <w:rPr>
          <w:rFonts w:ascii="Times New Roman" w:hAnsi="Times New Roman" w:cs="Times New Roman"/>
          <w:lang w:val="es-UY"/>
        </w:rPr>
        <w:t xml:space="preserve">nueve </w:t>
      </w:r>
      <w:r w:rsidRPr="00CA7FF4">
        <w:rPr>
          <w:rFonts w:ascii="Times New Roman" w:hAnsi="Times New Roman" w:cs="Times New Roman"/>
          <w:lang w:val="es-UY"/>
        </w:rPr>
        <w:t>millones de dólares en cargos de particular confianza. Si se</w:t>
      </w:r>
      <w:r w:rsidR="00833B90">
        <w:rPr>
          <w:rFonts w:ascii="Times New Roman" w:hAnsi="Times New Roman" w:cs="Times New Roman"/>
          <w:lang w:val="es-UY"/>
        </w:rPr>
        <w:t xml:space="preserve"> pensara en la gente, con esos nueve</w:t>
      </w:r>
      <w:r w:rsidRPr="00CA7FF4">
        <w:rPr>
          <w:rFonts w:ascii="Times New Roman" w:hAnsi="Times New Roman" w:cs="Times New Roman"/>
          <w:lang w:val="es-UY"/>
        </w:rPr>
        <w:t xml:space="preserve"> millones de dólares más que se va a pagar en los cinco años a los cargos de confianza, se podrían hacer muchas cosas en la ciudad, muchas cosas. En una ciudad con tanta pobreza y tanto desempleo. Se podría ayudar a muchas familias con canastas de materiales. Familias que tienen techo de chapa y piso de tierra. Se podría ayudar a todos con esa plata, a todos los clubes deportivos a que les den al menos una fruta a los gurises que van a entrenar todos los días con la panza vacía. Se podría invertir en darles más estadía o mejorar, ampliar</w:t>
      </w:r>
      <w:r w:rsidR="00755641">
        <w:rPr>
          <w:rFonts w:ascii="Times New Roman" w:hAnsi="Times New Roman" w:cs="Times New Roman"/>
          <w:lang w:val="es-UY"/>
        </w:rPr>
        <w:t>,</w:t>
      </w:r>
      <w:r w:rsidRPr="00CA7FF4">
        <w:rPr>
          <w:rFonts w:ascii="Times New Roman" w:hAnsi="Times New Roman" w:cs="Times New Roman"/>
          <w:lang w:val="es-UY"/>
        </w:rPr>
        <w:t xml:space="preserve"> el hogar estudiantil para que ningún gurí de ningún pueblo de nuestro interior se quede sin estudiar porque sus padres no pueden pagarle un alquiler en la ciudad. </w:t>
      </w:r>
    </w:p>
    <w:p w14:paraId="1805B3FD"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Eso sería pensando en la gente. </w:t>
      </w:r>
    </w:p>
    <w:p w14:paraId="2DD6A8E2" w14:textId="076271DC"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Escuché a un compañero edil de la bancada de la CORE</w:t>
      </w:r>
      <w:r w:rsidR="006505D1">
        <w:rPr>
          <w:rFonts w:ascii="Times New Roman" w:hAnsi="Times New Roman" w:cs="Times New Roman"/>
          <w:lang w:val="es-UY"/>
        </w:rPr>
        <w:t>,</w:t>
      </w:r>
      <w:r w:rsidRPr="00CA7FF4">
        <w:rPr>
          <w:rFonts w:ascii="Times New Roman" w:hAnsi="Times New Roman" w:cs="Times New Roman"/>
          <w:lang w:val="es-UY"/>
        </w:rPr>
        <w:t xml:space="preserve"> que la CORE es superior en calidad y que por su formación académica están más preparados. Quizás tengan títulos universitarios, pero lo que les sobra en teoría les falta en austeridad y empatía con el pueblo. Esos mismos estudios son los que usan para justificar sueldos abultados y un endeudamiento a </w:t>
      </w:r>
      <w:r w:rsidR="006505D1">
        <w:rPr>
          <w:rFonts w:ascii="Times New Roman" w:hAnsi="Times New Roman" w:cs="Times New Roman"/>
          <w:lang w:val="es-UY"/>
        </w:rPr>
        <w:t>veinte</w:t>
      </w:r>
      <w:r w:rsidRPr="00CA7FF4">
        <w:rPr>
          <w:rFonts w:ascii="Times New Roman" w:hAnsi="Times New Roman" w:cs="Times New Roman"/>
          <w:lang w:val="es-UY"/>
        </w:rPr>
        <w:t xml:space="preserve"> años. En lo personal</w:t>
      </w:r>
      <w:r w:rsidR="00755641">
        <w:rPr>
          <w:rFonts w:ascii="Times New Roman" w:hAnsi="Times New Roman" w:cs="Times New Roman"/>
          <w:lang w:val="es-UY"/>
        </w:rPr>
        <w:t>,</w:t>
      </w:r>
      <w:r w:rsidRPr="00CA7FF4">
        <w:rPr>
          <w:rFonts w:ascii="Times New Roman" w:hAnsi="Times New Roman" w:cs="Times New Roman"/>
          <w:lang w:val="es-UY"/>
        </w:rPr>
        <w:t xml:space="preserve"> me faltan estudios académicos</w:t>
      </w:r>
      <w:r w:rsidR="00755641">
        <w:rPr>
          <w:rFonts w:ascii="Times New Roman" w:hAnsi="Times New Roman" w:cs="Times New Roman"/>
          <w:lang w:val="es-UY"/>
        </w:rPr>
        <w:t>,</w:t>
      </w:r>
      <w:r w:rsidRPr="00CA7FF4">
        <w:rPr>
          <w:rFonts w:ascii="Times New Roman" w:hAnsi="Times New Roman" w:cs="Times New Roman"/>
          <w:lang w:val="es-UY"/>
        </w:rPr>
        <w:t xml:space="preserve"> pero me sobra experiencia de trabajo práctico y trayectoria en los barrios, donde muchos no pisan a no ser que sea en campaña política. </w:t>
      </w:r>
    </w:p>
    <w:p w14:paraId="1F19B3E1"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La realidad no se aprende en los libros: se la conoce caminando en las calles. </w:t>
      </w:r>
    </w:p>
    <w:p w14:paraId="3816870B"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Orgulloso de mis raíces en este tema, orgulloso de ser frenteamplista. </w:t>
      </w:r>
    </w:p>
    <w:p w14:paraId="4F7F5FDC" w14:textId="77777777" w:rsidR="00755641"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La gran mayoría de lo que tengo anotado que pensaba hablar, los compañeros ya lo hablaron. </w:t>
      </w:r>
    </w:p>
    <w:p w14:paraId="0DA3F46E" w14:textId="77777777" w:rsidR="00755641"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En realidad, con esos argumentos simplemente quiero que sepan que no cuentan conmigo para financiar este despilfarro con el lomo de los contribuyentes. </w:t>
      </w:r>
    </w:p>
    <w:p w14:paraId="534795B3" w14:textId="39AF1ACD"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Mi voto es negativo porque los recursos deben de estar donde la gente los necesita y no en los bolsillos de unos pocos cargos de confianza. </w:t>
      </w:r>
    </w:p>
    <w:p w14:paraId="7C46D2A9" w14:textId="1BDAEB49" w:rsid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Muchísimas gracias. </w:t>
      </w:r>
    </w:p>
    <w:p w14:paraId="38811EDF" w14:textId="77301A2A" w:rsidR="00FA5CC5" w:rsidRPr="00CA7FF4" w:rsidRDefault="00FA5CC5" w:rsidP="00CA7F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lastRenderedPageBreak/>
        <w:t xml:space="preserve">SEÑOR </w:t>
      </w:r>
      <w:proofErr w:type="gramStart"/>
      <w:r>
        <w:rPr>
          <w:rFonts w:ascii="Times New Roman" w:hAnsi="Times New Roman" w:cs="Times New Roman"/>
          <w:lang w:val="es-UY"/>
        </w:rPr>
        <w:t>ROSCONI.-</w:t>
      </w:r>
      <w:proofErr w:type="gramEnd"/>
      <w:r>
        <w:rPr>
          <w:rFonts w:ascii="Times New Roman" w:hAnsi="Times New Roman" w:cs="Times New Roman"/>
          <w:lang w:val="es-UY"/>
        </w:rPr>
        <w:t xml:space="preserve"> Pido la palabra.</w:t>
      </w:r>
    </w:p>
    <w:p w14:paraId="440C870B"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SEÑORA </w:t>
      </w:r>
      <w:proofErr w:type="gramStart"/>
      <w:r w:rsidRPr="00CA7FF4">
        <w:rPr>
          <w:rFonts w:ascii="Times New Roman" w:hAnsi="Times New Roman" w:cs="Times New Roman"/>
          <w:lang w:val="es-UY"/>
        </w:rPr>
        <w:t>PRESIDENTA.-</w:t>
      </w:r>
      <w:proofErr w:type="gramEnd"/>
      <w:r w:rsidRPr="00CA7FF4">
        <w:rPr>
          <w:rFonts w:ascii="Times New Roman" w:hAnsi="Times New Roman" w:cs="Times New Roman"/>
          <w:lang w:val="es-UY"/>
        </w:rPr>
        <w:t xml:space="preserve"> Muchas gracias, señor edil. </w:t>
      </w:r>
    </w:p>
    <w:p w14:paraId="2FA58F55"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Tiene la palabra el señor edil Ramón Rosconi. </w:t>
      </w:r>
    </w:p>
    <w:p w14:paraId="2931FE42" w14:textId="77777777" w:rsidR="00DF7470"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SEÑOR </w:t>
      </w:r>
      <w:proofErr w:type="gramStart"/>
      <w:r w:rsidRPr="00CA7FF4">
        <w:rPr>
          <w:rFonts w:ascii="Times New Roman" w:hAnsi="Times New Roman" w:cs="Times New Roman"/>
          <w:lang w:val="es-UY"/>
        </w:rPr>
        <w:t>ROSCONI.-</w:t>
      </w:r>
      <w:proofErr w:type="gramEnd"/>
      <w:r w:rsidRPr="00CA7FF4">
        <w:rPr>
          <w:rFonts w:ascii="Times New Roman" w:hAnsi="Times New Roman" w:cs="Times New Roman"/>
          <w:lang w:val="es-UY"/>
        </w:rPr>
        <w:t xml:space="preserve"> Señora presidente, señoras y señores ediles</w:t>
      </w:r>
      <w:r w:rsidR="004A7501">
        <w:rPr>
          <w:rFonts w:ascii="Times New Roman" w:hAnsi="Times New Roman" w:cs="Times New Roman"/>
          <w:lang w:val="es-UY"/>
        </w:rPr>
        <w:t>, e</w:t>
      </w:r>
      <w:r w:rsidRPr="00CA7FF4">
        <w:rPr>
          <w:rFonts w:ascii="Times New Roman" w:hAnsi="Times New Roman" w:cs="Times New Roman"/>
          <w:lang w:val="es-UY"/>
        </w:rPr>
        <w:t xml:space="preserve">ste es el quinto año, aunque no consecutivo, que participo en la discusión sobre el presupuesto. </w:t>
      </w:r>
    </w:p>
    <w:p w14:paraId="7D787DA7" w14:textId="1AAE3B9F"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El presupuesto es la gran herramienta que tiene el gobierno, que tiene el ejecutivo, incluso la propia junta</w:t>
      </w:r>
      <w:r w:rsidR="004A7501">
        <w:rPr>
          <w:rFonts w:ascii="Times New Roman" w:hAnsi="Times New Roman" w:cs="Times New Roman"/>
          <w:lang w:val="es-UY"/>
        </w:rPr>
        <w:t>,</w:t>
      </w:r>
      <w:r w:rsidRPr="00CA7FF4">
        <w:rPr>
          <w:rFonts w:ascii="Times New Roman" w:hAnsi="Times New Roman" w:cs="Times New Roman"/>
          <w:lang w:val="es-UY"/>
        </w:rPr>
        <w:t xml:space="preserve"> para poder gobernar. </w:t>
      </w:r>
    </w:p>
    <w:p w14:paraId="12795E57" w14:textId="77777777"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No olvidemos –y esta noche acá no se dijo- que en mayo del año pasado la ciudadanía optó por un cambio, y ese cambio incluye el propio presupuesto. </w:t>
      </w:r>
    </w:p>
    <w:p w14:paraId="5524EE05" w14:textId="09D93F4A" w:rsidR="00CA7FF4" w:rsidRPr="00CA7FF4" w:rsidRDefault="00CA7FF4" w:rsidP="00CA7FF4">
      <w:pPr>
        <w:spacing w:after="0" w:line="360" w:lineRule="auto"/>
        <w:ind w:firstLine="1418"/>
        <w:jc w:val="both"/>
        <w:rPr>
          <w:rFonts w:ascii="Times New Roman" w:hAnsi="Times New Roman" w:cs="Times New Roman"/>
          <w:lang w:val="es-UY"/>
        </w:rPr>
      </w:pPr>
      <w:r w:rsidRPr="00CA7FF4">
        <w:rPr>
          <w:rFonts w:ascii="Times New Roman" w:hAnsi="Times New Roman" w:cs="Times New Roman"/>
          <w:lang w:val="es-UY"/>
        </w:rPr>
        <w:t xml:space="preserve">Estuve veinte años en un período como edil. Me fui a casa a descansar políticamente digamos, pero volví, volví porque la ciudadanía gritaba y pedía un cambio, y en este presupuesto está reflejado ese cambio que reclama la ciudadanía. Lo que </w:t>
      </w:r>
      <w:r w:rsidR="004A7501">
        <w:rPr>
          <w:rFonts w:ascii="Times New Roman" w:hAnsi="Times New Roman" w:cs="Times New Roman"/>
          <w:lang w:val="es-UY"/>
        </w:rPr>
        <w:t>hay que hacer, señora presidenta</w:t>
      </w:r>
      <w:r w:rsidRPr="00CA7FF4">
        <w:rPr>
          <w:rFonts w:ascii="Times New Roman" w:hAnsi="Times New Roman" w:cs="Times New Roman"/>
          <w:lang w:val="es-UY"/>
        </w:rPr>
        <w:t xml:space="preserve"> y señores ediles, es darle la oportunidad al ejecutivo para que gestione, darle la oportunidad de que administre como la ciudadanía lo justificó y lo aprobó en las urnas en mayo del año pasado. </w:t>
      </w:r>
    </w:p>
    <w:p w14:paraId="04CC1B6C" w14:textId="45EEE65C" w:rsidR="00CA7FF4" w:rsidRPr="00CA7FF4" w:rsidRDefault="00CA7FF4" w:rsidP="00CA7FF4">
      <w:pPr>
        <w:spacing w:after="0" w:line="360" w:lineRule="auto"/>
        <w:ind w:firstLine="1418"/>
        <w:jc w:val="both"/>
        <w:rPr>
          <w:rFonts w:ascii="Times New Roman" w:hAnsi="Times New Roman" w:cs="Times New Roman"/>
          <w:lang w:val="es-MX"/>
        </w:rPr>
      </w:pPr>
      <w:r w:rsidRPr="00CA7FF4">
        <w:rPr>
          <w:rFonts w:ascii="Times New Roman" w:hAnsi="Times New Roman" w:cs="Times New Roman"/>
          <w:lang w:val="es-UY"/>
        </w:rPr>
        <w:t>Así que no voy a reiterar cosas muy buenas que se dijeron en defensa del presupuesto. Sí me duele la cantidad de falacias que se dijeron, esas cosas utópicas o para la tribuna o… -para el público yo diría que no porque no hay mucho-… pero para la prensa. No, autoescucharme, no; satisfacer mi ego de que puedo hablar, tampoco. Sí tenemos que ser claros y coherentes. La ciudadanía votó un cambio y el cambio está reflejado en que hoy hay una mayor</w:t>
      </w:r>
      <w:proofErr w:type="spellStart"/>
      <w:r w:rsidRPr="00CA7FF4">
        <w:rPr>
          <w:rFonts w:ascii="Times New Roman" w:hAnsi="Times New Roman" w:cs="Times New Roman"/>
          <w:lang w:val="es-MX"/>
        </w:rPr>
        <w:t>ía</w:t>
      </w:r>
      <w:proofErr w:type="spellEnd"/>
      <w:r w:rsidRPr="00CA7FF4">
        <w:rPr>
          <w:rFonts w:ascii="Times New Roman" w:hAnsi="Times New Roman" w:cs="Times New Roman"/>
          <w:lang w:val="es-MX"/>
        </w:rPr>
        <w:t xml:space="preserve"> que quiere gobernar con un presupuesto que espero que sea aprobado. </w:t>
      </w:r>
    </w:p>
    <w:p w14:paraId="2544BD67" w14:textId="4F6DBA17" w:rsidR="00CA7FF4" w:rsidRDefault="00CA7FF4" w:rsidP="00CA7FF4">
      <w:pPr>
        <w:spacing w:after="0" w:line="360" w:lineRule="auto"/>
        <w:ind w:firstLine="1418"/>
        <w:jc w:val="both"/>
        <w:rPr>
          <w:rFonts w:ascii="Times New Roman" w:hAnsi="Times New Roman" w:cs="Times New Roman"/>
          <w:lang w:val="es-MX"/>
        </w:rPr>
      </w:pPr>
      <w:r w:rsidRPr="00CA7FF4">
        <w:rPr>
          <w:rFonts w:ascii="Times New Roman" w:hAnsi="Times New Roman" w:cs="Times New Roman"/>
          <w:lang w:val="es-MX"/>
        </w:rPr>
        <w:t xml:space="preserve">Nada más, señora presidente, gracias. </w:t>
      </w:r>
    </w:p>
    <w:p w14:paraId="3F88EE28" w14:textId="467EFC43" w:rsidR="00FA5CC5" w:rsidRPr="00CA7FF4" w:rsidRDefault="00FA5CC5" w:rsidP="00CA7FF4">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proofErr w:type="gramStart"/>
      <w:r>
        <w:rPr>
          <w:rFonts w:ascii="Times New Roman" w:hAnsi="Times New Roman" w:cs="Times New Roman"/>
          <w:lang w:val="es-MX"/>
        </w:rPr>
        <w:t>GIMÉ</w:t>
      </w:r>
      <w:r w:rsidR="0080773A">
        <w:rPr>
          <w:rFonts w:ascii="Times New Roman" w:hAnsi="Times New Roman" w:cs="Times New Roman"/>
          <w:lang w:val="es-MX"/>
        </w:rPr>
        <w:t>N</w:t>
      </w:r>
      <w:r>
        <w:rPr>
          <w:rFonts w:ascii="Times New Roman" w:hAnsi="Times New Roman" w:cs="Times New Roman"/>
          <w:lang w:val="es-MX"/>
        </w:rPr>
        <w:t>EZ.-</w:t>
      </w:r>
      <w:proofErr w:type="gramEnd"/>
      <w:r>
        <w:rPr>
          <w:rFonts w:ascii="Times New Roman" w:hAnsi="Times New Roman" w:cs="Times New Roman"/>
          <w:lang w:val="es-MX"/>
        </w:rPr>
        <w:t xml:space="preserve"> Pido la palabra.</w:t>
      </w:r>
    </w:p>
    <w:p w14:paraId="5922D09D" w14:textId="77777777" w:rsidR="00CA7FF4" w:rsidRPr="00CA7FF4" w:rsidRDefault="00CA7FF4" w:rsidP="00CA7FF4">
      <w:pPr>
        <w:spacing w:after="0" w:line="360" w:lineRule="auto"/>
        <w:ind w:firstLine="1418"/>
        <w:jc w:val="both"/>
        <w:rPr>
          <w:rFonts w:ascii="Times New Roman" w:hAnsi="Times New Roman" w:cs="Times New Roman"/>
          <w:lang w:val="es-MX"/>
        </w:rPr>
      </w:pPr>
      <w:r w:rsidRPr="00CA7FF4">
        <w:rPr>
          <w:rFonts w:ascii="Times New Roman" w:hAnsi="Times New Roman" w:cs="Times New Roman"/>
          <w:lang w:val="es-MX"/>
        </w:rPr>
        <w:t xml:space="preserve">SEÑORA </w:t>
      </w:r>
      <w:proofErr w:type="gramStart"/>
      <w:r w:rsidRPr="00CA7FF4">
        <w:rPr>
          <w:rFonts w:ascii="Times New Roman" w:hAnsi="Times New Roman" w:cs="Times New Roman"/>
          <w:lang w:val="es-MX"/>
        </w:rPr>
        <w:t>PRESIDENTA.-</w:t>
      </w:r>
      <w:proofErr w:type="gramEnd"/>
      <w:r w:rsidRPr="00CA7FF4">
        <w:rPr>
          <w:rFonts w:ascii="Times New Roman" w:hAnsi="Times New Roman" w:cs="Times New Roman"/>
          <w:lang w:val="es-MX"/>
        </w:rPr>
        <w:t xml:space="preserve"> Muchas gracias, señor edil. </w:t>
      </w:r>
    </w:p>
    <w:p w14:paraId="27A9F9B8" w14:textId="77777777" w:rsidR="00CA7FF4" w:rsidRPr="00CA7FF4" w:rsidRDefault="00CA7FF4" w:rsidP="00CA7FF4">
      <w:pPr>
        <w:spacing w:after="0" w:line="360" w:lineRule="auto"/>
        <w:ind w:firstLine="1418"/>
        <w:jc w:val="both"/>
        <w:rPr>
          <w:rFonts w:ascii="Times New Roman" w:hAnsi="Times New Roman" w:cs="Times New Roman"/>
          <w:lang w:val="es-MX"/>
        </w:rPr>
      </w:pPr>
      <w:r w:rsidRPr="00CA7FF4">
        <w:rPr>
          <w:rFonts w:ascii="Times New Roman" w:hAnsi="Times New Roman" w:cs="Times New Roman"/>
          <w:lang w:val="es-MX"/>
        </w:rPr>
        <w:t xml:space="preserve">Tiene la palabra el señor edil Héber Giménez. </w:t>
      </w:r>
    </w:p>
    <w:p w14:paraId="3EDDC3C9" w14:textId="4C98593F" w:rsidR="00CA7FF4" w:rsidRPr="00CA7FF4" w:rsidRDefault="00CA7FF4" w:rsidP="00CA7FF4">
      <w:pPr>
        <w:spacing w:after="0" w:line="360" w:lineRule="auto"/>
        <w:ind w:firstLine="1418"/>
        <w:jc w:val="both"/>
        <w:rPr>
          <w:rFonts w:ascii="Times New Roman" w:hAnsi="Times New Roman" w:cs="Times New Roman"/>
          <w:lang w:val="es-MX"/>
        </w:rPr>
      </w:pPr>
      <w:r w:rsidRPr="00CA7FF4">
        <w:rPr>
          <w:rFonts w:ascii="Times New Roman" w:hAnsi="Times New Roman" w:cs="Times New Roman"/>
          <w:lang w:val="es-MX"/>
        </w:rPr>
        <w:t xml:space="preserve">SEÑOR </w:t>
      </w:r>
      <w:proofErr w:type="gramStart"/>
      <w:r w:rsidRPr="00CA7FF4">
        <w:rPr>
          <w:rFonts w:ascii="Times New Roman" w:hAnsi="Times New Roman" w:cs="Times New Roman"/>
          <w:lang w:val="es-MX"/>
        </w:rPr>
        <w:t>GIMÉNEZ.-</w:t>
      </w:r>
      <w:proofErr w:type="gramEnd"/>
      <w:r w:rsidRPr="00CA7FF4">
        <w:rPr>
          <w:rFonts w:ascii="Times New Roman" w:hAnsi="Times New Roman" w:cs="Times New Roman"/>
          <w:lang w:val="es-MX"/>
        </w:rPr>
        <w:t xml:space="preserve"> Muchas gracias, señora president</w:t>
      </w:r>
      <w:r w:rsidR="0080773A">
        <w:rPr>
          <w:rFonts w:ascii="Times New Roman" w:hAnsi="Times New Roman" w:cs="Times New Roman"/>
          <w:lang w:val="es-MX"/>
        </w:rPr>
        <w:t>a</w:t>
      </w:r>
      <w:r w:rsidRPr="00CA7FF4">
        <w:rPr>
          <w:rFonts w:ascii="Times New Roman" w:hAnsi="Times New Roman" w:cs="Times New Roman"/>
          <w:lang w:val="es-MX"/>
        </w:rPr>
        <w:t xml:space="preserve">. </w:t>
      </w:r>
    </w:p>
    <w:p w14:paraId="470DD36A" w14:textId="77777777" w:rsidR="00745FA3" w:rsidRDefault="00CA7FF4" w:rsidP="00CA7FF4">
      <w:pPr>
        <w:spacing w:after="0" w:line="360" w:lineRule="auto"/>
        <w:ind w:firstLine="1418"/>
        <w:jc w:val="both"/>
        <w:rPr>
          <w:rFonts w:ascii="Times New Roman" w:hAnsi="Times New Roman" w:cs="Times New Roman"/>
          <w:lang w:val="es-MX"/>
        </w:rPr>
      </w:pPr>
      <w:r w:rsidRPr="00CA7FF4">
        <w:rPr>
          <w:rFonts w:ascii="Times New Roman" w:hAnsi="Times New Roman" w:cs="Times New Roman"/>
          <w:lang w:val="es-MX"/>
        </w:rPr>
        <w:t>Voy a tratar de que mis palabras sean acerca del presupuesto, en este caso en la defensa del presupuesto</w:t>
      </w:r>
      <w:r w:rsidR="00745FA3">
        <w:rPr>
          <w:rFonts w:ascii="Times New Roman" w:hAnsi="Times New Roman" w:cs="Times New Roman"/>
          <w:lang w:val="es-MX"/>
        </w:rPr>
        <w:t>, a</w:t>
      </w:r>
      <w:r w:rsidRPr="00CA7FF4">
        <w:rPr>
          <w:rFonts w:ascii="Times New Roman" w:hAnsi="Times New Roman" w:cs="Times New Roman"/>
          <w:lang w:val="es-MX"/>
        </w:rPr>
        <w:t>l igual que otros compañeros, otros colegas</w:t>
      </w:r>
      <w:r w:rsidR="00745FA3">
        <w:rPr>
          <w:rFonts w:ascii="Times New Roman" w:hAnsi="Times New Roman" w:cs="Times New Roman"/>
          <w:lang w:val="es-MX"/>
        </w:rPr>
        <w:t>,</w:t>
      </w:r>
      <w:r w:rsidRPr="00CA7FF4">
        <w:rPr>
          <w:rFonts w:ascii="Times New Roman" w:hAnsi="Times New Roman" w:cs="Times New Roman"/>
          <w:lang w:val="es-MX"/>
        </w:rPr>
        <w:t xml:space="preserve"> que ya han hecho uso de la palabra. </w:t>
      </w:r>
    </w:p>
    <w:p w14:paraId="3FDE872B" w14:textId="77777777" w:rsidR="004B6714" w:rsidRDefault="00CA7FF4" w:rsidP="004B6714">
      <w:pPr>
        <w:spacing w:after="0" w:line="360" w:lineRule="auto"/>
        <w:ind w:firstLine="1416"/>
        <w:jc w:val="both"/>
        <w:rPr>
          <w:rFonts w:ascii="Times New Roman" w:hAnsi="Times New Roman" w:cs="Times New Roman"/>
          <w:lang w:val="es-MX"/>
        </w:rPr>
      </w:pPr>
      <w:r w:rsidRPr="00CA7FF4">
        <w:rPr>
          <w:rFonts w:ascii="Times New Roman" w:hAnsi="Times New Roman" w:cs="Times New Roman"/>
          <w:lang w:val="es-MX"/>
        </w:rPr>
        <w:lastRenderedPageBreak/>
        <w:t xml:space="preserve">Nosotros, tres veces por semana durante dos meses estuvimos aquí sentados más de tres o cuatro, a veces cuatro horas, tratando de ponernos de acuerdo en estudiar cada artículo del presupuesto, cada concepto, cada designación, en fin, todas las cosas que el presupuesto propone, que en sí es bastante amplio. Y tuvimos, por supuesto, a todos los integrantes del ejecutivo que quisimos citar; los citamos y ellos vinieron y dieron sus explicaciones. Esas explicaciones llevaron a que otros colegas ediles no estuvieran de acuerdo o les parecía que había cosas que no les habían satisfecho su ideología o su idea que tienen de un presupuesto y pidieron agregar algunas cosas que sirvieran como modificativas de los artículos. Los enviamos al ejecutivo para que volvieran con la modificativa y volvieron con la modificativa, y recuerdo que el viernes estuvimos toda la sesión del viernes –que fue la última-, en la cual estudiamos las modificativas y las votamos a las modificativas. Más allá de que algunos no las votaron, las modificaciones fueron hechas. </w:t>
      </w:r>
    </w:p>
    <w:p w14:paraId="22EFF15E" w14:textId="46EAFC51" w:rsidR="004B6714" w:rsidRDefault="004B6714" w:rsidP="004B6714">
      <w:pPr>
        <w:spacing w:after="0" w:line="360" w:lineRule="auto"/>
        <w:ind w:firstLine="1416"/>
        <w:jc w:val="both"/>
        <w:rPr>
          <w:rFonts w:ascii="Times New Roman" w:hAnsi="Times New Roman" w:cs="Times New Roman"/>
        </w:rPr>
      </w:pPr>
      <w:r>
        <w:rPr>
          <w:rFonts w:ascii="Times New Roman" w:hAnsi="Times New Roman" w:cs="Times New Roman"/>
        </w:rPr>
        <w:t>(SIENDO LA HORA VEINTIDÓS Y CINCUENTA Y OCHO MINUTOS SE RETIRA DE LA PRESIDENCIA LA PRIMERA VICEPRESIDENTA, SEÑORA EDILA MARÍA RIVAS, PASANDO A OCUPAR LA MISMA SU TITULAR, SEÑOR EDIL ENZO MOLINA)</w:t>
      </w:r>
    </w:p>
    <w:p w14:paraId="50594C4C" w14:textId="36693053" w:rsidR="00464E72" w:rsidRDefault="00CA7FF4" w:rsidP="004B6714">
      <w:pPr>
        <w:spacing w:after="0" w:line="360" w:lineRule="auto"/>
        <w:ind w:firstLine="1418"/>
        <w:jc w:val="both"/>
        <w:rPr>
          <w:rFonts w:ascii="Times New Roman" w:hAnsi="Times New Roman" w:cs="Times New Roman"/>
        </w:rPr>
      </w:pPr>
      <w:r w:rsidRPr="00CA7FF4">
        <w:rPr>
          <w:rFonts w:ascii="Times New Roman" w:hAnsi="Times New Roman" w:cs="Times New Roman"/>
          <w:lang w:val="es-MX"/>
        </w:rPr>
        <w:t>Ahora, yo celebro que este presupuesto sea muy distinto a lo que piensan los ediles del otro partido. Primeramente</w:t>
      </w:r>
      <w:r w:rsidR="00AF2015">
        <w:rPr>
          <w:rFonts w:ascii="Times New Roman" w:hAnsi="Times New Roman" w:cs="Times New Roman"/>
          <w:lang w:val="es-MX"/>
        </w:rPr>
        <w:t>,</w:t>
      </w:r>
      <w:r w:rsidRPr="00CA7FF4">
        <w:rPr>
          <w:rFonts w:ascii="Times New Roman" w:hAnsi="Times New Roman" w:cs="Times New Roman"/>
          <w:lang w:val="es-MX"/>
        </w:rPr>
        <w:t xml:space="preserve"> no soy extranjero ni advenedizo en esto</w:t>
      </w:r>
      <w:r w:rsidR="003A2E40">
        <w:rPr>
          <w:rFonts w:ascii="Times New Roman" w:hAnsi="Times New Roman" w:cs="Times New Roman"/>
          <w:lang w:val="es-MX"/>
        </w:rPr>
        <w:t xml:space="preserve">, soy conciudadano y pertenezco a la Coalición Republicana, y tengo una formación diferente a la del Partido Nacional, formación </w:t>
      </w:r>
      <w:r w:rsidR="00B81EC3">
        <w:rPr>
          <w:rFonts w:ascii="Times New Roman" w:hAnsi="Times New Roman" w:cs="Times New Roman"/>
          <w:lang w:val="es-MX"/>
        </w:rPr>
        <w:t>batllista,</w:t>
      </w:r>
      <w:r w:rsidR="004B6714">
        <w:rPr>
          <w:rFonts w:ascii="Times New Roman" w:hAnsi="Times New Roman" w:cs="Times New Roman"/>
          <w:lang w:val="es-MX"/>
        </w:rPr>
        <w:t xml:space="preserve"> </w:t>
      </w:r>
      <w:r w:rsidR="003A2E40">
        <w:rPr>
          <w:rFonts w:ascii="Times New Roman" w:hAnsi="Times New Roman" w:cs="Times New Roman"/>
        </w:rPr>
        <w:t>p</w:t>
      </w:r>
      <w:r w:rsidR="00464E72">
        <w:rPr>
          <w:rFonts w:ascii="Times New Roman" w:hAnsi="Times New Roman" w:cs="Times New Roman"/>
        </w:rPr>
        <w:t>ero, aun así, entiendo que acá se ha trabajado, y se ha trabajado con total responsabilidad, y se ha trabajado con honestidad también, para que este presupuesto sea representativo de lo que la Coalición Republicana prometió en las elecciones. Más allá de que no tengamos el mismo color con el intendente, legalmente estamos incluidos en un grupo que acordamos.</w:t>
      </w:r>
    </w:p>
    <w:p w14:paraId="0CD0D867"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Y celebro que este presupuesto sea distinto porque nosotros no vamos a gobernar igual que el Frente Amplio. ¡Pero eso está claro! Está en la tapa del libro, que nosotros no vamos a poder gobernar…</w:t>
      </w:r>
    </w:p>
    <w:p w14:paraId="430AA443"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(Interrupción) (Dialogados)</w:t>
      </w:r>
    </w:p>
    <w:p w14:paraId="0A4C64B3"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Estaba diciendo que nosotros no vamos a gobernar como el Frente Amplio. Cuando se supo la propuesta de gobierno de la Coalición Republicana, nosotros, los que </w:t>
      </w:r>
      <w:r>
        <w:rPr>
          <w:rFonts w:ascii="Times New Roman" w:hAnsi="Times New Roman" w:cs="Times New Roman"/>
        </w:rPr>
        <w:lastRenderedPageBreak/>
        <w:t>somos dirigentes políticos para tal o cual sector, fuimos a decirle a la gente que este era el proyecto. Porque ¿cómo íbamos a decirles que íbamos a hacer lo mismo que el Frente Amplio? ¡Eso es imposible! Porque justamente la gente pidió un cambio, pidió un cambio.</w:t>
      </w:r>
    </w:p>
    <w:p w14:paraId="2FBFF002" w14:textId="7D0C8C44"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Tenemos, señor presidente, en este presupuesto, una asignación para Obras, y el señor director de Obras nos mostró que tenemos el 52</w:t>
      </w:r>
      <w:r w:rsidR="00AD2A20">
        <w:rPr>
          <w:rFonts w:ascii="Times New Roman" w:hAnsi="Times New Roman" w:cs="Times New Roman"/>
        </w:rPr>
        <w:t xml:space="preserve"> </w:t>
      </w:r>
      <w:r>
        <w:rPr>
          <w:rFonts w:ascii="Times New Roman" w:hAnsi="Times New Roman" w:cs="Times New Roman"/>
        </w:rPr>
        <w:t>% de las calles de Salto intransitables. Entonces, el 52</w:t>
      </w:r>
      <w:r w:rsidR="00AD2A20">
        <w:rPr>
          <w:rFonts w:ascii="Times New Roman" w:hAnsi="Times New Roman" w:cs="Times New Roman"/>
        </w:rPr>
        <w:t xml:space="preserve"> </w:t>
      </w:r>
      <w:r>
        <w:rPr>
          <w:rFonts w:ascii="Times New Roman" w:hAnsi="Times New Roman" w:cs="Times New Roman"/>
        </w:rPr>
        <w:t xml:space="preserve">% de las calles, intransitable, es casi la mayoría de las calles, porque más del cincuenta, ya pasamos a desastre. </w:t>
      </w:r>
    </w:p>
    <w:p w14:paraId="7167536A" w14:textId="796D53ED"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Entonces, obviamente</w:t>
      </w:r>
      <w:r w:rsidR="00AD2A20">
        <w:rPr>
          <w:rFonts w:ascii="Times New Roman" w:hAnsi="Times New Roman" w:cs="Times New Roman"/>
        </w:rPr>
        <w:t>,</w:t>
      </w:r>
      <w:r>
        <w:rPr>
          <w:rFonts w:ascii="Times New Roman" w:hAnsi="Times New Roman" w:cs="Times New Roman"/>
        </w:rPr>
        <w:t xml:space="preserve"> que este presupuesto discrepa con esto, lo otro. Hay asignaciones que se han hecho en distintos ámbitos y por lo menos tienen asignación de presupuesto, como dijo el señor director de Obras cuando estuvo, dijo: “Sí, antes no teníamos nada, ahora tenemos treinta mil pesos”, es el treinta mil por ciento de cero.</w:t>
      </w:r>
    </w:p>
    <w:p w14:paraId="23F80FC8"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Entonces, en definitiva, no hay nada perfecto en el mundo, señor presidente. Tampoco es perfecto este presupuesto. Por supuesto que es debatible en esto, en esto y en lo otro. ¿Pero que vamos a gobernar mal? No, no, de ninguna manera.</w:t>
      </w:r>
    </w:p>
    <w:p w14:paraId="7E82324F" w14:textId="1F792C25"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Nosotros, a este presupuesto, lo estudiamos, lo analizamos. Y así como los demás tienen derecho a analizar, y lo analizaron y dijeron sus cosas, no crean que nosotros somos tontos y que el intendente nos dijo “ustedes tienen que aprobar esto y esto” sin saber lo que era. Por lo menos no pasa por mí ni por los compañeros que estuvieron conmigo en la comisión. Bien clarito, cuando no sabíamos algo…</w:t>
      </w:r>
      <w:r w:rsidR="00AD2A20">
        <w:rPr>
          <w:rFonts w:ascii="Times New Roman" w:hAnsi="Times New Roman" w:cs="Times New Roman"/>
        </w:rPr>
        <w:t xml:space="preserve"> “</w:t>
      </w:r>
      <w:r>
        <w:rPr>
          <w:rFonts w:ascii="Times New Roman" w:hAnsi="Times New Roman" w:cs="Times New Roman"/>
        </w:rPr>
        <w:t>che, mirá que tal cosa, ¿te parece que es así?”, y así fue.</w:t>
      </w:r>
    </w:p>
    <w:p w14:paraId="63D10BEA"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Entonces, aquí no hay que decir que estamos despilfarrando. ¿Despilfarrando nosotros, que empezamos hace cinco meses? Los despilfarros fueron, no hace diez años atrás, que hubo despilfarros. Entonces, nosotros no podemos ir a armar un presupuesto con todas las cosas que los otros ediles, compañeros, dicen que no, que eso está mal.</w:t>
      </w:r>
    </w:p>
    <w:p w14:paraId="65C2FCBA" w14:textId="02578B9B"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Ahora resulta que descubrimos que ellos saben gobernar, que saben armar presupuesto, que saben destinar dinero para las distintas acciones</w:t>
      </w:r>
      <w:r w:rsidR="00AD2A20">
        <w:rPr>
          <w:rFonts w:ascii="Times New Roman" w:hAnsi="Times New Roman" w:cs="Times New Roman"/>
        </w:rPr>
        <w:t>, que hacían obras sociales, y</w:t>
      </w:r>
      <w:r>
        <w:rPr>
          <w:rFonts w:ascii="Times New Roman" w:hAnsi="Times New Roman" w:cs="Times New Roman"/>
        </w:rPr>
        <w:t xml:space="preserve"> todo lo demás, y todo lo demás…descubrimos que saben ahora. ¿Y por qué no le dijeron al intendente -cuando estaba- que estaba gobernando mal y que no estaba haciendo las cosas que hay que hacer? Ahora nosotros tenemos que patear los penales, sí, e ir a hacerle a la gente lo que la gente necesita. Y precisamos plata para eso, precisamos </w:t>
      </w:r>
      <w:r>
        <w:rPr>
          <w:rFonts w:ascii="Times New Roman" w:hAnsi="Times New Roman" w:cs="Times New Roman"/>
        </w:rPr>
        <w:lastRenderedPageBreak/>
        <w:t>dinero, precisamos asignarle el presupuesto. ¿Que no nos va a alcanzar? No sé si nos va a alcanzar, nos alcanzará o no.</w:t>
      </w:r>
    </w:p>
    <w:p w14:paraId="04665AEB"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Porque la visión, señor presidente, es una proyección ficticia de lo que yo quizás pueda lograr. Y si me nombran director o asesor o intendente, nadie me va a venir a decir cómo tengo que gobernar, de los que ya estuvieron, porque lo hicieron mal, en este caso.</w:t>
      </w:r>
    </w:p>
    <w:p w14:paraId="65BA99B3" w14:textId="1CD14818"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Entonces, señor presidente, aquí, después de tantas horas de estudio, de tantas horas de estar con los compañeros estudiando el presupuesto, me creo con el derecho de decir que este es un presupuesto de acuerdo a las promesas que hicimos. Ahora, si nos equivocamos, bueno, como </w:t>
      </w:r>
      <w:r w:rsidR="00AD2A20">
        <w:rPr>
          <w:rFonts w:ascii="Times New Roman" w:hAnsi="Times New Roman" w:cs="Times New Roman"/>
        </w:rPr>
        <w:t xml:space="preserve">todo lo que </w:t>
      </w:r>
      <w:r>
        <w:rPr>
          <w:rFonts w:ascii="Times New Roman" w:hAnsi="Times New Roman" w:cs="Times New Roman"/>
        </w:rPr>
        <w:t>pasa cuando uno se equivoca. Como por allá escuché que se equivocó el compa</w:t>
      </w:r>
      <w:r w:rsidR="00E229DC">
        <w:rPr>
          <w:rFonts w:ascii="Times New Roman" w:hAnsi="Times New Roman" w:cs="Times New Roman"/>
        </w:rPr>
        <w:t>ñero f</w:t>
      </w:r>
      <w:r>
        <w:rPr>
          <w:rFonts w:ascii="Times New Roman" w:hAnsi="Times New Roman" w:cs="Times New Roman"/>
        </w:rPr>
        <w:t xml:space="preserve">ulano, que estaba antes, y pasó. Pero esa equivocación del compañero </w:t>
      </w:r>
      <w:r w:rsidR="00E229DC">
        <w:rPr>
          <w:rFonts w:ascii="Times New Roman" w:hAnsi="Times New Roman" w:cs="Times New Roman"/>
        </w:rPr>
        <w:t>f</w:t>
      </w:r>
      <w:r>
        <w:rPr>
          <w:rFonts w:ascii="Times New Roman" w:hAnsi="Times New Roman" w:cs="Times New Roman"/>
        </w:rPr>
        <w:t>ulano costó millones de dólares. Pero ahora nadie lo dice. Pero sí vienen a decir que acá, el intendente, sin empezar a gobernar, porque hace nueve meses que está haciendo las cosas que está haciendo, no las está haciendo bien. ¡Pero eso es una falta de respeto!</w:t>
      </w:r>
    </w:p>
    <w:p w14:paraId="42A747F0"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Vengan dentro de tres años y díganme que el intendente no está haciendo, entonces ahí discutiremos. Pero hoy, en el presupuesto, no hay ninguna razón, de ningún tipo, justificada, para poder rechazar y venir y poner cláusulas, hablar mal y todo lo demás. No, no, no existe eso. Porque además es una total falta de respeto a sus colegas ediles, que no importa que sean de la Coalición Republicana, Frente Amplio o lo que sea, todos estábamos aquí, y algunos no venían, pero la mayoría estábamos acá. Y cuando estábamos acá, señor presidente, nos tomábamos las horas que fueran necesarias para estudiar eso.</w:t>
      </w:r>
    </w:p>
    <w:p w14:paraId="267F88D9" w14:textId="1A872046"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Así que, señor presidente, este presupuesto tiene mi aprobación, la aprobación de mis compañeros de la Coalición Republicana, en la comisión. Nosotros nos tomamos el tiempo de estudiarlo. Y, además, aquí hay cosas que fueron modificadas a pedido de los otros ediles que se hacen llamar oposición; </w:t>
      </w:r>
      <w:r w:rsidR="000844FA">
        <w:rPr>
          <w:rFonts w:ascii="Times New Roman" w:hAnsi="Times New Roman" w:cs="Times New Roman"/>
        </w:rPr>
        <w:t>que yo</w:t>
      </w:r>
      <w:r>
        <w:rPr>
          <w:rFonts w:ascii="Times New Roman" w:hAnsi="Times New Roman" w:cs="Times New Roman"/>
        </w:rPr>
        <w:t xml:space="preserve"> a esa palabra no quiero usarla.</w:t>
      </w:r>
    </w:p>
    <w:p w14:paraId="05B1AB53"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Por consiguiente, este presupuesto contiene todo lo que la ciudadanía nos pidió, al gobierno de la Coalición Republicana, y hay que escribirlo, hay que ver cómo hacemos lo que nos pidió. Y, entonces lo escribimos, y resulta que el gobierno anterior </w:t>
      </w:r>
      <w:r>
        <w:rPr>
          <w:rFonts w:ascii="Times New Roman" w:hAnsi="Times New Roman" w:cs="Times New Roman"/>
        </w:rPr>
        <w:lastRenderedPageBreak/>
        <w:t>sabía cómo se hacía. Y entonces pretenden desvirtuar lo que nosotros escribimos, para darle a la ciudadanía lo que necesitaba dentro de nuestras posibilidades o conocimientos, y resulta que el otro sector dice que está mal. ¡Y ellos no lo hicieron!</w:t>
      </w:r>
    </w:p>
    <w:p w14:paraId="0C06555D" w14:textId="3C0C04C0"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Señor presidente, muchísimas gracias.</w:t>
      </w:r>
    </w:p>
    <w:p w14:paraId="341F0714" w14:textId="2DB9B28F" w:rsidR="00F3555C" w:rsidRDefault="00F3555C"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IRABUENA.-</w:t>
      </w:r>
      <w:proofErr w:type="gramEnd"/>
      <w:r>
        <w:rPr>
          <w:rFonts w:ascii="Times New Roman" w:hAnsi="Times New Roman" w:cs="Times New Roman"/>
        </w:rPr>
        <w:t xml:space="preserve"> Pido la palabra.</w:t>
      </w:r>
    </w:p>
    <w:p w14:paraId="6A058BD4"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Gracias, señor edil.</w:t>
      </w:r>
    </w:p>
    <w:p w14:paraId="71D222F2"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Tiene la palabra el señor edil Juan Irabuena. </w:t>
      </w:r>
    </w:p>
    <w:p w14:paraId="2593A370"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IRABUENA.-</w:t>
      </w:r>
      <w:proofErr w:type="gramEnd"/>
      <w:r>
        <w:rPr>
          <w:rFonts w:ascii="Times New Roman" w:hAnsi="Times New Roman" w:cs="Times New Roman"/>
        </w:rPr>
        <w:t xml:space="preserve"> Buenas noches, señor presidente, colegas ediles.</w:t>
      </w:r>
    </w:p>
    <w:p w14:paraId="2BF1CD8A" w14:textId="77777777"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Primero que nada, quiero agradecer a los ediles que, cada vez que pueden, nos hacen recordar que son dieciocho. No sé si ellos están faltos de memoria o creen que nosotros no tenemos memoria, y que son la mayoría, y que lo puedan aprobar al presupuesto. Eso, por un lado.</w:t>
      </w:r>
    </w:p>
    <w:p w14:paraId="7666F667" w14:textId="0683E64D"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Por el otro, quiero explicar un poquito cómo funciona el Frente Amplio porque acá se ha comentado que nosotros preferimos acatar el mandato. En realidad, nosotros practicamos lo que es la construcción colectiva, o sea, damos la discusión y acatamos la mayoría. Y puede ser que a alguno no le guste, y bueno… Pero lo</w:t>
      </w:r>
      <w:r w:rsidR="009732BA">
        <w:rPr>
          <w:rFonts w:ascii="Times New Roman" w:hAnsi="Times New Roman" w:cs="Times New Roman"/>
        </w:rPr>
        <w:t>s</w:t>
      </w:r>
      <w:r>
        <w:rPr>
          <w:rFonts w:ascii="Times New Roman" w:hAnsi="Times New Roman" w:cs="Times New Roman"/>
        </w:rPr>
        <w:t xml:space="preserve"> que acatamos la mayoría, seguimos dentro del Frente Amplio.</w:t>
      </w:r>
    </w:p>
    <w:p w14:paraId="6707D45D" w14:textId="7EAD4AB8"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Y otra cosa que quiero aclarar, es que yo me hago responsable y mi sector se hace responsable de todos los errores que se cometieron en los períodos anteriores del Frente Amplio. Y lo digo por el hecho de que el MPP, en diez años, no participó con ningún cargo dentro del gobierno</w:t>
      </w:r>
      <w:r w:rsidR="00BE35D9">
        <w:rPr>
          <w:rFonts w:ascii="Times New Roman" w:hAnsi="Times New Roman" w:cs="Times New Roman"/>
        </w:rPr>
        <w:t>,</w:t>
      </w:r>
      <w:r>
        <w:rPr>
          <w:rFonts w:ascii="Times New Roman" w:hAnsi="Times New Roman" w:cs="Times New Roman"/>
        </w:rPr>
        <w:t xml:space="preserve"> y fuimos muy críticos, pero acatamos lo que decidían las mayorías.</w:t>
      </w:r>
    </w:p>
    <w:p w14:paraId="326AD2DF" w14:textId="0BF27D9F" w:rsidR="00464E72" w:rsidRDefault="00464E72" w:rsidP="00464E72">
      <w:pPr>
        <w:spacing w:after="0" w:line="360" w:lineRule="auto"/>
        <w:ind w:firstLine="1416"/>
        <w:jc w:val="both"/>
        <w:rPr>
          <w:rFonts w:ascii="Times New Roman" w:hAnsi="Times New Roman" w:cs="Times New Roman"/>
        </w:rPr>
      </w:pPr>
      <w:r>
        <w:rPr>
          <w:rFonts w:ascii="Times New Roman" w:hAnsi="Times New Roman" w:cs="Times New Roman"/>
        </w:rPr>
        <w:t xml:space="preserve">Entonces, en eso de que estamos practicando la memoria, y acá yo veo que se practica la memoria selectiva porque hablan de un período de diez años, pero no hablan del período anterior a los diez años. En ese período anterior, que gobernó una coalición, ¿saben lo que pasó? Se endeudó al departamento de Salto, con el fideicomiso Daymán. ¡Y qué </w:t>
      </w:r>
      <w:r w:rsidRPr="00A46259">
        <w:rPr>
          <w:rFonts w:ascii="Times New Roman" w:hAnsi="Times New Roman" w:cs="Times New Roman"/>
        </w:rPr>
        <w:t>coherencia</w:t>
      </w:r>
      <w:r>
        <w:rPr>
          <w:rFonts w:ascii="Times New Roman" w:hAnsi="Times New Roman" w:cs="Times New Roman"/>
        </w:rPr>
        <w:t>!, ¿no? Ahora estamos en un gobierno de Coalición y se endeuda nuevamente al departamento de Salto, en un nuevo fideicomiso.</w:t>
      </w:r>
    </w:p>
    <w:p w14:paraId="4BFC3B89" w14:textId="57487473" w:rsidR="00B91E0C" w:rsidRDefault="00464E72" w:rsidP="00891E5A">
      <w:pPr>
        <w:spacing w:after="0" w:line="360" w:lineRule="auto"/>
        <w:ind w:firstLine="1418"/>
        <w:jc w:val="both"/>
        <w:rPr>
          <w:rFonts w:ascii="Times New Roman" w:hAnsi="Times New Roman" w:cs="Times New Roman"/>
        </w:rPr>
      </w:pPr>
      <w:r>
        <w:rPr>
          <w:rFonts w:ascii="Times New Roman" w:hAnsi="Times New Roman" w:cs="Times New Roman"/>
        </w:rPr>
        <w:t>Entonces, no vengo a enseñarle a nadie cómo se gobierna, a nadie le voy a enseñar, pero tampoco tengo memoria selectiva, me hago responsable de las macanas y de los errores que cometieron los gobiernos del Frente Amplio</w:t>
      </w:r>
      <w:r w:rsidR="003922E4">
        <w:rPr>
          <w:rFonts w:ascii="Times New Roman" w:hAnsi="Times New Roman" w:cs="Times New Roman"/>
        </w:rPr>
        <w:t>; d</w:t>
      </w:r>
      <w:r>
        <w:rPr>
          <w:rFonts w:ascii="Times New Roman" w:hAnsi="Times New Roman" w:cs="Times New Roman"/>
        </w:rPr>
        <w:t>eberían hacer lo mismo</w:t>
      </w:r>
      <w:r w:rsidR="003922E4">
        <w:rPr>
          <w:rFonts w:ascii="Times New Roman" w:hAnsi="Times New Roman" w:cs="Times New Roman"/>
        </w:rPr>
        <w:t xml:space="preserve">, </w:t>
      </w:r>
      <w:r>
        <w:rPr>
          <w:rFonts w:ascii="Times New Roman" w:hAnsi="Times New Roman" w:cs="Times New Roman"/>
        </w:rPr>
        <w:lastRenderedPageBreak/>
        <w:t xml:space="preserve">porque hablar y criticar solamente desde la oposición, es muy fácil, lo dijeron, </w:t>
      </w:r>
      <w:r w:rsidR="002F09F5">
        <w:rPr>
          <w:rFonts w:ascii="Times New Roman" w:hAnsi="Times New Roman" w:cs="Times New Roman"/>
        </w:rPr>
        <w:t>¿</w:t>
      </w:r>
      <w:r>
        <w:rPr>
          <w:rFonts w:ascii="Times New Roman" w:hAnsi="Times New Roman" w:cs="Times New Roman"/>
        </w:rPr>
        <w:t>no?</w:t>
      </w:r>
      <w:r w:rsidR="002F09F5">
        <w:rPr>
          <w:rFonts w:ascii="Times New Roman" w:hAnsi="Times New Roman" w:cs="Times New Roman"/>
        </w:rPr>
        <w:t xml:space="preserve"> E</w:t>
      </w:r>
      <w:r w:rsidR="008B5285">
        <w:rPr>
          <w:rFonts w:ascii="Times New Roman" w:hAnsi="Times New Roman" w:cs="Times New Roman"/>
        </w:rPr>
        <w:t>ntonces, hagamos lo mismo entre todos.</w:t>
      </w:r>
    </w:p>
    <w:p w14:paraId="6EEC36B1" w14:textId="2D7F55ED" w:rsidR="008B5285" w:rsidRDefault="008B5285" w:rsidP="00891E5A">
      <w:pPr>
        <w:spacing w:after="0" w:line="360" w:lineRule="auto"/>
        <w:ind w:firstLine="1418"/>
        <w:jc w:val="both"/>
        <w:rPr>
          <w:rFonts w:ascii="Times New Roman" w:hAnsi="Times New Roman" w:cs="Times New Roman"/>
        </w:rPr>
      </w:pPr>
      <w:r>
        <w:rPr>
          <w:rFonts w:ascii="Times New Roman" w:hAnsi="Times New Roman" w:cs="Times New Roman"/>
        </w:rPr>
        <w:t>Ahora, viendo el artículo 29 y el artículo 31, quiero decir</w:t>
      </w:r>
      <w:r w:rsidR="00786263">
        <w:rPr>
          <w:rFonts w:ascii="Times New Roman" w:hAnsi="Times New Roman" w:cs="Times New Roman"/>
        </w:rPr>
        <w:t xml:space="preserve"> por qué no voy a acompañar. Porque en el artículo 31 habla de compromiso y desempeño de la gestión</w:t>
      </w:r>
      <w:r w:rsidR="003B6018">
        <w:rPr>
          <w:rFonts w:ascii="Times New Roman" w:hAnsi="Times New Roman" w:cs="Times New Roman"/>
        </w:rPr>
        <w:t>,</w:t>
      </w:r>
      <w:r w:rsidR="00786263">
        <w:rPr>
          <w:rFonts w:ascii="Times New Roman" w:hAnsi="Times New Roman" w:cs="Times New Roman"/>
        </w:rPr>
        <w:t xml:space="preserve"> y habla de las condiciones para percibir esa compensación y habla de las inasistencias, como si uno quisiera faltar enfermándose por gusto. No lo comparto</w:t>
      </w:r>
      <w:r w:rsidR="000D7B65">
        <w:rPr>
          <w:rFonts w:ascii="Times New Roman" w:hAnsi="Times New Roman" w:cs="Times New Roman"/>
        </w:rPr>
        <w:t>,</w:t>
      </w:r>
      <w:r w:rsidR="00786263">
        <w:rPr>
          <w:rFonts w:ascii="Times New Roman" w:hAnsi="Times New Roman" w:cs="Times New Roman"/>
        </w:rPr>
        <w:t xml:space="preserve"> por eso. Es simple. Una razón sencilla. No estoy de acuerdo con eso.</w:t>
      </w:r>
    </w:p>
    <w:p w14:paraId="244593B9" w14:textId="77777777" w:rsidR="006D22FE" w:rsidRDefault="00786263" w:rsidP="00786263">
      <w:pPr>
        <w:spacing w:after="0" w:line="360" w:lineRule="auto"/>
        <w:ind w:firstLine="1418"/>
        <w:jc w:val="both"/>
        <w:rPr>
          <w:rFonts w:ascii="Times New Roman" w:hAnsi="Times New Roman" w:cs="Times New Roman"/>
          <w:lang w:val="es"/>
        </w:rPr>
      </w:pPr>
      <w:r>
        <w:rPr>
          <w:rFonts w:ascii="Times New Roman" w:hAnsi="Times New Roman" w:cs="Times New Roman"/>
        </w:rPr>
        <w:t xml:space="preserve">Ahora, en el artículo 34 que se leyó, pero quieren lo vuelvo a leer: </w:t>
      </w:r>
      <w:r w:rsidRPr="00786263">
        <w:rPr>
          <w:rFonts w:ascii="Times New Roman" w:hAnsi="Times New Roman" w:cs="Times New Roman"/>
          <w:i/>
          <w:lang w:val="es"/>
        </w:rPr>
        <w:t>Para el presente período de gobierno, el Intendente po</w:t>
      </w:r>
      <w:r>
        <w:rPr>
          <w:rFonts w:ascii="Times New Roman" w:hAnsi="Times New Roman" w:cs="Times New Roman"/>
          <w:i/>
          <w:lang w:val="es"/>
        </w:rPr>
        <w:t>d</w:t>
      </w:r>
      <w:r w:rsidRPr="00786263">
        <w:rPr>
          <w:rFonts w:ascii="Times New Roman" w:hAnsi="Times New Roman" w:cs="Times New Roman"/>
          <w:i/>
          <w:lang w:val="es"/>
        </w:rPr>
        <w:t xml:space="preserve">rá disponer la conformación de una Comisión </w:t>
      </w:r>
      <w:r w:rsidR="000D7B65" w:rsidRPr="00786263">
        <w:rPr>
          <w:rFonts w:ascii="Times New Roman" w:hAnsi="Times New Roman" w:cs="Times New Roman"/>
          <w:i/>
          <w:lang w:val="es"/>
        </w:rPr>
        <w:t>Asesora,</w:t>
      </w:r>
      <w:r w:rsidR="000D7B65">
        <w:rPr>
          <w:rFonts w:ascii="Times New Roman" w:hAnsi="Times New Roman" w:cs="Times New Roman"/>
          <w:lang w:val="es"/>
        </w:rPr>
        <w:t xml:space="preserve"> …</w:t>
      </w:r>
      <w:r>
        <w:rPr>
          <w:rFonts w:ascii="Times New Roman" w:hAnsi="Times New Roman" w:cs="Times New Roman"/>
          <w:lang w:val="es"/>
        </w:rPr>
        <w:t xml:space="preserve"> y después, más adelante dice: </w:t>
      </w:r>
      <w:r w:rsidRPr="00786263">
        <w:rPr>
          <w:rFonts w:ascii="Times New Roman" w:hAnsi="Times New Roman" w:cs="Times New Roman"/>
          <w:i/>
          <w:lang w:val="es"/>
        </w:rPr>
        <w:t>La misma se integrará por tres representantes del Ejecutivo Departamental, uno de los cuales la presidirá, dos representantes de ADEOMS, un representante de la Junta Departamental y un representante de la Oficina Nacional del Servicio Civil.</w:t>
      </w:r>
      <w:r>
        <w:rPr>
          <w:rFonts w:ascii="Times New Roman" w:hAnsi="Times New Roman" w:cs="Times New Roman"/>
          <w:lang w:val="es"/>
        </w:rPr>
        <w:t xml:space="preserve"> </w:t>
      </w:r>
    </w:p>
    <w:p w14:paraId="290C2AA7" w14:textId="6BE0A5CD" w:rsidR="00786263" w:rsidRDefault="00786263" w:rsidP="00786263">
      <w:pPr>
        <w:spacing w:after="0" w:line="360" w:lineRule="auto"/>
        <w:ind w:firstLine="1418"/>
        <w:jc w:val="both"/>
        <w:rPr>
          <w:rFonts w:ascii="Times New Roman" w:hAnsi="Times New Roman" w:cs="Times New Roman"/>
          <w:lang w:val="es"/>
        </w:rPr>
      </w:pPr>
      <w:r>
        <w:rPr>
          <w:rFonts w:ascii="Times New Roman" w:hAnsi="Times New Roman" w:cs="Times New Roman"/>
          <w:lang w:val="es"/>
        </w:rPr>
        <w:t>Yo acá redoblo la apuesta. Yo estoy dispuesto a votar este artículo si se cambia las dos palabras “podrá disponer” por la palabra “dispondrá”, si ustedes llevan eso, ah, yo a este artículo lo voto.</w:t>
      </w:r>
    </w:p>
    <w:p w14:paraId="24A04173" w14:textId="35431760" w:rsidR="00B15D49" w:rsidRDefault="00786263"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Después, en el artículo 36, el </w:t>
      </w:r>
      <w:r w:rsidRPr="00786263">
        <w:rPr>
          <w:rFonts w:ascii="Times New Roman" w:hAnsi="Times New Roman" w:cs="Times New Roman"/>
          <w:bCs/>
          <w:i/>
          <w:lang w:val="es"/>
        </w:rPr>
        <w:t>Régimen de Compensación por Tareas Especiales y Productividad</w:t>
      </w:r>
      <w:r>
        <w:rPr>
          <w:rFonts w:ascii="Times New Roman" w:hAnsi="Times New Roman" w:cs="Times New Roman"/>
          <w:bCs/>
          <w:lang w:val="es"/>
        </w:rPr>
        <w:t>, yo estoy</w:t>
      </w:r>
      <w:r>
        <w:rPr>
          <w:rFonts w:ascii="Times New Roman" w:hAnsi="Times New Roman" w:cs="Times New Roman"/>
        </w:rPr>
        <w:t xml:space="preserve"> de acuerdo con eso. Ahora, no se reglamenta. Y puedo hablar del artículo 31 que sí pone las condiciones, en el artículo 36 no las pone, dice: </w:t>
      </w:r>
      <w:r w:rsidR="005267DC" w:rsidRPr="005267DC">
        <w:rPr>
          <w:rFonts w:ascii="Times New Roman" w:hAnsi="Times New Roman" w:cs="Times New Roman"/>
          <w:i/>
          <w:lang w:val="es"/>
        </w:rPr>
        <w:t>Facúltase a la Intendencia de Salto a reglamentar el régimen de la compensación que se establece.</w:t>
      </w:r>
      <w:r w:rsidR="00B15D49">
        <w:rPr>
          <w:rFonts w:ascii="Times New Roman" w:hAnsi="Times New Roman" w:cs="Times New Roman"/>
          <w:lang w:val="es"/>
        </w:rPr>
        <w:t xml:space="preserve"> No se establece</w:t>
      </w:r>
      <w:r w:rsidR="002363D7">
        <w:rPr>
          <w:rFonts w:ascii="Times New Roman" w:hAnsi="Times New Roman" w:cs="Times New Roman"/>
          <w:lang w:val="es"/>
        </w:rPr>
        <w:t>n</w:t>
      </w:r>
      <w:r w:rsidR="00B15D49">
        <w:rPr>
          <w:rFonts w:ascii="Times New Roman" w:hAnsi="Times New Roman" w:cs="Times New Roman"/>
          <w:lang w:val="es"/>
        </w:rPr>
        <w:t xml:space="preserve"> las condiciones en ese artículo, entonces estamos votando algo que la intendencia después podrá reglamentar a su criterio; por eso, tampoco lo llevo.</w:t>
      </w:r>
    </w:p>
    <w:p w14:paraId="26E5ECAE" w14:textId="1D15D6E5" w:rsidR="00B15D49" w:rsidRDefault="00B15D49"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Pero mi intervención era breve y sencilla.</w:t>
      </w:r>
      <w:r w:rsidR="00EB3EBB">
        <w:rPr>
          <w:rFonts w:ascii="Times New Roman" w:hAnsi="Times New Roman" w:cs="Times New Roman"/>
          <w:lang w:val="es"/>
        </w:rPr>
        <w:t xml:space="preserve"> </w:t>
      </w:r>
      <w:r>
        <w:rPr>
          <w:rFonts w:ascii="Times New Roman" w:hAnsi="Times New Roman" w:cs="Times New Roman"/>
          <w:lang w:val="es"/>
        </w:rPr>
        <w:t>Muchas gracias.</w:t>
      </w:r>
    </w:p>
    <w:p w14:paraId="31592DE0" w14:textId="1F5C4EE5" w:rsidR="00B15D49" w:rsidRDefault="0075690A"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TOUCON.-</w:t>
      </w:r>
      <w:proofErr w:type="gramEnd"/>
      <w:r>
        <w:rPr>
          <w:rFonts w:ascii="Times New Roman" w:hAnsi="Times New Roman" w:cs="Times New Roman"/>
          <w:lang w:val="es"/>
        </w:rPr>
        <w:t xml:space="preserve"> Por una aclaración.</w:t>
      </w:r>
    </w:p>
    <w:p w14:paraId="334B7B90" w14:textId="7EE13F7F" w:rsidR="0075690A" w:rsidRDefault="0075690A"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PRESIDENTE.-</w:t>
      </w:r>
      <w:proofErr w:type="gramEnd"/>
      <w:r>
        <w:rPr>
          <w:rFonts w:ascii="Times New Roman" w:hAnsi="Times New Roman" w:cs="Times New Roman"/>
          <w:lang w:val="es"/>
        </w:rPr>
        <w:t xml:space="preserve"> Muchas gracias, señor edil.</w:t>
      </w:r>
    </w:p>
    <w:p w14:paraId="224DDCA8" w14:textId="3D053718" w:rsidR="0075690A" w:rsidRDefault="0075690A"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Tiene la palabra por una aclaración a las palabras del edil Irabuena, el señor edil Victoriano Toucon.</w:t>
      </w:r>
    </w:p>
    <w:p w14:paraId="0C1F58BB" w14:textId="177C7C4E" w:rsidR="0075690A" w:rsidRDefault="0075690A"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TOUCON.-</w:t>
      </w:r>
      <w:proofErr w:type="gramEnd"/>
      <w:r>
        <w:rPr>
          <w:rFonts w:ascii="Times New Roman" w:hAnsi="Times New Roman" w:cs="Times New Roman"/>
          <w:lang w:val="es"/>
        </w:rPr>
        <w:t xml:space="preserve"> </w:t>
      </w:r>
      <w:r w:rsidR="00AB3C07">
        <w:rPr>
          <w:rFonts w:ascii="Times New Roman" w:hAnsi="Times New Roman" w:cs="Times New Roman"/>
          <w:lang w:val="es"/>
        </w:rPr>
        <w:t>En primer lugar, el gobierno de Germán Coutinho que no es mi lugar defenderlo, no votó el fideicomiso, fue el primer gobierno de Andrés Lima, para qué fue ese fideicomiso lo podemos discutir…</w:t>
      </w:r>
    </w:p>
    <w:p w14:paraId="1DB96F37" w14:textId="6F8F3126" w:rsidR="00AB3C07" w:rsidRDefault="00AB3C07"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lastRenderedPageBreak/>
        <w:t>(Interrupci</w:t>
      </w:r>
      <w:r w:rsidR="00A76A33">
        <w:rPr>
          <w:rFonts w:ascii="Times New Roman" w:hAnsi="Times New Roman" w:cs="Times New Roman"/>
          <w:lang w:val="es"/>
        </w:rPr>
        <w:t>o</w:t>
      </w:r>
      <w:r>
        <w:rPr>
          <w:rFonts w:ascii="Times New Roman" w:hAnsi="Times New Roman" w:cs="Times New Roman"/>
          <w:lang w:val="es"/>
        </w:rPr>
        <w:t>n</w:t>
      </w:r>
      <w:r w:rsidR="00A76A33">
        <w:rPr>
          <w:rFonts w:ascii="Times New Roman" w:hAnsi="Times New Roman" w:cs="Times New Roman"/>
          <w:lang w:val="es"/>
        </w:rPr>
        <w:t>es</w:t>
      </w:r>
      <w:r>
        <w:rPr>
          <w:rFonts w:ascii="Times New Roman" w:hAnsi="Times New Roman" w:cs="Times New Roman"/>
          <w:lang w:val="es"/>
        </w:rPr>
        <w:t>)</w:t>
      </w:r>
    </w:p>
    <w:p w14:paraId="1351B9E4" w14:textId="77777777" w:rsidR="00E16BE8" w:rsidRDefault="00AB3C07"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Otra cosa es lo que</w:t>
      </w:r>
      <w:r w:rsidR="009D1D1E">
        <w:rPr>
          <w:rFonts w:ascii="Times New Roman" w:hAnsi="Times New Roman" w:cs="Times New Roman"/>
          <w:lang w:val="es"/>
        </w:rPr>
        <w:t xml:space="preserve"> quería hablar, el tema de la reglamentación y la transparencia que es algo que se ha venido hablando bastante y también de las compensaciones salariales. </w:t>
      </w:r>
    </w:p>
    <w:p w14:paraId="3B9F9A2B" w14:textId="3C0E942F" w:rsidR="00AB3C07" w:rsidRDefault="009D1D1E"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Ustedes votaron exactamente el mismo artículo en el presupuesto pasado</w:t>
      </w:r>
      <w:r w:rsidR="00EB3EBB">
        <w:rPr>
          <w:rFonts w:ascii="Times New Roman" w:hAnsi="Times New Roman" w:cs="Times New Roman"/>
          <w:lang w:val="es"/>
        </w:rPr>
        <w:t>. E</w:t>
      </w:r>
      <w:r>
        <w:rPr>
          <w:rFonts w:ascii="Times New Roman" w:hAnsi="Times New Roman" w:cs="Times New Roman"/>
          <w:lang w:val="es"/>
        </w:rPr>
        <w:t xml:space="preserve">ste artículo lo </w:t>
      </w:r>
      <w:r w:rsidR="00E16BE8">
        <w:rPr>
          <w:rFonts w:ascii="Times New Roman" w:hAnsi="Times New Roman" w:cs="Times New Roman"/>
          <w:lang w:val="es"/>
        </w:rPr>
        <w:t xml:space="preserve">único </w:t>
      </w:r>
      <w:r>
        <w:rPr>
          <w:rFonts w:ascii="Times New Roman" w:hAnsi="Times New Roman" w:cs="Times New Roman"/>
          <w:lang w:val="es"/>
        </w:rPr>
        <w:t xml:space="preserve">que hace es aumentarlas, yo no vi a ninguno de los ediles de acá pedir un informe a ver cómo se estaban usando esas compensaciones que se hizo uso y abuso de las mismas, que terminaron siendo todas para punteros políticos, yo lo dije en comisión y las palabras que dije en comisión las mantengo en el plenario, </w:t>
      </w:r>
      <w:r w:rsidR="0080460F">
        <w:rPr>
          <w:rFonts w:ascii="Times New Roman" w:hAnsi="Times New Roman" w:cs="Times New Roman"/>
          <w:lang w:val="es"/>
        </w:rPr>
        <w:t>cuenten con este edil para firmar cualquier pedido de informes para saber en qué se están usando esas compensaciones, porque lo último que quiero es que esas compensaciones en épocas electorales vayan para cabezas de listas, que es lo que estaba pasando.</w:t>
      </w:r>
    </w:p>
    <w:p w14:paraId="58CE81C4" w14:textId="46319037" w:rsidR="005A232A" w:rsidRDefault="005A232A"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Ahora, un tema con la reglamentación. Quieren reglamentar, reglamentar, reglamentar, no es el único artículo en el que se nombra</w:t>
      </w:r>
      <w:r w:rsidR="00216364">
        <w:rPr>
          <w:rFonts w:ascii="Times New Roman" w:hAnsi="Times New Roman" w:cs="Times New Roman"/>
          <w:lang w:val="es"/>
        </w:rPr>
        <w:t>; l</w:t>
      </w:r>
      <w:r>
        <w:rPr>
          <w:rFonts w:ascii="Times New Roman" w:hAnsi="Times New Roman" w:cs="Times New Roman"/>
          <w:lang w:val="es"/>
        </w:rPr>
        <w:t>a potestad de reglamentar es una potestad de principio del ejecutivo, si lo que quieren hacer es el control de legalidad, eso ya tenemos competencia para hacerlo, la junta está para eso, no está para ponerle nombres a las calles o declarar de interés departamental, esas fueron cosas que pasaron después, pero la potestad de contralor es la principal.</w:t>
      </w:r>
    </w:p>
    <w:p w14:paraId="56D8DFC3" w14:textId="326C7B5A" w:rsidR="005A232A" w:rsidRDefault="005A232A"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Querer meterse a </w:t>
      </w:r>
      <w:r w:rsidR="00E7660A">
        <w:rPr>
          <w:rFonts w:ascii="Times New Roman" w:hAnsi="Times New Roman" w:cs="Times New Roman"/>
          <w:lang w:val="es"/>
        </w:rPr>
        <w:t>reglamentar, primero</w:t>
      </w:r>
      <w:r w:rsidR="00323A55">
        <w:rPr>
          <w:rFonts w:ascii="Times New Roman" w:hAnsi="Times New Roman" w:cs="Times New Roman"/>
          <w:lang w:val="es"/>
        </w:rPr>
        <w:t xml:space="preserve"> que es agregar burocracia y</w:t>
      </w:r>
      <w:r w:rsidR="005671BB">
        <w:rPr>
          <w:rFonts w:ascii="Times New Roman" w:hAnsi="Times New Roman" w:cs="Times New Roman"/>
          <w:lang w:val="es"/>
        </w:rPr>
        <w:t>,</w:t>
      </w:r>
      <w:r w:rsidR="00323A55">
        <w:rPr>
          <w:rFonts w:ascii="Times New Roman" w:hAnsi="Times New Roman" w:cs="Times New Roman"/>
          <w:lang w:val="es"/>
        </w:rPr>
        <w:t xml:space="preserve"> segundo</w:t>
      </w:r>
      <w:r w:rsidR="005671BB">
        <w:rPr>
          <w:rFonts w:ascii="Times New Roman" w:hAnsi="Times New Roman" w:cs="Times New Roman"/>
          <w:lang w:val="es"/>
        </w:rPr>
        <w:t>,</w:t>
      </w:r>
      <w:r w:rsidR="00323A55">
        <w:rPr>
          <w:rFonts w:ascii="Times New Roman" w:hAnsi="Times New Roman" w:cs="Times New Roman"/>
          <w:lang w:val="es"/>
        </w:rPr>
        <w:t xml:space="preserve"> que no es competencia del legislativo departamental. El gobierno, el ejecutivo, dispone de actos materiales y también de reglamentación, la norma establece los límites</w:t>
      </w:r>
      <w:r w:rsidR="007C04DD">
        <w:rPr>
          <w:rFonts w:ascii="Times New Roman" w:hAnsi="Times New Roman" w:cs="Times New Roman"/>
          <w:lang w:val="es"/>
        </w:rPr>
        <w:t>,</w:t>
      </w:r>
      <w:r w:rsidR="00323A55">
        <w:rPr>
          <w:rFonts w:ascii="Times New Roman" w:hAnsi="Times New Roman" w:cs="Times New Roman"/>
          <w:lang w:val="es"/>
        </w:rPr>
        <w:t xml:space="preserve"> pero dentro de eso</w:t>
      </w:r>
      <w:r w:rsidR="005671BB">
        <w:rPr>
          <w:rFonts w:ascii="Times New Roman" w:hAnsi="Times New Roman" w:cs="Times New Roman"/>
          <w:lang w:val="es"/>
        </w:rPr>
        <w:t>,</w:t>
      </w:r>
      <w:r w:rsidR="00323A55">
        <w:rPr>
          <w:rFonts w:ascii="Times New Roman" w:hAnsi="Times New Roman" w:cs="Times New Roman"/>
          <w:lang w:val="es"/>
        </w:rPr>
        <w:t xml:space="preserve"> la reglamentación, querer reglamentar es cogobernar, y creo que la ciudadanía ya les dijo</w:t>
      </w:r>
      <w:r w:rsidR="007C04DD">
        <w:rPr>
          <w:rFonts w:ascii="Times New Roman" w:hAnsi="Times New Roman" w:cs="Times New Roman"/>
          <w:lang w:val="es"/>
        </w:rPr>
        <w:t xml:space="preserve"> que no era el turno de ustedes.</w:t>
      </w:r>
    </w:p>
    <w:p w14:paraId="1AFAFBB5" w14:textId="189A07C7"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Muchas gracias, señor presidente.</w:t>
      </w:r>
    </w:p>
    <w:p w14:paraId="682910D8" w14:textId="1F799C20"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IRABUENA.-</w:t>
      </w:r>
      <w:proofErr w:type="gramEnd"/>
      <w:r>
        <w:rPr>
          <w:rFonts w:ascii="Times New Roman" w:hAnsi="Times New Roman" w:cs="Times New Roman"/>
          <w:lang w:val="es"/>
        </w:rPr>
        <w:t xml:space="preserve"> Por una aclaración.</w:t>
      </w:r>
    </w:p>
    <w:p w14:paraId="7A63E26C" w14:textId="4C2AE8EC"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PRESIDENTE.-</w:t>
      </w:r>
      <w:proofErr w:type="gramEnd"/>
      <w:r>
        <w:rPr>
          <w:rFonts w:ascii="Times New Roman" w:hAnsi="Times New Roman" w:cs="Times New Roman"/>
          <w:lang w:val="es"/>
        </w:rPr>
        <w:t xml:space="preserve"> Muchas gracias, señor edil.</w:t>
      </w:r>
    </w:p>
    <w:p w14:paraId="25367DB4" w14:textId="1A43D42F"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Edil Irabuena por una aclaración a sus propias palabras. No puede hacer aclaración de aclaración.</w:t>
      </w:r>
    </w:p>
    <w:p w14:paraId="385F4909" w14:textId="5445B531"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IRABUENA.-</w:t>
      </w:r>
      <w:proofErr w:type="gramEnd"/>
      <w:r>
        <w:rPr>
          <w:rFonts w:ascii="Times New Roman" w:hAnsi="Times New Roman" w:cs="Times New Roman"/>
          <w:lang w:val="es"/>
        </w:rPr>
        <w:t xml:space="preserve"> Señor presidente, hay que aclararle al señor edil que el fideicomiso Daymán no se votó…</w:t>
      </w:r>
    </w:p>
    <w:p w14:paraId="114501C7" w14:textId="42061B36"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lastRenderedPageBreak/>
        <w:t xml:space="preserve">SEÑOR </w:t>
      </w:r>
      <w:proofErr w:type="gramStart"/>
      <w:r>
        <w:rPr>
          <w:rFonts w:ascii="Times New Roman" w:hAnsi="Times New Roman" w:cs="Times New Roman"/>
          <w:lang w:val="es"/>
        </w:rPr>
        <w:t>PRESIDENTE.-</w:t>
      </w:r>
      <w:proofErr w:type="gramEnd"/>
      <w:r>
        <w:rPr>
          <w:rFonts w:ascii="Times New Roman" w:hAnsi="Times New Roman" w:cs="Times New Roman"/>
          <w:lang w:val="es"/>
        </w:rPr>
        <w:t xml:space="preserve"> Señor edil, le vuelvo a repetir: aclaración de aclaración no existe.</w:t>
      </w:r>
    </w:p>
    <w:p w14:paraId="3208A2F0" w14:textId="77777777" w:rsidR="00DA6AC5"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IRABUE</w:t>
      </w:r>
      <w:r w:rsidR="005671BB">
        <w:rPr>
          <w:rFonts w:ascii="Times New Roman" w:hAnsi="Times New Roman" w:cs="Times New Roman"/>
          <w:lang w:val="es"/>
        </w:rPr>
        <w:t>NA.-</w:t>
      </w:r>
      <w:proofErr w:type="gramEnd"/>
      <w:r w:rsidR="005671BB">
        <w:rPr>
          <w:rFonts w:ascii="Times New Roman" w:hAnsi="Times New Roman" w:cs="Times New Roman"/>
          <w:lang w:val="es"/>
        </w:rPr>
        <w:t xml:space="preserve"> Voy a aclarar mis palabras, las </w:t>
      </w:r>
      <w:r>
        <w:rPr>
          <w:rFonts w:ascii="Times New Roman" w:hAnsi="Times New Roman" w:cs="Times New Roman"/>
          <w:lang w:val="es"/>
        </w:rPr>
        <w:t xml:space="preserve">voy a repetir, yo no hablé de que nosotros tenemos que reglamentar, yo no voto este artículo porque no me da la seguridad de cómo se va a utilizar. </w:t>
      </w:r>
    </w:p>
    <w:p w14:paraId="7F4EBFA1" w14:textId="01624549" w:rsidR="007C04DD" w:rsidRDefault="007C04DD"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Nada más.</w:t>
      </w:r>
    </w:p>
    <w:p w14:paraId="24E92F32" w14:textId="5C0CD6E5" w:rsidR="007C04DD" w:rsidRDefault="00286808"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WILLIAMS.-</w:t>
      </w:r>
      <w:proofErr w:type="gramEnd"/>
      <w:r>
        <w:rPr>
          <w:rFonts w:ascii="Times New Roman" w:hAnsi="Times New Roman" w:cs="Times New Roman"/>
          <w:lang w:val="es"/>
        </w:rPr>
        <w:t xml:space="preserve"> Por una aclaración.</w:t>
      </w:r>
    </w:p>
    <w:p w14:paraId="739CEDE6" w14:textId="5C333C7B" w:rsidR="00286808" w:rsidRDefault="00286808"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PRESIDENTE.-</w:t>
      </w:r>
      <w:proofErr w:type="gramEnd"/>
      <w:r w:rsidR="0076079C">
        <w:rPr>
          <w:rFonts w:ascii="Times New Roman" w:hAnsi="Times New Roman" w:cs="Times New Roman"/>
          <w:lang w:val="es"/>
        </w:rPr>
        <w:t xml:space="preserve"> Una aclaración a las palabras del señor edil Irabuena, tiene la palabra.</w:t>
      </w:r>
    </w:p>
    <w:p w14:paraId="34A41C9E" w14:textId="4FD57291"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WILLIAMS.-</w:t>
      </w:r>
      <w:proofErr w:type="gramEnd"/>
      <w:r>
        <w:rPr>
          <w:rFonts w:ascii="Times New Roman" w:hAnsi="Times New Roman" w:cs="Times New Roman"/>
          <w:lang w:val="es"/>
        </w:rPr>
        <w:t xml:space="preserve"> El uso del dinero del fideicomiso Daymán creo que no hay ninguna discusión en qué período se utilizó. Los destinos de ese dinero se perdieron vaya a saber en qué, porque en el departamento obviamente no fue.</w:t>
      </w:r>
    </w:p>
    <w:p w14:paraId="4A9908EE" w14:textId="08FAD890"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Muchas gracias.</w:t>
      </w:r>
    </w:p>
    <w:p w14:paraId="1A52BBE5" w14:textId="0F34AF2B"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LÓPEZ.-</w:t>
      </w:r>
      <w:proofErr w:type="gramEnd"/>
      <w:r>
        <w:rPr>
          <w:rFonts w:ascii="Times New Roman" w:hAnsi="Times New Roman" w:cs="Times New Roman"/>
          <w:lang w:val="es"/>
        </w:rPr>
        <w:t xml:space="preserve"> </w:t>
      </w:r>
      <w:r w:rsidR="00F83F2A">
        <w:rPr>
          <w:rFonts w:ascii="Times New Roman" w:hAnsi="Times New Roman" w:cs="Times New Roman"/>
          <w:lang w:val="es"/>
        </w:rPr>
        <w:t>Pido la palabra.</w:t>
      </w:r>
    </w:p>
    <w:p w14:paraId="1DB8F960" w14:textId="38486648"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PRESIDENTE.-</w:t>
      </w:r>
      <w:proofErr w:type="gramEnd"/>
      <w:r>
        <w:rPr>
          <w:rFonts w:ascii="Times New Roman" w:hAnsi="Times New Roman" w:cs="Times New Roman"/>
          <w:lang w:val="es"/>
        </w:rPr>
        <w:t xml:space="preserve"> Gracias, señor edil.</w:t>
      </w:r>
    </w:p>
    <w:p w14:paraId="4C88A9E7" w14:textId="05D5C8E7"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Tiene la palabra el señor edil Regino López.</w:t>
      </w:r>
    </w:p>
    <w:p w14:paraId="7588F1D3" w14:textId="59975DB8"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SEÑOR </w:t>
      </w:r>
      <w:proofErr w:type="gramStart"/>
      <w:r>
        <w:rPr>
          <w:rFonts w:ascii="Times New Roman" w:hAnsi="Times New Roman" w:cs="Times New Roman"/>
          <w:lang w:val="es"/>
        </w:rPr>
        <w:t>LÓPEZ.-</w:t>
      </w:r>
      <w:proofErr w:type="gramEnd"/>
      <w:r>
        <w:rPr>
          <w:rFonts w:ascii="Times New Roman" w:hAnsi="Times New Roman" w:cs="Times New Roman"/>
          <w:lang w:val="es"/>
        </w:rPr>
        <w:t xml:space="preserve"> Gracias, presidente.</w:t>
      </w:r>
    </w:p>
    <w:p w14:paraId="1EF33EFA" w14:textId="42112902" w:rsidR="0076079C" w:rsidRDefault="0076079C"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Nosotros, por supuesto, que concordamos con la resolución que tomó el Frente Amplio, porque somos orgánicos, porque acatamos las resoluciones y si la definición fue no apoyar el presupuesto, es lo que vinimos a hacer. Vinimos a argumentar en el por qué no lo apoyamos.</w:t>
      </w:r>
    </w:p>
    <w:p w14:paraId="275EF89C" w14:textId="3E9E45A6" w:rsidR="0076079C" w:rsidRDefault="004B5BA0"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No </w:t>
      </w:r>
      <w:proofErr w:type="gramStart"/>
      <w:r w:rsidR="00E14194">
        <w:rPr>
          <w:rFonts w:ascii="Times New Roman" w:hAnsi="Times New Roman" w:cs="Times New Roman"/>
          <w:lang w:val="es"/>
        </w:rPr>
        <w:t>obstante</w:t>
      </w:r>
      <w:proofErr w:type="gramEnd"/>
      <w:r>
        <w:rPr>
          <w:rFonts w:ascii="Times New Roman" w:hAnsi="Times New Roman" w:cs="Times New Roman"/>
          <w:lang w:val="es"/>
        </w:rPr>
        <w:t xml:space="preserve"> ello, queremos reconocer que hubo un trabajo en la comisión que nos permitió profundizar, que nos permitió hacernos de elementos para poder sacar nuestras propias conclusiones, que en este caso no las vamos a desarrollar porque las desarrollaron mis compañeros y me consta que las desarrollaron muy bien. Pero, de todas formas, me quiero detener en un caso puntual, en una propuesta puntual, que tiene que ver con la derogación del artículo 38 aprobado por unanimidad en el período pasado, del presupuesto anterior, que se incluye en este y que se plantea la derogación.</w:t>
      </w:r>
    </w:p>
    <w:p w14:paraId="2EE86F84" w14:textId="0E425B04" w:rsidR="00B84519" w:rsidRDefault="00B84519"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 xml:space="preserve">Ese artículo que tiene que ver con la negociación colectiva, lo que hace es afectar directamente a los trabajadores, y en este caso el término preocupación que voy a utilizar es por la situación de desprotección de los trabajadores ante la negociación. No </w:t>
      </w:r>
      <w:r>
        <w:rPr>
          <w:rFonts w:ascii="Times New Roman" w:hAnsi="Times New Roman" w:cs="Times New Roman"/>
          <w:lang w:val="es"/>
        </w:rPr>
        <w:lastRenderedPageBreak/>
        <w:t>preocupación por el presupuesto puntualmente porque el presupuesto es la expresión ideológica del partido que está en el gobierno, entonces, por supuesto que el presupuesto va a mostrar numéricamente e ideológicamente</w:t>
      </w:r>
      <w:r w:rsidR="003E25F4">
        <w:rPr>
          <w:rFonts w:ascii="Times New Roman" w:hAnsi="Times New Roman" w:cs="Times New Roman"/>
          <w:lang w:val="es"/>
        </w:rPr>
        <w:t xml:space="preserve"> cómo piensa ese partido, que es un conjunto de partidos, además, con diferentes corrientes, eso es la Coalición Republicana, pero se expresa hoy en este presupuesto.</w:t>
      </w:r>
    </w:p>
    <w:p w14:paraId="22AA51BE" w14:textId="4C26A5E4" w:rsidR="003E25F4" w:rsidRDefault="003E25F4" w:rsidP="00B15D49">
      <w:pPr>
        <w:spacing w:after="0" w:line="360" w:lineRule="auto"/>
        <w:ind w:firstLine="1418"/>
        <w:jc w:val="both"/>
        <w:rPr>
          <w:rFonts w:ascii="Times New Roman" w:hAnsi="Times New Roman" w:cs="Times New Roman"/>
          <w:lang w:val="es"/>
        </w:rPr>
      </w:pPr>
      <w:r>
        <w:rPr>
          <w:rFonts w:ascii="Times New Roman" w:hAnsi="Times New Roman" w:cs="Times New Roman"/>
          <w:lang w:val="es"/>
        </w:rPr>
        <w:t>Entonces, como es una visión ideológica el presupuesto, por supuesto, que lo que hace es materializar esas posturas y al parecer, y eso sí nos preocupa, una de las posturas, presidente, es desconocer la posibilidad de negociación colectiva, o desconocer la posibilidad de poder sentarse junto con los trabajadores a llegar a acuerdos que permitan mejorar el desarrollo del trabajo, el desarrollo de la tarea y además la protección de quienes la desempeñan, eso es lo que nos preocupa. Y además nos preocupa cuando se habla de la negociación colectiva, de esa posibilidad de lograr que los trabajadores mejoren en sus condiciones, en su calidad de empleo, y que esos trabajadores se expresan a través de la herramienta sindical, que es la herramienta que tenemos todos los trabajadores para expresarnos para lograr nuestros objetivos, para concretar el avance en la protección social, para concretar, por ejemplo, algunos aumentos salariales que en el presupuesto no constan para los trabajadores, eso sí lo lamentamos, porque en realidad, independientemente del planteo del IPC</w:t>
      </w:r>
      <w:r w:rsidR="00CC399B">
        <w:rPr>
          <w:rFonts w:ascii="Times New Roman" w:hAnsi="Times New Roman" w:cs="Times New Roman"/>
          <w:lang w:val="es"/>
        </w:rPr>
        <w:t>,</w:t>
      </w:r>
      <w:r>
        <w:rPr>
          <w:rFonts w:ascii="Times New Roman" w:hAnsi="Times New Roman" w:cs="Times New Roman"/>
          <w:lang w:val="es"/>
        </w:rPr>
        <w:t xml:space="preserve"> lo que no hay es un planteo de aumento del salario real. Y eso hace una concepción política</w:t>
      </w:r>
      <w:r w:rsidR="00DF2DAC">
        <w:rPr>
          <w:rFonts w:ascii="Times New Roman" w:hAnsi="Times New Roman" w:cs="Times New Roman"/>
          <w:lang w:val="es"/>
        </w:rPr>
        <w:t xml:space="preserve"> </w:t>
      </w:r>
      <w:r>
        <w:rPr>
          <w:rFonts w:ascii="Times New Roman" w:hAnsi="Times New Roman" w:cs="Times New Roman"/>
          <w:lang w:val="es"/>
        </w:rPr>
        <w:t>ideológica</w:t>
      </w:r>
      <w:r w:rsidR="00AA7C42">
        <w:rPr>
          <w:rFonts w:ascii="Times New Roman" w:hAnsi="Times New Roman" w:cs="Times New Roman"/>
          <w:lang w:val="es"/>
        </w:rPr>
        <w:t>. E</w:t>
      </w:r>
      <w:r>
        <w:rPr>
          <w:rFonts w:ascii="Times New Roman" w:hAnsi="Times New Roman" w:cs="Times New Roman"/>
          <w:lang w:val="es"/>
        </w:rPr>
        <w:t>l presupuesto muestra política ideológicamente cómo piensa el partido que está en el gobierno</w:t>
      </w:r>
      <w:r w:rsidR="00EE38B5">
        <w:rPr>
          <w:rFonts w:ascii="Times New Roman" w:hAnsi="Times New Roman" w:cs="Times New Roman"/>
          <w:lang w:val="es"/>
        </w:rPr>
        <w:t>, entonces con respecto a la situación de los trabajadores hay una visión política ideológica</w:t>
      </w:r>
      <w:r w:rsidR="009A459C">
        <w:rPr>
          <w:rFonts w:ascii="Times New Roman" w:hAnsi="Times New Roman" w:cs="Times New Roman"/>
          <w:lang w:val="es"/>
        </w:rPr>
        <w:t xml:space="preserve"> </w:t>
      </w:r>
      <w:r w:rsidR="00AC48D0">
        <w:rPr>
          <w:rFonts w:ascii="Times New Roman" w:hAnsi="Times New Roman" w:cs="Times New Roman"/>
          <w:lang w:val="es"/>
        </w:rPr>
        <w:t>que hace</w:t>
      </w:r>
      <w:r w:rsidR="00BC3170">
        <w:rPr>
          <w:rFonts w:ascii="Times New Roman" w:hAnsi="Times New Roman" w:cs="Times New Roman"/>
          <w:lang w:val="es"/>
        </w:rPr>
        <w:t xml:space="preserve"> </w:t>
      </w:r>
      <w:r w:rsidR="009A459C">
        <w:rPr>
          <w:rFonts w:ascii="Times New Roman" w:hAnsi="Times New Roman" w:cs="Times New Roman"/>
          <w:lang w:val="es"/>
        </w:rPr>
        <w:t>todo un capítulo de las relaciones laborales en el presupuesto, y lo que más nos preocupa</w:t>
      </w:r>
      <w:r w:rsidR="00CC399B">
        <w:rPr>
          <w:rFonts w:ascii="Times New Roman" w:hAnsi="Times New Roman" w:cs="Times New Roman"/>
          <w:lang w:val="es"/>
        </w:rPr>
        <w:t>,</w:t>
      </w:r>
      <w:r w:rsidR="009A459C">
        <w:rPr>
          <w:rFonts w:ascii="Times New Roman" w:hAnsi="Times New Roman" w:cs="Times New Roman"/>
          <w:lang w:val="es"/>
        </w:rPr>
        <w:t xml:space="preserve"> e insistimos, ahí sí usamos el término “preocupación”, lo que más nos preocupa es la desprotección ante la negociación colectiva</w:t>
      </w:r>
      <w:r w:rsidR="00CC399B">
        <w:rPr>
          <w:rFonts w:ascii="Times New Roman" w:hAnsi="Times New Roman" w:cs="Times New Roman"/>
          <w:lang w:val="es"/>
        </w:rPr>
        <w:t>. P</w:t>
      </w:r>
      <w:r w:rsidR="009A459C">
        <w:rPr>
          <w:rFonts w:ascii="Times New Roman" w:hAnsi="Times New Roman" w:cs="Times New Roman"/>
          <w:lang w:val="es"/>
        </w:rPr>
        <w:t>orque</w:t>
      </w:r>
      <w:r w:rsidR="00CC399B">
        <w:rPr>
          <w:rFonts w:ascii="Times New Roman" w:hAnsi="Times New Roman" w:cs="Times New Roman"/>
          <w:lang w:val="es"/>
        </w:rPr>
        <w:t>,</w:t>
      </w:r>
      <w:r w:rsidR="009A459C">
        <w:rPr>
          <w:rFonts w:ascii="Times New Roman" w:hAnsi="Times New Roman" w:cs="Times New Roman"/>
          <w:lang w:val="es"/>
        </w:rPr>
        <w:t xml:space="preserve"> inclusive</w:t>
      </w:r>
      <w:r w:rsidR="00CC399B">
        <w:rPr>
          <w:rFonts w:ascii="Times New Roman" w:hAnsi="Times New Roman" w:cs="Times New Roman"/>
          <w:lang w:val="es"/>
        </w:rPr>
        <w:t>,</w:t>
      </w:r>
      <w:r w:rsidR="009A459C">
        <w:rPr>
          <w:rFonts w:ascii="Times New Roman" w:hAnsi="Times New Roman" w:cs="Times New Roman"/>
          <w:lang w:val="es"/>
        </w:rPr>
        <w:t xml:space="preserve"> en la comisión en la que trabajamos, se nos llegó a decir que de cortesía la intendencia se sentaba con los trabajadores pero que no obligaba a la negociación, entonces, eso es algo que realmente nos deja pensando y reflexionando muchísimo, y esa reflexión tiene que ver </w:t>
      </w:r>
      <w:r w:rsidR="00CC399B">
        <w:rPr>
          <w:rFonts w:ascii="Times New Roman" w:hAnsi="Times New Roman" w:cs="Times New Roman"/>
          <w:lang w:val="es"/>
        </w:rPr>
        <w:t xml:space="preserve">con </w:t>
      </w:r>
      <w:r w:rsidR="009A459C">
        <w:rPr>
          <w:rFonts w:ascii="Times New Roman" w:hAnsi="Times New Roman" w:cs="Times New Roman"/>
          <w:lang w:val="es"/>
        </w:rPr>
        <w:t xml:space="preserve">respecto a la visión que se tiene sobre el desempeño de los trabajadores. </w:t>
      </w:r>
    </w:p>
    <w:p w14:paraId="06F4AC9E" w14:textId="1220E0ED" w:rsidR="002D068B" w:rsidRPr="002D068B" w:rsidRDefault="009A459C" w:rsidP="002D068B">
      <w:pPr>
        <w:spacing w:after="0" w:line="360" w:lineRule="auto"/>
        <w:ind w:firstLine="1418"/>
        <w:jc w:val="both"/>
        <w:rPr>
          <w:rFonts w:ascii="Times New Roman" w:hAnsi="Times New Roman" w:cs="Times New Roman"/>
          <w:lang w:val="es-UY"/>
        </w:rPr>
      </w:pPr>
      <w:r>
        <w:rPr>
          <w:rFonts w:ascii="Times New Roman" w:hAnsi="Times New Roman" w:cs="Times New Roman"/>
          <w:lang w:val="es"/>
        </w:rPr>
        <w:t>Pero, por otro lado, también, y creo que va de la mano con este artículo, está la tercerización que se plantea en el presupuesto. La tercerización de las tareas que, por lo general, por lo general, lleva a una precarización laboral</w:t>
      </w:r>
      <w:r w:rsidR="002D068B" w:rsidRPr="002D068B">
        <w:rPr>
          <w:rFonts w:ascii="Times New Roman" w:hAnsi="Times New Roman" w:cs="Times New Roman"/>
          <w:lang w:val="es-UY"/>
        </w:rPr>
        <w:t xml:space="preserve">. Y esa precarización </w:t>
      </w:r>
      <w:r w:rsidR="002D068B" w:rsidRPr="002D068B">
        <w:rPr>
          <w:rFonts w:ascii="Times New Roman" w:hAnsi="Times New Roman" w:cs="Times New Roman"/>
          <w:lang w:val="es-UY"/>
        </w:rPr>
        <w:lastRenderedPageBreak/>
        <w:t>laboral se termina manifestando en esas empresas a las que se les contrata después los servicios, que vienen a suplir tareas que deben de realizar los trabajadores municipales, que además tienen las condiciones para realizarlas</w:t>
      </w:r>
      <w:r w:rsidR="00483CF5">
        <w:rPr>
          <w:rFonts w:ascii="Times New Roman" w:hAnsi="Times New Roman" w:cs="Times New Roman"/>
          <w:lang w:val="es-UY"/>
        </w:rPr>
        <w:t>; p</w:t>
      </w:r>
      <w:r w:rsidR="002D068B" w:rsidRPr="002D068B">
        <w:rPr>
          <w:rFonts w:ascii="Times New Roman" w:hAnsi="Times New Roman" w:cs="Times New Roman"/>
          <w:lang w:val="es-UY"/>
        </w:rPr>
        <w:t xml:space="preserve">ero se apuesta a la tercerización. Evidentemente que aquí va de la mano la derogación de ese artículo y la tercerización de las tareas. </w:t>
      </w:r>
    </w:p>
    <w:p w14:paraId="738ECDD0" w14:textId="7777777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Yo voy a ser breve porque, como lo decía, mis compañeros de bancada han desarrollado muy bien las argumentaciones, y eso además me deja satisfecho porque me siento representado, porque venimos desde un espacio político en el que venimos coordinando, venimos trabajando, lo hemos hecho en la comisión, lo hacemos desde la bancada y eso nos permite, desde distintos criterios y posturas ideológicas, analizar y mostrar la visión que tenemos. </w:t>
      </w:r>
    </w:p>
    <w:p w14:paraId="487A890B" w14:textId="51395881" w:rsidR="002D068B" w:rsidRPr="002D068B" w:rsidRDefault="00916660" w:rsidP="002D068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w:t>
      </w:r>
      <w:r w:rsidR="002D068B" w:rsidRPr="002D068B">
        <w:rPr>
          <w:rFonts w:ascii="Times New Roman" w:hAnsi="Times New Roman" w:cs="Times New Roman"/>
          <w:lang w:val="es-UY"/>
        </w:rPr>
        <w:t>asado lo que sostenemos</w:t>
      </w:r>
      <w:r>
        <w:rPr>
          <w:rFonts w:ascii="Times New Roman" w:hAnsi="Times New Roman" w:cs="Times New Roman"/>
          <w:lang w:val="es-UY"/>
        </w:rPr>
        <w:t>,</w:t>
      </w:r>
      <w:r w:rsidR="002D068B" w:rsidRPr="002D068B">
        <w:rPr>
          <w:rFonts w:ascii="Times New Roman" w:hAnsi="Times New Roman" w:cs="Times New Roman"/>
          <w:lang w:val="es-UY"/>
        </w:rPr>
        <w:t xml:space="preserve"> de lo preocupante que es la derogación de este artículo y que además sabemos que tienen la mayoría para hacerlo, no vamos a desconocer eso, pero</w:t>
      </w:r>
      <w:r>
        <w:rPr>
          <w:rFonts w:ascii="Times New Roman" w:hAnsi="Times New Roman" w:cs="Times New Roman"/>
          <w:lang w:val="es-UY"/>
        </w:rPr>
        <w:t>,</w:t>
      </w:r>
      <w:r w:rsidR="002D068B" w:rsidRPr="002D068B">
        <w:rPr>
          <w:rFonts w:ascii="Times New Roman" w:hAnsi="Times New Roman" w:cs="Times New Roman"/>
          <w:lang w:val="es-UY"/>
        </w:rPr>
        <w:t xml:space="preserve"> asimismo, teniendo la</w:t>
      </w:r>
      <w:r w:rsidR="002E7C9B">
        <w:rPr>
          <w:rFonts w:ascii="Times New Roman" w:hAnsi="Times New Roman" w:cs="Times New Roman"/>
          <w:lang w:val="es-UY"/>
        </w:rPr>
        <w:t>s</w:t>
      </w:r>
      <w:r w:rsidR="002D068B" w:rsidRPr="002D068B">
        <w:rPr>
          <w:rFonts w:ascii="Times New Roman" w:hAnsi="Times New Roman" w:cs="Times New Roman"/>
          <w:lang w:val="es-UY"/>
        </w:rPr>
        <w:t xml:space="preserve"> mayoría</w:t>
      </w:r>
      <w:r w:rsidR="002E7C9B">
        <w:rPr>
          <w:rFonts w:ascii="Times New Roman" w:hAnsi="Times New Roman" w:cs="Times New Roman"/>
          <w:lang w:val="es-UY"/>
        </w:rPr>
        <w:t>s</w:t>
      </w:r>
      <w:r w:rsidR="002D068B" w:rsidRPr="002D068B">
        <w:rPr>
          <w:rFonts w:ascii="Times New Roman" w:hAnsi="Times New Roman" w:cs="Times New Roman"/>
          <w:lang w:val="es-UY"/>
        </w:rPr>
        <w:t>, lo que más nos llama la atención es cómo se paran con respecto a los trabajadores municipales al derogar este artículo. Pero</w:t>
      </w:r>
      <w:r>
        <w:rPr>
          <w:rFonts w:ascii="Times New Roman" w:hAnsi="Times New Roman" w:cs="Times New Roman"/>
          <w:lang w:val="es-UY"/>
        </w:rPr>
        <w:t>,</w:t>
      </w:r>
      <w:r w:rsidR="002D068B" w:rsidRPr="002D068B">
        <w:rPr>
          <w:rFonts w:ascii="Times New Roman" w:hAnsi="Times New Roman" w:cs="Times New Roman"/>
          <w:lang w:val="es-UY"/>
        </w:rPr>
        <w:t xml:space="preserve"> bueno, no tendremos que rendir cuenta nosotros, sino que serán quienes voten esta derogación los que tendrán que rendir cuenta</w:t>
      </w:r>
      <w:r>
        <w:rPr>
          <w:rFonts w:ascii="Times New Roman" w:hAnsi="Times New Roman" w:cs="Times New Roman"/>
          <w:lang w:val="es-UY"/>
        </w:rPr>
        <w:t>,</w:t>
      </w:r>
      <w:r w:rsidR="002D068B" w:rsidRPr="002D068B">
        <w:rPr>
          <w:rFonts w:ascii="Times New Roman" w:hAnsi="Times New Roman" w:cs="Times New Roman"/>
          <w:lang w:val="es-UY"/>
        </w:rPr>
        <w:t xml:space="preserve"> a la larga o a la corta, más allá o más acá en el tiempo.</w:t>
      </w:r>
    </w:p>
    <w:p w14:paraId="5827AFE9" w14:textId="77777777" w:rsidR="00CF59F6"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Lo otro que me hace reflexionar y que lo planteé en la comisión y que lo planteo aquí también, es con respecto al aumento de los cargos de particular confianza. Inclusive hicimos un ejercicio en la comisión donde planteamos cuánto se gastaba, cuánto venían a cobrar aquellos que contemplan su salario entre el 80 % de lo que es el salario del intendente y el 45 %, y decíamos que siempre eso equivale a más que el salario que cobraban quienes eran coordinadores en el gobierno anterior, que además no eran cargos de particular confianza, eran designaciones directas y q</w:t>
      </w:r>
      <w:r w:rsidR="00B20469">
        <w:rPr>
          <w:rFonts w:ascii="Times New Roman" w:hAnsi="Times New Roman" w:cs="Times New Roman"/>
          <w:lang w:val="es-UY"/>
        </w:rPr>
        <w:t>ue su salario se equiparaba al g</w:t>
      </w:r>
      <w:r w:rsidRPr="002D068B">
        <w:rPr>
          <w:rFonts w:ascii="Times New Roman" w:hAnsi="Times New Roman" w:cs="Times New Roman"/>
          <w:lang w:val="es-UY"/>
        </w:rPr>
        <w:t>rado 12. O sea que</w:t>
      </w:r>
      <w:r w:rsidR="00C21DBB">
        <w:rPr>
          <w:rFonts w:ascii="Times New Roman" w:hAnsi="Times New Roman" w:cs="Times New Roman"/>
          <w:lang w:val="es-UY"/>
        </w:rPr>
        <w:t>,</w:t>
      </w:r>
      <w:r w:rsidRPr="002D068B">
        <w:rPr>
          <w:rFonts w:ascii="Times New Roman" w:hAnsi="Times New Roman" w:cs="Times New Roman"/>
          <w:lang w:val="es-UY"/>
        </w:rPr>
        <w:t xml:space="preserve"> en algún momento, en algún lugar, me tocó escuchar decir que había un achicamiento de los cargos de particular confianza en este presupuesto, realmente</w:t>
      </w:r>
      <w:r w:rsidR="00EB61AD">
        <w:rPr>
          <w:rFonts w:ascii="Times New Roman" w:hAnsi="Times New Roman" w:cs="Times New Roman"/>
          <w:lang w:val="es-UY"/>
        </w:rPr>
        <w:t>,</w:t>
      </w:r>
      <w:r w:rsidRPr="002D068B">
        <w:rPr>
          <w:rFonts w:ascii="Times New Roman" w:hAnsi="Times New Roman" w:cs="Times New Roman"/>
          <w:lang w:val="es-UY"/>
        </w:rPr>
        <w:t xml:space="preserve"> por lo que entendí, -y capaz que estoy medio complicado en la comprensión- por lo que entendí, cuando pasamos de </w:t>
      </w:r>
      <w:r w:rsidR="00C21DBB">
        <w:rPr>
          <w:rFonts w:ascii="Times New Roman" w:hAnsi="Times New Roman" w:cs="Times New Roman"/>
          <w:lang w:val="es-UY"/>
        </w:rPr>
        <w:t>diez u once</w:t>
      </w:r>
      <w:r w:rsidRPr="002D068B">
        <w:rPr>
          <w:rFonts w:ascii="Times New Roman" w:hAnsi="Times New Roman" w:cs="Times New Roman"/>
          <w:lang w:val="es-UY"/>
        </w:rPr>
        <w:t xml:space="preserve"> cargos de confianza del presupuesto anterior a más de </w:t>
      </w:r>
      <w:r w:rsidR="00C21DBB">
        <w:rPr>
          <w:rFonts w:ascii="Times New Roman" w:hAnsi="Times New Roman" w:cs="Times New Roman"/>
          <w:lang w:val="es-UY"/>
        </w:rPr>
        <w:t>cuarenta</w:t>
      </w:r>
      <w:r w:rsidRPr="002D068B">
        <w:rPr>
          <w:rFonts w:ascii="Times New Roman" w:hAnsi="Times New Roman" w:cs="Times New Roman"/>
          <w:lang w:val="es-UY"/>
        </w:rPr>
        <w:t xml:space="preserve"> en este, me parece, por intuición solamente, que hay un aumento de los cargos, y cuando además esos cargos fijan su salario en un piso del 45 % del salario del </w:t>
      </w:r>
      <w:r w:rsidRPr="002D068B">
        <w:rPr>
          <w:rFonts w:ascii="Times New Roman" w:hAnsi="Times New Roman" w:cs="Times New Roman"/>
          <w:lang w:val="es-UY"/>
        </w:rPr>
        <w:lastRenderedPageBreak/>
        <w:t>intendente hay un aumento también en el gasto con respecto a la</w:t>
      </w:r>
      <w:r w:rsidR="00EB61AD">
        <w:rPr>
          <w:rFonts w:ascii="Times New Roman" w:hAnsi="Times New Roman" w:cs="Times New Roman"/>
          <w:lang w:val="es-UY"/>
        </w:rPr>
        <w:t>s</w:t>
      </w:r>
      <w:r w:rsidRPr="002D068B">
        <w:rPr>
          <w:rFonts w:ascii="Times New Roman" w:hAnsi="Times New Roman" w:cs="Times New Roman"/>
          <w:lang w:val="es-UY"/>
        </w:rPr>
        <w:t xml:space="preserve"> remuneraci</w:t>
      </w:r>
      <w:r w:rsidR="00EB61AD">
        <w:rPr>
          <w:rFonts w:ascii="Times New Roman" w:hAnsi="Times New Roman" w:cs="Times New Roman"/>
          <w:lang w:val="es-UY"/>
        </w:rPr>
        <w:t>ones</w:t>
      </w:r>
      <w:r w:rsidRPr="002D068B">
        <w:rPr>
          <w:rFonts w:ascii="Times New Roman" w:hAnsi="Times New Roman" w:cs="Times New Roman"/>
          <w:lang w:val="es-UY"/>
        </w:rPr>
        <w:t xml:space="preserve">, pero capaz que lo entendí solo yo a eso. </w:t>
      </w:r>
    </w:p>
    <w:p w14:paraId="77B3D484" w14:textId="365E3BC4" w:rsidR="00D93469"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Lo digo así, lo dejo para reflexionar, para pensar, porque en realidad cuando escuchamos que se plantea, que se tiene la panacea y la solución a todo, pero después se viene a sintetizar en un aumento de cargos de confianza y en un aumento que implica muchísimo más de erogación del erario público en torno a los salarios, de esos cargos de particular confianza que además topean la carrera funcional, nos parece que hay una contradicción muy grande, es decir, se está borrando con el codo lo que se escribe con la mano. </w:t>
      </w:r>
    </w:p>
    <w:p w14:paraId="1FE834CE" w14:textId="1BB66CFA"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Pero</w:t>
      </w:r>
      <w:r w:rsidR="00D93469">
        <w:rPr>
          <w:rFonts w:ascii="Times New Roman" w:hAnsi="Times New Roman" w:cs="Times New Roman"/>
          <w:lang w:val="es-UY"/>
        </w:rPr>
        <w:t>,</w:t>
      </w:r>
      <w:r w:rsidRPr="002D068B">
        <w:rPr>
          <w:rFonts w:ascii="Times New Roman" w:hAnsi="Times New Roman" w:cs="Times New Roman"/>
          <w:lang w:val="es-UY"/>
        </w:rPr>
        <w:t xml:space="preserve"> bueno, era una reflexión solamente que queríamos dejar y sostener que como orgánicos que somos, por supuesto que con la argumentación que dimos, con todo lo que dieron mis compañeros, con lo que hemos trabajado, nosotros vamos a votar en contra del presupuesto. </w:t>
      </w:r>
    </w:p>
    <w:p w14:paraId="2A3E7317" w14:textId="0DC9D61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Muchas gracias.</w:t>
      </w:r>
    </w:p>
    <w:p w14:paraId="38D2124C" w14:textId="7777777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SEÑOR WILLIAMS. Por una aclaración, señor presidente.</w:t>
      </w:r>
    </w:p>
    <w:p w14:paraId="6E14B863" w14:textId="2A2E5274"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Muchas gracias</w:t>
      </w:r>
      <w:r w:rsidR="00D93469">
        <w:rPr>
          <w:rFonts w:ascii="Times New Roman" w:hAnsi="Times New Roman" w:cs="Times New Roman"/>
          <w:lang w:val="es-UY"/>
        </w:rPr>
        <w:t>,</w:t>
      </w:r>
      <w:r w:rsidRPr="002D068B">
        <w:rPr>
          <w:rFonts w:ascii="Times New Roman" w:hAnsi="Times New Roman" w:cs="Times New Roman"/>
          <w:lang w:val="es-UY"/>
        </w:rPr>
        <w:t xml:space="preserve"> señor edil.</w:t>
      </w:r>
    </w:p>
    <w:p w14:paraId="2BF29272" w14:textId="7777777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Por una aclaración, tiene la palabra el señor edil Pablo Williams.</w:t>
      </w:r>
    </w:p>
    <w:p w14:paraId="13E8E939" w14:textId="7777777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WILLIAMS.-</w:t>
      </w:r>
      <w:proofErr w:type="gramEnd"/>
      <w:r w:rsidRPr="002D068B">
        <w:rPr>
          <w:rFonts w:ascii="Times New Roman" w:hAnsi="Times New Roman" w:cs="Times New Roman"/>
          <w:lang w:val="es-UY"/>
        </w:rPr>
        <w:t xml:space="preserve"> No, puntualmente, importante tener en cuenta que nosotros como ediles le rendimos cuenta a la ciudadanía del departamento, no al gremio de los municipales. </w:t>
      </w:r>
    </w:p>
    <w:p w14:paraId="6947DFF5" w14:textId="7777777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Muchas gracias.</w:t>
      </w:r>
    </w:p>
    <w:p w14:paraId="0567B950" w14:textId="2DCCE3DB"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TOUCON.-</w:t>
      </w:r>
      <w:proofErr w:type="gramEnd"/>
      <w:r w:rsidRPr="002D068B">
        <w:rPr>
          <w:rFonts w:ascii="Times New Roman" w:hAnsi="Times New Roman" w:cs="Times New Roman"/>
          <w:lang w:val="es-UY"/>
        </w:rPr>
        <w:t xml:space="preserve"> Por una aclaración.</w:t>
      </w:r>
    </w:p>
    <w:p w14:paraId="773CD67A" w14:textId="1200E7F2"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PRESIDENTE.-</w:t>
      </w:r>
      <w:proofErr w:type="gramEnd"/>
      <w:r w:rsidRPr="002D068B">
        <w:rPr>
          <w:rFonts w:ascii="Times New Roman" w:hAnsi="Times New Roman" w:cs="Times New Roman"/>
          <w:lang w:val="es-UY"/>
        </w:rPr>
        <w:t xml:space="preserve"> Gracias</w:t>
      </w:r>
      <w:r w:rsidR="00D93469">
        <w:rPr>
          <w:rFonts w:ascii="Times New Roman" w:hAnsi="Times New Roman" w:cs="Times New Roman"/>
          <w:lang w:val="es-UY"/>
        </w:rPr>
        <w:t>,</w:t>
      </w:r>
      <w:r w:rsidRPr="002D068B">
        <w:rPr>
          <w:rFonts w:ascii="Times New Roman" w:hAnsi="Times New Roman" w:cs="Times New Roman"/>
          <w:lang w:val="es-UY"/>
        </w:rPr>
        <w:t xml:space="preserve"> señor edil.</w:t>
      </w:r>
    </w:p>
    <w:p w14:paraId="73FCEACC" w14:textId="1DE12743"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Tiene la palabra por una aclaración, el señor edil Victoriano Toucon.</w:t>
      </w:r>
    </w:p>
    <w:p w14:paraId="48C88447" w14:textId="691D9508"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SEÑOR </w:t>
      </w:r>
      <w:proofErr w:type="gramStart"/>
      <w:r w:rsidRPr="002D068B">
        <w:rPr>
          <w:rFonts w:ascii="Times New Roman" w:hAnsi="Times New Roman" w:cs="Times New Roman"/>
          <w:lang w:val="es-UY"/>
        </w:rPr>
        <w:t>TOUCON.-</w:t>
      </w:r>
      <w:proofErr w:type="gramEnd"/>
      <w:r w:rsidRPr="002D068B">
        <w:rPr>
          <w:rFonts w:ascii="Times New Roman" w:hAnsi="Times New Roman" w:cs="Times New Roman"/>
          <w:lang w:val="es-UY"/>
        </w:rPr>
        <w:t xml:space="preserve"> Gracias.</w:t>
      </w:r>
    </w:p>
    <w:p w14:paraId="4F876E7C" w14:textId="245B0A4D"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Vamos a leer el 38, porque hace rato lo estamos mencionando y no lo hemos leído, del presupuesto pasado estoy hablando. “Artículo 38. Negociación colectiva. En el marco de las dis</w:t>
      </w:r>
      <w:r w:rsidR="00D93469">
        <w:rPr>
          <w:rFonts w:ascii="Times New Roman" w:hAnsi="Times New Roman" w:cs="Times New Roman"/>
          <w:lang w:val="es-UY"/>
        </w:rPr>
        <w:t>posiciones establecidas por la L</w:t>
      </w:r>
      <w:r w:rsidRPr="002D068B">
        <w:rPr>
          <w:rFonts w:ascii="Times New Roman" w:hAnsi="Times New Roman" w:cs="Times New Roman"/>
          <w:lang w:val="es-UY"/>
        </w:rPr>
        <w:t>ey 18.508 y concordantes, se establece como fuente de derecho departamental los convenios colectivos que se celebren con Adeoms, (no con otros) y que se encuentren debidamente registrados”.</w:t>
      </w:r>
    </w:p>
    <w:p w14:paraId="19A66AF5" w14:textId="1B6EB8D1"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lastRenderedPageBreak/>
        <w:t>¡No saben lo que nos costó poner este artículo acá! Porque cualquier edil que tenga experiencia, que tenga honestidad intelectual</w:t>
      </w:r>
      <w:r w:rsidR="00D93469">
        <w:rPr>
          <w:rFonts w:ascii="Times New Roman" w:hAnsi="Times New Roman" w:cs="Times New Roman"/>
          <w:lang w:val="es-UY"/>
        </w:rPr>
        <w:t>,</w:t>
      </w:r>
      <w:r w:rsidRPr="002D068B">
        <w:rPr>
          <w:rFonts w:ascii="Times New Roman" w:hAnsi="Times New Roman" w:cs="Times New Roman"/>
          <w:lang w:val="es-UY"/>
        </w:rPr>
        <w:t xml:space="preserve"> me va a reconocer que no es fácil ser edil del oficialismo porque somos los únicos acá que tenemos dos frentes abiertos: tenemos un frente abierto con ustedes y tenemos un frente abierto en Juan Carlos Gómez. Ahora, que se insinúe que somos títeres de una influencia directriz que viene de allá y nos dice lo que tenemos que acatar y no tenemos que acatar, la verdad, yo dije que no iba a hablar de sentimientos, pero la verdad que me molesta bastante porque no saben el esfuerzo que nos incurrió conseguir esto. Y por suerte lo incluimos, porque tiene </w:t>
      </w:r>
      <w:r w:rsidR="00CF59F6">
        <w:rPr>
          <w:rFonts w:ascii="Times New Roman" w:hAnsi="Times New Roman" w:cs="Times New Roman"/>
          <w:lang w:val="es-UY"/>
        </w:rPr>
        <w:t xml:space="preserve">una </w:t>
      </w:r>
      <w:r w:rsidRPr="002D068B">
        <w:rPr>
          <w:rFonts w:ascii="Times New Roman" w:hAnsi="Times New Roman" w:cs="Times New Roman"/>
          <w:lang w:val="es-UY"/>
        </w:rPr>
        <w:t>unanimidad en la bancada de la CORE que yo jamás pens</w:t>
      </w:r>
      <w:r w:rsidR="00174977">
        <w:rPr>
          <w:rFonts w:ascii="Times New Roman" w:hAnsi="Times New Roman" w:cs="Times New Roman"/>
          <w:lang w:val="es-UY"/>
        </w:rPr>
        <w:t>é ver</w:t>
      </w:r>
      <w:r w:rsidRPr="002D068B">
        <w:rPr>
          <w:rFonts w:ascii="Times New Roman" w:hAnsi="Times New Roman" w:cs="Times New Roman"/>
          <w:lang w:val="es-UY"/>
        </w:rPr>
        <w:t xml:space="preserve">. </w:t>
      </w:r>
    </w:p>
    <w:p w14:paraId="2061FFAA" w14:textId="5F613473"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Ahora, otra</w:t>
      </w:r>
      <w:r w:rsidR="00D93469">
        <w:rPr>
          <w:rFonts w:ascii="Times New Roman" w:hAnsi="Times New Roman" w:cs="Times New Roman"/>
          <w:lang w:val="es-UY"/>
        </w:rPr>
        <w:t xml:space="preserve"> cosa, también el </w:t>
      </w:r>
      <w:r w:rsidR="00D93469" w:rsidRPr="00D93469">
        <w:rPr>
          <w:rFonts w:ascii="Times New Roman" w:hAnsi="Times New Roman" w:cs="Times New Roman"/>
          <w:i/>
          <w:lang w:val="es-UY"/>
        </w:rPr>
        <w:t>timin</w:t>
      </w:r>
      <w:r w:rsidRPr="00D93469">
        <w:rPr>
          <w:rFonts w:ascii="Times New Roman" w:hAnsi="Times New Roman" w:cs="Times New Roman"/>
          <w:i/>
          <w:lang w:val="es-UY"/>
        </w:rPr>
        <w:t>g</w:t>
      </w:r>
      <w:r w:rsidRPr="002D068B">
        <w:rPr>
          <w:rFonts w:ascii="Times New Roman" w:hAnsi="Times New Roman" w:cs="Times New Roman"/>
          <w:lang w:val="es-UY"/>
        </w:rPr>
        <w:t xml:space="preserve">, el momento, la oportunidad. Nosotros hicimos nuestras modificaciones exactamente dos días después que nos llegaron las modificaciones del Frente Amplio, qué ¿nosotros no podíamos hacer modificaciones? </w:t>
      </w:r>
      <w:r w:rsidR="00D93469">
        <w:rPr>
          <w:rFonts w:ascii="Times New Roman" w:hAnsi="Times New Roman" w:cs="Times New Roman"/>
          <w:lang w:val="es-UY"/>
        </w:rPr>
        <w:t>¿</w:t>
      </w:r>
      <w:r w:rsidRPr="002D068B">
        <w:rPr>
          <w:rFonts w:ascii="Times New Roman" w:hAnsi="Times New Roman" w:cs="Times New Roman"/>
          <w:lang w:val="es-UY"/>
        </w:rPr>
        <w:t>Teníamos que quedarnos callados, aceptar lo que venía íntegramente del ejecutivo</w:t>
      </w:r>
      <w:r w:rsidR="00D93469">
        <w:rPr>
          <w:rFonts w:ascii="Times New Roman" w:hAnsi="Times New Roman" w:cs="Times New Roman"/>
          <w:lang w:val="es-UY"/>
        </w:rPr>
        <w:t>?</w:t>
      </w:r>
      <w:r w:rsidRPr="002D068B">
        <w:rPr>
          <w:rFonts w:ascii="Times New Roman" w:hAnsi="Times New Roman" w:cs="Times New Roman"/>
          <w:lang w:val="es-UY"/>
        </w:rPr>
        <w:t xml:space="preserve"> Miren que hicimos modificaciones, se las pasamos, hicimos correcciones. </w:t>
      </w:r>
    </w:p>
    <w:p w14:paraId="6A99DB3F" w14:textId="7A346AD4"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Ahora, yo sé que era una preocupación de todos</w:t>
      </w:r>
      <w:r w:rsidR="00174977">
        <w:rPr>
          <w:rFonts w:ascii="Times New Roman" w:hAnsi="Times New Roman" w:cs="Times New Roman"/>
          <w:lang w:val="es-UY"/>
        </w:rPr>
        <w:t xml:space="preserve"> </w:t>
      </w:r>
      <w:r w:rsidRPr="002D068B">
        <w:rPr>
          <w:rFonts w:ascii="Times New Roman" w:hAnsi="Times New Roman" w:cs="Times New Roman"/>
          <w:lang w:val="es-UY"/>
        </w:rPr>
        <w:t>este artículo, pero especialmente de quien les habla, del Dr. Cristian Suárez y del Dr. Gonzalvez Brum, porque si nosotros, teniendo la oportunidad de derogar este artículo no lo hacíamos, teníamos que prender fuego a nuestro título de abogado. Así se los digo. Porque este a</w:t>
      </w:r>
      <w:r w:rsidR="00D93469">
        <w:rPr>
          <w:rFonts w:ascii="Times New Roman" w:hAnsi="Times New Roman" w:cs="Times New Roman"/>
          <w:lang w:val="es-UY"/>
        </w:rPr>
        <w:t>rtículo es un adefesio, es un “h</w:t>
      </w:r>
      <w:r w:rsidRPr="002D068B">
        <w:rPr>
          <w:rFonts w:ascii="Times New Roman" w:hAnsi="Times New Roman" w:cs="Times New Roman"/>
          <w:lang w:val="es-UY"/>
        </w:rPr>
        <w:t>ara</w:t>
      </w:r>
      <w:r w:rsidR="00D93469">
        <w:rPr>
          <w:rFonts w:ascii="Times New Roman" w:hAnsi="Times New Roman" w:cs="Times New Roman"/>
          <w:lang w:val="es-UY"/>
        </w:rPr>
        <w:t>k</w:t>
      </w:r>
      <w:r w:rsidRPr="002D068B">
        <w:rPr>
          <w:rFonts w:ascii="Times New Roman" w:hAnsi="Times New Roman" w:cs="Times New Roman"/>
          <w:lang w:val="es-UY"/>
        </w:rPr>
        <w:t>i</w:t>
      </w:r>
      <w:r w:rsidR="00D93469">
        <w:rPr>
          <w:rFonts w:ascii="Times New Roman" w:hAnsi="Times New Roman" w:cs="Times New Roman"/>
          <w:lang w:val="es-UY"/>
        </w:rPr>
        <w:t>ri</w:t>
      </w:r>
      <w:r w:rsidRPr="002D068B">
        <w:rPr>
          <w:rFonts w:ascii="Times New Roman" w:hAnsi="Times New Roman" w:cs="Times New Roman"/>
          <w:lang w:val="es-UY"/>
        </w:rPr>
        <w:t xml:space="preserve"> jurídico</w:t>
      </w:r>
      <w:r w:rsidR="00D93469">
        <w:rPr>
          <w:rFonts w:ascii="Times New Roman" w:hAnsi="Times New Roman" w:cs="Times New Roman"/>
          <w:lang w:val="es-UY"/>
        </w:rPr>
        <w:t>”</w:t>
      </w:r>
      <w:r w:rsidRPr="002D068B">
        <w:rPr>
          <w:rFonts w:ascii="Times New Roman" w:hAnsi="Times New Roman" w:cs="Times New Roman"/>
          <w:lang w:val="es-UY"/>
        </w:rPr>
        <w:t>, es una burla a los sistemas de peso y contrapeso de esta democracia</w:t>
      </w:r>
      <w:r w:rsidR="00DD5FB3">
        <w:rPr>
          <w:rFonts w:ascii="Times New Roman" w:hAnsi="Times New Roman" w:cs="Times New Roman"/>
          <w:lang w:val="es-UY"/>
        </w:rPr>
        <w:t>,</w:t>
      </w:r>
      <w:r w:rsidRPr="002D068B">
        <w:rPr>
          <w:rFonts w:ascii="Times New Roman" w:hAnsi="Times New Roman" w:cs="Times New Roman"/>
          <w:lang w:val="es-UY"/>
        </w:rPr>
        <w:t xml:space="preserve"> y nació, vino a la vida a fruto de las relaciones carnales que tuvo la administración anterior con el gremio de municipales; por eso es. ¿Y saben qué es lo peor de todo? Que todos sabían la ilegitimidad del mismo; y les voy a explicar por qué</w:t>
      </w:r>
      <w:r w:rsidR="00B8439C">
        <w:rPr>
          <w:rFonts w:ascii="Times New Roman" w:hAnsi="Times New Roman" w:cs="Times New Roman"/>
          <w:lang w:val="es-UY"/>
        </w:rPr>
        <w:t>; e</w:t>
      </w:r>
      <w:r w:rsidRPr="002D068B">
        <w:rPr>
          <w:rFonts w:ascii="Times New Roman" w:hAnsi="Times New Roman" w:cs="Times New Roman"/>
          <w:lang w:val="es-UY"/>
        </w:rPr>
        <w:t>l gremio lo sabía, nosotros sabíamos y la administración sabía. El gremio lo sabía porque se lo dijo una vez el Dr. Signorelli en el aula magna de la Universidad de la República, otra vez el Dr. Héctor Ferreira acá, en el llamado a sala, y nosotros se lo vamos a volver a repetir, no sin tanta solvencia como esos colegas que acabo de nombrar, pero vamos a intentarlo.</w:t>
      </w:r>
    </w:p>
    <w:p w14:paraId="2B7CEC76" w14:textId="61896069"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Mire </w:t>
      </w:r>
      <w:r w:rsidR="00DD5FB3">
        <w:rPr>
          <w:rFonts w:ascii="Times New Roman" w:hAnsi="Times New Roman" w:cs="Times New Roman"/>
          <w:lang w:val="es-UY"/>
        </w:rPr>
        <w:t>p</w:t>
      </w:r>
      <w:r w:rsidRPr="002D068B">
        <w:rPr>
          <w:rFonts w:ascii="Times New Roman" w:hAnsi="Times New Roman" w:cs="Times New Roman"/>
          <w:lang w:val="es-UY"/>
        </w:rPr>
        <w:t xml:space="preserve">residente, esta es la Constitución de la República, para que todos la vean y todos la lean. Esta Constitución establece que usted y yo podemos hacer lo que queramos, lo que la ley no nos prohíba; pero para el Estado no corre lo mismo. El Estado tiene límites y normas claras para cuándo proceder y cuándo no proceder. Y no puede </w:t>
      </w:r>
      <w:r w:rsidRPr="002D068B">
        <w:rPr>
          <w:rFonts w:ascii="Times New Roman" w:hAnsi="Times New Roman" w:cs="Times New Roman"/>
          <w:lang w:val="es-UY"/>
        </w:rPr>
        <w:lastRenderedPageBreak/>
        <w:t xml:space="preserve">acordar cualquier cosa con los particulares y pasarse por arriba lo que dice la norma del orden público. Si la discusión </w:t>
      </w:r>
      <w:r w:rsidR="0081696B">
        <w:rPr>
          <w:rFonts w:ascii="Times New Roman" w:hAnsi="Times New Roman" w:cs="Times New Roman"/>
          <w:lang w:val="es-UY"/>
        </w:rPr>
        <w:t xml:space="preserve">esta </w:t>
      </w:r>
      <w:r w:rsidRPr="002D068B">
        <w:rPr>
          <w:rFonts w:ascii="Times New Roman" w:hAnsi="Times New Roman" w:cs="Times New Roman"/>
          <w:lang w:val="es-UY"/>
        </w:rPr>
        <w:t>fuera en el sector privado, si est</w:t>
      </w:r>
      <w:r w:rsidR="00E973FA">
        <w:rPr>
          <w:rFonts w:ascii="Times New Roman" w:hAnsi="Times New Roman" w:cs="Times New Roman"/>
          <w:lang w:val="es-UY"/>
        </w:rPr>
        <w:t>uviéra</w:t>
      </w:r>
      <w:r w:rsidRPr="002D068B">
        <w:rPr>
          <w:rFonts w:ascii="Times New Roman" w:hAnsi="Times New Roman" w:cs="Times New Roman"/>
          <w:lang w:val="es-UY"/>
        </w:rPr>
        <w:t>mos discutiendo con una empresa privada y sus trabajadores</w:t>
      </w:r>
      <w:r w:rsidR="00E973FA">
        <w:rPr>
          <w:rFonts w:ascii="Times New Roman" w:hAnsi="Times New Roman" w:cs="Times New Roman"/>
          <w:lang w:val="es-UY"/>
        </w:rPr>
        <w:t xml:space="preserve"> </w:t>
      </w:r>
      <w:r w:rsidRPr="002D068B">
        <w:rPr>
          <w:rFonts w:ascii="Times New Roman" w:hAnsi="Times New Roman" w:cs="Times New Roman"/>
          <w:lang w:val="es-UY"/>
        </w:rPr>
        <w:t>no habría problema</w:t>
      </w:r>
      <w:r w:rsidR="00E973FA">
        <w:rPr>
          <w:rFonts w:ascii="Times New Roman" w:hAnsi="Times New Roman" w:cs="Times New Roman"/>
          <w:lang w:val="es-UY"/>
        </w:rPr>
        <w:t>,</w:t>
      </w:r>
      <w:r w:rsidRPr="002D068B">
        <w:rPr>
          <w:rFonts w:ascii="Times New Roman" w:hAnsi="Times New Roman" w:cs="Times New Roman"/>
          <w:lang w:val="es-UY"/>
        </w:rPr>
        <w:t xml:space="preserve"> porque sería un contrato entre partes y nada más; ahora, con el Estado no es así. El Estado es un leviatán enorme que hemos demorado milenios la humanidad en controlar su avance. Todas las reivindicaciones de la humanidad han sido en pos de limitar el poder del Estado y darles libertad a los ciudadanos. Entonces, venir a pactar cosas y dejar por afuera las normas que limitan el Estado es una barbaridad.</w:t>
      </w:r>
    </w:p>
    <w:p w14:paraId="728825E8" w14:textId="16BBF834"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Hay cosas que sí se pueden acordar, por supuesto, la ley de n</w:t>
      </w:r>
      <w:r w:rsidR="00E973FA">
        <w:rPr>
          <w:rFonts w:ascii="Times New Roman" w:hAnsi="Times New Roman" w:cs="Times New Roman"/>
          <w:lang w:val="es-UY"/>
        </w:rPr>
        <w:t>egociación colectividad recoge cinco o seis</w:t>
      </w:r>
      <w:r w:rsidRPr="002D068B">
        <w:rPr>
          <w:rFonts w:ascii="Times New Roman" w:hAnsi="Times New Roman" w:cs="Times New Roman"/>
          <w:lang w:val="es-UY"/>
        </w:rPr>
        <w:t xml:space="preserve"> competencias que permite al Estado acordar. Ahora, ¿por qué? ¿Por la voluntad del Estado? No, porque hay una norma </w:t>
      </w:r>
      <w:r w:rsidR="00E973FA">
        <w:rPr>
          <w:rFonts w:ascii="Times New Roman" w:hAnsi="Times New Roman" w:cs="Times New Roman"/>
          <w:lang w:val="es-UY"/>
        </w:rPr>
        <w:t>hab</w:t>
      </w:r>
      <w:r w:rsidRPr="002D068B">
        <w:rPr>
          <w:rFonts w:ascii="Times New Roman" w:hAnsi="Times New Roman" w:cs="Times New Roman"/>
          <w:lang w:val="es-UY"/>
        </w:rPr>
        <w:t xml:space="preserve">ilitante, por eso. Y hay normas </w:t>
      </w:r>
      <w:r w:rsidR="00E973FA">
        <w:rPr>
          <w:rFonts w:ascii="Times New Roman" w:hAnsi="Times New Roman" w:cs="Times New Roman"/>
          <w:lang w:val="es-UY"/>
        </w:rPr>
        <w:t>habi</w:t>
      </w:r>
      <w:r w:rsidRPr="002D068B">
        <w:rPr>
          <w:rFonts w:ascii="Times New Roman" w:hAnsi="Times New Roman" w:cs="Times New Roman"/>
          <w:lang w:val="es-UY"/>
        </w:rPr>
        <w:t>litantes para todo, hay que respetarlas. Si el Estado quiere comprar, hay normas para regular eso</w:t>
      </w:r>
      <w:r w:rsidR="00071AC9">
        <w:rPr>
          <w:rFonts w:ascii="Times New Roman" w:hAnsi="Times New Roman" w:cs="Times New Roman"/>
          <w:lang w:val="es-UY"/>
        </w:rPr>
        <w:t>; s</w:t>
      </w:r>
      <w:r w:rsidRPr="002D068B">
        <w:rPr>
          <w:rFonts w:ascii="Times New Roman" w:hAnsi="Times New Roman" w:cs="Times New Roman"/>
          <w:lang w:val="es-UY"/>
        </w:rPr>
        <w:t>i el Estado quiere vender, hay normas para regular eso</w:t>
      </w:r>
      <w:r w:rsidR="00071AC9">
        <w:rPr>
          <w:rFonts w:ascii="Times New Roman" w:hAnsi="Times New Roman" w:cs="Times New Roman"/>
          <w:lang w:val="es-UY"/>
        </w:rPr>
        <w:t>; s</w:t>
      </w:r>
      <w:r w:rsidRPr="002D068B">
        <w:rPr>
          <w:rFonts w:ascii="Times New Roman" w:hAnsi="Times New Roman" w:cs="Times New Roman"/>
          <w:lang w:val="es-UY"/>
        </w:rPr>
        <w:t xml:space="preserve">i el Estado quiere presupuestar, es exactamente lo que estamos </w:t>
      </w:r>
      <w:r w:rsidR="00237F33">
        <w:rPr>
          <w:rFonts w:ascii="Times New Roman" w:hAnsi="Times New Roman" w:cs="Times New Roman"/>
          <w:lang w:val="es-UY"/>
        </w:rPr>
        <w:t>votand</w:t>
      </w:r>
      <w:r w:rsidRPr="002D068B">
        <w:rPr>
          <w:rFonts w:ascii="Times New Roman" w:hAnsi="Times New Roman" w:cs="Times New Roman"/>
          <w:lang w:val="es-UY"/>
        </w:rPr>
        <w:t xml:space="preserve">o ahora, una norma con un tratamiento constitucional. Son garantías </w:t>
      </w:r>
      <w:r w:rsidR="00071AC9">
        <w:rPr>
          <w:rFonts w:ascii="Times New Roman" w:hAnsi="Times New Roman" w:cs="Times New Roman"/>
          <w:lang w:val="es-UY"/>
        </w:rPr>
        <w:t xml:space="preserve">de </w:t>
      </w:r>
      <w:r w:rsidRPr="002D068B">
        <w:rPr>
          <w:rFonts w:ascii="Times New Roman" w:hAnsi="Times New Roman" w:cs="Times New Roman"/>
          <w:lang w:val="es-UY"/>
        </w:rPr>
        <w:t xml:space="preserve">que el Estado no puede hacer cualquier cosa; </w:t>
      </w:r>
      <w:r w:rsidR="00071AC9">
        <w:rPr>
          <w:rFonts w:ascii="Times New Roman" w:hAnsi="Times New Roman" w:cs="Times New Roman"/>
          <w:lang w:val="es-UY"/>
        </w:rPr>
        <w:t>son normas de orden de</w:t>
      </w:r>
      <w:r w:rsidRPr="002D068B">
        <w:rPr>
          <w:rFonts w:ascii="Times New Roman" w:hAnsi="Times New Roman" w:cs="Times New Roman"/>
          <w:lang w:val="es-UY"/>
        </w:rPr>
        <w:t xml:space="preserve"> público y de máximo rango.</w:t>
      </w:r>
    </w:p>
    <w:p w14:paraId="065CAC0D" w14:textId="77777777" w:rsidR="00C93C1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 xml:space="preserve">Yo no quiero derogar este artículo porque me preocupe la interpretación que le van a dar hoy los que administran, pero legislar en pos o con la conciencia de que siempre vamos a gobernar nosotros y siempre va a ser la misma interpretación, es muy peligroso. </w:t>
      </w:r>
    </w:p>
    <w:p w14:paraId="6C233A94" w14:textId="044C837B"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Levantar el departamento, arreglar el departamento no es solo cortar el pasto, poner luces y arreglar las finanzas, es sanear un ordenamiento jurídico con normas claras para las generaciones que nos preceden y lograr que no pasen vulneraciones de derechos como la que ya pasaron.</w:t>
      </w:r>
    </w:p>
    <w:p w14:paraId="1E8B1F00" w14:textId="118E978F"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Crear normas imperfectas; dejarlas vivir; no derogarlas cuando tenemos la oportunidad y depender de quién gobierne para ver cómo se interpreta es propio de una república bananera</w:t>
      </w:r>
      <w:r w:rsidR="00AE54D3">
        <w:rPr>
          <w:rFonts w:ascii="Times New Roman" w:hAnsi="Times New Roman" w:cs="Times New Roman"/>
          <w:lang w:val="es-UY"/>
        </w:rPr>
        <w:t>, y</w:t>
      </w:r>
      <w:r w:rsidRPr="002D068B">
        <w:rPr>
          <w:rFonts w:ascii="Times New Roman" w:hAnsi="Times New Roman" w:cs="Times New Roman"/>
          <w:lang w:val="es-UY"/>
        </w:rPr>
        <w:t xml:space="preserve"> yo a este país le exijo muchísimo más. </w:t>
      </w:r>
    </w:p>
    <w:p w14:paraId="5A3117BE" w14:textId="7F3C1107"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Dije que el gremio sabía, y ahora les voy a decir por qué la administración sabía. La administración sabía porque lo que tiró Albisu no fue un convenio colectivo, fue una resolución. ¿Por qué el intendente hizo una resolución si pensaba que el convenio colectivo ya era f</w:t>
      </w:r>
      <w:r w:rsidR="00AE54D3">
        <w:rPr>
          <w:rFonts w:ascii="Times New Roman" w:hAnsi="Times New Roman" w:cs="Times New Roman"/>
          <w:lang w:val="es-UY"/>
        </w:rPr>
        <w:t>uente de derecho?, hizo una</w:t>
      </w:r>
      <w:r w:rsidRPr="002D068B">
        <w:rPr>
          <w:rFonts w:ascii="Times New Roman" w:hAnsi="Times New Roman" w:cs="Times New Roman"/>
          <w:lang w:val="es-UY"/>
        </w:rPr>
        <w:t xml:space="preserve"> resolución que no fue válida.</w:t>
      </w:r>
    </w:p>
    <w:p w14:paraId="2868BE93" w14:textId="415A7A71" w:rsidR="002D068B" w:rsidRPr="002D068B"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lastRenderedPageBreak/>
        <w:t>Ahora, no les gusta mi interpretación, llamen a Montevideo. Porque algo que se daba muy seguido en comisión fue que cada vez que el Frente Amplio tenía una duda llamaba a Montevideo como si fuera la meca de la sabiduría y acá fuéramos un poco más que analfabetos. Llamen a Mario Bergara a ver qué le está pasando. Mario Bergara no puede acordar un aumento de salario para su</w:t>
      </w:r>
      <w:r w:rsidR="00C93C1B">
        <w:rPr>
          <w:rFonts w:ascii="Times New Roman" w:hAnsi="Times New Roman" w:cs="Times New Roman"/>
          <w:lang w:val="es-UY"/>
        </w:rPr>
        <w:t>s</w:t>
      </w:r>
      <w:r w:rsidRPr="002D068B">
        <w:rPr>
          <w:rFonts w:ascii="Times New Roman" w:hAnsi="Times New Roman" w:cs="Times New Roman"/>
          <w:lang w:val="es-UY"/>
        </w:rPr>
        <w:t xml:space="preserve"> funcionario</w:t>
      </w:r>
      <w:r w:rsidR="00C93C1B">
        <w:rPr>
          <w:rFonts w:ascii="Times New Roman" w:hAnsi="Times New Roman" w:cs="Times New Roman"/>
          <w:lang w:val="es-UY"/>
        </w:rPr>
        <w:t>s</w:t>
      </w:r>
      <w:r w:rsidRPr="002D068B">
        <w:rPr>
          <w:rFonts w:ascii="Times New Roman" w:hAnsi="Times New Roman" w:cs="Times New Roman"/>
          <w:lang w:val="es-UY"/>
        </w:rPr>
        <w:t xml:space="preserve"> porque no lo puso en el presupuesto. La izquierda de Montevideo todavía remite a aquella izquierda académica con claridad de conceptos</w:t>
      </w:r>
      <w:r w:rsidR="00C93C1B">
        <w:rPr>
          <w:rFonts w:ascii="Times New Roman" w:hAnsi="Times New Roman" w:cs="Times New Roman"/>
          <w:lang w:val="es-UY"/>
        </w:rPr>
        <w:t xml:space="preserve"> -n</w:t>
      </w:r>
      <w:r w:rsidRPr="002D068B">
        <w:rPr>
          <w:rFonts w:ascii="Times New Roman" w:hAnsi="Times New Roman" w:cs="Times New Roman"/>
          <w:lang w:val="es-UY"/>
        </w:rPr>
        <w:t>o le voy a faltar el respeto a nadie</w:t>
      </w:r>
      <w:r w:rsidR="00C93C1B">
        <w:rPr>
          <w:rFonts w:ascii="Times New Roman" w:hAnsi="Times New Roman" w:cs="Times New Roman"/>
          <w:lang w:val="es-UY"/>
        </w:rPr>
        <w:t>-</w:t>
      </w:r>
      <w:r w:rsidRPr="002D068B">
        <w:rPr>
          <w:rFonts w:ascii="Times New Roman" w:hAnsi="Times New Roman" w:cs="Times New Roman"/>
          <w:lang w:val="es-UY"/>
        </w:rPr>
        <w:t xml:space="preserve">, pero se nota una división, así como están divididos acá, también están divididos a nivel país. </w:t>
      </w:r>
    </w:p>
    <w:p w14:paraId="7FA455AC" w14:textId="0DEBD985" w:rsidR="00B91E0C" w:rsidRDefault="002D068B" w:rsidP="002D068B">
      <w:pPr>
        <w:spacing w:after="0" w:line="360" w:lineRule="auto"/>
        <w:ind w:firstLine="1418"/>
        <w:jc w:val="both"/>
        <w:rPr>
          <w:rFonts w:ascii="Times New Roman" w:hAnsi="Times New Roman" w:cs="Times New Roman"/>
          <w:lang w:val="es-UY"/>
        </w:rPr>
      </w:pPr>
      <w:r w:rsidRPr="002D068B">
        <w:rPr>
          <w:rFonts w:ascii="Times New Roman" w:hAnsi="Times New Roman" w:cs="Times New Roman"/>
          <w:lang w:val="es-UY"/>
        </w:rPr>
        <w:t>Muchas gracias</w:t>
      </w:r>
      <w:r w:rsidR="006729BA">
        <w:rPr>
          <w:rFonts w:ascii="Times New Roman" w:hAnsi="Times New Roman" w:cs="Times New Roman"/>
          <w:lang w:val="es-UY"/>
        </w:rPr>
        <w:t>,</w:t>
      </w:r>
      <w:r w:rsidRPr="002D068B">
        <w:rPr>
          <w:rFonts w:ascii="Times New Roman" w:hAnsi="Times New Roman" w:cs="Times New Roman"/>
          <w:lang w:val="es-UY"/>
        </w:rPr>
        <w:t xml:space="preserve"> presidente</w:t>
      </w:r>
      <w:r w:rsidR="00783E5A">
        <w:rPr>
          <w:rFonts w:ascii="Times New Roman" w:hAnsi="Times New Roman" w:cs="Times New Roman"/>
          <w:lang w:val="es-UY"/>
        </w:rPr>
        <w:t>.</w:t>
      </w:r>
    </w:p>
    <w:p w14:paraId="2C046915" w14:textId="5D344C4C" w:rsidR="006729BA" w:rsidRDefault="006729BA" w:rsidP="002D068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CONZALVEZ </w:t>
      </w:r>
      <w:proofErr w:type="gramStart"/>
      <w:r>
        <w:rPr>
          <w:rFonts w:ascii="Times New Roman" w:hAnsi="Times New Roman" w:cs="Times New Roman"/>
          <w:lang w:val="es-UY"/>
        </w:rPr>
        <w:t>BRUM.-</w:t>
      </w:r>
      <w:proofErr w:type="gramEnd"/>
      <w:r>
        <w:rPr>
          <w:rFonts w:ascii="Times New Roman" w:hAnsi="Times New Roman" w:cs="Times New Roman"/>
          <w:lang w:val="es-UY"/>
        </w:rPr>
        <w:t xml:space="preserve"> Por una aclaración.</w:t>
      </w:r>
    </w:p>
    <w:p w14:paraId="3A5FEBCE" w14:textId="3B1F9383" w:rsidR="006729BA" w:rsidRDefault="006729BA" w:rsidP="002D068B">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w:t>
      </w:r>
      <w:proofErr w:type="gramStart"/>
      <w:r>
        <w:rPr>
          <w:rFonts w:ascii="Times New Roman" w:hAnsi="Times New Roman" w:cs="Times New Roman"/>
          <w:lang w:val="es-UY"/>
        </w:rPr>
        <w:t>PRESIDENTE.-</w:t>
      </w:r>
      <w:proofErr w:type="gramEnd"/>
      <w:r>
        <w:rPr>
          <w:rFonts w:ascii="Times New Roman" w:hAnsi="Times New Roman" w:cs="Times New Roman"/>
          <w:lang w:val="es-UY"/>
        </w:rPr>
        <w:t xml:space="preserve"> Gracias, señor edil.</w:t>
      </w:r>
    </w:p>
    <w:p w14:paraId="456AE55A" w14:textId="6D20D425" w:rsidR="006729BA" w:rsidRDefault="006729BA" w:rsidP="002D068B">
      <w:pPr>
        <w:spacing w:after="0" w:line="360" w:lineRule="auto"/>
        <w:ind w:firstLine="1418"/>
        <w:jc w:val="both"/>
        <w:rPr>
          <w:rFonts w:ascii="Times New Roman" w:hAnsi="Times New Roman" w:cs="Times New Roman"/>
        </w:rPr>
      </w:pPr>
      <w:r>
        <w:rPr>
          <w:rFonts w:ascii="Times New Roman" w:hAnsi="Times New Roman" w:cs="Times New Roman"/>
          <w:lang w:val="es-UY"/>
        </w:rPr>
        <w:t>Por una aclaración, tiene la palabra el señor edil Ulises Gonzalvez Brum.</w:t>
      </w:r>
    </w:p>
    <w:p w14:paraId="353E4E9F" w14:textId="17C5B0F4" w:rsidR="00590034" w:rsidRPr="00590034" w:rsidRDefault="00590034" w:rsidP="006729BA">
      <w:pPr>
        <w:ind w:firstLine="1418"/>
        <w:rPr>
          <w:rFonts w:ascii="Times New Roman" w:hAnsi="Times New Roman" w:cs="Times New Roman"/>
        </w:rPr>
      </w:pPr>
      <w:r w:rsidRPr="00590034">
        <w:rPr>
          <w:rFonts w:ascii="Times New Roman" w:hAnsi="Times New Roman" w:cs="Times New Roman"/>
        </w:rPr>
        <w:t xml:space="preserve">SEÑOR GONZÁLVEZ </w:t>
      </w:r>
      <w:proofErr w:type="gramStart"/>
      <w:r w:rsidRPr="00590034">
        <w:rPr>
          <w:rFonts w:ascii="Times New Roman" w:hAnsi="Times New Roman" w:cs="Times New Roman"/>
        </w:rPr>
        <w:t>BRUM.</w:t>
      </w:r>
      <w:r w:rsidR="006729BA">
        <w:rPr>
          <w:rFonts w:ascii="Times New Roman" w:hAnsi="Times New Roman" w:cs="Times New Roman"/>
        </w:rPr>
        <w:t>-</w:t>
      </w:r>
      <w:proofErr w:type="gramEnd"/>
      <w:r w:rsidR="006729BA">
        <w:rPr>
          <w:rFonts w:ascii="Times New Roman" w:hAnsi="Times New Roman" w:cs="Times New Roman"/>
        </w:rPr>
        <w:t xml:space="preserve"> </w:t>
      </w:r>
      <w:r w:rsidRPr="00590034">
        <w:rPr>
          <w:rFonts w:ascii="Times New Roman" w:hAnsi="Times New Roman" w:cs="Times New Roman"/>
        </w:rPr>
        <w:t>Gracias.</w:t>
      </w:r>
    </w:p>
    <w:p w14:paraId="325AF00C" w14:textId="5594D83E"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Mi aclaración, tal vez puede sonar un poco redundante porque ya hemos tratado este tema largo y tendido. Vino el Dr. Ferreira a explicarnos acá el día de la cuestión de los cesados</w:t>
      </w:r>
      <w:r w:rsidR="00C93C1B">
        <w:rPr>
          <w:rFonts w:ascii="Times New Roman" w:hAnsi="Times New Roman" w:cs="Times New Roman"/>
        </w:rPr>
        <w:t>; d</w:t>
      </w:r>
      <w:r w:rsidRPr="00590034">
        <w:rPr>
          <w:rFonts w:ascii="Times New Roman" w:hAnsi="Times New Roman" w:cs="Times New Roman"/>
        </w:rPr>
        <w:t>espués, en comisión se volvió a tratar el tema, él lo explicó con la solvencia que lo caracteriza</w:t>
      </w:r>
      <w:r w:rsidR="00C93C1B">
        <w:rPr>
          <w:rFonts w:ascii="Times New Roman" w:hAnsi="Times New Roman" w:cs="Times New Roman"/>
        </w:rPr>
        <w:t>. Y</w:t>
      </w:r>
      <w:r w:rsidRPr="00590034">
        <w:rPr>
          <w:rFonts w:ascii="Times New Roman" w:hAnsi="Times New Roman" w:cs="Times New Roman"/>
        </w:rPr>
        <w:t xml:space="preserve"> es que ponemos en el centro del debate la negociación colectiva, todo gira en torno a la negociación colectiva con el </w:t>
      </w:r>
      <w:r w:rsidR="00D2104C">
        <w:rPr>
          <w:rFonts w:ascii="Times New Roman" w:hAnsi="Times New Roman" w:cs="Times New Roman"/>
        </w:rPr>
        <w:t>a</w:t>
      </w:r>
      <w:r w:rsidRPr="00590034">
        <w:rPr>
          <w:rFonts w:ascii="Times New Roman" w:hAnsi="Times New Roman" w:cs="Times New Roman"/>
        </w:rPr>
        <w:t>rtículo 38</w:t>
      </w:r>
      <w:r w:rsidR="005F3537">
        <w:rPr>
          <w:rFonts w:ascii="Times New Roman" w:hAnsi="Times New Roman" w:cs="Times New Roman"/>
        </w:rPr>
        <w:t xml:space="preserve">, </w:t>
      </w:r>
      <w:r w:rsidR="00185D65">
        <w:rPr>
          <w:rFonts w:ascii="Times New Roman" w:hAnsi="Times New Roman" w:cs="Times New Roman"/>
        </w:rPr>
        <w:t>s</w:t>
      </w:r>
      <w:r w:rsidRPr="00590034">
        <w:rPr>
          <w:rFonts w:ascii="Times New Roman" w:hAnsi="Times New Roman" w:cs="Times New Roman"/>
        </w:rPr>
        <w:t xml:space="preserve">i lo derogamos estamos desconociendo la negociación colectiva, eliminando la negociación colectiva, vulnerando derechos de trabajadores, como si ese artículo antes de que se aprobara en el 21 no hubiese una base de derecho para los trabajadores y no estuviera habilitada la negociación colectiva. Hay leyes que preceden, que se nombraron largo y tendido, y que establecen la </w:t>
      </w:r>
      <w:r w:rsidR="006729BA">
        <w:rPr>
          <w:rFonts w:ascii="Times New Roman" w:hAnsi="Times New Roman" w:cs="Times New Roman"/>
        </w:rPr>
        <w:t xml:space="preserve">posibilidad de la </w:t>
      </w:r>
      <w:r w:rsidRPr="00590034">
        <w:rPr>
          <w:rFonts w:ascii="Times New Roman" w:hAnsi="Times New Roman" w:cs="Times New Roman"/>
        </w:rPr>
        <w:t>negociación colectiva, hay convenios internacionales que también lo establecen.</w:t>
      </w:r>
    </w:p>
    <w:p w14:paraId="65B7BE5F" w14:textId="23A41A30"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Entonces, con la presencia de este </w:t>
      </w:r>
      <w:r w:rsidR="0030045F">
        <w:rPr>
          <w:rFonts w:ascii="Times New Roman" w:hAnsi="Times New Roman" w:cs="Times New Roman"/>
        </w:rPr>
        <w:t>a</w:t>
      </w:r>
      <w:r w:rsidRPr="00590034">
        <w:rPr>
          <w:rFonts w:ascii="Times New Roman" w:hAnsi="Times New Roman" w:cs="Times New Roman"/>
        </w:rPr>
        <w:t>rtículo 38 o con su eliminación</w:t>
      </w:r>
      <w:r w:rsidR="00D6455E">
        <w:rPr>
          <w:rFonts w:ascii="Times New Roman" w:hAnsi="Times New Roman" w:cs="Times New Roman"/>
        </w:rPr>
        <w:t>,</w:t>
      </w:r>
      <w:r w:rsidRPr="00590034">
        <w:rPr>
          <w:rFonts w:ascii="Times New Roman" w:hAnsi="Times New Roman" w:cs="Times New Roman"/>
        </w:rPr>
        <w:t xml:space="preserve"> el panorama permanece totalmente incambiado. El tema es que</w:t>
      </w:r>
      <w:r w:rsidR="0030045F">
        <w:rPr>
          <w:rFonts w:ascii="Times New Roman" w:hAnsi="Times New Roman" w:cs="Times New Roman"/>
        </w:rPr>
        <w:t>,</w:t>
      </w:r>
      <w:r w:rsidRPr="00590034">
        <w:rPr>
          <w:rFonts w:ascii="Times New Roman" w:hAnsi="Times New Roman" w:cs="Times New Roman"/>
        </w:rPr>
        <w:t xml:space="preserve"> con esta herramienta ilegal que le estamos poniendo a la administración</w:t>
      </w:r>
      <w:r w:rsidR="00D6455E">
        <w:rPr>
          <w:rFonts w:ascii="Times New Roman" w:hAnsi="Times New Roman" w:cs="Times New Roman"/>
        </w:rPr>
        <w:t>,</w:t>
      </w:r>
      <w:r w:rsidRPr="00590034">
        <w:rPr>
          <w:rFonts w:ascii="Times New Roman" w:hAnsi="Times New Roman" w:cs="Times New Roman"/>
        </w:rPr>
        <w:t xml:space="preserve"> le estamos abriendo la posibilidad </w:t>
      </w:r>
      <w:r w:rsidR="0030045F">
        <w:rPr>
          <w:rFonts w:ascii="Times New Roman" w:hAnsi="Times New Roman" w:cs="Times New Roman"/>
        </w:rPr>
        <w:t xml:space="preserve">de </w:t>
      </w:r>
      <w:r w:rsidRPr="00590034">
        <w:rPr>
          <w:rFonts w:ascii="Times New Roman" w:hAnsi="Times New Roman" w:cs="Times New Roman"/>
        </w:rPr>
        <w:t xml:space="preserve">que utilicen mal </w:t>
      </w:r>
      <w:r w:rsidR="0030045F">
        <w:rPr>
          <w:rFonts w:ascii="Times New Roman" w:hAnsi="Times New Roman" w:cs="Times New Roman"/>
        </w:rPr>
        <w:t xml:space="preserve">a </w:t>
      </w:r>
      <w:r w:rsidRPr="00590034">
        <w:rPr>
          <w:rFonts w:ascii="Times New Roman" w:hAnsi="Times New Roman" w:cs="Times New Roman"/>
        </w:rPr>
        <w:t>una herramienta que está mal confeccionada y que</w:t>
      </w:r>
      <w:r w:rsidR="00D6455E">
        <w:rPr>
          <w:rFonts w:ascii="Times New Roman" w:hAnsi="Times New Roman" w:cs="Times New Roman"/>
        </w:rPr>
        <w:t>,</w:t>
      </w:r>
      <w:r w:rsidRPr="00590034">
        <w:rPr>
          <w:rFonts w:ascii="Times New Roman" w:hAnsi="Times New Roman" w:cs="Times New Roman"/>
        </w:rPr>
        <w:t xml:space="preserve"> por lo tanto</w:t>
      </w:r>
      <w:r w:rsidR="00D6455E">
        <w:rPr>
          <w:rFonts w:ascii="Times New Roman" w:hAnsi="Times New Roman" w:cs="Times New Roman"/>
        </w:rPr>
        <w:t>,</w:t>
      </w:r>
      <w:r w:rsidRPr="00590034">
        <w:rPr>
          <w:rFonts w:ascii="Times New Roman" w:hAnsi="Times New Roman" w:cs="Times New Roman"/>
        </w:rPr>
        <w:t xml:space="preserve"> los resultados sean los no deseados.</w:t>
      </w:r>
    </w:p>
    <w:p w14:paraId="550F1D53" w14:textId="25B823BD"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Pero, en su génesis no se está derogando nada en contra de la negociación colectiva</w:t>
      </w:r>
      <w:r w:rsidR="0030045F">
        <w:rPr>
          <w:rFonts w:ascii="Times New Roman" w:hAnsi="Times New Roman" w:cs="Times New Roman"/>
        </w:rPr>
        <w:t>,</w:t>
      </w:r>
      <w:r w:rsidRPr="00590034">
        <w:rPr>
          <w:rFonts w:ascii="Times New Roman" w:hAnsi="Times New Roman" w:cs="Times New Roman"/>
        </w:rPr>
        <w:t xml:space="preserve"> con este </w:t>
      </w:r>
      <w:r w:rsidR="0030045F">
        <w:rPr>
          <w:rFonts w:ascii="Times New Roman" w:hAnsi="Times New Roman" w:cs="Times New Roman"/>
        </w:rPr>
        <w:t>a</w:t>
      </w:r>
      <w:r w:rsidRPr="00590034">
        <w:rPr>
          <w:rFonts w:ascii="Times New Roman" w:hAnsi="Times New Roman" w:cs="Times New Roman"/>
        </w:rPr>
        <w:t>rtículo 38 –reitero- o sin el mismo</w:t>
      </w:r>
      <w:r w:rsidR="00FC3340">
        <w:rPr>
          <w:rFonts w:ascii="Times New Roman" w:hAnsi="Times New Roman" w:cs="Times New Roman"/>
        </w:rPr>
        <w:t>,</w:t>
      </w:r>
      <w:r w:rsidRPr="00590034">
        <w:rPr>
          <w:rFonts w:ascii="Times New Roman" w:hAnsi="Times New Roman" w:cs="Times New Roman"/>
        </w:rPr>
        <w:t xml:space="preserve"> la negociación colectiva está </w:t>
      </w:r>
      <w:r w:rsidR="00FC3340">
        <w:rPr>
          <w:rFonts w:ascii="Times New Roman" w:hAnsi="Times New Roman" w:cs="Times New Roman"/>
        </w:rPr>
        <w:lastRenderedPageBreak/>
        <w:t>p</w:t>
      </w:r>
      <w:r w:rsidRPr="00590034">
        <w:rPr>
          <w:rFonts w:ascii="Times New Roman" w:hAnsi="Times New Roman" w:cs="Times New Roman"/>
        </w:rPr>
        <w:t>revista y ningún trabajador va a estar menos</w:t>
      </w:r>
      <w:r w:rsidR="0030045F">
        <w:rPr>
          <w:rFonts w:ascii="Times New Roman" w:hAnsi="Times New Roman" w:cs="Times New Roman"/>
        </w:rPr>
        <w:t xml:space="preserve"> amparado ahora</w:t>
      </w:r>
      <w:r w:rsidRPr="00590034">
        <w:rPr>
          <w:rFonts w:ascii="Times New Roman" w:hAnsi="Times New Roman" w:cs="Times New Roman"/>
        </w:rPr>
        <w:t xml:space="preserve"> o más amparado con la vigencia del </w:t>
      </w:r>
      <w:r w:rsidR="0030045F">
        <w:rPr>
          <w:rFonts w:ascii="Times New Roman" w:hAnsi="Times New Roman" w:cs="Times New Roman"/>
        </w:rPr>
        <w:t>a</w:t>
      </w:r>
      <w:r w:rsidRPr="00590034">
        <w:rPr>
          <w:rFonts w:ascii="Times New Roman" w:hAnsi="Times New Roman" w:cs="Times New Roman"/>
        </w:rPr>
        <w:t>rtículo 38.</w:t>
      </w:r>
    </w:p>
    <w:p w14:paraId="3FE4D8B0"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Es eso presidente, le agradezco la posibilidad.</w:t>
      </w:r>
    </w:p>
    <w:p w14:paraId="4959A21E"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PIERLET.-</w:t>
      </w:r>
      <w:proofErr w:type="gramEnd"/>
      <w:r w:rsidRPr="00590034">
        <w:rPr>
          <w:rFonts w:ascii="Times New Roman" w:hAnsi="Times New Roman" w:cs="Times New Roman"/>
        </w:rPr>
        <w:t xml:space="preserve"> Pido la palabra por una aclaración.</w:t>
      </w:r>
    </w:p>
    <w:p w14:paraId="0EAD2BFF"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Gracias, señor edil.</w:t>
      </w:r>
    </w:p>
    <w:p w14:paraId="247D99F9"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Señor edil Pierlet, ¿por una aclaración a las palabras del edil Regino López?</w:t>
      </w:r>
    </w:p>
    <w:p w14:paraId="0188B21D"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Tiene la palabra el señor edil Omar Pierlet.</w:t>
      </w:r>
    </w:p>
    <w:p w14:paraId="7425AF0A"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PIERLET.-</w:t>
      </w:r>
      <w:proofErr w:type="gramEnd"/>
      <w:r w:rsidRPr="00590034">
        <w:rPr>
          <w:rFonts w:ascii="Times New Roman" w:hAnsi="Times New Roman" w:cs="Times New Roman"/>
        </w:rPr>
        <w:t xml:space="preserve"> Gracias.</w:t>
      </w:r>
    </w:p>
    <w:p w14:paraId="64B90ECA" w14:textId="464ECF4A" w:rsidR="00590034" w:rsidRDefault="0030045F" w:rsidP="00590034">
      <w:pPr>
        <w:spacing w:after="0" w:line="360" w:lineRule="auto"/>
        <w:ind w:firstLine="1418"/>
        <w:jc w:val="both"/>
        <w:rPr>
          <w:rFonts w:ascii="Times New Roman" w:hAnsi="Times New Roman" w:cs="Times New Roman"/>
        </w:rPr>
      </w:pPr>
      <w:r>
        <w:rPr>
          <w:rFonts w:ascii="Times New Roman" w:hAnsi="Times New Roman" w:cs="Times New Roman"/>
        </w:rPr>
        <w:t>Quería referirme</w:t>
      </w:r>
      <w:r w:rsidR="00590034" w:rsidRPr="00590034">
        <w:rPr>
          <w:rFonts w:ascii="Times New Roman" w:hAnsi="Times New Roman" w:cs="Times New Roman"/>
        </w:rPr>
        <w:t xml:space="preserve"> a una frase que escuché acerca de –creo que fue están divididos- en realidad</w:t>
      </w:r>
      <w:r w:rsidR="00EB6C76">
        <w:rPr>
          <w:rFonts w:ascii="Times New Roman" w:hAnsi="Times New Roman" w:cs="Times New Roman"/>
        </w:rPr>
        <w:t>,</w:t>
      </w:r>
      <w:r w:rsidR="00590034" w:rsidRPr="00590034">
        <w:rPr>
          <w:rFonts w:ascii="Times New Roman" w:hAnsi="Times New Roman" w:cs="Times New Roman"/>
        </w:rPr>
        <w:t xml:space="preserve"> no estamos divididos. En el Frente Amplio hubo una votación hace poco tiempo, en la mesa política</w:t>
      </w:r>
      <w:r w:rsidR="00102F68">
        <w:rPr>
          <w:rFonts w:ascii="Times New Roman" w:hAnsi="Times New Roman" w:cs="Times New Roman"/>
        </w:rPr>
        <w:t>,</w:t>
      </w:r>
      <w:r w:rsidR="00590034" w:rsidRPr="00590034">
        <w:rPr>
          <w:rFonts w:ascii="Times New Roman" w:hAnsi="Times New Roman" w:cs="Times New Roman"/>
        </w:rPr>
        <w:t xml:space="preserve"> que dio como resultado 47 a 1, si eso es estar dividido</w:t>
      </w:r>
      <w:r w:rsidR="00EB6C76">
        <w:rPr>
          <w:rFonts w:ascii="Times New Roman" w:hAnsi="Times New Roman" w:cs="Times New Roman"/>
        </w:rPr>
        <w:t>..</w:t>
      </w:r>
      <w:r w:rsidR="00590034" w:rsidRPr="00590034">
        <w:rPr>
          <w:rFonts w:ascii="Times New Roman" w:hAnsi="Times New Roman" w:cs="Times New Roman"/>
        </w:rPr>
        <w:t>.</w:t>
      </w:r>
    </w:p>
    <w:p w14:paraId="08998AC2" w14:textId="536F0E1A" w:rsidR="00590034" w:rsidRPr="00590034" w:rsidRDefault="00EB6C76" w:rsidP="00590034">
      <w:pPr>
        <w:spacing w:after="0" w:line="360" w:lineRule="auto"/>
        <w:ind w:firstLine="1418"/>
        <w:jc w:val="both"/>
        <w:rPr>
          <w:rFonts w:ascii="Times New Roman" w:hAnsi="Times New Roman" w:cs="Times New Roman"/>
        </w:rPr>
      </w:pPr>
      <w:r>
        <w:rPr>
          <w:rFonts w:ascii="Times New Roman" w:hAnsi="Times New Roman" w:cs="Times New Roman"/>
        </w:rPr>
        <w:t>S</w:t>
      </w:r>
      <w:r w:rsidR="00590034" w:rsidRPr="00590034">
        <w:rPr>
          <w:rFonts w:ascii="Times New Roman" w:hAnsi="Times New Roman" w:cs="Times New Roman"/>
        </w:rPr>
        <w:t xml:space="preserve">EÑOR </w:t>
      </w:r>
      <w:proofErr w:type="gramStart"/>
      <w:r w:rsidR="00590034" w:rsidRPr="00590034">
        <w:rPr>
          <w:rFonts w:ascii="Times New Roman" w:hAnsi="Times New Roman" w:cs="Times New Roman"/>
        </w:rPr>
        <w:t>PRESIDENTE.-</w:t>
      </w:r>
      <w:proofErr w:type="gramEnd"/>
      <w:r w:rsidR="00590034" w:rsidRPr="00590034">
        <w:rPr>
          <w:rFonts w:ascii="Times New Roman" w:hAnsi="Times New Roman" w:cs="Times New Roman"/>
        </w:rPr>
        <w:t xml:space="preserve"> Claramente no se está refiriendo a las palabras del edil López.</w:t>
      </w:r>
    </w:p>
    <w:p w14:paraId="4107EAE9" w14:textId="586DB686"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PIERLET.-</w:t>
      </w:r>
      <w:proofErr w:type="gramEnd"/>
      <w:r w:rsidRPr="00590034">
        <w:rPr>
          <w:rFonts w:ascii="Times New Roman" w:hAnsi="Times New Roman" w:cs="Times New Roman"/>
        </w:rPr>
        <w:t xml:space="preserve"> Simplemente, tiene razón presidente, </w:t>
      </w:r>
      <w:r w:rsidR="00102F68">
        <w:rPr>
          <w:rFonts w:ascii="Times New Roman" w:hAnsi="Times New Roman" w:cs="Times New Roman"/>
        </w:rPr>
        <w:t xml:space="preserve">pero </w:t>
      </w:r>
      <w:r w:rsidRPr="00590034">
        <w:rPr>
          <w:rFonts w:ascii="Times New Roman" w:hAnsi="Times New Roman" w:cs="Times New Roman"/>
        </w:rPr>
        <w:t>igual quedó aclarado.</w:t>
      </w:r>
      <w:r w:rsidR="00EB6C76">
        <w:rPr>
          <w:rFonts w:ascii="Times New Roman" w:hAnsi="Times New Roman" w:cs="Times New Roman"/>
        </w:rPr>
        <w:t xml:space="preserve"> </w:t>
      </w:r>
      <w:r w:rsidRPr="00590034">
        <w:rPr>
          <w:rFonts w:ascii="Times New Roman" w:hAnsi="Times New Roman" w:cs="Times New Roman"/>
        </w:rPr>
        <w:t>Lo que puede estar dividida es esta bancada, pero los ediles somos unos poquitos</w:t>
      </w:r>
      <w:r w:rsidR="00B02ACB">
        <w:rPr>
          <w:rFonts w:ascii="Times New Roman" w:hAnsi="Times New Roman" w:cs="Times New Roman"/>
        </w:rPr>
        <w:t>…</w:t>
      </w:r>
    </w:p>
    <w:p w14:paraId="67CBD65E" w14:textId="0D9C8B99"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Señor, edil, le vuelvo a repetir</w:t>
      </w:r>
      <w:r w:rsidR="00EB6C76">
        <w:rPr>
          <w:rFonts w:ascii="Times New Roman" w:hAnsi="Times New Roman" w:cs="Times New Roman"/>
        </w:rPr>
        <w:t>:</w:t>
      </w:r>
      <w:r w:rsidRPr="00590034">
        <w:rPr>
          <w:rFonts w:ascii="Times New Roman" w:hAnsi="Times New Roman" w:cs="Times New Roman"/>
        </w:rPr>
        <w:t xml:space="preserve"> está fuera de tema. Si pidió la palabra por una aclaración tiene que</w:t>
      </w:r>
      <w:r w:rsidR="00EB6C76">
        <w:rPr>
          <w:rFonts w:ascii="Times New Roman" w:hAnsi="Times New Roman" w:cs="Times New Roman"/>
        </w:rPr>
        <w:t xml:space="preserve"> ser sobre las palabras del señor edil Regino López</w:t>
      </w:r>
      <w:r w:rsidRPr="00590034">
        <w:rPr>
          <w:rFonts w:ascii="Times New Roman" w:hAnsi="Times New Roman" w:cs="Times New Roman"/>
        </w:rPr>
        <w:t>.</w:t>
      </w:r>
    </w:p>
    <w:p w14:paraId="65BE7659" w14:textId="77777777" w:rsidR="00EB6C76"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PIERLET.-</w:t>
      </w:r>
      <w:proofErr w:type="gramEnd"/>
      <w:r w:rsidRPr="00590034">
        <w:rPr>
          <w:rFonts w:ascii="Times New Roman" w:hAnsi="Times New Roman" w:cs="Times New Roman"/>
        </w:rPr>
        <w:t xml:space="preserve"> </w:t>
      </w:r>
      <w:r w:rsidR="00EB6C76">
        <w:rPr>
          <w:rFonts w:ascii="Times New Roman" w:hAnsi="Times New Roman" w:cs="Times New Roman"/>
        </w:rPr>
        <w:t>Termino.</w:t>
      </w:r>
    </w:p>
    <w:p w14:paraId="1B30A10E" w14:textId="11AE88C2"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Incluso</w:t>
      </w:r>
      <w:r w:rsidR="00B02ACB">
        <w:rPr>
          <w:rFonts w:ascii="Times New Roman" w:hAnsi="Times New Roman" w:cs="Times New Roman"/>
        </w:rPr>
        <w:t>,</w:t>
      </w:r>
      <w:r w:rsidRPr="00590034">
        <w:rPr>
          <w:rFonts w:ascii="Times New Roman" w:hAnsi="Times New Roman" w:cs="Times New Roman"/>
        </w:rPr>
        <w:t xml:space="preserve"> las bancas de ediles que se dividieron ni siquiera tienen el apoyo de sus propios suplentes.</w:t>
      </w:r>
      <w:r w:rsidR="00EB6C76">
        <w:rPr>
          <w:rFonts w:ascii="Times New Roman" w:hAnsi="Times New Roman" w:cs="Times New Roman"/>
        </w:rPr>
        <w:t xml:space="preserve"> </w:t>
      </w:r>
      <w:r w:rsidRPr="00590034">
        <w:rPr>
          <w:rFonts w:ascii="Times New Roman" w:hAnsi="Times New Roman" w:cs="Times New Roman"/>
        </w:rPr>
        <w:t>Gracias.</w:t>
      </w:r>
    </w:p>
    <w:p w14:paraId="339F6702"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ROCCA.-</w:t>
      </w:r>
      <w:proofErr w:type="gramEnd"/>
      <w:r w:rsidRPr="00590034">
        <w:rPr>
          <w:rFonts w:ascii="Times New Roman" w:hAnsi="Times New Roman" w:cs="Times New Roman"/>
        </w:rPr>
        <w:t xml:space="preserve"> Pido la palabra.</w:t>
      </w:r>
    </w:p>
    <w:p w14:paraId="053F982A"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Señor edil, por favor.</w:t>
      </w:r>
    </w:p>
    <w:p w14:paraId="73BD2DF7" w14:textId="52A6343E"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Tiene la palabra el señor edil Juan Pablo Rocca</w:t>
      </w:r>
      <w:r w:rsidR="00EB6C76">
        <w:rPr>
          <w:rFonts w:ascii="Times New Roman" w:hAnsi="Times New Roman" w:cs="Times New Roman"/>
        </w:rPr>
        <w:t>, miembro informante</w:t>
      </w:r>
      <w:r w:rsidRPr="00590034">
        <w:rPr>
          <w:rFonts w:ascii="Times New Roman" w:hAnsi="Times New Roman" w:cs="Times New Roman"/>
        </w:rPr>
        <w:t>.</w:t>
      </w:r>
    </w:p>
    <w:p w14:paraId="3B994B1A"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ROCCA.-</w:t>
      </w:r>
      <w:proofErr w:type="gramEnd"/>
      <w:r w:rsidRPr="00590034">
        <w:rPr>
          <w:rFonts w:ascii="Times New Roman" w:hAnsi="Times New Roman" w:cs="Times New Roman"/>
        </w:rPr>
        <w:t xml:space="preserve"> Muchas gracias, señor presidente.</w:t>
      </w:r>
    </w:p>
    <w:p w14:paraId="02E2ED5B" w14:textId="0B2E6904"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La ventaja de estar como miembro informante y de poder escuchar desde las gradas y tomar nota de lo que se fue hablando y prestar atención obviamente de forma muy respetuosa. Por suerte una discusión que se va avanzando, estuvo el amague de votarse sin discusión y todavía con los detalles particulares de que capaz es error de </w:t>
      </w:r>
      <w:r w:rsidRPr="00590034">
        <w:rPr>
          <w:rFonts w:ascii="Times New Roman" w:hAnsi="Times New Roman" w:cs="Times New Roman"/>
        </w:rPr>
        <w:lastRenderedPageBreak/>
        <w:t xml:space="preserve">principiante, pero tengan cuidado que no </w:t>
      </w:r>
      <w:r w:rsidR="00162F46" w:rsidRPr="00590034">
        <w:rPr>
          <w:rFonts w:ascii="Times New Roman" w:hAnsi="Times New Roman" w:cs="Times New Roman"/>
        </w:rPr>
        <w:t>haya</w:t>
      </w:r>
      <w:r w:rsidRPr="00590034">
        <w:rPr>
          <w:rFonts w:ascii="Times New Roman" w:hAnsi="Times New Roman" w:cs="Times New Roman"/>
        </w:rPr>
        <w:t xml:space="preserve"> familiares involucrados en el organigrama a la hora de votar algo afirmativo. Les doy no más un pequeño pique porque puede pasar. Eso es un pequeño detalle constitucional, ahora que estaban hablando de la Constitución.</w:t>
      </w:r>
    </w:p>
    <w:p w14:paraId="20C7CB68" w14:textId="3C5A5EE9" w:rsidR="00162F46"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Justo quería hacer una aclaración, aprovechar estos cinco minutos</w:t>
      </w:r>
      <w:r w:rsidR="00DE6B51">
        <w:rPr>
          <w:rFonts w:ascii="Times New Roman" w:hAnsi="Times New Roman" w:cs="Times New Roman"/>
        </w:rPr>
        <w:t>,</w:t>
      </w:r>
      <w:r w:rsidRPr="00590034">
        <w:rPr>
          <w:rFonts w:ascii="Times New Roman" w:hAnsi="Times New Roman" w:cs="Times New Roman"/>
        </w:rPr>
        <w:t xml:space="preserve"> que no había mandato, entro a la página del gobierno departamental –la pueden buscar ahora que con el celular salto.gub.uy dice: “Albisu pidió a ediles una rápida aprobación del presupuesto”. Si eso no es mandato, si eso no es dar órdenes, si eso no es ordenar el equipo</w:t>
      </w:r>
      <w:r w:rsidR="000331D8">
        <w:rPr>
          <w:rFonts w:ascii="Times New Roman" w:hAnsi="Times New Roman" w:cs="Times New Roman"/>
        </w:rPr>
        <w:t>,</w:t>
      </w:r>
      <w:r w:rsidRPr="00590034">
        <w:rPr>
          <w:rFonts w:ascii="Times New Roman" w:hAnsi="Times New Roman" w:cs="Times New Roman"/>
        </w:rPr>
        <w:t xml:space="preserve"> no entiendo lo que hay. </w:t>
      </w:r>
    </w:p>
    <w:p w14:paraId="56B8656B" w14:textId="4170D5D3" w:rsidR="00590034" w:rsidRPr="00590034" w:rsidRDefault="00162F46" w:rsidP="00590034">
      <w:pPr>
        <w:spacing w:after="0" w:line="360" w:lineRule="auto"/>
        <w:ind w:firstLine="1418"/>
        <w:jc w:val="both"/>
        <w:rPr>
          <w:rFonts w:ascii="Times New Roman" w:hAnsi="Times New Roman" w:cs="Times New Roman"/>
        </w:rPr>
      </w:pPr>
      <w:r>
        <w:rPr>
          <w:rFonts w:ascii="Times New Roman" w:hAnsi="Times New Roman" w:cs="Times New Roman"/>
        </w:rPr>
        <w:t>E</w:t>
      </w:r>
      <w:r w:rsidR="00590034" w:rsidRPr="00590034">
        <w:rPr>
          <w:rFonts w:ascii="Times New Roman" w:hAnsi="Times New Roman" w:cs="Times New Roman"/>
        </w:rPr>
        <w:t xml:space="preserve">so </w:t>
      </w:r>
      <w:r w:rsidR="00434580" w:rsidRPr="00590034">
        <w:rPr>
          <w:rFonts w:ascii="Times New Roman" w:hAnsi="Times New Roman" w:cs="Times New Roman"/>
        </w:rPr>
        <w:t>como primera</w:t>
      </w:r>
      <w:r w:rsidR="00590034" w:rsidRPr="00590034">
        <w:rPr>
          <w:rFonts w:ascii="Times New Roman" w:hAnsi="Times New Roman" w:cs="Times New Roman"/>
        </w:rPr>
        <w:t xml:space="preserve"> aclaración, porque está bueno mostrar un poco de </w:t>
      </w:r>
      <w:r w:rsidRPr="00590034">
        <w:rPr>
          <w:rFonts w:ascii="Times New Roman" w:hAnsi="Times New Roman" w:cs="Times New Roman"/>
        </w:rPr>
        <w:t>rebeldía,</w:t>
      </w:r>
      <w:r w:rsidR="00590034" w:rsidRPr="00590034">
        <w:rPr>
          <w:rFonts w:ascii="Times New Roman" w:hAnsi="Times New Roman" w:cs="Times New Roman"/>
        </w:rPr>
        <w:t xml:space="preserve"> pero hay que bancar el archivo.</w:t>
      </w:r>
    </w:p>
    <w:p w14:paraId="7B179DE6" w14:textId="15B2C99A"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Ahora, también se empezó a hablar de que esto es un proceso refundacional, como que en los anteriores presupuestos no había normas y que esto era algo nuevo. Por ejemplo: la famosa nueva regla fiscal que se nombró hoy</w:t>
      </w:r>
      <w:r w:rsidR="00DE4EDC">
        <w:rPr>
          <w:rFonts w:ascii="Times New Roman" w:hAnsi="Times New Roman" w:cs="Times New Roman"/>
        </w:rPr>
        <w:t>,</w:t>
      </w:r>
      <w:r w:rsidRPr="00590034">
        <w:rPr>
          <w:rFonts w:ascii="Times New Roman" w:hAnsi="Times New Roman" w:cs="Times New Roman"/>
        </w:rPr>
        <w:t xml:space="preserve"> ya estaba, es literalmente copiar y pegar lo que </w:t>
      </w:r>
      <w:r w:rsidR="00434580" w:rsidRPr="00590034">
        <w:rPr>
          <w:rFonts w:ascii="Times New Roman" w:hAnsi="Times New Roman" w:cs="Times New Roman"/>
        </w:rPr>
        <w:t>estaba en</w:t>
      </w:r>
      <w:r w:rsidRPr="00590034">
        <w:rPr>
          <w:rFonts w:ascii="Times New Roman" w:hAnsi="Times New Roman" w:cs="Times New Roman"/>
        </w:rPr>
        <w:t xml:space="preserve"> el anter</w:t>
      </w:r>
      <w:r w:rsidR="00DE4EDC">
        <w:rPr>
          <w:rFonts w:ascii="Times New Roman" w:hAnsi="Times New Roman" w:cs="Times New Roman"/>
        </w:rPr>
        <w:t>ior presupuesto y que eso se ve</w:t>
      </w:r>
      <w:r w:rsidRPr="00590034">
        <w:rPr>
          <w:rFonts w:ascii="Times New Roman" w:hAnsi="Times New Roman" w:cs="Times New Roman"/>
        </w:rPr>
        <w:t xml:space="preserve"> reflejado en las posteriores rendiciones de cuentas, o </w:t>
      </w:r>
      <w:r w:rsidR="00434580" w:rsidRPr="00590034">
        <w:rPr>
          <w:rFonts w:ascii="Times New Roman" w:hAnsi="Times New Roman" w:cs="Times New Roman"/>
        </w:rPr>
        <w:t>sea</w:t>
      </w:r>
      <w:r w:rsidR="00774F4A">
        <w:rPr>
          <w:rFonts w:ascii="Times New Roman" w:hAnsi="Times New Roman" w:cs="Times New Roman"/>
        </w:rPr>
        <w:t>,</w:t>
      </w:r>
      <w:r w:rsidR="00434580" w:rsidRPr="00590034">
        <w:rPr>
          <w:rFonts w:ascii="Times New Roman" w:hAnsi="Times New Roman" w:cs="Times New Roman"/>
        </w:rPr>
        <w:t xml:space="preserve"> innovación</w:t>
      </w:r>
      <w:r w:rsidRPr="00590034">
        <w:rPr>
          <w:rFonts w:ascii="Times New Roman" w:hAnsi="Times New Roman" w:cs="Times New Roman"/>
        </w:rPr>
        <w:t xml:space="preserve"> no hay, es literalmente el anterior presupuesto. Lo mismo cuando se habla de transparentar los cargos de particular confianza. Todos los prepuestos tienen que votarse la movilidad de los cargos políticos y ahí quedan nuevamente transparentados junto con el organigrama. Entonces, no tomemos el pelo de que hoy </w:t>
      </w:r>
      <w:r w:rsidR="00434580" w:rsidRPr="00590034">
        <w:rPr>
          <w:rFonts w:ascii="Times New Roman" w:hAnsi="Times New Roman" w:cs="Times New Roman"/>
        </w:rPr>
        <w:t>comienzan a</w:t>
      </w:r>
      <w:r w:rsidRPr="00590034">
        <w:rPr>
          <w:rFonts w:ascii="Times New Roman" w:hAnsi="Times New Roman" w:cs="Times New Roman"/>
        </w:rPr>
        <w:t xml:space="preserve"> hacer Salto, en realidad hay cuestiones que se van repitiendo generación tras generación en esto. Hay cuestiones que yo tendría un poco de más humildad a la hora de plantear este tipo de presupuesto.</w:t>
      </w:r>
    </w:p>
    <w:p w14:paraId="54118434" w14:textId="74D4F888"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Después, pasan los minutos y hasta </w:t>
      </w:r>
      <w:r w:rsidR="00434580" w:rsidRPr="00590034">
        <w:rPr>
          <w:rFonts w:ascii="Times New Roman" w:hAnsi="Times New Roman" w:cs="Times New Roman"/>
        </w:rPr>
        <w:t>ahora nadie</w:t>
      </w:r>
      <w:r w:rsidRPr="00590034">
        <w:rPr>
          <w:rFonts w:ascii="Times New Roman" w:hAnsi="Times New Roman" w:cs="Times New Roman"/>
        </w:rPr>
        <w:t xml:space="preserve"> pudo responder la bestialidad en la diferencia de números entre lo presentado al Tribunal de Cuentas, las proyecciones económicas de esto. Por ejemplo –porque hoy preguntaban de dónde salían eso números, esos famosos porcentajes- vamos a hacer un poco de repaso: hoy lo que tenemos real, ultima documentación, Rendición de Cuentas 2024, si voy al apartado de impuestos; mil setecientos millones de pesos se recaudaron en 2024 efectivos, proyección </w:t>
      </w:r>
      <w:r w:rsidR="00434580" w:rsidRPr="00590034">
        <w:rPr>
          <w:rFonts w:ascii="Times New Roman" w:hAnsi="Times New Roman" w:cs="Times New Roman"/>
        </w:rPr>
        <w:t>del gobierno</w:t>
      </w:r>
      <w:r w:rsidRPr="00590034">
        <w:rPr>
          <w:rFonts w:ascii="Times New Roman" w:hAnsi="Times New Roman" w:cs="Times New Roman"/>
        </w:rPr>
        <w:t xml:space="preserve"> departamental, lo que se está votando ahora, </w:t>
      </w:r>
      <w:r w:rsidR="00434580" w:rsidRPr="00590034">
        <w:rPr>
          <w:rFonts w:ascii="Times New Roman" w:hAnsi="Times New Roman" w:cs="Times New Roman"/>
        </w:rPr>
        <w:t>mil novecientos</w:t>
      </w:r>
      <w:r w:rsidRPr="00590034">
        <w:rPr>
          <w:rFonts w:ascii="Times New Roman" w:hAnsi="Times New Roman" w:cs="Times New Roman"/>
        </w:rPr>
        <w:t xml:space="preserve"> millones de pesos. Más o menos unos doscientos treinta y siete millones de pesos de diferencia, eso son catorce puntos de diferencia entre 2024 y 2026 no </w:t>
      </w:r>
      <w:r w:rsidR="00434580" w:rsidRPr="00590034">
        <w:rPr>
          <w:rFonts w:ascii="Times New Roman" w:hAnsi="Times New Roman" w:cs="Times New Roman"/>
        </w:rPr>
        <w:t>hubo por</w:t>
      </w:r>
      <w:r w:rsidRPr="00590034">
        <w:rPr>
          <w:rFonts w:ascii="Times New Roman" w:hAnsi="Times New Roman" w:cs="Times New Roman"/>
        </w:rPr>
        <w:t xml:space="preserve"> inflación catorce puntos.</w:t>
      </w:r>
    </w:p>
    <w:p w14:paraId="3F099E46" w14:textId="279062F1"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lastRenderedPageBreak/>
        <w:t>Seguimos, total tasas: noventa y tres millones de pesos</w:t>
      </w:r>
      <w:r w:rsidR="00774F4A">
        <w:rPr>
          <w:rFonts w:ascii="Times New Roman" w:hAnsi="Times New Roman" w:cs="Times New Roman"/>
        </w:rPr>
        <w:t>, s</w:t>
      </w:r>
      <w:r w:rsidRPr="00590034">
        <w:rPr>
          <w:rFonts w:ascii="Times New Roman" w:hAnsi="Times New Roman" w:cs="Times New Roman"/>
        </w:rPr>
        <w:t>e recaudó en el 2024</w:t>
      </w:r>
      <w:r w:rsidR="00774F4A">
        <w:rPr>
          <w:rFonts w:ascii="Times New Roman" w:hAnsi="Times New Roman" w:cs="Times New Roman"/>
        </w:rPr>
        <w:t>;</w:t>
      </w:r>
      <w:r w:rsidRPr="00590034">
        <w:rPr>
          <w:rFonts w:ascii="Times New Roman" w:hAnsi="Times New Roman" w:cs="Times New Roman"/>
        </w:rPr>
        <w:t xml:space="preserve"> esta documentación que nos presenta prevé </w:t>
      </w:r>
      <w:r w:rsidR="00434580" w:rsidRPr="00590034">
        <w:rPr>
          <w:rFonts w:ascii="Times New Roman" w:hAnsi="Times New Roman" w:cs="Times New Roman"/>
        </w:rPr>
        <w:t>recaudar por</w:t>
      </w:r>
      <w:r w:rsidRPr="00590034">
        <w:rPr>
          <w:rFonts w:ascii="Times New Roman" w:hAnsi="Times New Roman" w:cs="Times New Roman"/>
        </w:rPr>
        <w:t xml:space="preserve"> tasas ciento dieciocho millones de pesos. Es decir, </w:t>
      </w:r>
      <w:r w:rsidR="00434580" w:rsidRPr="00590034">
        <w:rPr>
          <w:rFonts w:ascii="Times New Roman" w:hAnsi="Times New Roman" w:cs="Times New Roman"/>
        </w:rPr>
        <w:t>27 %</w:t>
      </w:r>
      <w:r w:rsidRPr="00590034">
        <w:rPr>
          <w:rFonts w:ascii="Times New Roman" w:hAnsi="Times New Roman" w:cs="Times New Roman"/>
        </w:rPr>
        <w:t xml:space="preserve"> de diferencia.</w:t>
      </w:r>
    </w:p>
    <w:p w14:paraId="6F09C608" w14:textId="3F21F62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Y seguimos con los precios, se recaudó efectivamente en </w:t>
      </w:r>
      <w:r w:rsidR="00434580" w:rsidRPr="00590034">
        <w:rPr>
          <w:rFonts w:ascii="Times New Roman" w:hAnsi="Times New Roman" w:cs="Times New Roman"/>
        </w:rPr>
        <w:t>2024 doscientos</w:t>
      </w:r>
      <w:r w:rsidRPr="00590034">
        <w:rPr>
          <w:rFonts w:ascii="Times New Roman" w:hAnsi="Times New Roman" w:cs="Times New Roman"/>
        </w:rPr>
        <w:t xml:space="preserve"> doce millones de pesos y para </w:t>
      </w:r>
      <w:r w:rsidR="00434580" w:rsidRPr="00590034">
        <w:rPr>
          <w:rFonts w:ascii="Times New Roman" w:hAnsi="Times New Roman" w:cs="Times New Roman"/>
        </w:rPr>
        <w:t>el 2026</w:t>
      </w:r>
      <w:r w:rsidRPr="00590034">
        <w:rPr>
          <w:rFonts w:ascii="Times New Roman" w:hAnsi="Times New Roman" w:cs="Times New Roman"/>
        </w:rPr>
        <w:t xml:space="preserve">, según esta documentación, se estima doscientos cuarenta y un </w:t>
      </w:r>
      <w:proofErr w:type="spellStart"/>
      <w:r w:rsidRPr="00590034">
        <w:rPr>
          <w:rFonts w:ascii="Times New Roman" w:hAnsi="Times New Roman" w:cs="Times New Roman"/>
        </w:rPr>
        <w:t>millones</w:t>
      </w:r>
      <w:proofErr w:type="spellEnd"/>
      <w:r w:rsidRPr="00590034">
        <w:rPr>
          <w:rFonts w:ascii="Times New Roman" w:hAnsi="Times New Roman" w:cs="Times New Roman"/>
        </w:rPr>
        <w:t xml:space="preserve"> de pesos. Es decir, 13 % de diferencia.</w:t>
      </w:r>
    </w:p>
    <w:p w14:paraId="64FF229B"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Por lo tanto, los números están, hay que leerlos y hay que interpretarlos.</w:t>
      </w:r>
    </w:p>
    <w:p w14:paraId="2ADF7E55"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Para ir cerrando, bien cortito, nos dijeron que tomemos nota y con esto cierro esta pequeña intervención y pido nuevamente cinco minutos más a posterior.</w:t>
      </w:r>
    </w:p>
    <w:p w14:paraId="5AFE5D8A" w14:textId="2D2301B4"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Yo pondría bien grande en una pizarra: trece millones de dólares en cargos de confianza política, eso bien grande en una pizarra para acordarnos porque eso lo </w:t>
      </w:r>
      <w:r w:rsidR="00434580" w:rsidRPr="00590034">
        <w:rPr>
          <w:rFonts w:ascii="Times New Roman" w:hAnsi="Times New Roman" w:cs="Times New Roman"/>
        </w:rPr>
        <w:t>vamos a</w:t>
      </w:r>
      <w:r w:rsidRPr="00590034">
        <w:rPr>
          <w:rFonts w:ascii="Times New Roman" w:hAnsi="Times New Roman" w:cs="Times New Roman"/>
        </w:rPr>
        <w:t xml:space="preserve"> recordar hasta el último día que sean las eleccion</w:t>
      </w:r>
      <w:r w:rsidR="00BA0BE3">
        <w:rPr>
          <w:rFonts w:ascii="Times New Roman" w:hAnsi="Times New Roman" w:cs="Times New Roman"/>
        </w:rPr>
        <w:t>es y si tendremos para comparar; a</w:t>
      </w:r>
      <w:r w:rsidRPr="00590034">
        <w:rPr>
          <w:rFonts w:ascii="Times New Roman" w:hAnsi="Times New Roman" w:cs="Times New Roman"/>
        </w:rPr>
        <w:t xml:space="preserve">hora en marzo van a cortar la cinta del hotel municipal, yo comparo la normativa que se va a votar que es: agilizar la ventanilla versus poner hotel municipal de pie para que esta administración la pueda </w:t>
      </w:r>
      <w:r w:rsidR="00434580" w:rsidRPr="00590034">
        <w:rPr>
          <w:rFonts w:ascii="Times New Roman" w:hAnsi="Times New Roman" w:cs="Times New Roman"/>
        </w:rPr>
        <w:t>cortar y</w:t>
      </w:r>
      <w:r w:rsidRPr="00590034">
        <w:rPr>
          <w:rFonts w:ascii="Times New Roman" w:hAnsi="Times New Roman" w:cs="Times New Roman"/>
        </w:rPr>
        <w:t xml:space="preserve"> pueda potenciar el turismo departamental.</w:t>
      </w:r>
    </w:p>
    <w:p w14:paraId="6B576F17" w14:textId="53DBFC85"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Por lo tanto, hay mucho para seguir intercambiando, pero para ir redondeando y dando la palabra a los demás</w:t>
      </w:r>
      <w:r w:rsidR="00136803">
        <w:rPr>
          <w:rFonts w:ascii="Times New Roman" w:hAnsi="Times New Roman" w:cs="Times New Roman"/>
        </w:rPr>
        <w:t>,</w:t>
      </w:r>
      <w:r w:rsidRPr="00590034">
        <w:rPr>
          <w:rFonts w:ascii="Times New Roman" w:hAnsi="Times New Roman" w:cs="Times New Roman"/>
        </w:rPr>
        <w:t xml:space="preserve"> sigo en otra intervención.</w:t>
      </w:r>
    </w:p>
    <w:p w14:paraId="144DBE25"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Muchas gracias, señor presidente.</w:t>
      </w:r>
    </w:p>
    <w:p w14:paraId="05843D6E"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FAGÚNDEZ.-</w:t>
      </w:r>
      <w:proofErr w:type="gramEnd"/>
      <w:r w:rsidRPr="00590034">
        <w:rPr>
          <w:rFonts w:ascii="Times New Roman" w:hAnsi="Times New Roman" w:cs="Times New Roman"/>
        </w:rPr>
        <w:t xml:space="preserve"> Pido la palabra.</w:t>
      </w:r>
    </w:p>
    <w:p w14:paraId="3D3549FA" w14:textId="6BF0688A"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Gracias</w:t>
      </w:r>
      <w:r w:rsidR="00136803">
        <w:rPr>
          <w:rFonts w:ascii="Times New Roman" w:hAnsi="Times New Roman" w:cs="Times New Roman"/>
        </w:rPr>
        <w:t>,</w:t>
      </w:r>
      <w:r w:rsidRPr="00590034">
        <w:rPr>
          <w:rFonts w:ascii="Times New Roman" w:hAnsi="Times New Roman" w:cs="Times New Roman"/>
        </w:rPr>
        <w:t xml:space="preserve"> señor edil.</w:t>
      </w:r>
    </w:p>
    <w:p w14:paraId="4063CB52"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Tiene la palabra el señor edil Alexander Fagúndez.</w:t>
      </w:r>
    </w:p>
    <w:p w14:paraId="24F762E7" w14:textId="77777777" w:rsidR="00E21A4C"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FAGÚNDEZ.-</w:t>
      </w:r>
      <w:proofErr w:type="gramEnd"/>
      <w:r w:rsidRPr="00590034">
        <w:rPr>
          <w:rFonts w:ascii="Times New Roman" w:hAnsi="Times New Roman" w:cs="Times New Roman"/>
        </w:rPr>
        <w:t xml:space="preserve"> Bue</w:t>
      </w:r>
      <w:r w:rsidR="00E21A4C">
        <w:rPr>
          <w:rFonts w:ascii="Times New Roman" w:hAnsi="Times New Roman" w:cs="Times New Roman"/>
        </w:rPr>
        <w:t xml:space="preserve">nas noches, señor presidente, muchas gracias. </w:t>
      </w:r>
    </w:p>
    <w:p w14:paraId="5D16FEA7" w14:textId="49F3B1C3" w:rsidR="00590034" w:rsidRPr="00590034" w:rsidRDefault="00E21A4C" w:rsidP="00590034">
      <w:pPr>
        <w:spacing w:after="0" w:line="360" w:lineRule="auto"/>
        <w:ind w:firstLine="1418"/>
        <w:jc w:val="both"/>
        <w:rPr>
          <w:rFonts w:ascii="Times New Roman" w:hAnsi="Times New Roman" w:cs="Times New Roman"/>
        </w:rPr>
      </w:pPr>
      <w:r>
        <w:rPr>
          <w:rFonts w:ascii="Times New Roman" w:hAnsi="Times New Roman" w:cs="Times New Roman"/>
        </w:rPr>
        <w:t>M</w:t>
      </w:r>
      <w:r w:rsidR="00590034" w:rsidRPr="00590034">
        <w:rPr>
          <w:rFonts w:ascii="Times New Roman" w:hAnsi="Times New Roman" w:cs="Times New Roman"/>
        </w:rPr>
        <w:t>uchas gracias ta</w:t>
      </w:r>
      <w:r w:rsidR="0067149E">
        <w:rPr>
          <w:rFonts w:ascii="Times New Roman" w:hAnsi="Times New Roman" w:cs="Times New Roman"/>
        </w:rPr>
        <w:t>mbién a los ediles tanto de la C</w:t>
      </w:r>
      <w:r w:rsidR="00590034" w:rsidRPr="00590034">
        <w:rPr>
          <w:rFonts w:ascii="Times New Roman" w:hAnsi="Times New Roman" w:cs="Times New Roman"/>
        </w:rPr>
        <w:t>oalición como del Frente Amplio que trabajaron de forma incansable durante un período aproximado de dos meses para poder estudiar este presupuesto, para poder ilustrarse y para poder recomendar a este plenario que acompañara este proyecto de presupuesto.</w:t>
      </w:r>
    </w:p>
    <w:p w14:paraId="563433EB"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Obviamente que el agradecimiento es redundar en los agradecimientos anteriores, pero creo que vale la pena esta redundancia</w:t>
      </w:r>
    </w:p>
    <w:p w14:paraId="2BB8A3C0"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Tenía muchas cosas para decir, pero en el transcurso de esta sesión se han dicho muchas de las cosas que quería decir.</w:t>
      </w:r>
    </w:p>
    <w:p w14:paraId="6ED2B919" w14:textId="3C85BF82" w:rsidR="00BE1A19" w:rsidRDefault="00590034" w:rsidP="00D1568C">
      <w:pPr>
        <w:spacing w:after="0" w:line="360" w:lineRule="auto"/>
        <w:ind w:firstLine="1418"/>
        <w:jc w:val="both"/>
        <w:rPr>
          <w:rFonts w:ascii="Times New Roman" w:hAnsi="Times New Roman" w:cs="Times New Roman"/>
        </w:rPr>
      </w:pPr>
      <w:r w:rsidRPr="00590034">
        <w:rPr>
          <w:rFonts w:ascii="Times New Roman" w:hAnsi="Times New Roman" w:cs="Times New Roman"/>
        </w:rPr>
        <w:lastRenderedPageBreak/>
        <w:t xml:space="preserve">Una de las cosas a las que me iba a referir era sobre la derogación del </w:t>
      </w:r>
      <w:r w:rsidR="00B065E7">
        <w:rPr>
          <w:rFonts w:ascii="Times New Roman" w:hAnsi="Times New Roman" w:cs="Times New Roman"/>
        </w:rPr>
        <w:t>a</w:t>
      </w:r>
      <w:r w:rsidRPr="00590034">
        <w:rPr>
          <w:rFonts w:ascii="Times New Roman" w:hAnsi="Times New Roman" w:cs="Times New Roman"/>
        </w:rPr>
        <w:t xml:space="preserve">rtículo 38, que ya fue explicada de forma magistral por el edil Ulises y por Victoriano, así que no me voy a referir a </w:t>
      </w:r>
      <w:r w:rsidR="00A5149B">
        <w:rPr>
          <w:rFonts w:ascii="Times New Roman" w:hAnsi="Times New Roman" w:cs="Times New Roman"/>
        </w:rPr>
        <w:t xml:space="preserve">eso, </w:t>
      </w:r>
      <w:r w:rsidR="00211C9E">
        <w:rPr>
          <w:rFonts w:ascii="Times New Roman" w:hAnsi="Times New Roman" w:cs="Times New Roman"/>
        </w:rPr>
        <w:t xml:space="preserve">pero </w:t>
      </w:r>
      <w:r w:rsidR="00A5149B">
        <w:rPr>
          <w:rFonts w:ascii="Times New Roman" w:hAnsi="Times New Roman" w:cs="Times New Roman"/>
        </w:rPr>
        <w:t>sí</w:t>
      </w:r>
      <w:r w:rsidRPr="00590034">
        <w:rPr>
          <w:rFonts w:ascii="Times New Roman" w:hAnsi="Times New Roman" w:cs="Times New Roman"/>
        </w:rPr>
        <w:t xml:space="preserve"> resalto que era raro </w:t>
      </w:r>
      <w:r w:rsidR="00434580" w:rsidRPr="00590034">
        <w:rPr>
          <w:rFonts w:ascii="Times New Roman" w:hAnsi="Times New Roman" w:cs="Times New Roman"/>
        </w:rPr>
        <w:t>ver que</w:t>
      </w:r>
      <w:r w:rsidRPr="00590034">
        <w:rPr>
          <w:rFonts w:ascii="Times New Roman" w:hAnsi="Times New Roman" w:cs="Times New Roman"/>
        </w:rPr>
        <w:t xml:space="preserve"> un decreto departamental estuviera creando fuentes de derecho, algo que no está establecido en nuestra Constitución, por eso creo que era necesario tomar esta medida que se tomó. </w:t>
      </w:r>
    </w:p>
    <w:p w14:paraId="7F942649" w14:textId="706661F9"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También en el transcurso de esta sesión escuché algunos comentarios sobre que este presupuesto no era austero, </w:t>
      </w:r>
      <w:r w:rsidR="00434580" w:rsidRPr="00D1568C">
        <w:rPr>
          <w:rFonts w:ascii="Times New Roman" w:hAnsi="Times New Roman" w:cs="Times New Roman"/>
          <w:lang w:val="es-MX"/>
        </w:rPr>
        <w:t>que era</w:t>
      </w:r>
      <w:r w:rsidRPr="00D1568C">
        <w:rPr>
          <w:rFonts w:ascii="Times New Roman" w:hAnsi="Times New Roman" w:cs="Times New Roman"/>
          <w:lang w:val="es-MX"/>
        </w:rPr>
        <w:t xml:space="preserve"> un presupuesto muy grande, y que no entendían por qué este presupuesto era tan grande. Y yo creo que salta a la vista que era necesario este presupuesto, dado que a cada vuelta de cada esquina encontramos y vemos que nuestra ciudad está en condiciones desastrosas; y no solamente la ciudad sino también el interior de nuestro departamento. Y este presupuesto creo que lo que viene a hacer es a poner orden donde hab</w:t>
      </w:r>
      <w:r w:rsidR="00772DA0">
        <w:rPr>
          <w:rFonts w:ascii="Times New Roman" w:hAnsi="Times New Roman" w:cs="Times New Roman"/>
          <w:lang w:val="es-MX"/>
        </w:rPr>
        <w:t>ía mucho desorden, viene a tapar</w:t>
      </w:r>
      <w:r w:rsidRPr="00D1568C">
        <w:rPr>
          <w:rFonts w:ascii="Times New Roman" w:hAnsi="Times New Roman" w:cs="Times New Roman"/>
          <w:lang w:val="es-MX"/>
        </w:rPr>
        <w:t xml:space="preserve"> no solo los </w:t>
      </w:r>
      <w:r w:rsidR="00434580" w:rsidRPr="00D1568C">
        <w:rPr>
          <w:rFonts w:ascii="Times New Roman" w:hAnsi="Times New Roman" w:cs="Times New Roman"/>
          <w:lang w:val="es-MX"/>
        </w:rPr>
        <w:t>baches que hay</w:t>
      </w:r>
      <w:r w:rsidRPr="00D1568C">
        <w:rPr>
          <w:rFonts w:ascii="Times New Roman" w:hAnsi="Times New Roman" w:cs="Times New Roman"/>
          <w:lang w:val="es-MX"/>
        </w:rPr>
        <w:t xml:space="preserve"> en la calle sino a tapar muchos baches que quedaron de la administración y de la gestión anterior. </w:t>
      </w:r>
    </w:p>
    <w:p w14:paraId="718DB700" w14:textId="6DA5CBDD"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Si nosotros miramos al pasado cercano, obviamente, estos diez años que quedaron -gracias a </w:t>
      </w:r>
      <w:r w:rsidR="00176452">
        <w:rPr>
          <w:rFonts w:ascii="Times New Roman" w:hAnsi="Times New Roman" w:cs="Times New Roman"/>
          <w:lang w:val="es-MX"/>
        </w:rPr>
        <w:t>D</w:t>
      </w:r>
      <w:r w:rsidRPr="00D1568C">
        <w:rPr>
          <w:rFonts w:ascii="Times New Roman" w:hAnsi="Times New Roman" w:cs="Times New Roman"/>
          <w:lang w:val="es-MX"/>
        </w:rPr>
        <w:t xml:space="preserve">ios- en la historia, vemos que los recursos del departamento, los recursos de los salteños no fueron aplicados a brindar soluciones a los salteños. Vemos que esos recursos desaparecieron sin dar una solución a las necesidades del departamento. Y muchas cosas que cada salteño reclamaba veía cómo su reclamo quedaba en el olvido. Y ahora se dice que este gobierno asume una deuda y que tal vez un gobierno anterior asumió una deuda también, pero cómo no endeudarse si quien te precede en la administración dejó la casa hecha un desastre, dejó </w:t>
      </w:r>
      <w:r w:rsidR="00351A73">
        <w:rPr>
          <w:rFonts w:ascii="Times New Roman" w:hAnsi="Times New Roman" w:cs="Times New Roman"/>
          <w:lang w:val="es-MX"/>
        </w:rPr>
        <w:t>la casa prácticamente derruida.</w:t>
      </w:r>
    </w:p>
    <w:p w14:paraId="64B27E33" w14:textId="7C089FB1"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Creo que todo salteño, cuando se enfrenta a una situación económica difícil y necesita solucionar algunos problemas económicos –y creo que eso pasa en la mayoría de las personas-  recurren generalmente a financiamientos, lo que se le llama préstamos. Y en este caso creo que no quedaba otra solución que esa: recurrir a un financiamiento para poner orden en la casa, para poder reconstruir la casa. Entonces no podemos permitir que se diga que este gobierno se endeudó</w:t>
      </w:r>
      <w:r w:rsidR="002006F8">
        <w:rPr>
          <w:rFonts w:ascii="Times New Roman" w:hAnsi="Times New Roman" w:cs="Times New Roman"/>
          <w:lang w:val="es-MX"/>
        </w:rPr>
        <w:t xml:space="preserve"> porque sí nomás. Este gobierno</w:t>
      </w:r>
      <w:r w:rsidRPr="00D1568C">
        <w:rPr>
          <w:rFonts w:ascii="Times New Roman" w:hAnsi="Times New Roman" w:cs="Times New Roman"/>
          <w:lang w:val="es-MX"/>
        </w:rPr>
        <w:t xml:space="preserve"> si se va a endeudar es porque quien estuvo anteriormente en la administración y en la </w:t>
      </w:r>
      <w:r w:rsidR="002006F8">
        <w:rPr>
          <w:rFonts w:ascii="Times New Roman" w:hAnsi="Times New Roman" w:cs="Times New Roman"/>
          <w:lang w:val="es-MX"/>
        </w:rPr>
        <w:t>gestión lo hizo de forma pésima</w:t>
      </w:r>
      <w:r w:rsidRPr="00D1568C">
        <w:rPr>
          <w:rFonts w:ascii="Times New Roman" w:hAnsi="Times New Roman" w:cs="Times New Roman"/>
          <w:lang w:val="es-MX"/>
        </w:rPr>
        <w:t xml:space="preserve"> y prácticamente que obliga al nuevo gobierno a tener que recurrir a este sistema de financiamiento. </w:t>
      </w:r>
    </w:p>
    <w:p w14:paraId="2EA04677" w14:textId="02C27A65"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lastRenderedPageBreak/>
        <w:t>También escuché hablar de la cultura, que no se había previsto en este presupuesto financiación o fondos para la cultura. Y yo creo que el más mínimo presupuesto que se pueda designar para la cultura en este gobierno, en esta administración, es mucho más de lo que se asignó en la administración pasada. Basta recorrer un poquito los años de esta administración pasada para ver que la cultura no tenía un lugar de importancia en el gobierno: los museos cerrados, el teatro prácticamente también, y ni que hablar de lo que había dentro de los museos</w:t>
      </w:r>
      <w:r w:rsidR="00993C48">
        <w:rPr>
          <w:rFonts w:ascii="Times New Roman" w:hAnsi="Times New Roman" w:cs="Times New Roman"/>
          <w:lang w:val="es-MX"/>
        </w:rPr>
        <w:t>; e</w:t>
      </w:r>
      <w:r w:rsidRPr="00D1568C">
        <w:rPr>
          <w:rFonts w:ascii="Times New Roman" w:hAnsi="Times New Roman" w:cs="Times New Roman"/>
          <w:lang w:val="es-MX"/>
        </w:rPr>
        <w:t xml:space="preserve">se es un debe que todavía creo que tiene la administración de aquí en adelante para tratar de esclarecer qué pasó con todo lo que había dentro de los museos y que poco a poco se está logrando en esta nueva gestión restablecer esos museos y ponerlos otra vez operativos para que no solamente los salteños sino también los turistas, quienes visitan nuestro departamento, puedan acceder a ellos. </w:t>
      </w:r>
    </w:p>
    <w:p w14:paraId="55BC1833" w14:textId="297BE5C3"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Señor presidente, creo que no acompañar este presupuesto hace que quien no lo haga realmente incurra en un acto de hipocresía, porque mucho se reclamaba, sí, como se ha dicho, en el período anterior, pero la mayoría de los reclamos no fueron oídos. Y más allá de que algunos ediles comentan que dieron un paso al costado, creo que dar un paso al costado es lo más fácil que hay. Lo difícil es</w:t>
      </w:r>
      <w:r w:rsidR="00993C48">
        <w:rPr>
          <w:rFonts w:ascii="Times New Roman" w:hAnsi="Times New Roman" w:cs="Times New Roman"/>
          <w:lang w:val="es-MX"/>
        </w:rPr>
        <w:t>,</w:t>
      </w:r>
      <w:r w:rsidRPr="00D1568C">
        <w:rPr>
          <w:rFonts w:ascii="Times New Roman" w:hAnsi="Times New Roman" w:cs="Times New Roman"/>
          <w:lang w:val="es-MX"/>
        </w:rPr>
        <w:t xml:space="preserve"> sí</w:t>
      </w:r>
      <w:r w:rsidR="00993C48">
        <w:rPr>
          <w:rFonts w:ascii="Times New Roman" w:hAnsi="Times New Roman" w:cs="Times New Roman"/>
          <w:lang w:val="es-MX"/>
        </w:rPr>
        <w:t>,</w:t>
      </w:r>
      <w:r w:rsidRPr="00D1568C">
        <w:rPr>
          <w:rFonts w:ascii="Times New Roman" w:hAnsi="Times New Roman" w:cs="Times New Roman"/>
          <w:lang w:val="es-MX"/>
        </w:rPr>
        <w:t xml:space="preserve"> enfrentar desde el lugar en el que se está y decir a quien está ejerciendo el poder</w:t>
      </w:r>
      <w:r w:rsidR="00993C48">
        <w:rPr>
          <w:rFonts w:ascii="Times New Roman" w:hAnsi="Times New Roman" w:cs="Times New Roman"/>
          <w:lang w:val="es-MX"/>
        </w:rPr>
        <w:t xml:space="preserve"> </w:t>
      </w:r>
      <w:r w:rsidRPr="00D1568C">
        <w:rPr>
          <w:rFonts w:ascii="Times New Roman" w:hAnsi="Times New Roman" w:cs="Times New Roman"/>
          <w:lang w:val="es-MX"/>
        </w:rPr>
        <w:t xml:space="preserve">que está equivocado y que debe cambiar. </w:t>
      </w:r>
    </w:p>
    <w:p w14:paraId="2BF9359E" w14:textId="77777777"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Y para cerrar mi intervención, quiero hacer referencia a algo que uno de los primeros oradores hizo referencia, el edil Gustavo Varela. Se ha dicho que nosotros estamos haciéndole los mandados al ejecutivo, que vinimos para levantar la mano y decir o votar lo que el gobierno quiere, y creo que, como decía Varela, eso está muy lejos de la realidad, y creo que en mi caso mucho más. De hecho, creo que la mayoría sabe que nosotros no estamos acá –como dijo el presidente también en su discurso de apertura- para ser obsecuentes, sino para acompañar sí al gobierno cuando hace las cosas bien pero también para controlar que las cosas se hagan bien y se hagan como al pueblo de Salto le sirve; que haya un gobierno real y que este presupuesto se ejecute de la forma que Salto necesita y merece. </w:t>
      </w:r>
    </w:p>
    <w:p w14:paraId="128AC71E" w14:textId="602E254B" w:rsid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Muchas gracias, señor presidente. </w:t>
      </w:r>
    </w:p>
    <w:p w14:paraId="65599DAA" w14:textId="5FF8FC51" w:rsidR="006375A5" w:rsidRPr="00D1568C" w:rsidRDefault="006375A5" w:rsidP="00D1568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proofErr w:type="gramStart"/>
      <w:r>
        <w:rPr>
          <w:rFonts w:ascii="Times New Roman" w:hAnsi="Times New Roman" w:cs="Times New Roman"/>
          <w:lang w:val="es-MX"/>
        </w:rPr>
        <w:t>TECCO.-</w:t>
      </w:r>
      <w:proofErr w:type="gramEnd"/>
      <w:r>
        <w:rPr>
          <w:rFonts w:ascii="Times New Roman" w:hAnsi="Times New Roman" w:cs="Times New Roman"/>
          <w:lang w:val="es-MX"/>
        </w:rPr>
        <w:t xml:space="preserve"> Pido la palabra.</w:t>
      </w:r>
    </w:p>
    <w:p w14:paraId="71057FC5" w14:textId="77777777"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lastRenderedPageBreak/>
        <w:t xml:space="preserve">SEÑOR </w:t>
      </w:r>
      <w:proofErr w:type="gramStart"/>
      <w:r w:rsidRPr="00D1568C">
        <w:rPr>
          <w:rFonts w:ascii="Times New Roman" w:hAnsi="Times New Roman" w:cs="Times New Roman"/>
          <w:lang w:val="es-MX"/>
        </w:rPr>
        <w:t>PRESIDENTE.-</w:t>
      </w:r>
      <w:proofErr w:type="gramEnd"/>
      <w:r w:rsidRPr="00D1568C">
        <w:rPr>
          <w:rFonts w:ascii="Times New Roman" w:hAnsi="Times New Roman" w:cs="Times New Roman"/>
          <w:lang w:val="es-MX"/>
        </w:rPr>
        <w:t xml:space="preserve"> Muchas gracias, señor edil. </w:t>
      </w:r>
    </w:p>
    <w:p w14:paraId="7B039968" w14:textId="77777777"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Tiene la palabra el señor edil Néstor Tecco. </w:t>
      </w:r>
    </w:p>
    <w:p w14:paraId="542119E6" w14:textId="77777777"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SEÑOR </w:t>
      </w:r>
      <w:proofErr w:type="gramStart"/>
      <w:r w:rsidRPr="00D1568C">
        <w:rPr>
          <w:rFonts w:ascii="Times New Roman" w:hAnsi="Times New Roman" w:cs="Times New Roman"/>
          <w:lang w:val="es-MX"/>
        </w:rPr>
        <w:t>TECCO.-</w:t>
      </w:r>
      <w:proofErr w:type="gramEnd"/>
      <w:r w:rsidRPr="00D1568C">
        <w:rPr>
          <w:rFonts w:ascii="Times New Roman" w:hAnsi="Times New Roman" w:cs="Times New Roman"/>
          <w:lang w:val="es-MX"/>
        </w:rPr>
        <w:t xml:space="preserve"> Buenas noches, señor presidente, buenas  noches a la mesa, a mis compañeros ediles, a los ediles de la oposición, del Frente Amplio. </w:t>
      </w:r>
    </w:p>
    <w:p w14:paraId="14EB74C8" w14:textId="52CC0E56"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 xml:space="preserve">Primero que </w:t>
      </w:r>
      <w:r w:rsidR="00434580" w:rsidRPr="00D1568C">
        <w:rPr>
          <w:rFonts w:ascii="Times New Roman" w:hAnsi="Times New Roman" w:cs="Times New Roman"/>
          <w:lang w:val="es-MX"/>
        </w:rPr>
        <w:t>nada,</w:t>
      </w:r>
      <w:r w:rsidRPr="00D1568C">
        <w:rPr>
          <w:rFonts w:ascii="Times New Roman" w:hAnsi="Times New Roman" w:cs="Times New Roman"/>
          <w:lang w:val="es-MX"/>
        </w:rPr>
        <w:t xml:space="preserve"> quiero remarcar que me parece que hoy es un día histórico: hoy es el primer presupuesto de la Coalición Republicana, el cual es un honor estar acá votando a favor. Hoy vamos a votar a favor de este presupuesto, del cual nos sentimos tranquilos y orgullosos de pertenecer a una bancada, a una Coalición Republicana que logra plasmar en ese presupuesto la visión que tenemos de lo que queremos para Salto. </w:t>
      </w:r>
    </w:p>
    <w:p w14:paraId="27EBE989" w14:textId="1705BC26" w:rsidR="00D1568C" w:rsidRPr="00D1568C" w:rsidRDefault="00D1568C" w:rsidP="00D1568C">
      <w:pPr>
        <w:spacing w:after="0" w:line="360" w:lineRule="auto"/>
        <w:ind w:firstLine="1418"/>
        <w:jc w:val="both"/>
        <w:rPr>
          <w:rFonts w:ascii="Times New Roman" w:hAnsi="Times New Roman" w:cs="Times New Roman"/>
          <w:lang w:val="es-MX"/>
        </w:rPr>
      </w:pPr>
      <w:r w:rsidRPr="00D1568C">
        <w:rPr>
          <w:rFonts w:ascii="Times New Roman" w:hAnsi="Times New Roman" w:cs="Times New Roman"/>
          <w:lang w:val="es-MX"/>
        </w:rPr>
        <w:t>La Coalición Republicana y nuestro gobierno hoy se gesta prácticamente desde un grito de la población que no aguantaba más para dar vuelta la situación de Salto, que, como ya dijeron mis compañeros y han dicho varios, era un desastre, daba lástima; pasamos a ser la vergüenza del norte, cuando éramos un departamento y una ciudad donde la gente venía a vivir, venía a estudiar, venía a pasear</w:t>
      </w:r>
      <w:r w:rsidR="00BF25E1">
        <w:rPr>
          <w:rFonts w:ascii="Times New Roman" w:hAnsi="Times New Roman" w:cs="Times New Roman"/>
          <w:lang w:val="es-MX"/>
        </w:rPr>
        <w:t>; y</w:t>
      </w:r>
      <w:r w:rsidRPr="00D1568C">
        <w:rPr>
          <w:rFonts w:ascii="Times New Roman" w:hAnsi="Times New Roman" w:cs="Times New Roman"/>
          <w:lang w:val="es-MX"/>
        </w:rPr>
        <w:t xml:space="preserve">a no venía nadie, ir a las termas era un desastre, no porque me lo hayan dicho sino porque lo he vivido, y transitar por las calles es intransitable todavía porque no se ha podido arreglar todo. </w:t>
      </w:r>
    </w:p>
    <w:p w14:paraId="49514177" w14:textId="6E81C0A7" w:rsidR="00262462" w:rsidRPr="00262462" w:rsidRDefault="00D1568C" w:rsidP="00262462">
      <w:pPr>
        <w:spacing w:after="0" w:line="360" w:lineRule="auto"/>
        <w:ind w:firstLine="1418"/>
        <w:jc w:val="both"/>
        <w:rPr>
          <w:rFonts w:ascii="Times New Roman" w:hAnsi="Times New Roman" w:cs="Times New Roman"/>
        </w:rPr>
      </w:pPr>
      <w:r w:rsidRPr="00D1568C">
        <w:rPr>
          <w:rFonts w:ascii="Times New Roman" w:hAnsi="Times New Roman" w:cs="Times New Roman"/>
          <w:lang w:val="es-MX"/>
        </w:rPr>
        <w:t>Pero no solo eso: a mí me cuesta entender cómo hay gente que acá expuso sobre números y ya viene exponiendo hace tiempo sobre números y sobre la parte social y sobre la gestión de la intendencia, cuando en realidad Salto quedó destruido totalmente</w:t>
      </w:r>
      <w:r w:rsidR="00262462" w:rsidRPr="00262462">
        <w:rPr>
          <w:rFonts w:ascii="Times New Roman" w:hAnsi="Times New Roman" w:cs="Times New Roman"/>
        </w:rPr>
        <w:t>, y no sólo porque no tenía plata sino porque quedó destruida toda la infraestructura, desde las calles, la ciudad, los museos –como se dijo-</w:t>
      </w:r>
      <w:r w:rsidR="00893422">
        <w:rPr>
          <w:rFonts w:ascii="Times New Roman" w:hAnsi="Times New Roman" w:cs="Times New Roman"/>
        </w:rPr>
        <w:t xml:space="preserve"> </w:t>
      </w:r>
      <w:r w:rsidR="00262462" w:rsidRPr="00262462">
        <w:rPr>
          <w:rFonts w:ascii="Times New Roman" w:hAnsi="Times New Roman" w:cs="Times New Roman"/>
        </w:rPr>
        <w:t>y lo que es la infraestructura edilicia de la intendencia. Y la maquinaria, todo lo que se depreció la maquinaria, todo lo que se devaluó. Hace poco había -cuando se asumió- un solo camión recolector de basura. ¿Cómo se llegó a eso?</w:t>
      </w:r>
    </w:p>
    <w:p w14:paraId="0DB39157" w14:textId="3A7665BF"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Pero lo que más me llama la atención, es que la voz de la persona a la cual puso la oposición para representarlos hoy en el comunicado, en el informe, es la misma voz, la misma persona que nos decía -cuando comenzamos esta legislatura- que todas las cuentas estaban pagas, de la intendencia. Lo mismo que decía el secretario general del período pasado. Y le dijeron a la población, y se lo dijeron varias veces. Y hay gente, que la convencieron de eso, y por eso supuestamente no entiende. Pero yo creo que la gente </w:t>
      </w:r>
      <w:r w:rsidRPr="00262462">
        <w:rPr>
          <w:rFonts w:ascii="Times New Roman" w:hAnsi="Times New Roman" w:cs="Times New Roman"/>
        </w:rPr>
        <w:lastRenderedPageBreak/>
        <w:t>se está dando cuenta, y por suerte están las cámaras hoy para poder decirles, y pueden revisar las versiones taquigráficas o los videos de la junta, donde se nos decía que las cuentas estaban todas pagas. Y resulta que nos enteramos después que había muchas empresas a las que no se les pagaba hace tiempo.</w:t>
      </w:r>
      <w:r w:rsidR="00BB0645">
        <w:rPr>
          <w:rFonts w:ascii="Times New Roman" w:hAnsi="Times New Roman" w:cs="Times New Roman"/>
        </w:rPr>
        <w:t xml:space="preserve"> </w:t>
      </w:r>
      <w:r w:rsidRPr="00262462">
        <w:rPr>
          <w:rFonts w:ascii="Times New Roman" w:hAnsi="Times New Roman" w:cs="Times New Roman"/>
        </w:rPr>
        <w:t xml:space="preserve">Y cuando yo no arreglo un museo, cuando </w:t>
      </w:r>
      <w:r w:rsidR="00434580">
        <w:rPr>
          <w:rFonts w:ascii="Times New Roman" w:hAnsi="Times New Roman" w:cs="Times New Roman"/>
        </w:rPr>
        <w:t>dejo</w:t>
      </w:r>
      <w:r w:rsidRPr="00262462">
        <w:rPr>
          <w:rFonts w:ascii="Times New Roman" w:hAnsi="Times New Roman" w:cs="Times New Roman"/>
        </w:rPr>
        <w:t xml:space="preserve"> caer una maquinaria, también estoy debiendo. Porque lo que estoy haciendo, es pagando las cuentas del día a día, pero lo que se me va cayendo, no lo cuento. Y a eso no lo cuentan, no lo dicen, y parece que hubiera pasado a la historia. Y hoy, en este presupuesto, se plasma todo lo que hay que arreglar, todo lo que hay que levantar. Pero también se plasma en lo que se quiere imprimir, que es una gestión eficiente, que es nuestra visión de cómo tiene que ser la gestión de la intendencia y de los entes públicos, donde la mayor parte del presupuesto va para inversiones.</w:t>
      </w:r>
    </w:p>
    <w:p w14:paraId="3CDB7B64" w14:textId="38666AFB"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Y podrán decirnos que hay cargos de confianza, esto y lo otro, pero resulta que, en el período anterior, teníamos gente que era de confianza y alguno estaba encargado de hacer hormigón y no sabía </w:t>
      </w:r>
      <w:r w:rsidR="00893422">
        <w:rPr>
          <w:rFonts w:ascii="Times New Roman" w:hAnsi="Times New Roman" w:cs="Times New Roman"/>
        </w:rPr>
        <w:t xml:space="preserve">ni </w:t>
      </w:r>
      <w:r w:rsidRPr="00262462">
        <w:rPr>
          <w:rFonts w:ascii="Times New Roman" w:hAnsi="Times New Roman" w:cs="Times New Roman"/>
        </w:rPr>
        <w:t>cómo hacerlo, porque eso fue lo que vivimos. Y alguno no se sabía dónde estaba porque no se lo conoce todavía.</w:t>
      </w:r>
    </w:p>
    <w:p w14:paraId="4B197B6D" w14:textId="171B265E"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Pero también voy a hacer hincapié en otra cosa que me pareció de las más importantes, que no lo puedo creer cómo lo pueden decir, que no se toma en cuenta o no se le da importancia a la vivienda, que no se van a hacer obras en viviendas y que no se van a hacer viviendas. Cuando nosotros, en este presupuesto, plasmamos algo muy importante, que es la cartera de tierras, que se crea la cartera de tierras, que es algo que le va a dar innovación, pero le va a dar </w:t>
      </w:r>
      <w:r w:rsidRPr="00262462">
        <w:rPr>
          <w:rFonts w:ascii="Times New Roman" w:hAnsi="Times New Roman" w:cs="Times New Roman"/>
          <w:i/>
        </w:rPr>
        <w:t>aggiornamiento</w:t>
      </w:r>
      <w:r w:rsidRPr="00262462">
        <w:rPr>
          <w:rFonts w:ascii="Times New Roman" w:hAnsi="Times New Roman" w:cs="Times New Roman"/>
        </w:rPr>
        <w:t xml:space="preserve"> a las leyes, a Salto, al gobierno, y va a transparentar. Se habló de transparencia acá, se va a transparentar, se va a saber cuáles son las tierras que se tienen disponibles para el uso del suelo para construcción de viviendas, y se va a saber cuánta plata entra en terrenos que pasan a la intendencia para el uso de tierras, donde, en los últimos diez años, hay más de doce millones de dólares en terrenos, en tierras que han pasado, y nadie las conocía.</w:t>
      </w:r>
    </w:p>
    <w:p w14:paraId="2BA0E51B" w14:textId="38E5D1BB"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Solo algunos, que </w:t>
      </w:r>
      <w:proofErr w:type="gramStart"/>
      <w:r w:rsidR="00893422" w:rsidRPr="00262462">
        <w:rPr>
          <w:rFonts w:ascii="Times New Roman" w:hAnsi="Times New Roman" w:cs="Times New Roman"/>
        </w:rPr>
        <w:t>-¡</w:t>
      </w:r>
      <w:proofErr w:type="gramEnd"/>
      <w:r w:rsidRPr="00262462">
        <w:rPr>
          <w:rFonts w:ascii="Times New Roman" w:hAnsi="Times New Roman" w:cs="Times New Roman"/>
        </w:rPr>
        <w:t>oh, casualidad!- pasaron terrenos de esos a sesenta y seis cooperativas de viviendas –sesenta y seis cooperativas de vivienda</w:t>
      </w:r>
      <w:r w:rsidR="001114E1">
        <w:rPr>
          <w:rFonts w:ascii="Times New Roman" w:hAnsi="Times New Roman" w:cs="Times New Roman"/>
        </w:rPr>
        <w:t>s-, que hoy, la mayoría de esas</w:t>
      </w:r>
      <w:r w:rsidRPr="00262462">
        <w:rPr>
          <w:rFonts w:ascii="Times New Roman" w:hAnsi="Times New Roman" w:cs="Times New Roman"/>
        </w:rPr>
        <w:t xml:space="preserve"> no puede construir porque no estaban dadas las condiciones del terreno que les entregaron para que construyeran la vivienda. Y yo quiero ver, cuando dicen que </w:t>
      </w:r>
      <w:r w:rsidRPr="00262462">
        <w:rPr>
          <w:rFonts w:ascii="Times New Roman" w:hAnsi="Times New Roman" w:cs="Times New Roman"/>
        </w:rPr>
        <w:lastRenderedPageBreak/>
        <w:t>rindan cuentas, cuando dicen que se pongan los pantalones, a ver si van a poder ir a dar cuenta con esa gente a ver qué es lo que hicieron.</w:t>
      </w:r>
    </w:p>
    <w:p w14:paraId="568214D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Y nosotros, lo que estamos haciendo, es transparentando con las carteras de tierra, y nos estamos haciendo cargo, y se está haciendo cargo con esa gente. Y, en ese caso, la verdad, cuando se habla de ideología y de la parte social, no entiendo porque no entiendo cómo se puede jugar, como se jugó con la gente y darles tierras que no podían construir; ilusionar a gente y a familias enteras de que iban a poder construir una vivienda cuando no lo van a poder hacer. Yo no sé cómo se puede hacer eso, la verdad.</w:t>
      </w:r>
    </w:p>
    <w:p w14:paraId="5766B314" w14:textId="35AA1E68"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Podemos discutir desde las diferencias, si más presupuesto para una cosa o para otra. A nosotros, la ciudadanía, </w:t>
      </w:r>
      <w:r w:rsidR="00893422">
        <w:rPr>
          <w:rFonts w:ascii="Times New Roman" w:hAnsi="Times New Roman" w:cs="Times New Roman"/>
        </w:rPr>
        <w:t xml:space="preserve">no </w:t>
      </w:r>
      <w:r w:rsidRPr="00262462">
        <w:rPr>
          <w:rFonts w:ascii="Times New Roman" w:hAnsi="Times New Roman" w:cs="Times New Roman"/>
        </w:rPr>
        <w:t>nos va a juzgar por el endeudamiento, nos va a juzgar por si las obras quedaron bien hechas o no. Porque hasta ahora estuvimos endeudados y con una ciudad destruida, donde no venía nadie.</w:t>
      </w:r>
    </w:p>
    <w:p w14:paraId="19F0F5D6" w14:textId="21797C16"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Entonces, señor presidente, quiero destacar, sí, felicitar el trabajo de mis compañeros y de los ediles de la oposición. Sí, también felicitar desde el respeto, desde el debate, pero sepan que les vamos a marcar como lo que, vuelvo a repetir, se lo vamos a marcar a ese caso, por ejemplo, cuando se nos dijo que las cuentas estaban todas pagas, y se sigue hablando de números que no son. Se lo vamos a marcar, con todo el respeto y toda la altura</w:t>
      </w:r>
      <w:r w:rsidR="009141A8">
        <w:rPr>
          <w:rFonts w:ascii="Times New Roman" w:hAnsi="Times New Roman" w:cs="Times New Roman"/>
        </w:rPr>
        <w:t>,</w:t>
      </w:r>
      <w:r w:rsidRPr="00262462">
        <w:rPr>
          <w:rFonts w:ascii="Times New Roman" w:hAnsi="Times New Roman" w:cs="Times New Roman"/>
        </w:rPr>
        <w:t xml:space="preserve"> porque nos vamos a necesitar para controlar.</w:t>
      </w:r>
    </w:p>
    <w:p w14:paraId="4C13D7F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Felicito el trabajo, y creo que va a ser un buen presupuesto, que va a plasmar lo que nosotros queremos poner, que es Salto adelante, con todo el ímpetu y lo que necesita el departamento.</w:t>
      </w:r>
    </w:p>
    <w:p w14:paraId="3051655E" w14:textId="47E03F64" w:rsid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Muchas gracias.</w:t>
      </w:r>
    </w:p>
    <w:p w14:paraId="00ECC310" w14:textId="10646BE4" w:rsidR="009141A8" w:rsidRPr="00262462" w:rsidRDefault="009141A8" w:rsidP="00262462">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VIERA.-</w:t>
      </w:r>
      <w:proofErr w:type="gramEnd"/>
      <w:r>
        <w:rPr>
          <w:rFonts w:ascii="Times New Roman" w:hAnsi="Times New Roman" w:cs="Times New Roman"/>
        </w:rPr>
        <w:t xml:space="preserve"> Pido la palabra.</w:t>
      </w:r>
    </w:p>
    <w:p w14:paraId="3DAA8EE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Muchas gracias, señor edil.</w:t>
      </w:r>
    </w:p>
    <w:p w14:paraId="533A1AC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Tiene la palabra la señora edila Sofía Viera.</w:t>
      </w:r>
    </w:p>
    <w:p w14:paraId="77210CD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SEÑORA </w:t>
      </w:r>
      <w:proofErr w:type="gramStart"/>
      <w:r w:rsidRPr="00262462">
        <w:rPr>
          <w:rFonts w:ascii="Times New Roman" w:hAnsi="Times New Roman" w:cs="Times New Roman"/>
        </w:rPr>
        <w:t>VIERA.-</w:t>
      </w:r>
      <w:proofErr w:type="gramEnd"/>
      <w:r w:rsidRPr="00262462">
        <w:rPr>
          <w:rFonts w:ascii="Times New Roman" w:hAnsi="Times New Roman" w:cs="Times New Roman"/>
        </w:rPr>
        <w:t xml:space="preserve"> Buenas noches, presidente, buenas noches a la mesa, secretarios, público en general.</w:t>
      </w:r>
    </w:p>
    <w:p w14:paraId="49F787A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Hoy no estamos votando únicamente números, estamos votando dos formas distintas de entender cómo es que se gobierna.</w:t>
      </w:r>
    </w:p>
    <w:p w14:paraId="381CC865"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Durante los últimos diez años, Salto vivió bajo una lógica de administración sin un rumbo claro. Se gobernó muchas veces atendiendo la urgencia del </w:t>
      </w:r>
      <w:r w:rsidRPr="00262462">
        <w:rPr>
          <w:rFonts w:ascii="Times New Roman" w:hAnsi="Times New Roman" w:cs="Times New Roman"/>
        </w:rPr>
        <w:lastRenderedPageBreak/>
        <w:t>día a día, sin planificación sostenida, sin previsión financiera suficiente y sin un proyecto integral de desarrollo departamental. El resultado fue un departamento que avanzaba a menor ritmo del que podía y debía.</w:t>
      </w:r>
    </w:p>
    <w:p w14:paraId="4340AEA5"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Este presupuesto marca un quiebre con esa etapa.</w:t>
      </w:r>
    </w:p>
    <w:p w14:paraId="2378D59F"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Primero, el gobierno anterior reaccionaba ante los problemas; este presupuesto propone anticiparse a ellos. Planificar a cinco años, no es un formalismo; es asumir la responsabilidad de gobernar con visión algo que claramente faltó en el pasado reciente. Hoy dejamos atrás la lógica de apagar incendios permanentes para construir políticas públicas sostenidas.</w:t>
      </w:r>
    </w:p>
    <w:p w14:paraId="6DA7FAE4" w14:textId="0B792254"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Dos, orden donde hubo desorden. Recibimos un escenario financiero complejo, donde el margen para invertir era limitado porque el funcionamiento absorbía casi toda la energía del gobierno departamental. Este presupuesto introduce algo básico pero imprescindible: orden, prioridades y responsabilidad fiscal. Porque </w:t>
      </w:r>
      <w:r w:rsidR="00434580" w:rsidRPr="00262462">
        <w:rPr>
          <w:rFonts w:ascii="Times New Roman" w:hAnsi="Times New Roman" w:cs="Times New Roman"/>
        </w:rPr>
        <w:t>administrar</w:t>
      </w:r>
      <w:r w:rsidRPr="00262462">
        <w:rPr>
          <w:rFonts w:ascii="Times New Roman" w:hAnsi="Times New Roman" w:cs="Times New Roman"/>
        </w:rPr>
        <w:t xml:space="preserve"> recursos públicos sin planificación, no es sensibilidad social, es irresponsabilidad política.</w:t>
      </w:r>
    </w:p>
    <w:p w14:paraId="6050FDA1"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Durante años vimos un aparato departamental pesado, lento, y muchas veces desconectado de las necesidades reales de la gente. Hoy se apuesta a modernizar la gestión y establecer incentivos al desempeño. No alcanza con sostener estructuras, hay que hacer que el departamento funcione mejor. El departamento también necesita obras, señor presidente, obras, infraestructura y desarrollo productivo.</w:t>
      </w:r>
    </w:p>
    <w:p w14:paraId="1E1EEC9F"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Y hay que decirlo con claridad: durante el período anterior, la inversión no estuvo a la altura de las necesidades de Salto. Este presupuesto vuelve a colocar la inversión pública en el centro entendiendo que sin inversión no hay crecimiento, sin crecimiento no hay empleo y sin empleo no hay desarrollo real.</w:t>
      </w:r>
    </w:p>
    <w:p w14:paraId="23684F27" w14:textId="01B9ED5C"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Por otro lado, la sensibilidad social no se mide por discursos sino por políticas sostenibles. Durante años predominó una lógica fragmentada, muchas veces asistencialista y sin continuidad estructural. Este presupuesto construye herramientas permanentes, programas alimentarios organizados, respuestas institucionales ante emergencias y políticas de </w:t>
      </w:r>
      <w:r w:rsidR="00C673D9">
        <w:rPr>
          <w:rFonts w:ascii="Times New Roman" w:hAnsi="Times New Roman" w:cs="Times New Roman"/>
        </w:rPr>
        <w:t>protec</w:t>
      </w:r>
      <w:r w:rsidRPr="00262462">
        <w:rPr>
          <w:rFonts w:ascii="Times New Roman" w:hAnsi="Times New Roman" w:cs="Times New Roman"/>
        </w:rPr>
        <w:t>ción social con respaldo presupuestal real. Esto sí es gobernar con responsabilidad.</w:t>
      </w:r>
    </w:p>
    <w:p w14:paraId="73B1584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 habló mucho de descentralización y demasiadas veces quedó en declaraciones. Hoy se fortalecen municipios y herramientas territoriales concretas porque </w:t>
      </w:r>
      <w:r w:rsidRPr="00262462">
        <w:rPr>
          <w:rFonts w:ascii="Times New Roman" w:hAnsi="Times New Roman" w:cs="Times New Roman"/>
        </w:rPr>
        <w:lastRenderedPageBreak/>
        <w:t>el interior del departamento no puede seguir esperando decisiones tomadas lejos de su realidad. La descentralización deja de ser un discurso para transformarse en política pública, una decisión política clara.</w:t>
      </w:r>
    </w:p>
    <w:p w14:paraId="75942561"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Por eso, este debate no es técnico, es profundamente político, a mi entender. Hoy elegimos entre continuar con modelos que administraban la inercia, o construir un departamento que planifica y proyecta futuro. Elegimos entre la incertidumbre del pasado o la previsibilidad que propone este presupuesto.</w:t>
      </w:r>
    </w:p>
    <w:p w14:paraId="4F6B040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Nuestro voto afirmativo no es un cheque en blanco, señor presidente, es un respaldo a una dirección clara: ordenar, invertir, modernizar y desarrollar Salto. Porque gobernar no es solo administrar la realidad heredada, gobernar es transformarla. Y este presupuesto es la herramienta para empezar a hacerlo.</w:t>
      </w:r>
    </w:p>
    <w:p w14:paraId="5786823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Muchas gracias.</w:t>
      </w:r>
    </w:p>
    <w:p w14:paraId="61BAB4D5" w14:textId="7601D462" w:rsidR="00B91E0C" w:rsidRDefault="00293B50"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FURTADO.-</w:t>
      </w:r>
      <w:proofErr w:type="gramEnd"/>
      <w:r>
        <w:rPr>
          <w:rFonts w:ascii="Times New Roman" w:hAnsi="Times New Roman" w:cs="Times New Roman"/>
        </w:rPr>
        <w:t xml:space="preserve"> Pido la palabra.</w:t>
      </w:r>
    </w:p>
    <w:p w14:paraId="18E03E02" w14:textId="12E7AEF3" w:rsidR="00293B50" w:rsidRDefault="00293B50"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Muchas gracias, señora edila.</w:t>
      </w:r>
    </w:p>
    <w:p w14:paraId="5D2F5DDE" w14:textId="29B7ED73" w:rsidR="00293B50" w:rsidRDefault="00293B50" w:rsidP="00891E5A">
      <w:pPr>
        <w:spacing w:after="0" w:line="360" w:lineRule="auto"/>
        <w:ind w:firstLine="1418"/>
        <w:jc w:val="both"/>
        <w:rPr>
          <w:rFonts w:ascii="Times New Roman" w:hAnsi="Times New Roman" w:cs="Times New Roman"/>
        </w:rPr>
      </w:pPr>
      <w:r>
        <w:rPr>
          <w:rFonts w:ascii="Times New Roman" w:hAnsi="Times New Roman" w:cs="Times New Roman"/>
        </w:rPr>
        <w:t>Tiene la palabra el señor edil Mario Furtado.</w:t>
      </w:r>
    </w:p>
    <w:p w14:paraId="15A7843C" w14:textId="67854662" w:rsidR="000B6550" w:rsidRPr="000B6550" w:rsidRDefault="00293B50" w:rsidP="000B6550">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FURTADO.-</w:t>
      </w:r>
      <w:proofErr w:type="gramEnd"/>
      <w:r>
        <w:rPr>
          <w:rFonts w:ascii="Times New Roman" w:hAnsi="Times New Roman" w:cs="Times New Roman"/>
        </w:rPr>
        <w:t xml:space="preserve"> </w:t>
      </w:r>
      <w:r w:rsidR="000B6550" w:rsidRPr="000B6550">
        <w:rPr>
          <w:rFonts w:ascii="Times New Roman" w:hAnsi="Times New Roman" w:cs="Times New Roman"/>
        </w:rPr>
        <w:t>Buenas noches.</w:t>
      </w:r>
    </w:p>
    <w:p w14:paraId="52F72313" w14:textId="728E87B3"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Muchísimas gracias, presidente. Muchísimas g</w:t>
      </w:r>
      <w:r w:rsidR="002422EC">
        <w:rPr>
          <w:rFonts w:ascii="Times New Roman" w:hAnsi="Times New Roman" w:cs="Times New Roman"/>
        </w:rPr>
        <w:t>racias a los compañeros ediles que hace un rato que estamos debatiendo.</w:t>
      </w:r>
    </w:p>
    <w:p w14:paraId="6931AF9F" w14:textId="63BFC9F5" w:rsidR="002422EC"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Lo mío no va a ser tanto técnico, porque había </w:t>
      </w:r>
      <w:r w:rsidR="002422EC">
        <w:rPr>
          <w:rFonts w:ascii="Times New Roman" w:hAnsi="Times New Roman" w:cs="Times New Roman"/>
        </w:rPr>
        <w:t>a</w:t>
      </w:r>
      <w:r w:rsidRPr="000B6550">
        <w:rPr>
          <w:rFonts w:ascii="Times New Roman" w:hAnsi="Times New Roman" w:cs="Times New Roman"/>
        </w:rPr>
        <w:t>notado algunas co</w:t>
      </w:r>
      <w:r w:rsidR="00C144B6">
        <w:rPr>
          <w:rFonts w:ascii="Times New Roman" w:hAnsi="Times New Roman" w:cs="Times New Roman"/>
        </w:rPr>
        <w:t>sas, pero a esta altura ya lo dijeron</w:t>
      </w:r>
      <w:r w:rsidRPr="000B6550">
        <w:rPr>
          <w:rFonts w:ascii="Times New Roman" w:hAnsi="Times New Roman" w:cs="Times New Roman"/>
        </w:rPr>
        <w:t xml:space="preserve"> todo. Lo mío es un poco político. </w:t>
      </w:r>
    </w:p>
    <w:p w14:paraId="7CE54ADD" w14:textId="77777777" w:rsidR="002422EC"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Primero, resaltar tod</w:t>
      </w:r>
      <w:r w:rsidR="002422EC">
        <w:rPr>
          <w:rFonts w:ascii="Times New Roman" w:hAnsi="Times New Roman" w:cs="Times New Roman"/>
        </w:rPr>
        <w:t>o el trabajo que hicimos en la c</w:t>
      </w:r>
      <w:r w:rsidRPr="000B6550">
        <w:rPr>
          <w:rFonts w:ascii="Times New Roman" w:hAnsi="Times New Roman" w:cs="Times New Roman"/>
        </w:rPr>
        <w:t>omisión.</w:t>
      </w:r>
      <w:r w:rsidR="002422EC">
        <w:rPr>
          <w:rFonts w:ascii="Times New Roman" w:hAnsi="Times New Roman" w:cs="Times New Roman"/>
        </w:rPr>
        <w:t xml:space="preserve"> </w:t>
      </w:r>
      <w:r w:rsidRPr="000B6550">
        <w:rPr>
          <w:rFonts w:ascii="Times New Roman" w:hAnsi="Times New Roman" w:cs="Times New Roman"/>
        </w:rPr>
        <w:t xml:space="preserve">Un trabajo extenso, que de alguna manera nos permitió llegar hasta acá y hoy tener </w:t>
      </w:r>
      <w:r w:rsidR="002422EC">
        <w:rPr>
          <w:rFonts w:ascii="Times New Roman" w:hAnsi="Times New Roman" w:cs="Times New Roman"/>
        </w:rPr>
        <w:t>en consideración, la</w:t>
      </w:r>
      <w:r w:rsidRPr="000B6550">
        <w:rPr>
          <w:rFonts w:ascii="Times New Roman" w:hAnsi="Times New Roman" w:cs="Times New Roman"/>
        </w:rPr>
        <w:t xml:space="preserve"> verdad que fue un lindo intercambio donde todos aprendimos. </w:t>
      </w:r>
    </w:p>
    <w:p w14:paraId="2A508703" w14:textId="6FFB7641"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Dicho esto, quiero decir que no es la primera vez que se le </w:t>
      </w:r>
      <w:r w:rsidR="002422EC">
        <w:rPr>
          <w:rFonts w:ascii="Times New Roman" w:hAnsi="Times New Roman" w:cs="Times New Roman"/>
        </w:rPr>
        <w:t>v</w:t>
      </w:r>
      <w:r w:rsidRPr="000B6550">
        <w:rPr>
          <w:rFonts w:ascii="Times New Roman" w:hAnsi="Times New Roman" w:cs="Times New Roman"/>
        </w:rPr>
        <w:t>ota un presupuesto a la coalición.</w:t>
      </w:r>
      <w:r w:rsidR="002422EC">
        <w:rPr>
          <w:rFonts w:ascii="Times New Roman" w:hAnsi="Times New Roman" w:cs="Times New Roman"/>
        </w:rPr>
        <w:t xml:space="preserve"> </w:t>
      </w:r>
      <w:r w:rsidRPr="000B6550">
        <w:rPr>
          <w:rFonts w:ascii="Times New Roman" w:hAnsi="Times New Roman" w:cs="Times New Roman"/>
        </w:rPr>
        <w:t>Ya se gobernó en coalición en el 2010-2015 y los resultados fueron bastante malos para el departamento. ¿Y saben por qué hay una cierta desconfianza? Porque muchos de esos que estaban en el gobierno hoy siguen estando, siguen gobernando, siguen manejando las distintas direcciones. Y eso hace la falta de confianza.</w:t>
      </w:r>
    </w:p>
    <w:p w14:paraId="4BC25332" w14:textId="7A5733E6"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La verdad que me hubiera gustado votar este presupuesto para que no tuvieran excusas, y espero que tengan </w:t>
      </w:r>
      <w:r w:rsidR="002422EC">
        <w:rPr>
          <w:rFonts w:ascii="Times New Roman" w:hAnsi="Times New Roman" w:cs="Times New Roman"/>
        </w:rPr>
        <w:t xml:space="preserve">los </w:t>
      </w:r>
      <w:r w:rsidRPr="000B6550">
        <w:rPr>
          <w:rFonts w:ascii="Times New Roman" w:hAnsi="Times New Roman" w:cs="Times New Roman"/>
        </w:rPr>
        <w:t>voto</w:t>
      </w:r>
      <w:r w:rsidR="002422EC">
        <w:rPr>
          <w:rFonts w:ascii="Times New Roman" w:hAnsi="Times New Roman" w:cs="Times New Roman"/>
        </w:rPr>
        <w:t>s</w:t>
      </w:r>
      <w:r w:rsidRPr="000B6550">
        <w:rPr>
          <w:rFonts w:ascii="Times New Roman" w:hAnsi="Times New Roman" w:cs="Times New Roman"/>
        </w:rPr>
        <w:t xml:space="preserve"> para sacar el organigrama, para que no </w:t>
      </w:r>
      <w:r w:rsidRPr="000B6550">
        <w:rPr>
          <w:rFonts w:ascii="Times New Roman" w:hAnsi="Times New Roman" w:cs="Times New Roman"/>
        </w:rPr>
        <w:lastRenderedPageBreak/>
        <w:t xml:space="preserve">tuvieran excusas de que no hicieron las cosas porque no le dimos gobernabilidad o </w:t>
      </w:r>
      <w:r w:rsidR="001134CA">
        <w:rPr>
          <w:rFonts w:ascii="Times New Roman" w:hAnsi="Times New Roman" w:cs="Times New Roman"/>
        </w:rPr>
        <w:t>no</w:t>
      </w:r>
      <w:r w:rsidRPr="000B6550">
        <w:rPr>
          <w:rFonts w:ascii="Times New Roman" w:hAnsi="Times New Roman" w:cs="Times New Roman"/>
        </w:rPr>
        <w:t xml:space="preserve"> votamos el presupuesto. La verdad que yo deseo que tengan </w:t>
      </w:r>
      <w:r w:rsidR="00A30CDC">
        <w:rPr>
          <w:rFonts w:ascii="Times New Roman" w:hAnsi="Times New Roman" w:cs="Times New Roman"/>
        </w:rPr>
        <w:t xml:space="preserve">los </w:t>
      </w:r>
      <w:r w:rsidRPr="000B6550">
        <w:rPr>
          <w:rFonts w:ascii="Times New Roman" w:hAnsi="Times New Roman" w:cs="Times New Roman"/>
        </w:rPr>
        <w:t>voto</w:t>
      </w:r>
      <w:r w:rsidR="00A30CDC">
        <w:rPr>
          <w:rFonts w:ascii="Times New Roman" w:hAnsi="Times New Roman" w:cs="Times New Roman"/>
        </w:rPr>
        <w:t>s</w:t>
      </w:r>
      <w:r w:rsidRPr="000B6550">
        <w:rPr>
          <w:rFonts w:ascii="Times New Roman" w:hAnsi="Times New Roman" w:cs="Times New Roman"/>
        </w:rPr>
        <w:t>, que logren tener su organigrama y que puedan llevar adelante. Yo tengo mis serias dudas.</w:t>
      </w:r>
    </w:p>
    <w:p w14:paraId="5815C71E" w14:textId="38DB734D"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Como decía, ya se gobernó en coalición en el 2010-2015 y se terminó muy mal. Y hay hechos que uno no quiere repetir</w:t>
      </w:r>
      <w:r w:rsidR="00F17A67">
        <w:rPr>
          <w:rFonts w:ascii="Times New Roman" w:hAnsi="Times New Roman" w:cs="Times New Roman"/>
        </w:rPr>
        <w:t>, q</w:t>
      </w:r>
      <w:r w:rsidRPr="000B6550">
        <w:rPr>
          <w:rFonts w:ascii="Times New Roman" w:hAnsi="Times New Roman" w:cs="Times New Roman"/>
        </w:rPr>
        <w:t xml:space="preserve">uién era en ese momento director de </w:t>
      </w:r>
      <w:r w:rsidR="001134CA">
        <w:rPr>
          <w:rFonts w:ascii="Times New Roman" w:hAnsi="Times New Roman" w:cs="Times New Roman"/>
        </w:rPr>
        <w:t>S</w:t>
      </w:r>
      <w:r w:rsidRPr="000B6550">
        <w:rPr>
          <w:rFonts w:ascii="Times New Roman" w:hAnsi="Times New Roman" w:cs="Times New Roman"/>
        </w:rPr>
        <w:t>alud, hoy es el intendente, después fue a Sa</w:t>
      </w:r>
      <w:r w:rsidR="004B4445">
        <w:rPr>
          <w:rFonts w:ascii="Times New Roman" w:hAnsi="Times New Roman" w:cs="Times New Roman"/>
        </w:rPr>
        <w:t>l</w:t>
      </w:r>
      <w:r w:rsidRPr="000B6550">
        <w:rPr>
          <w:rFonts w:ascii="Times New Roman" w:hAnsi="Times New Roman" w:cs="Times New Roman"/>
        </w:rPr>
        <w:t>to Grand</w:t>
      </w:r>
      <w:r w:rsidR="00F17A67">
        <w:rPr>
          <w:rFonts w:ascii="Times New Roman" w:hAnsi="Times New Roman" w:cs="Times New Roman"/>
        </w:rPr>
        <w:t>e</w:t>
      </w:r>
      <w:r w:rsidRPr="000B6550">
        <w:rPr>
          <w:rFonts w:ascii="Times New Roman" w:hAnsi="Times New Roman" w:cs="Times New Roman"/>
        </w:rPr>
        <w:t xml:space="preserve"> y la verdad que tambi</w:t>
      </w:r>
      <w:r w:rsidR="00F17A67">
        <w:rPr>
          <w:rFonts w:ascii="Times New Roman" w:hAnsi="Times New Roman" w:cs="Times New Roman"/>
        </w:rPr>
        <w:t>én no lo</w:t>
      </w:r>
      <w:r w:rsidRPr="000B6550">
        <w:rPr>
          <w:rFonts w:ascii="Times New Roman" w:hAnsi="Times New Roman" w:cs="Times New Roman"/>
        </w:rPr>
        <w:t xml:space="preserve"> acompañ</w:t>
      </w:r>
      <w:r w:rsidR="001134CA">
        <w:rPr>
          <w:rFonts w:ascii="Times New Roman" w:hAnsi="Times New Roman" w:cs="Times New Roman"/>
        </w:rPr>
        <w:t>aron</w:t>
      </w:r>
      <w:r w:rsidRPr="000B6550">
        <w:rPr>
          <w:rFonts w:ascii="Times New Roman" w:hAnsi="Times New Roman" w:cs="Times New Roman"/>
        </w:rPr>
        <w:t xml:space="preserve"> los resultados y la historia es conocida.</w:t>
      </w:r>
    </w:p>
    <w:p w14:paraId="03C17781" w14:textId="2964E614" w:rsidR="00A053D8"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Así que bueno, un poco pasa por la falta de confianza. Nosotros pertenecemos a un grupo político que es bastante estructural y que estudia las cosas y que discute. Y es bastante estructurado, y que discute y que estudia.</w:t>
      </w:r>
      <w:r w:rsidR="00A053D8">
        <w:rPr>
          <w:rFonts w:ascii="Times New Roman" w:hAnsi="Times New Roman" w:cs="Times New Roman"/>
        </w:rPr>
        <w:t xml:space="preserve"> </w:t>
      </w:r>
      <w:r w:rsidRPr="000B6550">
        <w:rPr>
          <w:rFonts w:ascii="Times New Roman" w:hAnsi="Times New Roman" w:cs="Times New Roman"/>
        </w:rPr>
        <w:t xml:space="preserve">Y bueno, llegamos al acuerdo de no acompañar. </w:t>
      </w:r>
    </w:p>
    <w:p w14:paraId="42DFF672" w14:textId="77777777" w:rsidR="00DF03EE"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Como decía, me hubiera gustado acompañar, pero tengo una cantidad de </w:t>
      </w:r>
      <w:r w:rsidR="00A053D8">
        <w:rPr>
          <w:rFonts w:ascii="Times New Roman" w:hAnsi="Times New Roman" w:cs="Times New Roman"/>
        </w:rPr>
        <w:t>des</w:t>
      </w:r>
      <w:r w:rsidRPr="000B6550">
        <w:rPr>
          <w:rFonts w:ascii="Times New Roman" w:hAnsi="Times New Roman" w:cs="Times New Roman"/>
        </w:rPr>
        <w:t xml:space="preserve">confianza. </w:t>
      </w:r>
    </w:p>
    <w:p w14:paraId="20EFEDA6" w14:textId="5F194B5A"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Cuando se gobernó, no solo se sacó un fideicomiso, Sa</w:t>
      </w:r>
      <w:r w:rsidR="00A053D8">
        <w:rPr>
          <w:rFonts w:ascii="Times New Roman" w:hAnsi="Times New Roman" w:cs="Times New Roman"/>
        </w:rPr>
        <w:t>l</w:t>
      </w:r>
      <w:r w:rsidRPr="000B6550">
        <w:rPr>
          <w:rFonts w:ascii="Times New Roman" w:hAnsi="Times New Roman" w:cs="Times New Roman"/>
        </w:rPr>
        <w:t>to I, Sa</w:t>
      </w:r>
      <w:r w:rsidR="00A053D8">
        <w:rPr>
          <w:rFonts w:ascii="Times New Roman" w:hAnsi="Times New Roman" w:cs="Times New Roman"/>
        </w:rPr>
        <w:t>l</w:t>
      </w:r>
      <w:r w:rsidRPr="000B6550">
        <w:rPr>
          <w:rFonts w:ascii="Times New Roman" w:hAnsi="Times New Roman" w:cs="Times New Roman"/>
        </w:rPr>
        <w:t>to II, Sa</w:t>
      </w:r>
      <w:r w:rsidR="00A053D8">
        <w:rPr>
          <w:rFonts w:ascii="Times New Roman" w:hAnsi="Times New Roman" w:cs="Times New Roman"/>
        </w:rPr>
        <w:t>l</w:t>
      </w:r>
      <w:r w:rsidRPr="000B6550">
        <w:rPr>
          <w:rFonts w:ascii="Times New Roman" w:hAnsi="Times New Roman" w:cs="Times New Roman"/>
        </w:rPr>
        <w:t>to VII, se e</w:t>
      </w:r>
      <w:r w:rsidR="00A053D8">
        <w:rPr>
          <w:rFonts w:ascii="Times New Roman" w:hAnsi="Times New Roman" w:cs="Times New Roman"/>
        </w:rPr>
        <w:t>ndeud</w:t>
      </w:r>
      <w:r w:rsidRPr="000B6550">
        <w:rPr>
          <w:rFonts w:ascii="Times New Roman" w:hAnsi="Times New Roman" w:cs="Times New Roman"/>
        </w:rPr>
        <w:t>ó a Sa</w:t>
      </w:r>
      <w:r w:rsidR="00A25114">
        <w:rPr>
          <w:rFonts w:ascii="Times New Roman" w:hAnsi="Times New Roman" w:cs="Times New Roman"/>
        </w:rPr>
        <w:t>l</w:t>
      </w:r>
      <w:r w:rsidRPr="000B6550">
        <w:rPr>
          <w:rFonts w:ascii="Times New Roman" w:hAnsi="Times New Roman" w:cs="Times New Roman"/>
        </w:rPr>
        <w:t>to en el B</w:t>
      </w:r>
      <w:r w:rsidR="00A25114">
        <w:rPr>
          <w:rFonts w:ascii="Times New Roman" w:hAnsi="Times New Roman" w:cs="Times New Roman"/>
        </w:rPr>
        <w:t>B</w:t>
      </w:r>
      <w:r w:rsidR="00A053D8">
        <w:rPr>
          <w:rFonts w:ascii="Times New Roman" w:hAnsi="Times New Roman" w:cs="Times New Roman"/>
        </w:rPr>
        <w:t>V</w:t>
      </w:r>
      <w:r w:rsidR="00A25114">
        <w:rPr>
          <w:rFonts w:ascii="Times New Roman" w:hAnsi="Times New Roman" w:cs="Times New Roman"/>
        </w:rPr>
        <w:t>A</w:t>
      </w:r>
      <w:r w:rsidRPr="000B6550">
        <w:rPr>
          <w:rFonts w:ascii="Times New Roman" w:hAnsi="Times New Roman" w:cs="Times New Roman"/>
        </w:rPr>
        <w:t>.</w:t>
      </w:r>
      <w:r w:rsidR="00DF03EE">
        <w:rPr>
          <w:rFonts w:ascii="Times New Roman" w:hAnsi="Times New Roman" w:cs="Times New Roman"/>
        </w:rPr>
        <w:t xml:space="preserve"> </w:t>
      </w:r>
      <w:r w:rsidRPr="000B6550">
        <w:rPr>
          <w:rFonts w:ascii="Times New Roman" w:hAnsi="Times New Roman" w:cs="Times New Roman"/>
        </w:rPr>
        <w:t>Distintas cosas que pasaron. Lo último que se hizo fue vend</w:t>
      </w:r>
      <w:r w:rsidR="00A053D8">
        <w:rPr>
          <w:rFonts w:ascii="Times New Roman" w:hAnsi="Times New Roman" w:cs="Times New Roman"/>
        </w:rPr>
        <w:t>e</w:t>
      </w:r>
      <w:r w:rsidRPr="000B6550">
        <w:rPr>
          <w:rFonts w:ascii="Times New Roman" w:hAnsi="Times New Roman" w:cs="Times New Roman"/>
        </w:rPr>
        <w:t>r la cartera de deudores y nos salió carísimo a todos los sa</w:t>
      </w:r>
      <w:r w:rsidR="00A053D8">
        <w:rPr>
          <w:rFonts w:ascii="Times New Roman" w:hAnsi="Times New Roman" w:cs="Times New Roman"/>
        </w:rPr>
        <w:t>l</w:t>
      </w:r>
      <w:r w:rsidRPr="000B6550">
        <w:rPr>
          <w:rFonts w:ascii="Times New Roman" w:hAnsi="Times New Roman" w:cs="Times New Roman"/>
        </w:rPr>
        <w:t xml:space="preserve">teños y se terminó muy mal. Yo no quiero que esta </w:t>
      </w:r>
      <w:r w:rsidR="00A053D8">
        <w:rPr>
          <w:rFonts w:ascii="Times New Roman" w:hAnsi="Times New Roman" w:cs="Times New Roman"/>
        </w:rPr>
        <w:t>a</w:t>
      </w:r>
      <w:r w:rsidRPr="000B6550">
        <w:rPr>
          <w:rFonts w:ascii="Times New Roman" w:hAnsi="Times New Roman" w:cs="Times New Roman"/>
        </w:rPr>
        <w:t>dministración dentro de dos años</w:t>
      </w:r>
      <w:r w:rsidR="004C48C8">
        <w:rPr>
          <w:rFonts w:ascii="Times New Roman" w:hAnsi="Times New Roman" w:cs="Times New Roman"/>
        </w:rPr>
        <w:t>,</w:t>
      </w:r>
      <w:r w:rsidRPr="000B6550">
        <w:rPr>
          <w:rFonts w:ascii="Times New Roman" w:hAnsi="Times New Roman" w:cs="Times New Roman"/>
        </w:rPr>
        <w:t xml:space="preserve"> cuando se </w:t>
      </w:r>
      <w:r w:rsidR="00A053D8">
        <w:rPr>
          <w:rFonts w:ascii="Times New Roman" w:hAnsi="Times New Roman" w:cs="Times New Roman"/>
        </w:rPr>
        <w:t>g</w:t>
      </w:r>
      <w:r w:rsidRPr="000B6550">
        <w:rPr>
          <w:rFonts w:ascii="Times New Roman" w:hAnsi="Times New Roman" w:cs="Times New Roman"/>
        </w:rPr>
        <w:t>aste la plata del fideicomiso, el próximo paso contra los trabajadores sea</w:t>
      </w:r>
      <w:r w:rsidR="00F84798">
        <w:rPr>
          <w:rFonts w:ascii="Times New Roman" w:hAnsi="Times New Roman" w:cs="Times New Roman"/>
        </w:rPr>
        <w:t>n</w:t>
      </w:r>
      <w:r w:rsidRPr="000B6550">
        <w:rPr>
          <w:rFonts w:ascii="Times New Roman" w:hAnsi="Times New Roman" w:cs="Times New Roman"/>
        </w:rPr>
        <w:t xml:space="preserve"> las </w:t>
      </w:r>
      <w:r w:rsidR="00A053D8">
        <w:rPr>
          <w:rFonts w:ascii="Times New Roman" w:hAnsi="Times New Roman" w:cs="Times New Roman"/>
        </w:rPr>
        <w:t>treinta</w:t>
      </w:r>
      <w:r w:rsidRPr="000B6550">
        <w:rPr>
          <w:rFonts w:ascii="Times New Roman" w:hAnsi="Times New Roman" w:cs="Times New Roman"/>
        </w:rPr>
        <w:t xml:space="preserve"> horas.</w:t>
      </w:r>
    </w:p>
    <w:p w14:paraId="09BB9C5C" w14:textId="61638478"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Entonces, me permito tener esas dudas, desear que haga</w:t>
      </w:r>
      <w:r w:rsidR="00A053D8">
        <w:rPr>
          <w:rFonts w:ascii="Times New Roman" w:hAnsi="Times New Roman" w:cs="Times New Roman"/>
        </w:rPr>
        <w:t>n un buen g</w:t>
      </w:r>
      <w:r w:rsidRPr="000B6550">
        <w:rPr>
          <w:rFonts w:ascii="Times New Roman" w:hAnsi="Times New Roman" w:cs="Times New Roman"/>
        </w:rPr>
        <w:t>obierno</w:t>
      </w:r>
      <w:r w:rsidR="00A053D8">
        <w:rPr>
          <w:rFonts w:ascii="Times New Roman" w:hAnsi="Times New Roman" w:cs="Times New Roman"/>
        </w:rPr>
        <w:t>,</w:t>
      </w:r>
      <w:r w:rsidRPr="000B6550">
        <w:rPr>
          <w:rFonts w:ascii="Times New Roman" w:hAnsi="Times New Roman" w:cs="Times New Roman"/>
        </w:rPr>
        <w:t xml:space="preserve"> que esas avenidas que dicen que van a hacer, por </w:t>
      </w:r>
      <w:r w:rsidR="00A053D8">
        <w:rPr>
          <w:rFonts w:ascii="Times New Roman" w:hAnsi="Times New Roman" w:cs="Times New Roman"/>
        </w:rPr>
        <w:t xml:space="preserve">las </w:t>
      </w:r>
      <w:r w:rsidRPr="000B6550">
        <w:rPr>
          <w:rFonts w:ascii="Times New Roman" w:hAnsi="Times New Roman" w:cs="Times New Roman"/>
        </w:rPr>
        <w:t xml:space="preserve">cuales </w:t>
      </w:r>
      <w:r w:rsidR="00A053D8">
        <w:rPr>
          <w:rFonts w:ascii="Times New Roman" w:hAnsi="Times New Roman" w:cs="Times New Roman"/>
        </w:rPr>
        <w:t>endeudaron a S</w:t>
      </w:r>
      <w:r w:rsidRPr="000B6550">
        <w:rPr>
          <w:rFonts w:ascii="Times New Roman" w:hAnsi="Times New Roman" w:cs="Times New Roman"/>
        </w:rPr>
        <w:t xml:space="preserve">alto, esa </w:t>
      </w:r>
      <w:r w:rsidR="00A053D8">
        <w:rPr>
          <w:rFonts w:ascii="Times New Roman" w:hAnsi="Times New Roman" w:cs="Times New Roman"/>
        </w:rPr>
        <w:t>piscina</w:t>
      </w:r>
      <w:r w:rsidRPr="000B6550">
        <w:rPr>
          <w:rFonts w:ascii="Times New Roman" w:hAnsi="Times New Roman" w:cs="Times New Roman"/>
        </w:rPr>
        <w:t xml:space="preserve">, el </w:t>
      </w:r>
      <w:r w:rsidR="00A053D8">
        <w:rPr>
          <w:rFonts w:ascii="Times New Roman" w:hAnsi="Times New Roman" w:cs="Times New Roman"/>
        </w:rPr>
        <w:t>Bernasconi</w:t>
      </w:r>
      <w:r w:rsidRPr="000B6550">
        <w:rPr>
          <w:rFonts w:ascii="Times New Roman" w:hAnsi="Times New Roman" w:cs="Times New Roman"/>
        </w:rPr>
        <w:t xml:space="preserve">, el </w:t>
      </w:r>
      <w:r w:rsidR="00A053D8">
        <w:rPr>
          <w:rFonts w:ascii="Times New Roman" w:hAnsi="Times New Roman" w:cs="Times New Roman"/>
        </w:rPr>
        <w:t>vertedero</w:t>
      </w:r>
      <w:r w:rsidRPr="000B6550">
        <w:rPr>
          <w:rFonts w:ascii="Times New Roman" w:hAnsi="Times New Roman" w:cs="Times New Roman"/>
        </w:rPr>
        <w:t xml:space="preserve"> municipal</w:t>
      </w:r>
      <w:r w:rsidR="00A053D8">
        <w:rPr>
          <w:rFonts w:ascii="Times New Roman" w:hAnsi="Times New Roman" w:cs="Times New Roman"/>
        </w:rPr>
        <w:t>, s</w:t>
      </w:r>
      <w:r w:rsidRPr="000B6550">
        <w:rPr>
          <w:rFonts w:ascii="Times New Roman" w:hAnsi="Times New Roman" w:cs="Times New Roman"/>
        </w:rPr>
        <w:t>e hagan las cosas. Pero no voy a acom</w:t>
      </w:r>
      <w:r w:rsidR="00A053D8">
        <w:rPr>
          <w:rFonts w:ascii="Times New Roman" w:hAnsi="Times New Roman" w:cs="Times New Roman"/>
        </w:rPr>
        <w:t>pañar porque no tengo confianza, no en los ediles de acá, p</w:t>
      </w:r>
      <w:r w:rsidRPr="000B6550">
        <w:rPr>
          <w:rFonts w:ascii="Times New Roman" w:hAnsi="Times New Roman" w:cs="Times New Roman"/>
        </w:rPr>
        <w:t xml:space="preserve">orque creo que han demostrado que son gente que se puede hablar, que cuando tuvieron que </w:t>
      </w:r>
      <w:r w:rsidR="00A053D8">
        <w:rPr>
          <w:rFonts w:ascii="Times New Roman" w:hAnsi="Times New Roman" w:cs="Times New Roman"/>
        </w:rPr>
        <w:t>cuestionar al e</w:t>
      </w:r>
      <w:r w:rsidRPr="000B6550">
        <w:rPr>
          <w:rFonts w:ascii="Times New Roman" w:hAnsi="Times New Roman" w:cs="Times New Roman"/>
        </w:rPr>
        <w:t>jecutivo, cuestionaron</w:t>
      </w:r>
      <w:r w:rsidR="00A053D8">
        <w:rPr>
          <w:rFonts w:ascii="Times New Roman" w:hAnsi="Times New Roman" w:cs="Times New Roman"/>
        </w:rPr>
        <w:t>, pero sí en quienes nos gobiernan</w:t>
      </w:r>
      <w:r w:rsidRPr="000B6550">
        <w:rPr>
          <w:rFonts w:ascii="Times New Roman" w:hAnsi="Times New Roman" w:cs="Times New Roman"/>
        </w:rPr>
        <w:t>.</w:t>
      </w:r>
    </w:p>
    <w:p w14:paraId="499D3330" w14:textId="77777777" w:rsidR="00A053D8"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Y como decía, en la elección del 2015, mucha gente de esas se fue para la casa y hoy nos sigue gobernando. </w:t>
      </w:r>
    </w:p>
    <w:p w14:paraId="487D9A36" w14:textId="2CAB1A5D" w:rsidR="00A053D8"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Muchísimas gracias. </w:t>
      </w:r>
    </w:p>
    <w:p w14:paraId="3B1F2E10" w14:textId="227EC0FA" w:rsidR="00A053D8" w:rsidRDefault="00A053D8" w:rsidP="000B6550">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ESCOBAR.-</w:t>
      </w:r>
      <w:proofErr w:type="gramEnd"/>
      <w:r>
        <w:rPr>
          <w:rFonts w:ascii="Times New Roman" w:hAnsi="Times New Roman" w:cs="Times New Roman"/>
        </w:rPr>
        <w:t xml:space="preserve"> Pido la palabra.</w:t>
      </w:r>
    </w:p>
    <w:p w14:paraId="6B512101" w14:textId="2EE01D15" w:rsidR="000B6550" w:rsidRPr="000B6550" w:rsidRDefault="00A053D8" w:rsidP="000B6550">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w:t>
      </w:r>
      <w:r w:rsidR="000B6550" w:rsidRPr="000B6550">
        <w:rPr>
          <w:rFonts w:ascii="Times New Roman" w:hAnsi="Times New Roman" w:cs="Times New Roman"/>
        </w:rPr>
        <w:t xml:space="preserve">Muchas gracias, señor </w:t>
      </w:r>
      <w:r>
        <w:rPr>
          <w:rFonts w:ascii="Times New Roman" w:hAnsi="Times New Roman" w:cs="Times New Roman"/>
        </w:rPr>
        <w:t>edil.</w:t>
      </w:r>
    </w:p>
    <w:p w14:paraId="301EF735" w14:textId="77777777" w:rsidR="00A053D8"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Tiene la palabra el señor </w:t>
      </w:r>
      <w:r w:rsidR="00A053D8">
        <w:rPr>
          <w:rFonts w:ascii="Times New Roman" w:hAnsi="Times New Roman" w:cs="Times New Roman"/>
        </w:rPr>
        <w:t>edil</w:t>
      </w:r>
      <w:r w:rsidRPr="000B6550">
        <w:rPr>
          <w:rFonts w:ascii="Times New Roman" w:hAnsi="Times New Roman" w:cs="Times New Roman"/>
        </w:rPr>
        <w:t xml:space="preserve"> David Escobar. </w:t>
      </w:r>
    </w:p>
    <w:p w14:paraId="3E1844B9" w14:textId="77777777" w:rsidR="00A053D8" w:rsidRDefault="00A053D8" w:rsidP="000B6550">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w:t>
      </w:r>
      <w:proofErr w:type="gramStart"/>
      <w:r>
        <w:rPr>
          <w:rFonts w:ascii="Times New Roman" w:hAnsi="Times New Roman" w:cs="Times New Roman"/>
        </w:rPr>
        <w:t>ESCOBAR.-</w:t>
      </w:r>
      <w:proofErr w:type="gramEnd"/>
      <w:r>
        <w:rPr>
          <w:rFonts w:ascii="Times New Roman" w:hAnsi="Times New Roman" w:cs="Times New Roman"/>
        </w:rPr>
        <w:t xml:space="preserve"> </w:t>
      </w:r>
      <w:r w:rsidR="000B6550" w:rsidRPr="000B6550">
        <w:rPr>
          <w:rFonts w:ascii="Times New Roman" w:hAnsi="Times New Roman" w:cs="Times New Roman"/>
        </w:rPr>
        <w:t xml:space="preserve">Buenas noches, señor </w:t>
      </w:r>
      <w:r>
        <w:rPr>
          <w:rFonts w:ascii="Times New Roman" w:hAnsi="Times New Roman" w:cs="Times New Roman"/>
        </w:rPr>
        <w:t>p</w:t>
      </w:r>
      <w:r w:rsidR="000B6550" w:rsidRPr="000B6550">
        <w:rPr>
          <w:rFonts w:ascii="Times New Roman" w:hAnsi="Times New Roman" w:cs="Times New Roman"/>
        </w:rPr>
        <w:t>residente. Buenas noches a la mesa.</w:t>
      </w:r>
      <w:r>
        <w:rPr>
          <w:rFonts w:ascii="Times New Roman" w:hAnsi="Times New Roman" w:cs="Times New Roman"/>
        </w:rPr>
        <w:t xml:space="preserve"> </w:t>
      </w:r>
      <w:r w:rsidR="000B6550" w:rsidRPr="000B6550">
        <w:rPr>
          <w:rFonts w:ascii="Times New Roman" w:hAnsi="Times New Roman" w:cs="Times New Roman"/>
        </w:rPr>
        <w:t xml:space="preserve">Buenas noches, compañeros </w:t>
      </w:r>
      <w:r>
        <w:rPr>
          <w:rFonts w:ascii="Times New Roman" w:hAnsi="Times New Roman" w:cs="Times New Roman"/>
        </w:rPr>
        <w:t>ediles</w:t>
      </w:r>
      <w:r w:rsidR="000B6550" w:rsidRPr="000B6550">
        <w:rPr>
          <w:rFonts w:ascii="Times New Roman" w:hAnsi="Times New Roman" w:cs="Times New Roman"/>
        </w:rPr>
        <w:t xml:space="preserve">. </w:t>
      </w:r>
    </w:p>
    <w:p w14:paraId="6EA4517A" w14:textId="77777777" w:rsidR="00A053D8"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En primer lugar, quiero agradecer a la </w:t>
      </w:r>
      <w:r w:rsidR="00A053D8">
        <w:rPr>
          <w:rFonts w:ascii="Times New Roman" w:hAnsi="Times New Roman" w:cs="Times New Roman"/>
        </w:rPr>
        <w:t>c</w:t>
      </w:r>
      <w:r w:rsidRPr="000B6550">
        <w:rPr>
          <w:rFonts w:ascii="Times New Roman" w:hAnsi="Times New Roman" w:cs="Times New Roman"/>
        </w:rPr>
        <w:t xml:space="preserve">omisión </w:t>
      </w:r>
      <w:r w:rsidR="00A053D8">
        <w:rPr>
          <w:rFonts w:ascii="Times New Roman" w:hAnsi="Times New Roman" w:cs="Times New Roman"/>
        </w:rPr>
        <w:t>i</w:t>
      </w:r>
      <w:r w:rsidRPr="000B6550">
        <w:rPr>
          <w:rFonts w:ascii="Times New Roman" w:hAnsi="Times New Roman" w:cs="Times New Roman"/>
        </w:rPr>
        <w:t xml:space="preserve">ntegrada, </w:t>
      </w:r>
      <w:r w:rsidR="00A053D8">
        <w:rPr>
          <w:rFonts w:ascii="Times New Roman" w:hAnsi="Times New Roman" w:cs="Times New Roman"/>
        </w:rPr>
        <w:t>de</w:t>
      </w:r>
      <w:r w:rsidRPr="000B6550">
        <w:rPr>
          <w:rFonts w:ascii="Times New Roman" w:hAnsi="Times New Roman" w:cs="Times New Roman"/>
        </w:rPr>
        <w:t xml:space="preserve"> ambos sectores</w:t>
      </w:r>
      <w:r w:rsidR="00A053D8">
        <w:rPr>
          <w:rFonts w:ascii="Times New Roman" w:hAnsi="Times New Roman" w:cs="Times New Roman"/>
        </w:rPr>
        <w:t>,</w:t>
      </w:r>
      <w:r w:rsidRPr="000B6550">
        <w:rPr>
          <w:rFonts w:ascii="Times New Roman" w:hAnsi="Times New Roman" w:cs="Times New Roman"/>
        </w:rPr>
        <w:t xml:space="preserve"> que estuvieron un poco más de dos meses discutiendo </w:t>
      </w:r>
      <w:r w:rsidR="00A053D8">
        <w:rPr>
          <w:rFonts w:ascii="Times New Roman" w:hAnsi="Times New Roman" w:cs="Times New Roman"/>
        </w:rPr>
        <w:t xml:space="preserve">y queriendo llegar a buen puerto, me parece que no, hay </w:t>
      </w:r>
      <w:r w:rsidRPr="000B6550">
        <w:rPr>
          <w:rFonts w:ascii="Times New Roman" w:hAnsi="Times New Roman" w:cs="Times New Roman"/>
        </w:rPr>
        <w:t xml:space="preserve">artículos que quedaron en </w:t>
      </w:r>
      <w:proofErr w:type="spellStart"/>
      <w:r w:rsidRPr="000B6550">
        <w:rPr>
          <w:rFonts w:ascii="Times New Roman" w:hAnsi="Times New Roman" w:cs="Times New Roman"/>
        </w:rPr>
        <w:t>el</w:t>
      </w:r>
      <w:proofErr w:type="spellEnd"/>
      <w:r w:rsidR="00A053D8">
        <w:rPr>
          <w:rFonts w:ascii="Times New Roman" w:hAnsi="Times New Roman" w:cs="Times New Roman"/>
        </w:rPr>
        <w:t xml:space="preserve"> debe.</w:t>
      </w:r>
    </w:p>
    <w:p w14:paraId="4A36DAC7" w14:textId="7A115DF2" w:rsidR="00A053D8"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Me llama la atención porque escuchando a unos y a otros, me parece que hoy iba a salir un buen consenso</w:t>
      </w:r>
      <w:r w:rsidR="00C137D8">
        <w:rPr>
          <w:rFonts w:ascii="Times New Roman" w:hAnsi="Times New Roman" w:cs="Times New Roman"/>
        </w:rPr>
        <w:t>, l</w:t>
      </w:r>
      <w:r w:rsidRPr="000B6550">
        <w:rPr>
          <w:rFonts w:ascii="Times New Roman" w:hAnsi="Times New Roman" w:cs="Times New Roman"/>
        </w:rPr>
        <w:t xml:space="preserve">o que Salto está esperando, </w:t>
      </w:r>
      <w:r w:rsidR="00A053D8">
        <w:rPr>
          <w:rFonts w:ascii="Times New Roman" w:hAnsi="Times New Roman" w:cs="Times New Roman"/>
        </w:rPr>
        <w:t xml:space="preserve">estoy </w:t>
      </w:r>
      <w:r w:rsidRPr="000B6550">
        <w:rPr>
          <w:rFonts w:ascii="Times New Roman" w:hAnsi="Times New Roman" w:cs="Times New Roman"/>
        </w:rPr>
        <w:t xml:space="preserve">hablando como </w:t>
      </w:r>
      <w:r w:rsidR="00A053D8">
        <w:rPr>
          <w:rFonts w:ascii="Times New Roman" w:hAnsi="Times New Roman" w:cs="Times New Roman"/>
        </w:rPr>
        <w:t>edil y hablando como ciudadano, y</w:t>
      </w:r>
      <w:r w:rsidRPr="000B6550">
        <w:rPr>
          <w:rFonts w:ascii="Times New Roman" w:hAnsi="Times New Roman" w:cs="Times New Roman"/>
        </w:rPr>
        <w:t xml:space="preserve">o espero lo mejor para Salto. </w:t>
      </w:r>
    </w:p>
    <w:p w14:paraId="7BF42B48" w14:textId="0688EB48"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Y quiero reafirmar un tema, un tema muy sensible, como es la vivienda. Reafirmar lo que dijo el compañero Te</w:t>
      </w:r>
      <w:r w:rsidR="00A053D8">
        <w:rPr>
          <w:rFonts w:ascii="Times New Roman" w:hAnsi="Times New Roman" w:cs="Times New Roman"/>
        </w:rPr>
        <w:t>cc</w:t>
      </w:r>
      <w:r w:rsidRPr="000B6550">
        <w:rPr>
          <w:rFonts w:ascii="Times New Roman" w:hAnsi="Times New Roman" w:cs="Times New Roman"/>
        </w:rPr>
        <w:t>o y a mí me toca muy de cerca porque estuvimos en ese tem</w:t>
      </w:r>
      <w:r w:rsidR="00A053D8">
        <w:rPr>
          <w:rFonts w:ascii="Times New Roman" w:hAnsi="Times New Roman" w:cs="Times New Roman"/>
        </w:rPr>
        <w:t xml:space="preserve">a recibiendo </w:t>
      </w:r>
      <w:r w:rsidR="00842A5C">
        <w:rPr>
          <w:rFonts w:ascii="Times New Roman" w:hAnsi="Times New Roman" w:cs="Times New Roman"/>
        </w:rPr>
        <w:t xml:space="preserve">a </w:t>
      </w:r>
      <w:r w:rsidR="00A053D8">
        <w:rPr>
          <w:rFonts w:ascii="Times New Roman" w:hAnsi="Times New Roman" w:cs="Times New Roman"/>
        </w:rPr>
        <w:t>cooperativas acá en la junta departamental</w:t>
      </w:r>
      <w:r w:rsidRPr="000B6550">
        <w:rPr>
          <w:rFonts w:ascii="Times New Roman" w:hAnsi="Times New Roman" w:cs="Times New Roman"/>
        </w:rPr>
        <w:t>, acompañándola</w:t>
      </w:r>
      <w:r w:rsidR="00980D1B">
        <w:rPr>
          <w:rFonts w:ascii="Times New Roman" w:hAnsi="Times New Roman" w:cs="Times New Roman"/>
        </w:rPr>
        <w:t>s</w:t>
      </w:r>
      <w:r w:rsidRPr="000B6550">
        <w:rPr>
          <w:rFonts w:ascii="Times New Roman" w:hAnsi="Times New Roman" w:cs="Times New Roman"/>
        </w:rPr>
        <w:t xml:space="preserve">, yendo </w:t>
      </w:r>
      <w:r w:rsidR="00842A5C">
        <w:rPr>
          <w:rFonts w:ascii="Times New Roman" w:hAnsi="Times New Roman" w:cs="Times New Roman"/>
        </w:rPr>
        <w:t>a la dirección de V</w:t>
      </w:r>
      <w:r w:rsidRPr="000B6550">
        <w:rPr>
          <w:rFonts w:ascii="Times New Roman" w:hAnsi="Times New Roman" w:cs="Times New Roman"/>
        </w:rPr>
        <w:t>iviendas, atendidos por la directora María Eugenia</w:t>
      </w:r>
      <w:r w:rsidR="00980D1B">
        <w:rPr>
          <w:rFonts w:ascii="Times New Roman" w:hAnsi="Times New Roman" w:cs="Times New Roman"/>
        </w:rPr>
        <w:t xml:space="preserve"> Almirón q</w:t>
      </w:r>
      <w:r w:rsidRPr="000B6550">
        <w:rPr>
          <w:rFonts w:ascii="Times New Roman" w:hAnsi="Times New Roman" w:cs="Times New Roman"/>
        </w:rPr>
        <w:t xml:space="preserve">ue nos detalló todos los temas y </w:t>
      </w:r>
      <w:r w:rsidR="00980D1B">
        <w:rPr>
          <w:rFonts w:ascii="Times New Roman" w:hAnsi="Times New Roman" w:cs="Times New Roman"/>
        </w:rPr>
        <w:t>pormenores</w:t>
      </w:r>
      <w:r w:rsidRPr="000B6550">
        <w:rPr>
          <w:rFonts w:ascii="Times New Roman" w:hAnsi="Times New Roman" w:cs="Times New Roman"/>
        </w:rPr>
        <w:t xml:space="preserve"> del caso.</w:t>
      </w:r>
    </w:p>
    <w:p w14:paraId="0F06850B" w14:textId="4543EEBC" w:rsidR="00F41812"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Existen </w:t>
      </w:r>
      <w:r w:rsidR="00F41812">
        <w:rPr>
          <w:rFonts w:ascii="Times New Roman" w:hAnsi="Times New Roman" w:cs="Times New Roman"/>
        </w:rPr>
        <w:t>sesenta y tres</w:t>
      </w:r>
      <w:r w:rsidRPr="000B6550">
        <w:rPr>
          <w:rFonts w:ascii="Times New Roman" w:hAnsi="Times New Roman" w:cs="Times New Roman"/>
        </w:rPr>
        <w:t xml:space="preserve"> cooperativas de las cuales tendrán </w:t>
      </w:r>
      <w:r w:rsidR="00E91A6F">
        <w:rPr>
          <w:rFonts w:ascii="Times New Roman" w:hAnsi="Times New Roman" w:cs="Times New Roman"/>
        </w:rPr>
        <w:t xml:space="preserve">un </w:t>
      </w:r>
      <w:r w:rsidR="00F41812">
        <w:rPr>
          <w:rFonts w:ascii="Times New Roman" w:hAnsi="Times New Roman" w:cs="Times New Roman"/>
        </w:rPr>
        <w:t>andamiento</w:t>
      </w:r>
      <w:r w:rsidRPr="000B6550">
        <w:rPr>
          <w:rFonts w:ascii="Times New Roman" w:hAnsi="Times New Roman" w:cs="Times New Roman"/>
        </w:rPr>
        <w:t>, con suerte, algun</w:t>
      </w:r>
      <w:r w:rsidR="00F41812">
        <w:rPr>
          <w:rFonts w:ascii="Times New Roman" w:hAnsi="Times New Roman" w:cs="Times New Roman"/>
        </w:rPr>
        <w:t>as seis cooperativas. Terrenos cedidos</w:t>
      </w:r>
      <w:r w:rsidRPr="000B6550">
        <w:rPr>
          <w:rFonts w:ascii="Times New Roman" w:hAnsi="Times New Roman" w:cs="Times New Roman"/>
        </w:rPr>
        <w:t xml:space="preserve"> municipales, en forma ilegal, no pasaron por la </w:t>
      </w:r>
      <w:r w:rsidR="00F41812">
        <w:rPr>
          <w:rFonts w:ascii="Times New Roman" w:hAnsi="Times New Roman" w:cs="Times New Roman"/>
        </w:rPr>
        <w:t>j</w:t>
      </w:r>
      <w:r w:rsidRPr="000B6550">
        <w:rPr>
          <w:rFonts w:ascii="Times New Roman" w:hAnsi="Times New Roman" w:cs="Times New Roman"/>
        </w:rPr>
        <w:t>unta, terrenos que no podían construir, como dijo el compañero</w:t>
      </w:r>
      <w:r w:rsidR="003573C0">
        <w:rPr>
          <w:rFonts w:ascii="Times New Roman" w:hAnsi="Times New Roman" w:cs="Times New Roman"/>
        </w:rPr>
        <w:t>; y</w:t>
      </w:r>
      <w:r w:rsidRPr="000B6550">
        <w:rPr>
          <w:rFonts w:ascii="Times New Roman" w:hAnsi="Times New Roman" w:cs="Times New Roman"/>
        </w:rPr>
        <w:t xml:space="preserve"> lo más lamentable de esto es familias que estuvieron gastando dinero de su bolsillo</w:t>
      </w:r>
      <w:r w:rsidR="00F41812">
        <w:rPr>
          <w:rFonts w:ascii="Times New Roman" w:hAnsi="Times New Roman" w:cs="Times New Roman"/>
        </w:rPr>
        <w:t>,</w:t>
      </w:r>
      <w:r w:rsidRPr="000B6550">
        <w:rPr>
          <w:rFonts w:ascii="Times New Roman" w:hAnsi="Times New Roman" w:cs="Times New Roman"/>
        </w:rPr>
        <w:t xml:space="preserve"> con decirles que una cooperativa gastó medio millón de pesos haciendo un muro de contención, haciendo un trabajo de relleno porque no se podía construir.</w:t>
      </w:r>
      <w:r w:rsidR="00F41812">
        <w:rPr>
          <w:rFonts w:ascii="Times New Roman" w:hAnsi="Times New Roman" w:cs="Times New Roman"/>
        </w:rPr>
        <w:t xml:space="preserve"> </w:t>
      </w:r>
      <w:r w:rsidRPr="000B6550">
        <w:rPr>
          <w:rFonts w:ascii="Times New Roman" w:hAnsi="Times New Roman" w:cs="Times New Roman"/>
        </w:rPr>
        <w:t xml:space="preserve">¿Pasó por la </w:t>
      </w:r>
      <w:r w:rsidR="00F41812">
        <w:rPr>
          <w:rFonts w:ascii="Times New Roman" w:hAnsi="Times New Roman" w:cs="Times New Roman"/>
        </w:rPr>
        <w:t>j</w:t>
      </w:r>
      <w:r w:rsidRPr="000B6550">
        <w:rPr>
          <w:rFonts w:ascii="Times New Roman" w:hAnsi="Times New Roman" w:cs="Times New Roman"/>
        </w:rPr>
        <w:t xml:space="preserve">unta? No. </w:t>
      </w:r>
      <w:r w:rsidR="00F41812">
        <w:rPr>
          <w:rFonts w:ascii="Times New Roman" w:hAnsi="Times New Roman" w:cs="Times New Roman"/>
        </w:rPr>
        <w:t>Algunas d</w:t>
      </w:r>
      <w:r w:rsidRPr="000B6550">
        <w:rPr>
          <w:rFonts w:ascii="Times New Roman" w:hAnsi="Times New Roman" w:cs="Times New Roman"/>
        </w:rPr>
        <w:t>icen que sí</w:t>
      </w:r>
      <w:r w:rsidR="00232E0C">
        <w:rPr>
          <w:rFonts w:ascii="Times New Roman" w:hAnsi="Times New Roman" w:cs="Times New Roman"/>
        </w:rPr>
        <w:t>, e</w:t>
      </w:r>
      <w:r w:rsidRPr="000B6550">
        <w:rPr>
          <w:rFonts w:ascii="Times New Roman" w:hAnsi="Times New Roman" w:cs="Times New Roman"/>
        </w:rPr>
        <w:t>stamos queriendo corroborar eso.</w:t>
      </w:r>
      <w:r w:rsidR="00F41812">
        <w:rPr>
          <w:rFonts w:ascii="Times New Roman" w:hAnsi="Times New Roman" w:cs="Times New Roman"/>
        </w:rPr>
        <w:t xml:space="preserve"> </w:t>
      </w:r>
      <w:r w:rsidRPr="000B6550">
        <w:rPr>
          <w:rFonts w:ascii="Times New Roman" w:hAnsi="Times New Roman" w:cs="Times New Roman"/>
        </w:rPr>
        <w:t xml:space="preserve">Pero acá </w:t>
      </w:r>
      <w:r w:rsidR="00F41812">
        <w:rPr>
          <w:rFonts w:ascii="Times New Roman" w:hAnsi="Times New Roman" w:cs="Times New Roman"/>
        </w:rPr>
        <w:t xml:space="preserve">el </w:t>
      </w:r>
      <w:r w:rsidRPr="000B6550">
        <w:rPr>
          <w:rFonts w:ascii="Times New Roman" w:hAnsi="Times New Roman" w:cs="Times New Roman"/>
        </w:rPr>
        <w:t xml:space="preserve">tema que se jugó con un montón de gente, con ilusión de una vivienda, ilusión de niños que están creciendo en nuestro departamento queriendo tener una vivienda digna. </w:t>
      </w:r>
    </w:p>
    <w:p w14:paraId="6EFA36C6" w14:textId="77777777" w:rsidR="00A0344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Tuvimos la oportunidad de </w:t>
      </w:r>
      <w:r w:rsidR="00F41812">
        <w:rPr>
          <w:rFonts w:ascii="Times New Roman" w:hAnsi="Times New Roman" w:cs="Times New Roman"/>
        </w:rPr>
        <w:t>ac</w:t>
      </w:r>
      <w:r w:rsidRPr="000B6550">
        <w:rPr>
          <w:rFonts w:ascii="Times New Roman" w:hAnsi="Times New Roman" w:cs="Times New Roman"/>
        </w:rPr>
        <w:t xml:space="preserve">ceder al expediente en el cual decía que le cedían el </w:t>
      </w:r>
      <w:r w:rsidR="00434580" w:rsidRPr="000B6550">
        <w:rPr>
          <w:rFonts w:ascii="Times New Roman" w:hAnsi="Times New Roman" w:cs="Times New Roman"/>
        </w:rPr>
        <w:t>terreno,</w:t>
      </w:r>
      <w:r w:rsidRPr="000B6550">
        <w:rPr>
          <w:rFonts w:ascii="Times New Roman" w:hAnsi="Times New Roman" w:cs="Times New Roman"/>
        </w:rPr>
        <w:t xml:space="preserve"> pero no tenían permiso de construcción. Cuando por fuera les daban la orden de que sí, lo cual </w:t>
      </w:r>
      <w:r w:rsidR="00F41812" w:rsidRPr="000B6550">
        <w:rPr>
          <w:rFonts w:ascii="Times New Roman" w:hAnsi="Times New Roman" w:cs="Times New Roman"/>
        </w:rPr>
        <w:t>una de las cooperativas hizo</w:t>
      </w:r>
      <w:r w:rsidRPr="000B6550">
        <w:rPr>
          <w:rFonts w:ascii="Times New Roman" w:hAnsi="Times New Roman" w:cs="Times New Roman"/>
        </w:rPr>
        <w:t xml:space="preserve"> un cimiento, algunas están llegando casi al techo y todo con pla</w:t>
      </w:r>
      <w:r w:rsidR="00F41812">
        <w:rPr>
          <w:rFonts w:ascii="Times New Roman" w:hAnsi="Times New Roman" w:cs="Times New Roman"/>
        </w:rPr>
        <w:t>t</w:t>
      </w:r>
      <w:r w:rsidRPr="000B6550">
        <w:rPr>
          <w:rFonts w:ascii="Times New Roman" w:hAnsi="Times New Roman" w:cs="Times New Roman"/>
        </w:rPr>
        <w:t>a del bolsillo de cada uno</w:t>
      </w:r>
      <w:r w:rsidR="00E91A6F">
        <w:rPr>
          <w:rFonts w:ascii="Times New Roman" w:hAnsi="Times New Roman" w:cs="Times New Roman"/>
        </w:rPr>
        <w:t>,</w:t>
      </w:r>
      <w:r w:rsidRPr="000B6550">
        <w:rPr>
          <w:rFonts w:ascii="Times New Roman" w:hAnsi="Times New Roman" w:cs="Times New Roman"/>
        </w:rPr>
        <w:t xml:space="preserve"> haciendo beneficios</w:t>
      </w:r>
      <w:r w:rsidR="00E91A6F">
        <w:rPr>
          <w:rFonts w:ascii="Times New Roman" w:hAnsi="Times New Roman" w:cs="Times New Roman"/>
        </w:rPr>
        <w:t>,</w:t>
      </w:r>
      <w:r w:rsidRPr="000B6550">
        <w:rPr>
          <w:rFonts w:ascii="Times New Roman" w:hAnsi="Times New Roman" w:cs="Times New Roman"/>
        </w:rPr>
        <w:t xml:space="preserve"> poniendo de su salario.</w:t>
      </w:r>
      <w:r w:rsidR="001B1252">
        <w:rPr>
          <w:rFonts w:ascii="Times New Roman" w:hAnsi="Times New Roman" w:cs="Times New Roman"/>
        </w:rPr>
        <w:t xml:space="preserve"> </w:t>
      </w:r>
      <w:r w:rsidRPr="000B6550">
        <w:rPr>
          <w:rFonts w:ascii="Times New Roman" w:hAnsi="Times New Roman" w:cs="Times New Roman"/>
        </w:rPr>
        <w:t>Si eso no es jugar con la gente</w:t>
      </w:r>
      <w:r w:rsidR="001B1252">
        <w:rPr>
          <w:rFonts w:ascii="Times New Roman" w:hAnsi="Times New Roman" w:cs="Times New Roman"/>
        </w:rPr>
        <w:t>,</w:t>
      </w:r>
      <w:r w:rsidRPr="000B6550">
        <w:rPr>
          <w:rFonts w:ascii="Times New Roman" w:hAnsi="Times New Roman" w:cs="Times New Roman"/>
        </w:rPr>
        <w:t xml:space="preserve"> qu</w:t>
      </w:r>
      <w:r w:rsidR="001B1252">
        <w:rPr>
          <w:rFonts w:ascii="Times New Roman" w:hAnsi="Times New Roman" w:cs="Times New Roman"/>
        </w:rPr>
        <w:t>é</w:t>
      </w:r>
      <w:r w:rsidRPr="000B6550">
        <w:rPr>
          <w:rFonts w:ascii="Times New Roman" w:hAnsi="Times New Roman" w:cs="Times New Roman"/>
        </w:rPr>
        <w:t xml:space="preserve"> es</w:t>
      </w:r>
      <w:r w:rsidR="001B1252">
        <w:rPr>
          <w:rFonts w:ascii="Times New Roman" w:hAnsi="Times New Roman" w:cs="Times New Roman"/>
        </w:rPr>
        <w:t xml:space="preserve">. </w:t>
      </w:r>
    </w:p>
    <w:p w14:paraId="35BF52B3" w14:textId="52A3CDF9" w:rsidR="008B12E3" w:rsidRDefault="001B1252" w:rsidP="000B6550">
      <w:pPr>
        <w:spacing w:after="0" w:line="360" w:lineRule="auto"/>
        <w:ind w:firstLine="1418"/>
        <w:jc w:val="both"/>
        <w:rPr>
          <w:rFonts w:ascii="Times New Roman" w:hAnsi="Times New Roman" w:cs="Times New Roman"/>
        </w:rPr>
      </w:pPr>
      <w:r>
        <w:rPr>
          <w:rFonts w:ascii="Times New Roman" w:hAnsi="Times New Roman" w:cs="Times New Roman"/>
        </w:rPr>
        <w:t>H</w:t>
      </w:r>
      <w:r w:rsidR="000B6550" w:rsidRPr="000B6550">
        <w:rPr>
          <w:rFonts w:ascii="Times New Roman" w:hAnsi="Times New Roman" w:cs="Times New Roman"/>
        </w:rPr>
        <w:t>ablamos de vivienda</w:t>
      </w:r>
      <w:r w:rsidR="00C450EB">
        <w:rPr>
          <w:rFonts w:ascii="Times New Roman" w:hAnsi="Times New Roman" w:cs="Times New Roman"/>
        </w:rPr>
        <w:t>,</w:t>
      </w:r>
      <w:r w:rsidR="000B6550" w:rsidRPr="000B6550">
        <w:rPr>
          <w:rFonts w:ascii="Times New Roman" w:hAnsi="Times New Roman" w:cs="Times New Roman"/>
        </w:rPr>
        <w:t xml:space="preserve"> y acá e</w:t>
      </w:r>
      <w:r w:rsidR="008B12E3">
        <w:rPr>
          <w:rFonts w:ascii="Times New Roman" w:hAnsi="Times New Roman" w:cs="Times New Roman"/>
        </w:rPr>
        <w:t>ste</w:t>
      </w:r>
      <w:r w:rsidR="000B6550" w:rsidRPr="000B6550">
        <w:rPr>
          <w:rFonts w:ascii="Times New Roman" w:hAnsi="Times New Roman" w:cs="Times New Roman"/>
        </w:rPr>
        <w:t xml:space="preserve"> gobierno se encuentra con todas esas irregularidades que las quiere solucionar de buena </w:t>
      </w:r>
      <w:r w:rsidR="00434580" w:rsidRPr="000B6550">
        <w:rPr>
          <w:rFonts w:ascii="Times New Roman" w:hAnsi="Times New Roman" w:cs="Times New Roman"/>
        </w:rPr>
        <w:t>voluntad,</w:t>
      </w:r>
      <w:r w:rsidR="000B6550" w:rsidRPr="000B6550">
        <w:rPr>
          <w:rFonts w:ascii="Times New Roman" w:hAnsi="Times New Roman" w:cs="Times New Roman"/>
        </w:rPr>
        <w:t xml:space="preserve"> pero lamentablemente están en mucha falta. </w:t>
      </w:r>
    </w:p>
    <w:p w14:paraId="55E3F1B3" w14:textId="723B13EC" w:rsidR="003C5AC3"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lastRenderedPageBreak/>
        <w:t>Como quería decir, esto me tocó muy de cerca porque recibimos tres cooperativas, otras no empezaron a construir, por suerte, y la que construyó no quiere perder ese dinero que invirtió porque fue gasto, como les dije, del bolsillo propio</w:t>
      </w:r>
      <w:r w:rsidR="0073593F">
        <w:rPr>
          <w:rFonts w:ascii="Times New Roman" w:hAnsi="Times New Roman" w:cs="Times New Roman"/>
        </w:rPr>
        <w:t>. Y</w:t>
      </w:r>
      <w:r w:rsidRPr="000B6550">
        <w:rPr>
          <w:rFonts w:ascii="Times New Roman" w:hAnsi="Times New Roman" w:cs="Times New Roman"/>
        </w:rPr>
        <w:t xml:space="preserve"> yo creo que esta administración se encuentra con ese gran problema como es la vivienda y</w:t>
      </w:r>
      <w:r w:rsidR="00CB6D4B">
        <w:rPr>
          <w:rFonts w:ascii="Times New Roman" w:hAnsi="Times New Roman" w:cs="Times New Roman"/>
        </w:rPr>
        <w:t>,</w:t>
      </w:r>
      <w:r w:rsidRPr="000B6550">
        <w:rPr>
          <w:rFonts w:ascii="Times New Roman" w:hAnsi="Times New Roman" w:cs="Times New Roman"/>
        </w:rPr>
        <w:t xml:space="preserve"> bueno, está buscando la solución, la voluntad está</w:t>
      </w:r>
      <w:r w:rsidR="00CB6D4B">
        <w:rPr>
          <w:rFonts w:ascii="Times New Roman" w:hAnsi="Times New Roman" w:cs="Times New Roman"/>
        </w:rPr>
        <w:t>,</w:t>
      </w:r>
      <w:r w:rsidRPr="000B6550">
        <w:rPr>
          <w:rFonts w:ascii="Times New Roman" w:hAnsi="Times New Roman" w:cs="Times New Roman"/>
        </w:rPr>
        <w:t xml:space="preserve"> y nosotros estamos a la</w:t>
      </w:r>
      <w:r w:rsidR="00CB6D4B">
        <w:rPr>
          <w:rFonts w:ascii="Times New Roman" w:hAnsi="Times New Roman" w:cs="Times New Roman"/>
        </w:rPr>
        <w:t>s órdenes</w:t>
      </w:r>
      <w:r w:rsidRPr="000B6550">
        <w:rPr>
          <w:rFonts w:ascii="Times New Roman" w:hAnsi="Times New Roman" w:cs="Times New Roman"/>
        </w:rPr>
        <w:t>, hemos recibido cooperativas, pero acá se jugó con esa gente, lamentablemente</w:t>
      </w:r>
      <w:r w:rsidR="003C5AC3">
        <w:rPr>
          <w:rFonts w:ascii="Times New Roman" w:hAnsi="Times New Roman" w:cs="Times New Roman"/>
        </w:rPr>
        <w:t>,</w:t>
      </w:r>
      <w:r w:rsidRPr="000B6550">
        <w:rPr>
          <w:rFonts w:ascii="Times New Roman" w:hAnsi="Times New Roman" w:cs="Times New Roman"/>
        </w:rPr>
        <w:t xml:space="preserve"> que fueron a buscar respuestas, pedían informes, nunca fue contestado porque estaba fuera de la ley. </w:t>
      </w:r>
    </w:p>
    <w:p w14:paraId="5587B72B" w14:textId="77777777" w:rsidR="000A6EDF"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Simplemente </w:t>
      </w:r>
      <w:r w:rsidR="003C5AC3">
        <w:rPr>
          <w:rFonts w:ascii="Times New Roman" w:hAnsi="Times New Roman" w:cs="Times New Roman"/>
        </w:rPr>
        <w:t>er</w:t>
      </w:r>
      <w:r w:rsidRPr="000B6550">
        <w:rPr>
          <w:rFonts w:ascii="Times New Roman" w:hAnsi="Times New Roman" w:cs="Times New Roman"/>
        </w:rPr>
        <w:t>a eso</w:t>
      </w:r>
      <w:r w:rsidR="001D07EF">
        <w:rPr>
          <w:rFonts w:ascii="Times New Roman" w:hAnsi="Times New Roman" w:cs="Times New Roman"/>
        </w:rPr>
        <w:t xml:space="preserve">. </w:t>
      </w:r>
    </w:p>
    <w:p w14:paraId="2C909BF8" w14:textId="623AAE1D" w:rsidR="000B6550" w:rsidRPr="000B6550" w:rsidRDefault="001D07EF" w:rsidP="000B6550">
      <w:pPr>
        <w:spacing w:after="0" w:line="360" w:lineRule="auto"/>
        <w:ind w:firstLine="1418"/>
        <w:jc w:val="both"/>
        <w:rPr>
          <w:rFonts w:ascii="Times New Roman" w:hAnsi="Times New Roman" w:cs="Times New Roman"/>
        </w:rPr>
      </w:pPr>
      <w:r>
        <w:rPr>
          <w:rFonts w:ascii="Times New Roman" w:hAnsi="Times New Roman" w:cs="Times New Roman"/>
        </w:rPr>
        <w:t>Oj</w:t>
      </w:r>
      <w:r w:rsidR="000B6550" w:rsidRPr="000B6550">
        <w:rPr>
          <w:rFonts w:ascii="Times New Roman" w:hAnsi="Times New Roman" w:cs="Times New Roman"/>
        </w:rPr>
        <w:t xml:space="preserve">alá que se llegue a </w:t>
      </w:r>
      <w:r w:rsidR="00E25C26">
        <w:rPr>
          <w:rFonts w:ascii="Times New Roman" w:hAnsi="Times New Roman" w:cs="Times New Roman"/>
        </w:rPr>
        <w:t>b</w:t>
      </w:r>
      <w:r w:rsidR="000B6550" w:rsidRPr="000B6550">
        <w:rPr>
          <w:rFonts w:ascii="Times New Roman" w:hAnsi="Times New Roman" w:cs="Times New Roman"/>
        </w:rPr>
        <w:t>u</w:t>
      </w:r>
      <w:r w:rsidR="00E25C26">
        <w:rPr>
          <w:rFonts w:ascii="Times New Roman" w:hAnsi="Times New Roman" w:cs="Times New Roman"/>
        </w:rPr>
        <w:t>e</w:t>
      </w:r>
      <w:r w:rsidR="000B6550" w:rsidRPr="000B6550">
        <w:rPr>
          <w:rFonts w:ascii="Times New Roman" w:hAnsi="Times New Roman" w:cs="Times New Roman"/>
        </w:rPr>
        <w:t>n consenso</w:t>
      </w:r>
      <w:r>
        <w:rPr>
          <w:rFonts w:ascii="Times New Roman" w:hAnsi="Times New Roman" w:cs="Times New Roman"/>
        </w:rPr>
        <w:t>,</w:t>
      </w:r>
      <w:r w:rsidR="000B6550" w:rsidRPr="000B6550">
        <w:rPr>
          <w:rFonts w:ascii="Times New Roman" w:hAnsi="Times New Roman" w:cs="Times New Roman"/>
        </w:rPr>
        <w:t xml:space="preserve"> que esto se vote por el bien de Salto</w:t>
      </w:r>
      <w:r w:rsidR="000A6EDF">
        <w:rPr>
          <w:rFonts w:ascii="Times New Roman" w:hAnsi="Times New Roman" w:cs="Times New Roman"/>
        </w:rPr>
        <w:t>,</w:t>
      </w:r>
      <w:r w:rsidR="000B6550" w:rsidRPr="000B6550">
        <w:rPr>
          <w:rFonts w:ascii="Times New Roman" w:hAnsi="Times New Roman" w:cs="Times New Roman"/>
        </w:rPr>
        <w:t xml:space="preserve"> y yo y mis compañeros vamos a salir </w:t>
      </w:r>
      <w:r w:rsidR="0075792B">
        <w:rPr>
          <w:rFonts w:ascii="Times New Roman" w:hAnsi="Times New Roman" w:cs="Times New Roman"/>
        </w:rPr>
        <w:t xml:space="preserve">garantes, </w:t>
      </w:r>
      <w:r w:rsidR="000B6550" w:rsidRPr="000B6550">
        <w:rPr>
          <w:rFonts w:ascii="Times New Roman" w:hAnsi="Times New Roman" w:cs="Times New Roman"/>
        </w:rPr>
        <w:t>si hay algo que sale mal yo y mis compañeros vamos a ser los primeros en salir a aclarar y pedir explicaciones de qué no se hizo y qué se hizo.</w:t>
      </w:r>
    </w:p>
    <w:p w14:paraId="3B7CDD33" w14:textId="4F760B01" w:rsidR="0075792B"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Y acá s</w:t>
      </w:r>
      <w:r w:rsidR="00184880">
        <w:rPr>
          <w:rFonts w:ascii="Times New Roman" w:hAnsi="Times New Roman" w:cs="Times New Roman"/>
        </w:rPr>
        <w:t>i</w:t>
      </w:r>
      <w:r w:rsidRPr="000B6550">
        <w:rPr>
          <w:rFonts w:ascii="Times New Roman" w:hAnsi="Times New Roman" w:cs="Times New Roman"/>
        </w:rPr>
        <w:t xml:space="preserve"> de</w:t>
      </w:r>
      <w:r w:rsidR="001D07EF">
        <w:rPr>
          <w:rFonts w:ascii="Times New Roman" w:hAnsi="Times New Roman" w:cs="Times New Roman"/>
        </w:rPr>
        <w:t>cimos y nos golpeamos el pecho qu</w:t>
      </w:r>
      <w:r w:rsidRPr="000B6550">
        <w:rPr>
          <w:rFonts w:ascii="Times New Roman" w:hAnsi="Times New Roman" w:cs="Times New Roman"/>
        </w:rPr>
        <w:t xml:space="preserve">e Salto primero, vamos a comportarnos como tal y llevar a Salto donde tiene que estar. </w:t>
      </w:r>
    </w:p>
    <w:p w14:paraId="2D73212B" w14:textId="77777777" w:rsidR="0075792B"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 xml:space="preserve">Muchas gracias. </w:t>
      </w:r>
    </w:p>
    <w:p w14:paraId="0A504F20" w14:textId="77777777" w:rsidR="0075792B" w:rsidRDefault="0075792B" w:rsidP="000B6550">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WILLIAMS.-</w:t>
      </w:r>
      <w:proofErr w:type="gramEnd"/>
      <w:r>
        <w:rPr>
          <w:rFonts w:ascii="Times New Roman" w:hAnsi="Times New Roman" w:cs="Times New Roman"/>
        </w:rPr>
        <w:t xml:space="preserve"> Pido la palabra.</w:t>
      </w:r>
    </w:p>
    <w:p w14:paraId="168F1557" w14:textId="77777777" w:rsidR="0075792B" w:rsidRDefault="0075792B" w:rsidP="000B6550">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w:t>
      </w:r>
      <w:r w:rsidR="000B6550" w:rsidRPr="000B6550">
        <w:rPr>
          <w:rFonts w:ascii="Times New Roman" w:hAnsi="Times New Roman" w:cs="Times New Roman"/>
        </w:rPr>
        <w:t>Muchas gracias</w:t>
      </w:r>
      <w:r>
        <w:rPr>
          <w:rFonts w:ascii="Times New Roman" w:hAnsi="Times New Roman" w:cs="Times New Roman"/>
        </w:rPr>
        <w:t>,</w:t>
      </w:r>
      <w:r w:rsidR="000B6550" w:rsidRPr="000B6550">
        <w:rPr>
          <w:rFonts w:ascii="Times New Roman" w:hAnsi="Times New Roman" w:cs="Times New Roman"/>
        </w:rPr>
        <w:t xml:space="preserve"> señor</w:t>
      </w:r>
      <w:r>
        <w:rPr>
          <w:rFonts w:ascii="Times New Roman" w:hAnsi="Times New Roman" w:cs="Times New Roman"/>
        </w:rPr>
        <w:t xml:space="preserve"> edil.</w:t>
      </w:r>
    </w:p>
    <w:p w14:paraId="4E19C8BF" w14:textId="781F8FF3" w:rsidR="000B6550" w:rsidRPr="000B6550" w:rsidRDefault="0075792B" w:rsidP="000B6550">
      <w:pPr>
        <w:spacing w:after="0" w:line="360" w:lineRule="auto"/>
        <w:ind w:firstLine="1418"/>
        <w:jc w:val="both"/>
        <w:rPr>
          <w:rFonts w:ascii="Times New Roman" w:hAnsi="Times New Roman" w:cs="Times New Roman"/>
        </w:rPr>
      </w:pPr>
      <w:r>
        <w:rPr>
          <w:rFonts w:ascii="Times New Roman" w:hAnsi="Times New Roman" w:cs="Times New Roman"/>
        </w:rPr>
        <w:t>T</w:t>
      </w:r>
      <w:r w:rsidR="000B6550" w:rsidRPr="000B6550">
        <w:rPr>
          <w:rFonts w:ascii="Times New Roman" w:hAnsi="Times New Roman" w:cs="Times New Roman"/>
        </w:rPr>
        <w:t xml:space="preserve">iene la palabra el señor </w:t>
      </w:r>
      <w:r>
        <w:rPr>
          <w:rFonts w:ascii="Times New Roman" w:hAnsi="Times New Roman" w:cs="Times New Roman"/>
        </w:rPr>
        <w:t>edil</w:t>
      </w:r>
      <w:r w:rsidR="000B6550" w:rsidRPr="000B6550">
        <w:rPr>
          <w:rFonts w:ascii="Times New Roman" w:hAnsi="Times New Roman" w:cs="Times New Roman"/>
        </w:rPr>
        <w:t xml:space="preserve"> Pablo Williams.</w:t>
      </w:r>
    </w:p>
    <w:p w14:paraId="370D2E70" w14:textId="77777777" w:rsidR="003009E0" w:rsidRDefault="0075792B" w:rsidP="000B6550">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WILLIAMS.-</w:t>
      </w:r>
      <w:proofErr w:type="gramEnd"/>
      <w:r>
        <w:rPr>
          <w:rFonts w:ascii="Times New Roman" w:hAnsi="Times New Roman" w:cs="Times New Roman"/>
        </w:rPr>
        <w:t xml:space="preserve"> </w:t>
      </w:r>
      <w:r w:rsidR="000B6550" w:rsidRPr="000B6550">
        <w:rPr>
          <w:rFonts w:ascii="Times New Roman" w:hAnsi="Times New Roman" w:cs="Times New Roman"/>
        </w:rPr>
        <w:t>Buenas noches</w:t>
      </w:r>
      <w:r w:rsidR="00C361E8">
        <w:rPr>
          <w:rFonts w:ascii="Times New Roman" w:hAnsi="Times New Roman" w:cs="Times New Roman"/>
        </w:rPr>
        <w:t>,</w:t>
      </w:r>
      <w:r w:rsidR="000B6550" w:rsidRPr="000B6550">
        <w:rPr>
          <w:rFonts w:ascii="Times New Roman" w:hAnsi="Times New Roman" w:cs="Times New Roman"/>
        </w:rPr>
        <w:t xml:space="preserve"> señor </w:t>
      </w:r>
      <w:r w:rsidR="00C361E8">
        <w:rPr>
          <w:rFonts w:ascii="Times New Roman" w:hAnsi="Times New Roman" w:cs="Times New Roman"/>
        </w:rPr>
        <w:t>p</w:t>
      </w:r>
      <w:r w:rsidR="000B6550" w:rsidRPr="000B6550">
        <w:rPr>
          <w:rFonts w:ascii="Times New Roman" w:hAnsi="Times New Roman" w:cs="Times New Roman"/>
        </w:rPr>
        <w:t xml:space="preserve">residente, compañeros ediles. </w:t>
      </w:r>
    </w:p>
    <w:p w14:paraId="3347A826" w14:textId="424081AC"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Creo, sin temor de equivocarme</w:t>
      </w:r>
      <w:r w:rsidR="001D07EF">
        <w:rPr>
          <w:rFonts w:ascii="Times New Roman" w:hAnsi="Times New Roman" w:cs="Times New Roman"/>
        </w:rPr>
        <w:t>,</w:t>
      </w:r>
      <w:r w:rsidRPr="000B6550">
        <w:rPr>
          <w:rFonts w:ascii="Times New Roman" w:hAnsi="Times New Roman" w:cs="Times New Roman"/>
        </w:rPr>
        <w:t xml:space="preserve"> que la discusión que se da hoy es el fiel reflejo del amplio proceso de discusión que a lo largo de los meses de enero, febrero y parte de marzo se dio en la </w:t>
      </w:r>
      <w:r w:rsidR="003009E0">
        <w:rPr>
          <w:rFonts w:ascii="Times New Roman" w:hAnsi="Times New Roman" w:cs="Times New Roman"/>
        </w:rPr>
        <w:t>c</w:t>
      </w:r>
      <w:r w:rsidRPr="000B6550">
        <w:rPr>
          <w:rFonts w:ascii="Times New Roman" w:hAnsi="Times New Roman" w:cs="Times New Roman"/>
        </w:rPr>
        <w:t xml:space="preserve">omisión </w:t>
      </w:r>
      <w:r w:rsidR="003009E0">
        <w:rPr>
          <w:rFonts w:ascii="Times New Roman" w:hAnsi="Times New Roman" w:cs="Times New Roman"/>
        </w:rPr>
        <w:t>i</w:t>
      </w:r>
      <w:r w:rsidRPr="000B6550">
        <w:rPr>
          <w:rFonts w:ascii="Times New Roman" w:hAnsi="Times New Roman" w:cs="Times New Roman"/>
        </w:rPr>
        <w:t>ntegrada. Además</w:t>
      </w:r>
      <w:r w:rsidR="003009E0">
        <w:rPr>
          <w:rFonts w:ascii="Times New Roman" w:hAnsi="Times New Roman" w:cs="Times New Roman"/>
        </w:rPr>
        <w:t>,</w:t>
      </w:r>
      <w:r w:rsidRPr="000B6550">
        <w:rPr>
          <w:rFonts w:ascii="Times New Roman" w:hAnsi="Times New Roman" w:cs="Times New Roman"/>
        </w:rPr>
        <w:t xml:space="preserve"> está más que claro y se nota la disponibilidad de información con la que cuentan los ediles de la oposición</w:t>
      </w:r>
      <w:r w:rsidR="00AA7406">
        <w:rPr>
          <w:rFonts w:ascii="Times New Roman" w:hAnsi="Times New Roman" w:cs="Times New Roman"/>
        </w:rPr>
        <w:t>,</w:t>
      </w:r>
      <w:r w:rsidRPr="000B6550">
        <w:rPr>
          <w:rFonts w:ascii="Times New Roman" w:hAnsi="Times New Roman" w:cs="Times New Roman"/>
        </w:rPr>
        <w:t xml:space="preserve"> que las </w:t>
      </w:r>
      <w:r w:rsidR="003009E0">
        <w:rPr>
          <w:rFonts w:ascii="Times New Roman" w:hAnsi="Times New Roman" w:cs="Times New Roman"/>
        </w:rPr>
        <w:t xml:space="preserve">múltiples </w:t>
      </w:r>
      <w:r w:rsidRPr="000B6550">
        <w:rPr>
          <w:rFonts w:ascii="Times New Roman" w:hAnsi="Times New Roman" w:cs="Times New Roman"/>
        </w:rPr>
        <w:t xml:space="preserve">presencias del </w:t>
      </w:r>
      <w:r w:rsidR="003009E0">
        <w:rPr>
          <w:rFonts w:ascii="Times New Roman" w:hAnsi="Times New Roman" w:cs="Times New Roman"/>
        </w:rPr>
        <w:t>e</w:t>
      </w:r>
      <w:r w:rsidRPr="000B6550">
        <w:rPr>
          <w:rFonts w:ascii="Times New Roman" w:hAnsi="Times New Roman" w:cs="Times New Roman"/>
        </w:rPr>
        <w:t>jecutivo no hicieron más que facilitar</w:t>
      </w:r>
      <w:r w:rsidR="003009E0">
        <w:rPr>
          <w:rFonts w:ascii="Times New Roman" w:hAnsi="Times New Roman" w:cs="Times New Roman"/>
        </w:rPr>
        <w:t>,</w:t>
      </w:r>
      <w:r w:rsidRPr="000B6550">
        <w:rPr>
          <w:rFonts w:ascii="Times New Roman" w:hAnsi="Times New Roman" w:cs="Times New Roman"/>
        </w:rPr>
        <w:t xml:space="preserve"> como corresponde</w:t>
      </w:r>
      <w:r w:rsidR="003009E0">
        <w:rPr>
          <w:rFonts w:ascii="Times New Roman" w:hAnsi="Times New Roman" w:cs="Times New Roman"/>
        </w:rPr>
        <w:t>, el trabajo de c</w:t>
      </w:r>
      <w:r w:rsidRPr="000B6550">
        <w:rPr>
          <w:rFonts w:ascii="Times New Roman" w:hAnsi="Times New Roman" w:cs="Times New Roman"/>
        </w:rPr>
        <w:t>ontralor que a todos nos obliga.</w:t>
      </w:r>
    </w:p>
    <w:p w14:paraId="2F4931DF" w14:textId="22351ADA" w:rsidR="005975DC"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Después podremos compartir más o menos la propuesta de fondo. Me llama la atención esa compulsión por negar el enorme esfuerzo en obra</w:t>
      </w:r>
      <w:r w:rsidR="00AA7406">
        <w:rPr>
          <w:rFonts w:ascii="Times New Roman" w:hAnsi="Times New Roman" w:cs="Times New Roman"/>
        </w:rPr>
        <w:t>s</w:t>
      </w:r>
      <w:r w:rsidRPr="000B6550">
        <w:rPr>
          <w:rFonts w:ascii="Times New Roman" w:hAnsi="Times New Roman" w:cs="Times New Roman"/>
        </w:rPr>
        <w:t xml:space="preserve"> que se va a estar impulsando, sobre todo porque es un gran reclamo d</w:t>
      </w:r>
      <w:r w:rsidR="003009E0">
        <w:rPr>
          <w:rFonts w:ascii="Times New Roman" w:hAnsi="Times New Roman" w:cs="Times New Roman"/>
        </w:rPr>
        <w:t xml:space="preserve">e la ciudadanía, doce mil quinientos </w:t>
      </w:r>
      <w:r w:rsidR="005975DC">
        <w:rPr>
          <w:rFonts w:ascii="Times New Roman" w:hAnsi="Times New Roman" w:cs="Times New Roman"/>
        </w:rPr>
        <w:t xml:space="preserve">veintisiete </w:t>
      </w:r>
      <w:r w:rsidR="003009E0">
        <w:rPr>
          <w:rFonts w:ascii="Times New Roman" w:hAnsi="Times New Roman" w:cs="Times New Roman"/>
        </w:rPr>
        <w:t xml:space="preserve">millones </w:t>
      </w:r>
      <w:r w:rsidRPr="000B6550">
        <w:rPr>
          <w:rFonts w:ascii="Times New Roman" w:hAnsi="Times New Roman" w:cs="Times New Roman"/>
        </w:rPr>
        <w:t>en el quinquenio</w:t>
      </w:r>
      <w:r w:rsidR="00A8581A">
        <w:rPr>
          <w:rFonts w:ascii="Times New Roman" w:hAnsi="Times New Roman" w:cs="Times New Roman"/>
        </w:rPr>
        <w:t>; n</w:t>
      </w:r>
      <w:r w:rsidRPr="000B6550">
        <w:rPr>
          <w:rFonts w:ascii="Times New Roman" w:hAnsi="Times New Roman" w:cs="Times New Roman"/>
        </w:rPr>
        <w:t>o solamente para empa</w:t>
      </w:r>
      <w:r w:rsidR="005975DC">
        <w:rPr>
          <w:rFonts w:ascii="Times New Roman" w:hAnsi="Times New Roman" w:cs="Times New Roman"/>
        </w:rPr>
        <w:t>r</w:t>
      </w:r>
      <w:r w:rsidRPr="000B6550">
        <w:rPr>
          <w:rFonts w:ascii="Times New Roman" w:hAnsi="Times New Roman" w:cs="Times New Roman"/>
        </w:rPr>
        <w:t xml:space="preserve">char calles, estamos hablando de turismo, lo que </w:t>
      </w:r>
      <w:r w:rsidR="00797B88">
        <w:rPr>
          <w:rFonts w:ascii="Times New Roman" w:hAnsi="Times New Roman" w:cs="Times New Roman"/>
        </w:rPr>
        <w:t>son</w:t>
      </w:r>
      <w:r w:rsidRPr="000B6550">
        <w:rPr>
          <w:rFonts w:ascii="Times New Roman" w:hAnsi="Times New Roman" w:cs="Times New Roman"/>
        </w:rPr>
        <w:t xml:space="preserve"> las calles a nivel rural, todo un gran d</w:t>
      </w:r>
      <w:r w:rsidR="005975DC">
        <w:rPr>
          <w:rFonts w:ascii="Times New Roman" w:hAnsi="Times New Roman" w:cs="Times New Roman"/>
        </w:rPr>
        <w:t>ebe</w:t>
      </w:r>
      <w:r w:rsidRPr="000B6550">
        <w:rPr>
          <w:rFonts w:ascii="Times New Roman" w:hAnsi="Times New Roman" w:cs="Times New Roman"/>
        </w:rPr>
        <w:t xml:space="preserve"> que tiene el </w:t>
      </w:r>
      <w:r w:rsidR="005975DC">
        <w:rPr>
          <w:rFonts w:ascii="Times New Roman" w:hAnsi="Times New Roman" w:cs="Times New Roman"/>
        </w:rPr>
        <w:lastRenderedPageBreak/>
        <w:t>d</w:t>
      </w:r>
      <w:r w:rsidRPr="000B6550">
        <w:rPr>
          <w:rFonts w:ascii="Times New Roman" w:hAnsi="Times New Roman" w:cs="Times New Roman"/>
        </w:rPr>
        <w:t>epartamento. Podrán decir que no están de acuerdo en qué se va a invertir, pero desconocer el enorme impacto que esto va a tener a nivel departamental es querer tapar el s</w:t>
      </w:r>
      <w:r w:rsidR="00C553FB">
        <w:rPr>
          <w:rFonts w:ascii="Times New Roman" w:hAnsi="Times New Roman" w:cs="Times New Roman"/>
        </w:rPr>
        <w:t>o</w:t>
      </w:r>
      <w:r w:rsidRPr="000B6550">
        <w:rPr>
          <w:rFonts w:ascii="Times New Roman" w:hAnsi="Times New Roman" w:cs="Times New Roman"/>
        </w:rPr>
        <w:t xml:space="preserve">l con un dedo. </w:t>
      </w:r>
    </w:p>
    <w:p w14:paraId="304152C8" w14:textId="4715ED9B" w:rsidR="000B6550" w:rsidRPr="000B6550"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Este mismo proceso va a generar un derrame a nivel departamental que espero ayude a cambiar la realidad laboral y económica de muchos de los salteños.</w:t>
      </w:r>
    </w:p>
    <w:p w14:paraId="1A1B0850" w14:textId="475321D8" w:rsidR="005975DC" w:rsidRDefault="000B6550" w:rsidP="000B6550">
      <w:pPr>
        <w:spacing w:after="0" w:line="360" w:lineRule="auto"/>
        <w:ind w:firstLine="1418"/>
        <w:jc w:val="both"/>
        <w:rPr>
          <w:rFonts w:ascii="Times New Roman" w:hAnsi="Times New Roman" w:cs="Times New Roman"/>
        </w:rPr>
      </w:pPr>
      <w:r w:rsidRPr="000B6550">
        <w:rPr>
          <w:rFonts w:ascii="Times New Roman" w:hAnsi="Times New Roman" w:cs="Times New Roman"/>
        </w:rPr>
        <w:t>Pero</w:t>
      </w:r>
      <w:r w:rsidR="00E269D4">
        <w:rPr>
          <w:rFonts w:ascii="Times New Roman" w:hAnsi="Times New Roman" w:cs="Times New Roman"/>
        </w:rPr>
        <w:t>,</w:t>
      </w:r>
      <w:r w:rsidRPr="000B6550">
        <w:rPr>
          <w:rFonts w:ascii="Times New Roman" w:hAnsi="Times New Roman" w:cs="Times New Roman"/>
        </w:rPr>
        <w:t xml:space="preserve"> además</w:t>
      </w:r>
      <w:r w:rsidR="00E269D4">
        <w:rPr>
          <w:rFonts w:ascii="Times New Roman" w:hAnsi="Times New Roman" w:cs="Times New Roman"/>
        </w:rPr>
        <w:t>,</w:t>
      </w:r>
      <w:r w:rsidRPr="000B6550">
        <w:rPr>
          <w:rFonts w:ascii="Times New Roman" w:hAnsi="Times New Roman" w:cs="Times New Roman"/>
        </w:rPr>
        <w:t xml:space="preserve"> es importante destacar el profundo proceso de optimización que este </w:t>
      </w:r>
      <w:r w:rsidR="005975DC">
        <w:rPr>
          <w:rFonts w:ascii="Times New Roman" w:hAnsi="Times New Roman" w:cs="Times New Roman"/>
        </w:rPr>
        <w:t>g</w:t>
      </w:r>
      <w:r w:rsidRPr="000B6550">
        <w:rPr>
          <w:rFonts w:ascii="Times New Roman" w:hAnsi="Times New Roman" w:cs="Times New Roman"/>
        </w:rPr>
        <w:t xml:space="preserve">obierno ha encarado. Estamos frente a una gestión que claramente apunta a la eficiencia, porque eficiencia implica más y mejores servicios para los salteños y no implica, bajo ningún concepto, afectar las tareas ni los derechos de los funcionarios municipales. </w:t>
      </w:r>
    </w:p>
    <w:p w14:paraId="64003EE6" w14:textId="37DDA18D" w:rsidR="00783E5A" w:rsidRPr="00783E5A" w:rsidRDefault="000B6550" w:rsidP="00783E5A">
      <w:pPr>
        <w:spacing w:after="0" w:line="360" w:lineRule="auto"/>
        <w:ind w:firstLine="1418"/>
        <w:jc w:val="both"/>
        <w:rPr>
          <w:rFonts w:ascii="Times New Roman" w:hAnsi="Times New Roman" w:cs="Times New Roman"/>
          <w:lang w:val="es-UY"/>
        </w:rPr>
      </w:pPr>
      <w:r w:rsidRPr="000B6550">
        <w:rPr>
          <w:rFonts w:ascii="Times New Roman" w:hAnsi="Times New Roman" w:cs="Times New Roman"/>
        </w:rPr>
        <w:t>Entiend</w:t>
      </w:r>
      <w:r w:rsidR="005975DC">
        <w:rPr>
          <w:rFonts w:ascii="Times New Roman" w:hAnsi="Times New Roman" w:cs="Times New Roman"/>
        </w:rPr>
        <w:t>o el juego político del ningune</w:t>
      </w:r>
      <w:r w:rsidRPr="000B6550">
        <w:rPr>
          <w:rFonts w:ascii="Times New Roman" w:hAnsi="Times New Roman" w:cs="Times New Roman"/>
        </w:rPr>
        <w:t>o de algunas explicaciones francas que aquí recibimos, pero</w:t>
      </w:r>
      <w:r w:rsidR="00EE0914">
        <w:rPr>
          <w:rFonts w:ascii="Times New Roman" w:hAnsi="Times New Roman" w:cs="Times New Roman"/>
        </w:rPr>
        <w:t xml:space="preserve"> </w:t>
      </w:r>
      <w:r w:rsidR="00783E5A" w:rsidRPr="00783E5A">
        <w:rPr>
          <w:rFonts w:ascii="Times New Roman" w:hAnsi="Times New Roman" w:cs="Times New Roman"/>
          <w:lang w:val="es-UY"/>
        </w:rPr>
        <w:t>desconocer el trabajo de los diferentes responsables tratando de encaminar el caos que se había dejado con la entrega de terrenos y sin valorar el que se proponga actuar gestionando responsablemente</w:t>
      </w:r>
      <w:r w:rsidR="00A528CD">
        <w:rPr>
          <w:rFonts w:ascii="Times New Roman" w:hAnsi="Times New Roman" w:cs="Times New Roman"/>
          <w:lang w:val="es-UY"/>
        </w:rPr>
        <w:t>,</w:t>
      </w:r>
      <w:r w:rsidR="00783E5A" w:rsidRPr="00783E5A">
        <w:rPr>
          <w:rFonts w:ascii="Times New Roman" w:hAnsi="Times New Roman" w:cs="Times New Roman"/>
          <w:lang w:val="es-UY"/>
        </w:rPr>
        <w:t xml:space="preserve"> es todo otro tema.</w:t>
      </w:r>
    </w:p>
    <w:p w14:paraId="7879FB48" w14:textId="29AC96E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¡Qué palabra “ges</w:t>
      </w:r>
      <w:bookmarkStart w:id="0" w:name="_GoBack"/>
      <w:bookmarkEnd w:id="0"/>
      <w:r w:rsidRPr="00783E5A">
        <w:rPr>
          <w:rFonts w:ascii="Times New Roman" w:hAnsi="Times New Roman" w:cs="Times New Roman"/>
          <w:lang w:val="es-UY"/>
        </w:rPr>
        <w:t>tionar”</w:t>
      </w:r>
      <w:r w:rsidR="0004303B">
        <w:rPr>
          <w:rFonts w:ascii="Times New Roman" w:hAnsi="Times New Roman" w:cs="Times New Roman"/>
          <w:lang w:val="es-UY"/>
        </w:rPr>
        <w:t>!</w:t>
      </w:r>
      <w:r w:rsidRPr="00783E5A">
        <w:rPr>
          <w:rFonts w:ascii="Times New Roman" w:hAnsi="Times New Roman" w:cs="Times New Roman"/>
          <w:lang w:val="es-UY"/>
        </w:rPr>
        <w:t xml:space="preserve">, </w:t>
      </w:r>
      <w:r w:rsidR="0004303B">
        <w:rPr>
          <w:rFonts w:ascii="Times New Roman" w:hAnsi="Times New Roman" w:cs="Times New Roman"/>
          <w:lang w:val="es-UY"/>
        </w:rPr>
        <w:t>¿</w:t>
      </w:r>
      <w:r w:rsidRPr="00783E5A">
        <w:rPr>
          <w:rFonts w:ascii="Times New Roman" w:hAnsi="Times New Roman" w:cs="Times New Roman"/>
          <w:lang w:val="es-UY"/>
        </w:rPr>
        <w:t>no</w:t>
      </w:r>
      <w:r w:rsidR="0004303B">
        <w:rPr>
          <w:rFonts w:ascii="Times New Roman" w:hAnsi="Times New Roman" w:cs="Times New Roman"/>
          <w:lang w:val="es-UY"/>
        </w:rPr>
        <w:t>?</w:t>
      </w:r>
      <w:r w:rsidRPr="00783E5A">
        <w:rPr>
          <w:rFonts w:ascii="Times New Roman" w:hAnsi="Times New Roman" w:cs="Times New Roman"/>
          <w:lang w:val="es-UY"/>
        </w:rPr>
        <w:t xml:space="preserve"> Tenemos un </w:t>
      </w:r>
      <w:r w:rsidR="00A528CD">
        <w:rPr>
          <w:rFonts w:ascii="Times New Roman" w:hAnsi="Times New Roman" w:cs="Times New Roman"/>
          <w:lang w:val="es-UY"/>
        </w:rPr>
        <w:t>g</w:t>
      </w:r>
      <w:r w:rsidRPr="00783E5A">
        <w:rPr>
          <w:rFonts w:ascii="Times New Roman" w:hAnsi="Times New Roman" w:cs="Times New Roman"/>
          <w:lang w:val="es-UY"/>
        </w:rPr>
        <w:t xml:space="preserve">obierno que invierte en obras y que hace de la gestión en diferentes áreas, como cultura, vivienda, obras, inversiones y tantas otras, el gran motor de cambio que Salto requiere. Lo que se consolida en el presupuesto es la realidad del trabajo que se está impulsando por los actuales directores, coordinadores y demás integrantes del ejecutivo. </w:t>
      </w:r>
    </w:p>
    <w:p w14:paraId="7AA9F16A" w14:textId="1FE57EEA"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r w:rsidR="00A528CD">
        <w:rPr>
          <w:rFonts w:ascii="Times New Roman" w:hAnsi="Times New Roman" w:cs="Times New Roman"/>
          <w:lang w:val="es-UY"/>
        </w:rPr>
        <w:t>p</w:t>
      </w:r>
      <w:r w:rsidRPr="00783E5A">
        <w:rPr>
          <w:rFonts w:ascii="Times New Roman" w:hAnsi="Times New Roman" w:cs="Times New Roman"/>
          <w:lang w:val="es-UY"/>
        </w:rPr>
        <w:t>residente, para ir redondeando, el presupuesto es claro. No solamente refleja el proyecto que vino desde el ejecutivo, también refleja cambios indicados por los ediles del Frente Amplio, algunos de los cuales vinieron ya en la primera modificación que mandó el ejecutivo. También refleja parte de las otras modificaciones que ellos nos plantearon, impulsadas por la misma bancada de la CORE</w:t>
      </w:r>
      <w:r w:rsidR="0099379F">
        <w:rPr>
          <w:rFonts w:ascii="Times New Roman" w:hAnsi="Times New Roman" w:cs="Times New Roman"/>
          <w:lang w:val="es-UY"/>
        </w:rPr>
        <w:t>, c</w:t>
      </w:r>
      <w:r w:rsidRPr="00783E5A">
        <w:rPr>
          <w:rFonts w:ascii="Times New Roman" w:hAnsi="Times New Roman" w:cs="Times New Roman"/>
          <w:lang w:val="es-UY"/>
        </w:rPr>
        <w:t>laro que no todas. El presupuesto lo hicimos nosotros con nuestro perfil. Y eso se tiene que ver reflejado y no nos obliga a acompañar todas las sugerencias que, con buena intención, ellos nos estaban haciendo.</w:t>
      </w:r>
    </w:p>
    <w:p w14:paraId="69E62B66" w14:textId="71B58417" w:rsidR="00771F04"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Pero también lo que quiero destacar es el trabajo que hizo la bancada de la CORE. Porque, como decía </w:t>
      </w:r>
      <w:r w:rsidR="009D3039">
        <w:rPr>
          <w:rFonts w:ascii="Times New Roman" w:hAnsi="Times New Roman" w:cs="Times New Roman"/>
          <w:lang w:val="es-UY"/>
        </w:rPr>
        <w:t xml:space="preserve">el </w:t>
      </w:r>
      <w:r w:rsidR="00A528CD">
        <w:rPr>
          <w:rFonts w:ascii="Times New Roman" w:hAnsi="Times New Roman" w:cs="Times New Roman"/>
          <w:lang w:val="es-UY"/>
        </w:rPr>
        <w:t>e</w:t>
      </w:r>
      <w:r w:rsidRPr="00783E5A">
        <w:rPr>
          <w:rFonts w:ascii="Times New Roman" w:hAnsi="Times New Roman" w:cs="Times New Roman"/>
          <w:lang w:val="es-UY"/>
        </w:rPr>
        <w:t xml:space="preserve">dil Varela, en contra de lo que proponía el ejecutivo, esta bancada de la CORE fue la que impulsó la derogación del artículo 38 y la derogación del artículo 74. </w:t>
      </w:r>
    </w:p>
    <w:p w14:paraId="649F5DE0" w14:textId="037CE83D"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lastRenderedPageBreak/>
        <w:t xml:space="preserve">Creo, con todo respeto, señor </w:t>
      </w:r>
      <w:r w:rsidR="00A528CD">
        <w:rPr>
          <w:rFonts w:ascii="Times New Roman" w:hAnsi="Times New Roman" w:cs="Times New Roman"/>
          <w:lang w:val="es-UY"/>
        </w:rPr>
        <w:t>p</w:t>
      </w:r>
      <w:r w:rsidRPr="00783E5A">
        <w:rPr>
          <w:rFonts w:ascii="Times New Roman" w:hAnsi="Times New Roman" w:cs="Times New Roman"/>
          <w:lang w:val="es-UY"/>
        </w:rPr>
        <w:t>residente, que estamos a muy poco tiempo de pasar a votar este presupuesto y a hacer realidad la decisión de la mayoría de los salteños cuando votó un cambio.</w:t>
      </w:r>
    </w:p>
    <w:p w14:paraId="50E149A5"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No quiero dejar pasar, porque me llamó un poco la atención, el que comentaran que no iban a votar el organigrama. Basta referirnos a las versiones taquigráficas de las diferentes comisiones, si mal no recuerdo, fue en la primera donde dijeron, y leo textual: “Y quiero ir adelantando, nosotros, como Frente Amplio vamos a votar el organigrama. Esto va a permitir distensionar cualquier tipo de situación o de especulación de voto. La gobernabilidad, eso es una cuestión de orden, ya lo hicimos desde el día uno. No va a haber necesidad de negociar, eso va a salir. Creo que eso va a ayudar a que nos focalicemos en los distintos puntos. Entonces eso, como primera garantía de la primera sesión, que no haya que pensar o hablar, eso nos va a facilitar un montón para potenciar los demás articulados”. Quiero creer que no son palabras vacías y que hoy de noche vamos a ver que esto se cumpla.</w:t>
      </w:r>
    </w:p>
    <w:p w14:paraId="6DD30EAA" w14:textId="1551D423" w:rsidR="00783E5A" w:rsidRPr="00783E5A" w:rsidRDefault="001C3172" w:rsidP="00783E5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p</w:t>
      </w:r>
      <w:r w:rsidR="00783E5A" w:rsidRPr="00783E5A">
        <w:rPr>
          <w:rFonts w:ascii="Times New Roman" w:hAnsi="Times New Roman" w:cs="Times New Roman"/>
          <w:lang w:val="es-UY"/>
        </w:rPr>
        <w:t>residente, quiero solicitar un cuarto intermedio de quince minutos para poder después continuar con los cierres y</w:t>
      </w:r>
      <w:r>
        <w:rPr>
          <w:rFonts w:ascii="Times New Roman" w:hAnsi="Times New Roman" w:cs="Times New Roman"/>
          <w:lang w:val="es-UY"/>
        </w:rPr>
        <w:t>,</w:t>
      </w:r>
      <w:r w:rsidR="00783E5A" w:rsidRPr="00783E5A">
        <w:rPr>
          <w:rFonts w:ascii="Times New Roman" w:hAnsi="Times New Roman" w:cs="Times New Roman"/>
          <w:lang w:val="es-UY"/>
        </w:rPr>
        <w:t xml:space="preserve"> si todo se encamina</w:t>
      </w:r>
      <w:r>
        <w:rPr>
          <w:rFonts w:ascii="Times New Roman" w:hAnsi="Times New Roman" w:cs="Times New Roman"/>
          <w:lang w:val="es-UY"/>
        </w:rPr>
        <w:t xml:space="preserve">, </w:t>
      </w:r>
      <w:r w:rsidR="00783E5A" w:rsidRPr="00783E5A">
        <w:rPr>
          <w:rFonts w:ascii="Times New Roman" w:hAnsi="Times New Roman" w:cs="Times New Roman"/>
          <w:lang w:val="es-UY"/>
        </w:rPr>
        <w:t xml:space="preserve">el proceso de votación. </w:t>
      </w:r>
    </w:p>
    <w:p w14:paraId="54E673C9"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Muchas gracias. </w:t>
      </w:r>
    </w:p>
    <w:p w14:paraId="27F4D2BE" w14:textId="3E471F1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Muchas gracias</w:t>
      </w:r>
      <w:r w:rsidR="001C3172">
        <w:rPr>
          <w:rFonts w:ascii="Times New Roman" w:hAnsi="Times New Roman" w:cs="Times New Roman"/>
          <w:lang w:val="es-UY"/>
        </w:rPr>
        <w:t>,</w:t>
      </w:r>
      <w:r w:rsidRPr="00783E5A">
        <w:rPr>
          <w:rFonts w:ascii="Times New Roman" w:hAnsi="Times New Roman" w:cs="Times New Roman"/>
          <w:lang w:val="es-UY"/>
        </w:rPr>
        <w:t xml:space="preserve"> señor edil.</w:t>
      </w:r>
    </w:p>
    <w:p w14:paraId="76458C00"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Se pone a consideración la propuesta del señor edil Pablo Williams, quince minutos de cuarto intermedio.</w:t>
      </w:r>
    </w:p>
    <w:p w14:paraId="6518D90E"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(Apoyado)</w:t>
      </w:r>
    </w:p>
    <w:p w14:paraId="054BCE13" w14:textId="49885D58" w:rsidR="00783E5A" w:rsidRPr="00783E5A" w:rsidRDefault="00783E5A" w:rsidP="00783E5A">
      <w:pPr>
        <w:spacing w:after="0" w:line="360" w:lineRule="auto"/>
        <w:ind w:firstLine="1418"/>
        <w:jc w:val="both"/>
        <w:rPr>
          <w:rFonts w:ascii="Times New Roman" w:hAnsi="Times New Roman" w:cs="Times New Roman"/>
          <w:b/>
          <w:bCs/>
          <w:lang w:val="es-UY"/>
        </w:rPr>
      </w:pPr>
      <w:r w:rsidRPr="00783E5A">
        <w:rPr>
          <w:rFonts w:ascii="Times New Roman" w:hAnsi="Times New Roman" w:cs="Times New Roman"/>
          <w:lang w:val="es-UY"/>
        </w:rPr>
        <w:t xml:space="preserve">Afirmativa. </w:t>
      </w:r>
      <w:r w:rsidRPr="00783E5A">
        <w:rPr>
          <w:rFonts w:ascii="Times New Roman" w:hAnsi="Times New Roman" w:cs="Times New Roman"/>
          <w:b/>
          <w:bCs/>
          <w:lang w:val="es-UY"/>
        </w:rPr>
        <w:t>UNANIMIDAD</w:t>
      </w:r>
      <w:r w:rsidR="00257DB0">
        <w:rPr>
          <w:rFonts w:ascii="Times New Roman" w:hAnsi="Times New Roman" w:cs="Times New Roman"/>
          <w:b/>
          <w:bCs/>
          <w:lang w:val="es-UY"/>
        </w:rPr>
        <w:t xml:space="preserve"> (31 en 31)</w:t>
      </w:r>
    </w:p>
    <w:p w14:paraId="482D562A"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(SIENDO LA HORA CERO Y TRECE MINUTOS SE PASA A CUARTO INTERMEDIO)</w:t>
      </w:r>
    </w:p>
    <w:p w14:paraId="0E4F69FE" w14:textId="4E9B2486"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(SIENDO LA HORA CERO Y VEINTIOCHO </w:t>
      </w:r>
      <w:r w:rsidR="00434580" w:rsidRPr="00783E5A">
        <w:rPr>
          <w:rFonts w:ascii="Times New Roman" w:hAnsi="Times New Roman" w:cs="Times New Roman"/>
          <w:lang w:val="es-UY"/>
        </w:rPr>
        <w:t>MINUTOS SE</w:t>
      </w:r>
      <w:r w:rsidRPr="00783E5A">
        <w:rPr>
          <w:rFonts w:ascii="Times New Roman" w:hAnsi="Times New Roman" w:cs="Times New Roman"/>
          <w:lang w:val="es-UY"/>
        </w:rPr>
        <w:t xml:space="preserve"> LEVANTA EL CUARTO INTERMEDIO)</w:t>
      </w:r>
    </w:p>
    <w:p w14:paraId="17A1FBDC"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Señores ediles, una vez finalizado el cuarto intermedio, continuamos con la sesión. </w:t>
      </w:r>
    </w:p>
    <w:p w14:paraId="3C47DE72"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ROCCA.-</w:t>
      </w:r>
      <w:proofErr w:type="gramEnd"/>
      <w:r w:rsidRPr="00783E5A">
        <w:rPr>
          <w:rFonts w:ascii="Times New Roman" w:hAnsi="Times New Roman" w:cs="Times New Roman"/>
          <w:lang w:val="es-UY"/>
        </w:rPr>
        <w:t xml:space="preserve"> Pido la palabra.</w:t>
      </w:r>
    </w:p>
    <w:p w14:paraId="2C2D85BF"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Tiene la palabra el señor edil Juan Pablo Rocca.</w:t>
      </w:r>
    </w:p>
    <w:p w14:paraId="6970AB0E"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lastRenderedPageBreak/>
        <w:t xml:space="preserve">SEÑOR </w:t>
      </w:r>
      <w:proofErr w:type="gramStart"/>
      <w:r w:rsidRPr="00783E5A">
        <w:rPr>
          <w:rFonts w:ascii="Times New Roman" w:hAnsi="Times New Roman" w:cs="Times New Roman"/>
          <w:lang w:val="es-UY"/>
        </w:rPr>
        <w:t>ROCCA.-</w:t>
      </w:r>
      <w:proofErr w:type="gramEnd"/>
      <w:r w:rsidRPr="00783E5A">
        <w:rPr>
          <w:rFonts w:ascii="Times New Roman" w:hAnsi="Times New Roman" w:cs="Times New Roman"/>
          <w:lang w:val="es-UY"/>
        </w:rPr>
        <w:t xml:space="preserve"> Muchas gracias, señor presidente.</w:t>
      </w:r>
    </w:p>
    <w:p w14:paraId="225F1A8B" w14:textId="40A6BE36"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Para ir ce</w:t>
      </w:r>
      <w:r w:rsidR="00693781">
        <w:rPr>
          <w:rFonts w:ascii="Times New Roman" w:hAnsi="Times New Roman" w:cs="Times New Roman"/>
          <w:lang w:val="es-UY"/>
        </w:rPr>
        <w:t>rrando</w:t>
      </w:r>
      <w:r w:rsidR="00047CA2">
        <w:rPr>
          <w:rFonts w:ascii="Times New Roman" w:hAnsi="Times New Roman" w:cs="Times New Roman"/>
          <w:lang w:val="es-UY"/>
        </w:rPr>
        <w:t>,</w:t>
      </w:r>
      <w:r w:rsidR="00693781">
        <w:rPr>
          <w:rFonts w:ascii="Times New Roman" w:hAnsi="Times New Roman" w:cs="Times New Roman"/>
          <w:lang w:val="es-UY"/>
        </w:rPr>
        <w:t xml:space="preserve"> y como lo establece el R</w:t>
      </w:r>
      <w:r w:rsidRPr="00783E5A">
        <w:rPr>
          <w:rFonts w:ascii="Times New Roman" w:hAnsi="Times New Roman" w:cs="Times New Roman"/>
          <w:lang w:val="es-UY"/>
        </w:rPr>
        <w:t>eglamento, vamos a hacer el último uso de la palabra en la discusión en general para dar los últimos argumentos de por qué el Frente Amplio no acompaña este presupuesto.</w:t>
      </w:r>
    </w:p>
    <w:p w14:paraId="358A13E6" w14:textId="7E614E91"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 En primer lugar, la discusión planteada en los términos de que no votarlo es una hipocresía u otro tipo de expresiones que se han hecho en la opinión pública, en realidad están de</w:t>
      </w:r>
      <w:r w:rsidR="00987491">
        <w:rPr>
          <w:rFonts w:ascii="Times New Roman" w:hAnsi="Times New Roman" w:cs="Times New Roman"/>
          <w:lang w:val="es-UY"/>
        </w:rPr>
        <w:t xml:space="preserve"> </w:t>
      </w:r>
      <w:r w:rsidRPr="00783E5A">
        <w:rPr>
          <w:rFonts w:ascii="Times New Roman" w:hAnsi="Times New Roman" w:cs="Times New Roman"/>
          <w:lang w:val="es-UY"/>
        </w:rPr>
        <w:t xml:space="preserve">más y no va con la propia discusión de lo que hoy estamos votando. Pero hay algo que, </w:t>
      </w:r>
      <w:r w:rsidR="003F6328">
        <w:rPr>
          <w:rFonts w:ascii="Times New Roman" w:hAnsi="Times New Roman" w:cs="Times New Roman"/>
          <w:lang w:val="es-UY"/>
        </w:rPr>
        <w:t>antes de dar los argumentos, no</w:t>
      </w:r>
      <w:r w:rsidRPr="00783E5A">
        <w:rPr>
          <w:rFonts w:ascii="Times New Roman" w:hAnsi="Times New Roman" w:cs="Times New Roman"/>
          <w:lang w:val="es-UY"/>
        </w:rPr>
        <w:t xml:space="preserve"> quiero dejar pasar, que me llama la atención y es que veo una falta de convencimiento de lo que están votando. Porque por momentos, y eso que no está lloviendo, se abre el paraguas, “no, porque si nos equivocamos le vamos a pedir perdón a la población”, pero 18 votos, 19 votos, han tenido hasta 22 votos en esta junta departamental para poder lograr los objetivos, yo tendría un poquito más de confianza de defender lo que van a votar. Me llama poderosamente la atención de que cada tanto hay una pequeña</w:t>
      </w:r>
      <w:r w:rsidR="007C6D76">
        <w:rPr>
          <w:rFonts w:ascii="Times New Roman" w:hAnsi="Times New Roman" w:cs="Times New Roman"/>
          <w:lang w:val="es-UY"/>
        </w:rPr>
        <w:t xml:space="preserve"> reculada</w:t>
      </w:r>
      <w:r w:rsidRPr="00783E5A">
        <w:rPr>
          <w:rFonts w:ascii="Times New Roman" w:hAnsi="Times New Roman" w:cs="Times New Roman"/>
          <w:lang w:val="es-UY"/>
        </w:rPr>
        <w:t xml:space="preserve">, </w:t>
      </w:r>
      <w:r w:rsidR="00833388">
        <w:rPr>
          <w:rFonts w:ascii="Times New Roman" w:hAnsi="Times New Roman" w:cs="Times New Roman"/>
          <w:lang w:val="es-UY"/>
        </w:rPr>
        <w:t>“</w:t>
      </w:r>
      <w:r w:rsidRPr="00783E5A">
        <w:rPr>
          <w:rFonts w:ascii="Times New Roman" w:hAnsi="Times New Roman" w:cs="Times New Roman"/>
          <w:lang w:val="es-UY"/>
        </w:rPr>
        <w:t>no, si nos equivocamos le vamos a cinchar la oreja al gobierno</w:t>
      </w:r>
      <w:r w:rsidR="00833388">
        <w:rPr>
          <w:rFonts w:ascii="Times New Roman" w:hAnsi="Times New Roman" w:cs="Times New Roman"/>
          <w:lang w:val="es-UY"/>
        </w:rPr>
        <w:t>”</w:t>
      </w:r>
      <w:r w:rsidRPr="00783E5A">
        <w:rPr>
          <w:rFonts w:ascii="Times New Roman" w:hAnsi="Times New Roman" w:cs="Times New Roman"/>
          <w:lang w:val="es-UY"/>
        </w:rPr>
        <w:t xml:space="preserve">. Si están tan convencidos de que este es el presupuesto, pondrían un poquito más de ficha en poder apostar que va a salir bien. </w:t>
      </w:r>
    </w:p>
    <w:p w14:paraId="0D2A2A63"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Nosotros no vamos a acompañar, primero porque está sustentado en una deuda que aún, hasta la fecha, el gobierno departamental no se ha dignado de, por lo menos, hacer una conferencia de prensa para decir cuáles son las oferentes y cuál es el impacto que va a tener en los contribuyentes, eso como primer lugar. La famosa tan aclamada comisión de seguimiento, de transparencia sobre el fideicomiso, seguimos esperando que al Frente Amplio lo citen y le soliciten un integrante. </w:t>
      </w:r>
    </w:p>
    <w:p w14:paraId="7DD18A95" w14:textId="074659F5" w:rsidR="007C6D76"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Tenemos un presupuesto con números inflados que no pudieron responder las diferencias abismales que hay, incluso, basta con leer los informes del Tribunal de Cuentas, de la discusión interna del Tribunal de Cuentas donde, justamente, se hace un cinchón de orejas </w:t>
      </w:r>
      <w:r w:rsidR="005469A0">
        <w:rPr>
          <w:rFonts w:ascii="Times New Roman" w:hAnsi="Times New Roman" w:cs="Times New Roman"/>
          <w:lang w:val="es-UY"/>
        </w:rPr>
        <w:t xml:space="preserve">de </w:t>
      </w:r>
      <w:r w:rsidR="00434580" w:rsidRPr="00783E5A">
        <w:rPr>
          <w:rFonts w:ascii="Times New Roman" w:hAnsi="Times New Roman" w:cs="Times New Roman"/>
          <w:lang w:val="es-UY"/>
        </w:rPr>
        <w:t>que</w:t>
      </w:r>
      <w:r w:rsidR="005469A0">
        <w:rPr>
          <w:rFonts w:ascii="Times New Roman" w:hAnsi="Times New Roman" w:cs="Times New Roman"/>
          <w:lang w:val="es-UY"/>
        </w:rPr>
        <w:t>,</w:t>
      </w:r>
      <w:r w:rsidRPr="00783E5A">
        <w:rPr>
          <w:rFonts w:ascii="Times New Roman" w:hAnsi="Times New Roman" w:cs="Times New Roman"/>
          <w:lang w:val="es-UY"/>
        </w:rPr>
        <w:t xml:space="preserve"> si se ajustan los números de forma correcta, donde se quitan partidas que no deben estar, los números dan negativos y es insostenible tener dos pagos de cuota de fideicomiso. </w:t>
      </w:r>
    </w:p>
    <w:p w14:paraId="25A8C48D" w14:textId="7032A51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Es invotable por la cantidad de recursos que se van a ir destinados a cargos de confianza política. </w:t>
      </w:r>
      <w:r w:rsidR="007C6D76">
        <w:rPr>
          <w:rFonts w:ascii="Times New Roman" w:hAnsi="Times New Roman" w:cs="Times New Roman"/>
          <w:lang w:val="es-UY"/>
        </w:rPr>
        <w:t>Trece</w:t>
      </w:r>
      <w:r w:rsidRPr="00783E5A">
        <w:rPr>
          <w:rFonts w:ascii="Times New Roman" w:hAnsi="Times New Roman" w:cs="Times New Roman"/>
          <w:lang w:val="es-UY"/>
        </w:rPr>
        <w:t xml:space="preserve"> millones de dólares, y esa consigna se v</w:t>
      </w:r>
      <w:r w:rsidR="005469A0">
        <w:rPr>
          <w:rFonts w:ascii="Times New Roman" w:hAnsi="Times New Roman" w:cs="Times New Roman"/>
          <w:lang w:val="es-UY"/>
        </w:rPr>
        <w:t>an a aburrir de escuchar. La vamos</w:t>
      </w:r>
      <w:r w:rsidRPr="00783E5A">
        <w:rPr>
          <w:rFonts w:ascii="Times New Roman" w:hAnsi="Times New Roman" w:cs="Times New Roman"/>
          <w:lang w:val="es-UY"/>
        </w:rPr>
        <w:t xml:space="preserve"> a tener que ajustar por inflación dentro de unos próximos </w:t>
      </w:r>
      <w:r w:rsidR="00434580" w:rsidRPr="00783E5A">
        <w:rPr>
          <w:rFonts w:ascii="Times New Roman" w:hAnsi="Times New Roman" w:cs="Times New Roman"/>
          <w:lang w:val="es-UY"/>
        </w:rPr>
        <w:t>años,</w:t>
      </w:r>
      <w:r w:rsidRPr="00783E5A">
        <w:rPr>
          <w:rFonts w:ascii="Times New Roman" w:hAnsi="Times New Roman" w:cs="Times New Roman"/>
          <w:lang w:val="es-UY"/>
        </w:rPr>
        <w:t xml:space="preserve"> pero </w:t>
      </w:r>
      <w:r w:rsidRPr="00783E5A">
        <w:rPr>
          <w:rFonts w:ascii="Times New Roman" w:hAnsi="Times New Roman" w:cs="Times New Roman"/>
          <w:lang w:val="es-UY"/>
        </w:rPr>
        <w:lastRenderedPageBreak/>
        <w:t xml:space="preserve">para que vayan </w:t>
      </w:r>
      <w:r w:rsidR="00434580" w:rsidRPr="00783E5A">
        <w:rPr>
          <w:rFonts w:ascii="Times New Roman" w:hAnsi="Times New Roman" w:cs="Times New Roman"/>
          <w:lang w:val="es-UY"/>
        </w:rPr>
        <w:t xml:space="preserve">memorizando, </w:t>
      </w:r>
      <w:r w:rsidR="007C6D76">
        <w:rPr>
          <w:rFonts w:ascii="Times New Roman" w:hAnsi="Times New Roman" w:cs="Times New Roman"/>
          <w:lang w:val="es-UY"/>
        </w:rPr>
        <w:t>trece</w:t>
      </w:r>
      <w:r w:rsidRPr="00783E5A">
        <w:rPr>
          <w:rFonts w:ascii="Times New Roman" w:hAnsi="Times New Roman" w:cs="Times New Roman"/>
          <w:lang w:val="es-UY"/>
        </w:rPr>
        <w:t xml:space="preserve"> millones de dólares en </w:t>
      </w:r>
      <w:r w:rsidR="007C6D76">
        <w:rPr>
          <w:rFonts w:ascii="Times New Roman" w:hAnsi="Times New Roman" w:cs="Times New Roman"/>
          <w:lang w:val="es-UY"/>
        </w:rPr>
        <w:t>cuarenta y cuatro</w:t>
      </w:r>
      <w:r w:rsidRPr="00783E5A">
        <w:rPr>
          <w:rFonts w:ascii="Times New Roman" w:hAnsi="Times New Roman" w:cs="Times New Roman"/>
          <w:lang w:val="es-UY"/>
        </w:rPr>
        <w:t xml:space="preserve"> cargos. Es un montón de plata</w:t>
      </w:r>
      <w:r w:rsidR="007C6D76">
        <w:rPr>
          <w:rFonts w:ascii="Times New Roman" w:hAnsi="Times New Roman" w:cs="Times New Roman"/>
          <w:lang w:val="es-UY"/>
        </w:rPr>
        <w:t>,</w:t>
      </w:r>
      <w:r w:rsidRPr="00783E5A">
        <w:rPr>
          <w:rFonts w:ascii="Times New Roman" w:hAnsi="Times New Roman" w:cs="Times New Roman"/>
          <w:lang w:val="es-UY"/>
        </w:rPr>
        <w:t xml:space="preserve"> para </w:t>
      </w:r>
      <w:r w:rsidR="007C6D76">
        <w:rPr>
          <w:rFonts w:ascii="Times New Roman" w:hAnsi="Times New Roman" w:cs="Times New Roman"/>
          <w:lang w:val="es-UY"/>
        </w:rPr>
        <w:t>cuarenta y cuatro</w:t>
      </w:r>
      <w:r w:rsidRPr="00783E5A">
        <w:rPr>
          <w:rFonts w:ascii="Times New Roman" w:hAnsi="Times New Roman" w:cs="Times New Roman"/>
          <w:lang w:val="es-UY"/>
        </w:rPr>
        <w:t xml:space="preserve"> personas en este departamento es muchísima, pero muchísima plata. </w:t>
      </w:r>
    </w:p>
    <w:p w14:paraId="56890B9F" w14:textId="72EC387B"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Aumenta la discrecionalidad en varias partidas, en particular las compensaciones, algo que se había intentado retroceder, hoy avanzan con </w:t>
      </w:r>
      <w:r w:rsidR="00340BCD">
        <w:rPr>
          <w:rFonts w:ascii="Times New Roman" w:hAnsi="Times New Roman" w:cs="Times New Roman"/>
          <w:lang w:val="es-UY"/>
        </w:rPr>
        <w:t>quince</w:t>
      </w:r>
      <w:r w:rsidRPr="00783E5A">
        <w:rPr>
          <w:rFonts w:ascii="Times New Roman" w:hAnsi="Times New Roman" w:cs="Times New Roman"/>
          <w:lang w:val="es-UY"/>
        </w:rPr>
        <w:t xml:space="preserve"> compensaciones y crean otras tantas más.</w:t>
      </w:r>
    </w:p>
    <w:p w14:paraId="628FA7A7"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Fondos sociales, sin contralor, sin reglamentación, aparte con montos irrisorios bajo la consigna emergencia, cuando en realidad, en ningún momento se ataja de verdad los problemas que tiene el departamento en este presupuesto.</w:t>
      </w:r>
    </w:p>
    <w:p w14:paraId="3C1FAA27" w14:textId="4EFBC8D1"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Hay mensajes contradictorios. En </w:t>
      </w:r>
      <w:r w:rsidR="00C03DCC">
        <w:rPr>
          <w:rFonts w:ascii="Times New Roman" w:hAnsi="Times New Roman" w:cs="Times New Roman"/>
          <w:lang w:val="es-UY"/>
        </w:rPr>
        <w:t xml:space="preserve">un </w:t>
      </w:r>
      <w:r w:rsidRPr="00783E5A">
        <w:rPr>
          <w:rFonts w:ascii="Times New Roman" w:hAnsi="Times New Roman" w:cs="Times New Roman"/>
          <w:lang w:val="es-UY"/>
        </w:rPr>
        <w:t>principio</w:t>
      </w:r>
      <w:r w:rsidR="00C03DCC">
        <w:rPr>
          <w:rFonts w:ascii="Times New Roman" w:hAnsi="Times New Roman" w:cs="Times New Roman"/>
          <w:lang w:val="es-UY"/>
        </w:rPr>
        <w:t xml:space="preserve"> nos</w:t>
      </w:r>
      <w:r w:rsidRPr="00783E5A">
        <w:rPr>
          <w:rFonts w:ascii="Times New Roman" w:hAnsi="Times New Roman" w:cs="Times New Roman"/>
          <w:lang w:val="es-UY"/>
        </w:rPr>
        <w:t xml:space="preserve"> decían que esa deuda a </w:t>
      </w:r>
      <w:r w:rsidR="00340BCD">
        <w:rPr>
          <w:rFonts w:ascii="Times New Roman" w:hAnsi="Times New Roman" w:cs="Times New Roman"/>
          <w:lang w:val="es-UY"/>
        </w:rPr>
        <w:t>veinte</w:t>
      </w:r>
      <w:r w:rsidRPr="00783E5A">
        <w:rPr>
          <w:rFonts w:ascii="Times New Roman" w:hAnsi="Times New Roman" w:cs="Times New Roman"/>
          <w:lang w:val="es-UY"/>
        </w:rPr>
        <w:t xml:space="preserve"> años, si van a hacer avenidas, una piscina, un gimnasio, pero después en comisión </w:t>
      </w:r>
      <w:r w:rsidR="00434580" w:rsidRPr="00783E5A">
        <w:rPr>
          <w:rFonts w:ascii="Times New Roman" w:hAnsi="Times New Roman" w:cs="Times New Roman"/>
          <w:lang w:val="es-UY"/>
        </w:rPr>
        <w:t>nos dijeron</w:t>
      </w:r>
      <w:r w:rsidRPr="00783E5A">
        <w:rPr>
          <w:rFonts w:ascii="Times New Roman" w:hAnsi="Times New Roman" w:cs="Times New Roman"/>
          <w:lang w:val="es-UY"/>
        </w:rPr>
        <w:t xml:space="preserve"> que en realidad también se va a usar para la cartera de tierras; de que había que pedir; bueno, una porción va a ser para cartera de tierras. Entonces, al final la utilidad original se empezó un poco a distorsionar en la medida de que empiezan los pedidos. </w:t>
      </w:r>
    </w:p>
    <w:p w14:paraId="35F7593D" w14:textId="359ECB41" w:rsidR="00613317"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Y una pequeña aclaración que se hizo muy al pasar, pero fue muy explícita, en dos ocasiones, en una se me dijo que</w:t>
      </w:r>
      <w:r w:rsidR="004217DA">
        <w:rPr>
          <w:rFonts w:ascii="Times New Roman" w:hAnsi="Times New Roman" w:cs="Times New Roman"/>
          <w:lang w:val="es-UY"/>
        </w:rPr>
        <w:t>:</w:t>
      </w:r>
      <w:r w:rsidRPr="00783E5A">
        <w:rPr>
          <w:rFonts w:ascii="Times New Roman" w:hAnsi="Times New Roman" w:cs="Times New Roman"/>
          <w:lang w:val="es-UY"/>
        </w:rPr>
        <w:t xml:space="preserve"> en aquella silla</w:t>
      </w:r>
      <w:r w:rsidR="00A33D1B">
        <w:rPr>
          <w:rFonts w:ascii="Times New Roman" w:hAnsi="Times New Roman" w:cs="Times New Roman"/>
          <w:lang w:val="es-UY"/>
        </w:rPr>
        <w:t>,</w:t>
      </w:r>
      <w:r w:rsidRPr="00783E5A">
        <w:rPr>
          <w:rFonts w:ascii="Times New Roman" w:hAnsi="Times New Roman" w:cs="Times New Roman"/>
          <w:lang w:val="es-UY"/>
        </w:rPr>
        <w:t xml:space="preserve"> y después estaba sentado y que se dijo sobre la gobernabilidad, sobre acompañar el organigrama y después nuevamente se hace una cita</w:t>
      </w:r>
      <w:r w:rsidR="00613317">
        <w:rPr>
          <w:rFonts w:ascii="Times New Roman" w:hAnsi="Times New Roman" w:cs="Times New Roman"/>
          <w:lang w:val="es-UY"/>
        </w:rPr>
        <w:t>, e</w:t>
      </w:r>
      <w:r w:rsidRPr="00783E5A">
        <w:rPr>
          <w:rFonts w:ascii="Times New Roman" w:hAnsi="Times New Roman" w:cs="Times New Roman"/>
          <w:lang w:val="es-UY"/>
        </w:rPr>
        <w:t xml:space="preserve">n </w:t>
      </w:r>
      <w:r w:rsidR="00434580" w:rsidRPr="00783E5A">
        <w:rPr>
          <w:rFonts w:ascii="Times New Roman" w:hAnsi="Times New Roman" w:cs="Times New Roman"/>
          <w:lang w:val="es-UY"/>
        </w:rPr>
        <w:t>realidad,</w:t>
      </w:r>
      <w:r w:rsidRPr="00783E5A">
        <w:rPr>
          <w:rFonts w:ascii="Times New Roman" w:hAnsi="Times New Roman" w:cs="Times New Roman"/>
          <w:lang w:val="es-UY"/>
        </w:rPr>
        <w:t xml:space="preserve"> no fue solamente en una sesión, fueron en varias. El problema es que en la medida que se va desarrollando el presupuesto, en la medida que van tomando definiciones, si tenés un organigrama que no contempla la subdirección</w:t>
      </w:r>
      <w:r w:rsidR="004C7644">
        <w:rPr>
          <w:rFonts w:ascii="Times New Roman" w:hAnsi="Times New Roman" w:cs="Times New Roman"/>
          <w:lang w:val="es-UY"/>
        </w:rPr>
        <w:t xml:space="preserve"> y</w:t>
      </w:r>
      <w:r w:rsidRPr="00783E5A">
        <w:rPr>
          <w:rFonts w:ascii="Times New Roman" w:hAnsi="Times New Roman" w:cs="Times New Roman"/>
          <w:lang w:val="es-UY"/>
        </w:rPr>
        <w:t xml:space="preserve"> si públicamente decís que creaste una subdirección, estás perdiendo confianza. Si estás diciendo que vas a hacer austero, de que no tenés recursos y vas a estar atado a la ley, no podés hacer la contratación que hacés de Sarlux, como la que se hizo ahora, que de rebote nos enteramos, de rebote. Entonces, ese tipo de cuestiones se van erosionando. </w:t>
      </w:r>
    </w:p>
    <w:p w14:paraId="25CF7702" w14:textId="2A6DF42C"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Y</w:t>
      </w:r>
      <w:r w:rsidR="00613317">
        <w:rPr>
          <w:rFonts w:ascii="Times New Roman" w:hAnsi="Times New Roman" w:cs="Times New Roman"/>
          <w:lang w:val="es-UY"/>
        </w:rPr>
        <w:t>,</w:t>
      </w:r>
      <w:r w:rsidRPr="00783E5A">
        <w:rPr>
          <w:rFonts w:ascii="Times New Roman" w:hAnsi="Times New Roman" w:cs="Times New Roman"/>
          <w:lang w:val="es-UY"/>
        </w:rPr>
        <w:t xml:space="preserve"> si a la vez, cosas tan mínimas que se pidieron, para poder incorporar al presupuesto, porque creer que este presupuesto es compartido por el mero hecho de poner la palabra Presupuesto Participativo en un artículo</w:t>
      </w:r>
      <w:r w:rsidR="00613317">
        <w:rPr>
          <w:rFonts w:ascii="Times New Roman" w:hAnsi="Times New Roman" w:cs="Times New Roman"/>
          <w:lang w:val="es-UY"/>
        </w:rPr>
        <w:t>,</w:t>
      </w:r>
      <w:r w:rsidRPr="00783E5A">
        <w:rPr>
          <w:rFonts w:ascii="Times New Roman" w:hAnsi="Times New Roman" w:cs="Times New Roman"/>
          <w:lang w:val="es-UY"/>
        </w:rPr>
        <w:t xml:space="preserve"> es una tomada de pelo a la inteligencia, es una tomada de pelo, no funciona así. Entonces, esa sumatoria de desgaste que se fue dando y de hechos políticos que se van generando</w:t>
      </w:r>
      <w:r w:rsidR="00613317">
        <w:rPr>
          <w:rFonts w:ascii="Times New Roman" w:hAnsi="Times New Roman" w:cs="Times New Roman"/>
          <w:lang w:val="es-UY"/>
        </w:rPr>
        <w:t>,</w:t>
      </w:r>
      <w:r w:rsidRPr="00783E5A">
        <w:rPr>
          <w:rFonts w:ascii="Times New Roman" w:hAnsi="Times New Roman" w:cs="Times New Roman"/>
          <w:lang w:val="es-UY"/>
        </w:rPr>
        <w:t xml:space="preserve"> son los que desgastan y terminan deviniendo en una definición.</w:t>
      </w:r>
    </w:p>
    <w:p w14:paraId="23DB0E4F" w14:textId="77777777" w:rsidR="0046252B" w:rsidRDefault="00783E5A" w:rsidP="00613317">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lastRenderedPageBreak/>
        <w:t>Se mintió explícitamente sobre deudas, sobre montos y demás. Fuimos los primeros en hacer autocrítica pública, fuimos los primeros en colaborar para destrabar el duodécimo y nos pusimos a disposición para poder trabajar en un plan mucho más racional, mucho más acorde para aquellas deudas que quedaron pendientes y que todavía impactan en la economía local. Por supuesto, fuimos de los primeros que lo hicimos públicamente.</w:t>
      </w:r>
      <w:r w:rsidR="00613317">
        <w:rPr>
          <w:rFonts w:ascii="Times New Roman" w:hAnsi="Times New Roman" w:cs="Times New Roman"/>
          <w:lang w:val="es-UY"/>
        </w:rPr>
        <w:t xml:space="preserve"> </w:t>
      </w:r>
    </w:p>
    <w:p w14:paraId="2FDD46E5" w14:textId="55F7FE9F" w:rsidR="00613317" w:rsidRDefault="00613317" w:rsidP="00613317">
      <w:pPr>
        <w:spacing w:after="0" w:line="360" w:lineRule="auto"/>
        <w:ind w:firstLine="1418"/>
        <w:jc w:val="both"/>
        <w:rPr>
          <w:rFonts w:ascii="Times New Roman" w:hAnsi="Times New Roman" w:cs="Times New Roman"/>
        </w:rPr>
      </w:pPr>
      <w:r>
        <w:rPr>
          <w:rFonts w:ascii="Times New Roman" w:hAnsi="Times New Roman" w:cs="Times New Roman"/>
          <w:lang w:val="es-UY"/>
        </w:rPr>
        <w:t>Si hay algo que tratamos de ser</w:t>
      </w:r>
      <w:r w:rsidR="00DF6DF4">
        <w:rPr>
          <w:rFonts w:ascii="Times New Roman" w:hAnsi="Times New Roman" w:cs="Times New Roman"/>
          <w:lang w:val="es-UY"/>
        </w:rPr>
        <w:t>,</w:t>
      </w:r>
      <w:r>
        <w:rPr>
          <w:rFonts w:ascii="Times New Roman" w:hAnsi="Times New Roman" w:cs="Times New Roman"/>
          <w:lang w:val="es-UY"/>
        </w:rPr>
        <w:t xml:space="preserve"> y es la gracia de la militancia política y en estos ámbitos de intercambio, es tratar de ser coherentes, nos podemos equivocar, sí, pero siempre manteniendo una línea de coherencia.</w:t>
      </w:r>
      <w:r w:rsidR="00783E5A" w:rsidRPr="00783E5A">
        <w:rPr>
          <w:rFonts w:ascii="Times New Roman" w:hAnsi="Times New Roman" w:cs="Times New Roman"/>
          <w:lang w:val="es-UY"/>
        </w:rPr>
        <w:t xml:space="preserve"> </w:t>
      </w:r>
      <w:r>
        <w:rPr>
          <w:rFonts w:ascii="Times New Roman" w:hAnsi="Times New Roman" w:cs="Times New Roman"/>
          <w:lang w:val="es-UY"/>
        </w:rPr>
        <w:t xml:space="preserve">Hicimos los mayores esfuerzos, </w:t>
      </w:r>
      <w:r>
        <w:rPr>
          <w:rFonts w:ascii="Times New Roman" w:hAnsi="Times New Roman" w:cs="Times New Roman"/>
        </w:rPr>
        <w:t>pero</w:t>
      </w:r>
      <w:r w:rsidR="00590034" w:rsidRPr="00590034">
        <w:rPr>
          <w:rFonts w:ascii="Times New Roman" w:hAnsi="Times New Roman" w:cs="Times New Roman"/>
        </w:rPr>
        <w:t xml:space="preserve"> si no nos acompañan es muy difícil. </w:t>
      </w:r>
    </w:p>
    <w:p w14:paraId="1BA655B0" w14:textId="11E4E3DC" w:rsidR="00590034" w:rsidRPr="00590034" w:rsidRDefault="00590034" w:rsidP="00613317">
      <w:pPr>
        <w:spacing w:after="0" w:line="360" w:lineRule="auto"/>
        <w:ind w:firstLine="1418"/>
        <w:jc w:val="both"/>
        <w:rPr>
          <w:rFonts w:ascii="Times New Roman" w:hAnsi="Times New Roman" w:cs="Times New Roman"/>
        </w:rPr>
      </w:pPr>
      <w:r w:rsidRPr="00590034">
        <w:rPr>
          <w:rFonts w:ascii="Times New Roman" w:hAnsi="Times New Roman" w:cs="Times New Roman"/>
        </w:rPr>
        <w:t>De igual manera</w:t>
      </w:r>
      <w:r w:rsidR="00FA1BEA">
        <w:rPr>
          <w:rFonts w:ascii="Times New Roman" w:hAnsi="Times New Roman" w:cs="Times New Roman"/>
        </w:rPr>
        <w:t>,</w:t>
      </w:r>
      <w:r w:rsidRPr="00590034">
        <w:rPr>
          <w:rFonts w:ascii="Times New Roman" w:hAnsi="Times New Roman" w:cs="Times New Roman"/>
        </w:rPr>
        <w:t xml:space="preserve"> vamos adelantando que a pesar de que no nos llevaron las propuestas</w:t>
      </w:r>
      <w:r w:rsidR="00FA1BEA">
        <w:rPr>
          <w:rFonts w:ascii="Times New Roman" w:hAnsi="Times New Roman" w:cs="Times New Roman"/>
        </w:rPr>
        <w:t>,</w:t>
      </w:r>
      <w:r w:rsidRPr="00590034">
        <w:rPr>
          <w:rFonts w:ascii="Times New Roman" w:hAnsi="Times New Roman" w:cs="Times New Roman"/>
        </w:rPr>
        <w:t xml:space="preserve"> en la votación en particular vamos a volver a insistir en la necesidad de reglamentar la transparencia y de generar un mecanismo en las disposiciones varias para que en los fondos que se crean no sean utilizados con otra finalidad y </w:t>
      </w:r>
      <w:r w:rsidR="00434580" w:rsidRPr="00590034">
        <w:rPr>
          <w:rFonts w:ascii="Times New Roman" w:hAnsi="Times New Roman" w:cs="Times New Roman"/>
        </w:rPr>
        <w:t>que la</w:t>
      </w:r>
      <w:r w:rsidRPr="00590034">
        <w:rPr>
          <w:rFonts w:ascii="Times New Roman" w:hAnsi="Times New Roman" w:cs="Times New Roman"/>
        </w:rPr>
        <w:t xml:space="preserve"> Intendencia de Salto tenga que venir </w:t>
      </w:r>
      <w:r w:rsidR="00434580" w:rsidRPr="00590034">
        <w:rPr>
          <w:rFonts w:ascii="Times New Roman" w:hAnsi="Times New Roman" w:cs="Times New Roman"/>
        </w:rPr>
        <w:t>realmente a</w:t>
      </w:r>
      <w:r w:rsidRPr="00590034">
        <w:rPr>
          <w:rFonts w:ascii="Times New Roman" w:hAnsi="Times New Roman" w:cs="Times New Roman"/>
        </w:rPr>
        <w:t xml:space="preserve"> rendir </w:t>
      </w:r>
      <w:r w:rsidR="00434580" w:rsidRPr="00590034">
        <w:rPr>
          <w:rFonts w:ascii="Times New Roman" w:hAnsi="Times New Roman" w:cs="Times New Roman"/>
        </w:rPr>
        <w:t>cuentas una</w:t>
      </w:r>
      <w:r w:rsidRPr="00590034">
        <w:rPr>
          <w:rFonts w:ascii="Times New Roman" w:hAnsi="Times New Roman" w:cs="Times New Roman"/>
        </w:rPr>
        <w:t xml:space="preserve"> vez al año de esa cantidad de </w:t>
      </w:r>
      <w:r w:rsidR="00FA1BEA">
        <w:rPr>
          <w:rFonts w:ascii="Times New Roman" w:hAnsi="Times New Roman" w:cs="Times New Roman"/>
        </w:rPr>
        <w:t>fondos</w:t>
      </w:r>
      <w:r w:rsidRPr="00590034">
        <w:rPr>
          <w:rFonts w:ascii="Times New Roman" w:hAnsi="Times New Roman" w:cs="Times New Roman"/>
        </w:rPr>
        <w:t xml:space="preserve"> que se van a votar.</w:t>
      </w:r>
    </w:p>
    <w:p w14:paraId="5731F9A8" w14:textId="6A98578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Así que, un mensaje muy simple, no como edil frenteamplista afiliado al Partido Socialista, un simple ciudadano, voy decirlo con un tecnicismo: no la choquen. Son trece millones de dólares en cargos políticos, no la vayan a chocar, son sesenta millones de dólares de deuda que les va a ingresar, record de ingresos por partidas nacionales, por favor con 18, 19 hasta 22 </w:t>
      </w:r>
      <w:r w:rsidR="00434580" w:rsidRPr="00590034">
        <w:rPr>
          <w:rFonts w:ascii="Times New Roman" w:hAnsi="Times New Roman" w:cs="Times New Roman"/>
        </w:rPr>
        <w:t>votos, una s</w:t>
      </w:r>
      <w:r w:rsidR="00B63709">
        <w:rPr>
          <w:rFonts w:ascii="Times New Roman" w:hAnsi="Times New Roman" w:cs="Times New Roman"/>
        </w:rPr>
        <w:t>u</w:t>
      </w:r>
      <w:r w:rsidR="00434580" w:rsidRPr="00590034">
        <w:rPr>
          <w:rFonts w:ascii="Times New Roman" w:hAnsi="Times New Roman" w:cs="Times New Roman"/>
        </w:rPr>
        <w:t>pergobernabilidad tiene</w:t>
      </w:r>
      <w:r w:rsidR="00B63709">
        <w:rPr>
          <w:rFonts w:ascii="Times New Roman" w:hAnsi="Times New Roman" w:cs="Times New Roman"/>
        </w:rPr>
        <w:t>n</w:t>
      </w:r>
      <w:r w:rsidRPr="00590034">
        <w:rPr>
          <w:rFonts w:ascii="Times New Roman" w:hAnsi="Times New Roman" w:cs="Times New Roman"/>
        </w:rPr>
        <w:t>, como un ciudadano más se lo</w:t>
      </w:r>
      <w:r w:rsidR="009626B5">
        <w:rPr>
          <w:rFonts w:ascii="Times New Roman" w:hAnsi="Times New Roman" w:cs="Times New Roman"/>
        </w:rPr>
        <w:t>s</w:t>
      </w:r>
      <w:r w:rsidRPr="00590034">
        <w:rPr>
          <w:rFonts w:ascii="Times New Roman" w:hAnsi="Times New Roman" w:cs="Times New Roman"/>
        </w:rPr>
        <w:t xml:space="preserve"> pido</w:t>
      </w:r>
      <w:r w:rsidR="003007F1">
        <w:rPr>
          <w:rFonts w:ascii="Times New Roman" w:hAnsi="Times New Roman" w:cs="Times New Roman"/>
        </w:rPr>
        <w:t>:</w:t>
      </w:r>
      <w:r w:rsidRPr="00590034">
        <w:rPr>
          <w:rFonts w:ascii="Times New Roman" w:hAnsi="Times New Roman" w:cs="Times New Roman"/>
        </w:rPr>
        <w:t xml:space="preserve"> por favor no la choquen, gobiernen, que se terminen las escusas y </w:t>
      </w:r>
      <w:r w:rsidR="00434580" w:rsidRPr="00590034">
        <w:rPr>
          <w:rFonts w:ascii="Times New Roman" w:hAnsi="Times New Roman" w:cs="Times New Roman"/>
        </w:rPr>
        <w:t>que empiece</w:t>
      </w:r>
      <w:r w:rsidRPr="00590034">
        <w:rPr>
          <w:rFonts w:ascii="Times New Roman" w:hAnsi="Times New Roman" w:cs="Times New Roman"/>
        </w:rPr>
        <w:t xml:space="preserve"> a gestionar esta administración que hoy está en deuda.</w:t>
      </w:r>
    </w:p>
    <w:p w14:paraId="33438F21"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Muchas gracias, señor presidente.</w:t>
      </w:r>
    </w:p>
    <w:p w14:paraId="41D6AA72"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SUÁREZ.-</w:t>
      </w:r>
      <w:proofErr w:type="gramEnd"/>
      <w:r w:rsidRPr="00590034">
        <w:rPr>
          <w:rFonts w:ascii="Times New Roman" w:hAnsi="Times New Roman" w:cs="Times New Roman"/>
        </w:rPr>
        <w:t xml:space="preserve"> Pido la palabra.</w:t>
      </w:r>
    </w:p>
    <w:p w14:paraId="6355BFDD"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Muchas gracias, señor edil.</w:t>
      </w:r>
    </w:p>
    <w:p w14:paraId="6BAE6310"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Tiene la palabra el señor edil Cristian Suárez, como miembro informante.</w:t>
      </w:r>
    </w:p>
    <w:p w14:paraId="1C1B5E97"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SUÁREZ.-</w:t>
      </w:r>
      <w:proofErr w:type="gramEnd"/>
      <w:r w:rsidRPr="00590034">
        <w:rPr>
          <w:rFonts w:ascii="Times New Roman" w:hAnsi="Times New Roman" w:cs="Times New Roman"/>
        </w:rPr>
        <w:t xml:space="preserve"> Muchas gracias, señor presidente.</w:t>
      </w:r>
    </w:p>
    <w:p w14:paraId="61089168" w14:textId="436B2040"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Al principio, cuando comenzábamos la sesión de hoy me dediqué a los agradecimientos, varios ediles </w:t>
      </w:r>
      <w:r w:rsidR="00434580" w:rsidRPr="00590034">
        <w:rPr>
          <w:rFonts w:ascii="Times New Roman" w:hAnsi="Times New Roman" w:cs="Times New Roman"/>
        </w:rPr>
        <w:t>repitieron lo</w:t>
      </w:r>
      <w:r w:rsidRPr="00590034">
        <w:rPr>
          <w:rFonts w:ascii="Times New Roman" w:hAnsi="Times New Roman" w:cs="Times New Roman"/>
        </w:rPr>
        <w:t xml:space="preserve"> mismo también, porque realmente </w:t>
      </w:r>
      <w:r w:rsidRPr="00590034">
        <w:rPr>
          <w:rFonts w:ascii="Times New Roman" w:hAnsi="Times New Roman" w:cs="Times New Roman"/>
        </w:rPr>
        <w:lastRenderedPageBreak/>
        <w:t xml:space="preserve">reconocieron el trabajo de esta comisión que hicieron </w:t>
      </w:r>
      <w:r w:rsidR="005873B7">
        <w:rPr>
          <w:rFonts w:ascii="Times New Roman" w:hAnsi="Times New Roman" w:cs="Times New Roman"/>
        </w:rPr>
        <w:t>sobre</w:t>
      </w:r>
      <w:r w:rsidRPr="00590034">
        <w:rPr>
          <w:rFonts w:ascii="Times New Roman" w:hAnsi="Times New Roman" w:cs="Times New Roman"/>
        </w:rPr>
        <w:t xml:space="preserve"> este presupuesto, de ambos partidos políticos.</w:t>
      </w:r>
    </w:p>
    <w:p w14:paraId="20BF38B8" w14:textId="36F572FD"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Quiero aprovechar estos minutos</w:t>
      </w:r>
      <w:r w:rsidR="00FB751A">
        <w:rPr>
          <w:rFonts w:ascii="Times New Roman" w:hAnsi="Times New Roman" w:cs="Times New Roman"/>
        </w:rPr>
        <w:t>, este</w:t>
      </w:r>
      <w:r w:rsidR="00C83DBE">
        <w:rPr>
          <w:rFonts w:ascii="Times New Roman" w:hAnsi="Times New Roman" w:cs="Times New Roman"/>
        </w:rPr>
        <w:t xml:space="preserve"> cierre </w:t>
      </w:r>
      <w:r w:rsidRPr="00590034">
        <w:rPr>
          <w:rFonts w:ascii="Times New Roman" w:hAnsi="Times New Roman" w:cs="Times New Roman"/>
        </w:rPr>
        <w:t>final</w:t>
      </w:r>
      <w:r w:rsidR="00FB751A">
        <w:rPr>
          <w:rFonts w:ascii="Times New Roman" w:hAnsi="Times New Roman" w:cs="Times New Roman"/>
        </w:rPr>
        <w:t>,</w:t>
      </w:r>
      <w:r w:rsidRPr="00590034">
        <w:rPr>
          <w:rFonts w:ascii="Times New Roman" w:hAnsi="Times New Roman" w:cs="Times New Roman"/>
        </w:rPr>
        <w:t xml:space="preserve"> para decir algunas cositas que se estuvieron diciendo y que las anoté por acá</w:t>
      </w:r>
    </w:p>
    <w:p w14:paraId="22C985B7" w14:textId="2E8E19CD" w:rsidR="00590034" w:rsidRPr="00590034" w:rsidRDefault="00B63709" w:rsidP="00590034">
      <w:pPr>
        <w:spacing w:after="0" w:line="360" w:lineRule="auto"/>
        <w:ind w:firstLine="1418"/>
        <w:jc w:val="both"/>
        <w:rPr>
          <w:rFonts w:ascii="Times New Roman" w:hAnsi="Times New Roman" w:cs="Times New Roman"/>
        </w:rPr>
      </w:pPr>
      <w:r>
        <w:rPr>
          <w:rFonts w:ascii="Times New Roman" w:hAnsi="Times New Roman" w:cs="Times New Roman"/>
        </w:rPr>
        <w:t>Empezando más que nada por el a</w:t>
      </w:r>
      <w:r w:rsidR="00590034" w:rsidRPr="00590034">
        <w:rPr>
          <w:rFonts w:ascii="Times New Roman" w:hAnsi="Times New Roman" w:cs="Times New Roman"/>
        </w:rPr>
        <w:t xml:space="preserve">rtículo 5, que mencionaban hoy, que era un corte y pegue. Ese </w:t>
      </w:r>
      <w:r>
        <w:rPr>
          <w:rFonts w:ascii="Times New Roman" w:hAnsi="Times New Roman" w:cs="Times New Roman"/>
        </w:rPr>
        <w:t>a</w:t>
      </w:r>
      <w:r w:rsidR="00590034" w:rsidRPr="00590034">
        <w:rPr>
          <w:rFonts w:ascii="Times New Roman" w:hAnsi="Times New Roman" w:cs="Times New Roman"/>
        </w:rPr>
        <w:t xml:space="preserve">rtículo 5 prevé que la intendencia no puede gastar más de lo que le ingresa, sin embargo, además </w:t>
      </w:r>
      <w:r w:rsidR="004409E9">
        <w:rPr>
          <w:rFonts w:ascii="Times New Roman" w:hAnsi="Times New Roman" w:cs="Times New Roman"/>
        </w:rPr>
        <w:t xml:space="preserve">de </w:t>
      </w:r>
      <w:r w:rsidR="00590034" w:rsidRPr="00590034">
        <w:rPr>
          <w:rFonts w:ascii="Times New Roman" w:hAnsi="Times New Roman" w:cs="Times New Roman"/>
        </w:rPr>
        <w:t>que nosotros lo establecimos en nuestro presupuesto hubo un compromiso del secretario general ante esta comisión, ante estos ediles de ambos partidos</w:t>
      </w:r>
      <w:r w:rsidR="002711EA">
        <w:rPr>
          <w:rFonts w:ascii="Times New Roman" w:hAnsi="Times New Roman" w:cs="Times New Roman"/>
        </w:rPr>
        <w:t>,</w:t>
      </w:r>
      <w:r w:rsidR="00590034" w:rsidRPr="00590034">
        <w:rPr>
          <w:rFonts w:ascii="Times New Roman" w:hAnsi="Times New Roman" w:cs="Times New Roman"/>
        </w:rPr>
        <w:t xml:space="preserve"> de venir a rendir cuentas incluso sobre estos gastos.</w:t>
      </w:r>
      <w:r w:rsidR="002711EA">
        <w:rPr>
          <w:rFonts w:ascii="Times New Roman" w:hAnsi="Times New Roman" w:cs="Times New Roman"/>
        </w:rPr>
        <w:t xml:space="preserve"> Pero, l</w:t>
      </w:r>
      <w:r w:rsidR="00590034" w:rsidRPr="00590034">
        <w:rPr>
          <w:rFonts w:ascii="Times New Roman" w:hAnsi="Times New Roman" w:cs="Times New Roman"/>
        </w:rPr>
        <w:t>amentablemente</w:t>
      </w:r>
      <w:r w:rsidR="002711EA">
        <w:rPr>
          <w:rFonts w:ascii="Times New Roman" w:hAnsi="Times New Roman" w:cs="Times New Roman"/>
        </w:rPr>
        <w:t>,</w:t>
      </w:r>
      <w:r w:rsidR="00590034" w:rsidRPr="00590034">
        <w:rPr>
          <w:rFonts w:ascii="Times New Roman" w:hAnsi="Times New Roman" w:cs="Times New Roman"/>
        </w:rPr>
        <w:t xml:space="preserve"> la oposición trata este artículo como un corte y pegue. Yo no le doy esa relevancia a ese artículo, la que quiere inculcar la oposición, esto no es un corte y pegue. Esto es una norma que define que la intendencia no debe gastar </w:t>
      </w:r>
      <w:r w:rsidR="00434580" w:rsidRPr="00590034">
        <w:rPr>
          <w:rFonts w:ascii="Times New Roman" w:hAnsi="Times New Roman" w:cs="Times New Roman"/>
        </w:rPr>
        <w:t>más de</w:t>
      </w:r>
      <w:r w:rsidR="00590034" w:rsidRPr="00590034">
        <w:rPr>
          <w:rFonts w:ascii="Times New Roman" w:hAnsi="Times New Roman" w:cs="Times New Roman"/>
        </w:rPr>
        <w:t xml:space="preserve"> lo que le ingresa. Justamente</w:t>
      </w:r>
      <w:r w:rsidR="002711EA">
        <w:rPr>
          <w:rFonts w:ascii="Times New Roman" w:hAnsi="Times New Roman" w:cs="Times New Roman"/>
        </w:rPr>
        <w:t>,</w:t>
      </w:r>
      <w:r w:rsidR="00590034" w:rsidRPr="00590034">
        <w:rPr>
          <w:rFonts w:ascii="Times New Roman" w:hAnsi="Times New Roman" w:cs="Times New Roman"/>
        </w:rPr>
        <w:t xml:space="preserve"> la administración anterior violó todo este artículo</w:t>
      </w:r>
      <w:r w:rsidR="00A22460">
        <w:rPr>
          <w:rFonts w:ascii="Times New Roman" w:hAnsi="Times New Roman" w:cs="Times New Roman"/>
        </w:rPr>
        <w:t>,</w:t>
      </w:r>
      <w:r w:rsidR="00590034" w:rsidRPr="00590034">
        <w:rPr>
          <w:rFonts w:ascii="Times New Roman" w:hAnsi="Times New Roman" w:cs="Times New Roman"/>
        </w:rPr>
        <w:t xml:space="preserve"> por eso lo trata como un corte y pegue.</w:t>
      </w:r>
    </w:p>
    <w:p w14:paraId="281B7EBF" w14:textId="02EB945D"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Luego vamos al artículo discutido hoy también, el 38, que se deroga con este presupuesto. </w:t>
      </w:r>
    </w:p>
    <w:p w14:paraId="41DA20E1" w14:textId="753191FE"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Primero que nada, no puedo dejar de aclarar que acá no vino ninguna propuesta de ningún sindicato, no vino Adeoms, incluso se le solicitó </w:t>
      </w:r>
      <w:r w:rsidR="00A22460">
        <w:rPr>
          <w:rFonts w:ascii="Times New Roman" w:hAnsi="Times New Roman" w:cs="Times New Roman"/>
        </w:rPr>
        <w:t>-</w:t>
      </w:r>
      <w:r w:rsidRPr="00590034">
        <w:rPr>
          <w:rFonts w:ascii="Times New Roman" w:hAnsi="Times New Roman" w:cs="Times New Roman"/>
        </w:rPr>
        <w:t xml:space="preserve">tanto con los ediles del </w:t>
      </w:r>
      <w:r w:rsidR="002711EA">
        <w:rPr>
          <w:rFonts w:ascii="Times New Roman" w:hAnsi="Times New Roman" w:cs="Times New Roman"/>
        </w:rPr>
        <w:t>F</w:t>
      </w:r>
      <w:r w:rsidRPr="00590034">
        <w:rPr>
          <w:rFonts w:ascii="Times New Roman" w:hAnsi="Times New Roman" w:cs="Times New Roman"/>
        </w:rPr>
        <w:t>rente como esta coalición</w:t>
      </w:r>
      <w:r w:rsidR="00A22460">
        <w:rPr>
          <w:rFonts w:ascii="Times New Roman" w:hAnsi="Times New Roman" w:cs="Times New Roman"/>
        </w:rPr>
        <w:t>-</w:t>
      </w:r>
      <w:r w:rsidRPr="00590034">
        <w:rPr>
          <w:rFonts w:ascii="Times New Roman" w:hAnsi="Times New Roman" w:cs="Times New Roman"/>
        </w:rPr>
        <w:t xml:space="preserve"> que reenviaran su proyecto de modificación porque ellos mismos dijeron que la junta departamental era quien ellos tenían para hacerle modificaciones al presupuesto. Quedamos esperando</w:t>
      </w:r>
      <w:r w:rsidR="002711EA">
        <w:rPr>
          <w:rFonts w:ascii="Times New Roman" w:hAnsi="Times New Roman" w:cs="Times New Roman"/>
        </w:rPr>
        <w:t>,</w:t>
      </w:r>
      <w:r w:rsidRPr="00590034">
        <w:rPr>
          <w:rFonts w:ascii="Times New Roman" w:hAnsi="Times New Roman" w:cs="Times New Roman"/>
        </w:rPr>
        <w:t xml:space="preserve"> hasta ahora no tenemos ningún proyecto. Todo lo que salió en l</w:t>
      </w:r>
      <w:r w:rsidR="00A22460">
        <w:rPr>
          <w:rFonts w:ascii="Times New Roman" w:hAnsi="Times New Roman" w:cs="Times New Roman"/>
        </w:rPr>
        <w:t>os medios de</w:t>
      </w:r>
      <w:r w:rsidRPr="00590034">
        <w:rPr>
          <w:rFonts w:ascii="Times New Roman" w:hAnsi="Times New Roman" w:cs="Times New Roman"/>
        </w:rPr>
        <w:t xml:space="preserve"> prensa </w:t>
      </w:r>
      <w:r w:rsidR="00A22460">
        <w:rPr>
          <w:rFonts w:ascii="Times New Roman" w:hAnsi="Times New Roman" w:cs="Times New Roman"/>
        </w:rPr>
        <w:t xml:space="preserve">fue todo </w:t>
      </w:r>
      <w:r w:rsidRPr="00590034">
        <w:rPr>
          <w:rFonts w:ascii="Times New Roman" w:hAnsi="Times New Roman" w:cs="Times New Roman"/>
        </w:rPr>
        <w:t>falso</w:t>
      </w:r>
      <w:r w:rsidR="00A22460">
        <w:rPr>
          <w:rFonts w:ascii="Times New Roman" w:hAnsi="Times New Roman" w:cs="Times New Roman"/>
        </w:rPr>
        <w:t>,</w:t>
      </w:r>
      <w:r w:rsidRPr="00590034">
        <w:rPr>
          <w:rFonts w:ascii="Times New Roman" w:hAnsi="Times New Roman" w:cs="Times New Roman"/>
        </w:rPr>
        <w:t xml:space="preserve"> y están las versiones taquigráficas.</w:t>
      </w:r>
    </w:p>
    <w:p w14:paraId="682C3A1E" w14:textId="7FCE1FEB"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También fueron a hablar que vino una bajada de línea, que nos apuraron a votar el presupuesto, pero no me vengan con falta de tiempo, este presupuesto se trabajó tres veces a la semana en comisión, están faltando el respeto a los ediles que vinieron todos estos días, no teníamos más invitados para esta comisión para trabajar, hasta el último día estábamos trabajando en modificaciones.</w:t>
      </w:r>
    </w:p>
    <w:p w14:paraId="03BE7DB3" w14:textId="2638D7DB"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Vuelvo al </w:t>
      </w:r>
      <w:r w:rsidR="002711EA">
        <w:rPr>
          <w:rFonts w:ascii="Times New Roman" w:hAnsi="Times New Roman" w:cs="Times New Roman"/>
        </w:rPr>
        <w:t>a</w:t>
      </w:r>
      <w:r w:rsidRPr="00590034">
        <w:rPr>
          <w:rFonts w:ascii="Times New Roman" w:hAnsi="Times New Roman" w:cs="Times New Roman"/>
        </w:rPr>
        <w:t>rtículo 38</w:t>
      </w:r>
      <w:r w:rsidR="007F083A">
        <w:rPr>
          <w:rFonts w:ascii="Times New Roman" w:hAnsi="Times New Roman" w:cs="Times New Roman"/>
        </w:rPr>
        <w:t>. A</w:t>
      </w:r>
      <w:r w:rsidRPr="00590034">
        <w:rPr>
          <w:rFonts w:ascii="Times New Roman" w:hAnsi="Times New Roman" w:cs="Times New Roman"/>
        </w:rPr>
        <w:t xml:space="preserve"> lo largo de estos tiempos en nuestro país se reconoce la negociación colectiva, tanto en el sector privado como en el sector público</w:t>
      </w:r>
      <w:r w:rsidR="00687089">
        <w:rPr>
          <w:rFonts w:ascii="Times New Roman" w:hAnsi="Times New Roman" w:cs="Times New Roman"/>
        </w:rPr>
        <w:t>, s</w:t>
      </w:r>
      <w:r w:rsidRPr="00590034">
        <w:rPr>
          <w:rFonts w:ascii="Times New Roman" w:hAnsi="Times New Roman" w:cs="Times New Roman"/>
        </w:rPr>
        <w:t xml:space="preserve">iempre estuvo regulado, diferentes convenios internacionales, leyes, en la propia Constitución. Pero tanto en la ley que establece la negociación colectiva en el sector </w:t>
      </w:r>
      <w:r w:rsidRPr="00590034">
        <w:rPr>
          <w:rFonts w:ascii="Times New Roman" w:hAnsi="Times New Roman" w:cs="Times New Roman"/>
        </w:rPr>
        <w:lastRenderedPageBreak/>
        <w:t xml:space="preserve">público y lo que quisieran poner en el </w:t>
      </w:r>
      <w:r w:rsidR="002711EA">
        <w:rPr>
          <w:rFonts w:ascii="Times New Roman" w:hAnsi="Times New Roman" w:cs="Times New Roman"/>
        </w:rPr>
        <w:t>a</w:t>
      </w:r>
      <w:r w:rsidRPr="00590034">
        <w:rPr>
          <w:rFonts w:ascii="Times New Roman" w:hAnsi="Times New Roman" w:cs="Times New Roman"/>
        </w:rPr>
        <w:t xml:space="preserve">rtículo 38, que es una barbaridad mencionarlo, estaban regulando </w:t>
      </w:r>
      <w:r w:rsidR="00434580" w:rsidRPr="00590034">
        <w:rPr>
          <w:rFonts w:ascii="Times New Roman" w:hAnsi="Times New Roman" w:cs="Times New Roman"/>
        </w:rPr>
        <w:t>cosas que</w:t>
      </w:r>
      <w:r w:rsidRPr="00590034">
        <w:rPr>
          <w:rFonts w:ascii="Times New Roman" w:hAnsi="Times New Roman" w:cs="Times New Roman"/>
        </w:rPr>
        <w:t xml:space="preserve"> ya estaban vigente</w:t>
      </w:r>
      <w:r w:rsidR="00687089">
        <w:rPr>
          <w:rFonts w:ascii="Times New Roman" w:hAnsi="Times New Roman" w:cs="Times New Roman"/>
        </w:rPr>
        <w:t>s</w:t>
      </w:r>
      <w:r w:rsidRPr="00590034">
        <w:rPr>
          <w:rFonts w:ascii="Times New Roman" w:hAnsi="Times New Roman" w:cs="Times New Roman"/>
        </w:rPr>
        <w:t xml:space="preserve"> en nuestro país.</w:t>
      </w:r>
    </w:p>
    <w:p w14:paraId="3DE8E59D" w14:textId="68AEB99B"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¿Qué preocupación? ¿Qué miedo nos quieren imponer a nosotros? O ¿</w:t>
      </w:r>
      <w:r w:rsidR="00EE11E5">
        <w:rPr>
          <w:rFonts w:ascii="Times New Roman" w:hAnsi="Times New Roman" w:cs="Times New Roman"/>
        </w:rPr>
        <w:t>q</w:t>
      </w:r>
      <w:r w:rsidRPr="00590034">
        <w:rPr>
          <w:rFonts w:ascii="Times New Roman" w:hAnsi="Times New Roman" w:cs="Times New Roman"/>
        </w:rPr>
        <w:t xml:space="preserve">ué miedo le quieren imponer a los salteños? ¿Qué miedo le quieren imponer a los funcionarios? </w:t>
      </w:r>
    </w:p>
    <w:p w14:paraId="2ABD8A9C" w14:textId="228AD2C4"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Compañeros, </w:t>
      </w:r>
      <w:r w:rsidR="00434580" w:rsidRPr="00590034">
        <w:rPr>
          <w:rFonts w:ascii="Times New Roman" w:hAnsi="Times New Roman" w:cs="Times New Roman"/>
        </w:rPr>
        <w:t>estamos ante</w:t>
      </w:r>
      <w:r w:rsidRPr="00590034">
        <w:rPr>
          <w:rFonts w:ascii="Times New Roman" w:hAnsi="Times New Roman" w:cs="Times New Roman"/>
        </w:rPr>
        <w:t xml:space="preserve"> un artículo que tuvo como consecuencia su implementación y el despido de 291 funcionarios, que los dirigentes de esos trabajadores les resulta más </w:t>
      </w:r>
      <w:r w:rsidR="00434580" w:rsidRPr="00590034">
        <w:rPr>
          <w:rFonts w:ascii="Times New Roman" w:hAnsi="Times New Roman" w:cs="Times New Roman"/>
        </w:rPr>
        <w:t>fácil no</w:t>
      </w:r>
      <w:r w:rsidRPr="00590034">
        <w:rPr>
          <w:rFonts w:ascii="Times New Roman" w:hAnsi="Times New Roman" w:cs="Times New Roman"/>
        </w:rPr>
        <w:t xml:space="preserve"> </w:t>
      </w:r>
      <w:r w:rsidR="00434580" w:rsidRPr="00590034">
        <w:rPr>
          <w:rFonts w:ascii="Times New Roman" w:hAnsi="Times New Roman" w:cs="Times New Roman"/>
        </w:rPr>
        <w:t>hacerse cargo</w:t>
      </w:r>
      <w:r w:rsidRPr="00590034">
        <w:rPr>
          <w:rFonts w:ascii="Times New Roman" w:hAnsi="Times New Roman" w:cs="Times New Roman"/>
        </w:rPr>
        <w:t xml:space="preserve"> y tirar la pelota para el otro lado.</w:t>
      </w:r>
    </w:p>
    <w:p w14:paraId="447B3C97" w14:textId="092BB9F6"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 detalló un millón de veces el régimen estatutario que incluye el </w:t>
      </w:r>
      <w:r w:rsidR="00434580" w:rsidRPr="00590034">
        <w:rPr>
          <w:rFonts w:ascii="Times New Roman" w:hAnsi="Times New Roman" w:cs="Times New Roman"/>
        </w:rPr>
        <w:t>ingreso a</w:t>
      </w:r>
      <w:r w:rsidRPr="00590034">
        <w:rPr>
          <w:rFonts w:ascii="Times New Roman" w:hAnsi="Times New Roman" w:cs="Times New Roman"/>
        </w:rPr>
        <w:t xml:space="preserve"> la función de los funcionarios de la intendencia departamentales, se regula por decreto legislativo departamental con fuerza de ley en su jurisdicción. Y nosotros contamos con estatuto municipal que estableció no solo la forma en que </w:t>
      </w:r>
      <w:r w:rsidR="00434580" w:rsidRPr="00590034">
        <w:rPr>
          <w:rFonts w:ascii="Times New Roman" w:hAnsi="Times New Roman" w:cs="Times New Roman"/>
        </w:rPr>
        <w:t>los funcionarios habían</w:t>
      </w:r>
      <w:r w:rsidRPr="00590034">
        <w:rPr>
          <w:rFonts w:ascii="Times New Roman" w:hAnsi="Times New Roman" w:cs="Times New Roman"/>
        </w:rPr>
        <w:t xml:space="preserve"> prestado sus </w:t>
      </w:r>
      <w:r w:rsidR="00434580" w:rsidRPr="00590034">
        <w:rPr>
          <w:rFonts w:ascii="Times New Roman" w:hAnsi="Times New Roman" w:cs="Times New Roman"/>
        </w:rPr>
        <w:t>servicios,</w:t>
      </w:r>
      <w:r w:rsidRPr="00590034">
        <w:rPr>
          <w:rFonts w:ascii="Times New Roman" w:hAnsi="Times New Roman" w:cs="Times New Roman"/>
        </w:rPr>
        <w:t xml:space="preserve"> sino que </w:t>
      </w:r>
      <w:r w:rsidR="00434580" w:rsidRPr="00590034">
        <w:rPr>
          <w:rFonts w:ascii="Times New Roman" w:hAnsi="Times New Roman" w:cs="Times New Roman"/>
        </w:rPr>
        <w:t>también en</w:t>
      </w:r>
      <w:r w:rsidRPr="00590034">
        <w:rPr>
          <w:rFonts w:ascii="Times New Roman" w:hAnsi="Times New Roman" w:cs="Times New Roman"/>
        </w:rPr>
        <w:t xml:space="preserve"> la forma </w:t>
      </w:r>
      <w:r w:rsidR="00434580" w:rsidRPr="00590034">
        <w:rPr>
          <w:rFonts w:ascii="Times New Roman" w:hAnsi="Times New Roman" w:cs="Times New Roman"/>
        </w:rPr>
        <w:t>de ingresar</w:t>
      </w:r>
      <w:r w:rsidRPr="00590034">
        <w:rPr>
          <w:rFonts w:ascii="Times New Roman" w:hAnsi="Times New Roman" w:cs="Times New Roman"/>
        </w:rPr>
        <w:t xml:space="preserve"> a la administración.</w:t>
      </w:r>
    </w:p>
    <w:p w14:paraId="46D0565B" w14:textId="669562A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A pesar del esfuerzo argumentativo de los convenios colectivos suscritos</w:t>
      </w:r>
      <w:r w:rsidR="000E426A">
        <w:rPr>
          <w:rFonts w:ascii="Times New Roman" w:hAnsi="Times New Roman" w:cs="Times New Roman"/>
        </w:rPr>
        <w:t>,</w:t>
      </w:r>
      <w:r w:rsidRPr="00590034">
        <w:rPr>
          <w:rFonts w:ascii="Times New Roman" w:hAnsi="Times New Roman" w:cs="Times New Roman"/>
        </w:rPr>
        <w:t xml:space="preserve"> de los reglamentos dictados, al distinguir estas designaciones directas del régimen estatutario no cabe duda que este régimen de ingreso y de </w:t>
      </w:r>
      <w:r w:rsidR="00434580" w:rsidRPr="00590034">
        <w:rPr>
          <w:rFonts w:ascii="Times New Roman" w:hAnsi="Times New Roman" w:cs="Times New Roman"/>
        </w:rPr>
        <w:t xml:space="preserve">estabilidad </w:t>
      </w:r>
      <w:r w:rsidR="0060124B" w:rsidRPr="00590034">
        <w:rPr>
          <w:rFonts w:ascii="Times New Roman" w:hAnsi="Times New Roman" w:cs="Times New Roman"/>
        </w:rPr>
        <w:t>funcional es</w:t>
      </w:r>
      <w:r w:rsidRPr="00590034">
        <w:rPr>
          <w:rFonts w:ascii="Times New Roman" w:hAnsi="Times New Roman" w:cs="Times New Roman"/>
        </w:rPr>
        <w:t xml:space="preserve"> materia estatutaria y</w:t>
      </w:r>
      <w:r w:rsidR="000E426A">
        <w:rPr>
          <w:rFonts w:ascii="Times New Roman" w:hAnsi="Times New Roman" w:cs="Times New Roman"/>
        </w:rPr>
        <w:t>,</w:t>
      </w:r>
      <w:r w:rsidRPr="00590034">
        <w:rPr>
          <w:rFonts w:ascii="Times New Roman" w:hAnsi="Times New Roman" w:cs="Times New Roman"/>
        </w:rPr>
        <w:t xml:space="preserve"> por ende</w:t>
      </w:r>
      <w:r w:rsidR="000E426A">
        <w:rPr>
          <w:rFonts w:ascii="Times New Roman" w:hAnsi="Times New Roman" w:cs="Times New Roman"/>
        </w:rPr>
        <w:t>,</w:t>
      </w:r>
      <w:r w:rsidRPr="00590034">
        <w:rPr>
          <w:rFonts w:ascii="Times New Roman" w:hAnsi="Times New Roman" w:cs="Times New Roman"/>
        </w:rPr>
        <w:t xml:space="preserve"> materia propia del decreto legislativo departamental.</w:t>
      </w:r>
    </w:p>
    <w:p w14:paraId="18F52D20" w14:textId="77777777" w:rsidR="00490AA6"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Como si fuera poco</w:t>
      </w:r>
      <w:r w:rsidR="00EF3DE7">
        <w:rPr>
          <w:rFonts w:ascii="Times New Roman" w:hAnsi="Times New Roman" w:cs="Times New Roman"/>
        </w:rPr>
        <w:t>,</w:t>
      </w:r>
      <w:r w:rsidRPr="00590034">
        <w:rPr>
          <w:rFonts w:ascii="Times New Roman" w:hAnsi="Times New Roman" w:cs="Times New Roman"/>
        </w:rPr>
        <w:t xml:space="preserve"> y como consecuencia de lo anterior</w:t>
      </w:r>
      <w:r w:rsidR="00433C96">
        <w:rPr>
          <w:rFonts w:ascii="Times New Roman" w:hAnsi="Times New Roman" w:cs="Times New Roman"/>
        </w:rPr>
        <w:t>,</w:t>
      </w:r>
      <w:r w:rsidRPr="00590034">
        <w:rPr>
          <w:rFonts w:ascii="Times New Roman" w:hAnsi="Times New Roman" w:cs="Times New Roman"/>
        </w:rPr>
        <w:t xml:space="preserve"> también ha quedado cancelado el contralor constitucional del Tribunal de </w:t>
      </w:r>
      <w:r w:rsidR="00434580" w:rsidRPr="00590034">
        <w:rPr>
          <w:rFonts w:ascii="Times New Roman" w:hAnsi="Times New Roman" w:cs="Times New Roman"/>
        </w:rPr>
        <w:t>Cuentas que</w:t>
      </w:r>
      <w:r w:rsidRPr="00590034">
        <w:rPr>
          <w:rFonts w:ascii="Times New Roman" w:hAnsi="Times New Roman" w:cs="Times New Roman"/>
        </w:rPr>
        <w:t xml:space="preserve"> debió hacerse, habida cuenta que de hecho se introdujeron modificaciones presupuestales sin intervención de los organismos que preceptivamente debe</w:t>
      </w:r>
      <w:r w:rsidR="00433C96">
        <w:rPr>
          <w:rFonts w:ascii="Times New Roman" w:hAnsi="Times New Roman" w:cs="Times New Roman"/>
        </w:rPr>
        <w:t>n intervenir</w:t>
      </w:r>
      <w:r w:rsidRPr="00590034">
        <w:rPr>
          <w:rFonts w:ascii="Times New Roman" w:hAnsi="Times New Roman" w:cs="Times New Roman"/>
        </w:rPr>
        <w:t>.</w:t>
      </w:r>
      <w:r w:rsidR="00246FC1">
        <w:rPr>
          <w:rFonts w:ascii="Times New Roman" w:hAnsi="Times New Roman" w:cs="Times New Roman"/>
        </w:rPr>
        <w:t xml:space="preserve"> </w:t>
      </w:r>
    </w:p>
    <w:p w14:paraId="73D7EBC7" w14:textId="61B31A2A"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Esto debió pasar por este cuerpo para su incorporación y al incluirse todo eso</w:t>
      </w:r>
      <w:r w:rsidR="00246FC1">
        <w:rPr>
          <w:rFonts w:ascii="Times New Roman" w:hAnsi="Times New Roman" w:cs="Times New Roman"/>
        </w:rPr>
        <w:t>,</w:t>
      </w:r>
      <w:r w:rsidRPr="00590034">
        <w:rPr>
          <w:rFonts w:ascii="Times New Roman" w:hAnsi="Times New Roman" w:cs="Times New Roman"/>
        </w:rPr>
        <w:t xml:space="preserve"> es que la junta hoy deroga este artículo.</w:t>
      </w:r>
      <w:r w:rsidR="00490AA6">
        <w:rPr>
          <w:rFonts w:ascii="Times New Roman" w:hAnsi="Times New Roman" w:cs="Times New Roman"/>
        </w:rPr>
        <w:t xml:space="preserve"> </w:t>
      </w:r>
    </w:p>
    <w:p w14:paraId="3D7D2775"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Este artículo fue utilizado con fines netamente políticos jugando con los funcionarios que estuvieron en el medio de todo esto.</w:t>
      </w:r>
    </w:p>
    <w:p w14:paraId="055F7838" w14:textId="37E189BF"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Señores</w:t>
      </w:r>
      <w:r w:rsidR="00EF3DE7">
        <w:rPr>
          <w:rFonts w:ascii="Times New Roman" w:hAnsi="Times New Roman" w:cs="Times New Roman"/>
        </w:rPr>
        <w:t>,</w:t>
      </w:r>
      <w:r w:rsidRPr="00590034">
        <w:rPr>
          <w:rFonts w:ascii="Times New Roman" w:hAnsi="Times New Roman" w:cs="Times New Roman"/>
        </w:rPr>
        <w:t xml:space="preserve"> la negociación colectiva está consagrada en un compilado   normativo de mayor jerarquía que es nuestro Reglamento Interno</w:t>
      </w:r>
      <w:r w:rsidR="00EF3DE7">
        <w:rPr>
          <w:rFonts w:ascii="Times New Roman" w:hAnsi="Times New Roman" w:cs="Times New Roman"/>
        </w:rPr>
        <w:t>,</w:t>
      </w:r>
      <w:r w:rsidRPr="00590034">
        <w:rPr>
          <w:rFonts w:ascii="Times New Roman" w:hAnsi="Times New Roman" w:cs="Times New Roman"/>
        </w:rPr>
        <w:t xml:space="preserve"> por lo tanto</w:t>
      </w:r>
      <w:r w:rsidR="00EF3DE7">
        <w:rPr>
          <w:rFonts w:ascii="Times New Roman" w:hAnsi="Times New Roman" w:cs="Times New Roman"/>
        </w:rPr>
        <w:t>,</w:t>
      </w:r>
      <w:r w:rsidRPr="00590034">
        <w:rPr>
          <w:rFonts w:ascii="Times New Roman" w:hAnsi="Times New Roman" w:cs="Times New Roman"/>
        </w:rPr>
        <w:t xml:space="preserve"> no puede haber la más mínima duda que la jerarquía de este derecho </w:t>
      </w:r>
      <w:r w:rsidR="00490AA6">
        <w:rPr>
          <w:rFonts w:ascii="Times New Roman" w:hAnsi="Times New Roman" w:cs="Times New Roman"/>
        </w:rPr>
        <w:t>d</w:t>
      </w:r>
      <w:r w:rsidRPr="00590034">
        <w:rPr>
          <w:rFonts w:ascii="Times New Roman" w:hAnsi="Times New Roman" w:cs="Times New Roman"/>
        </w:rPr>
        <w:t xml:space="preserve">e </w:t>
      </w:r>
      <w:r w:rsidR="00434580" w:rsidRPr="00590034">
        <w:rPr>
          <w:rFonts w:ascii="Times New Roman" w:hAnsi="Times New Roman" w:cs="Times New Roman"/>
        </w:rPr>
        <w:t>la negociación</w:t>
      </w:r>
      <w:r w:rsidRPr="00590034">
        <w:rPr>
          <w:rFonts w:ascii="Times New Roman" w:hAnsi="Times New Roman" w:cs="Times New Roman"/>
        </w:rPr>
        <w:t xml:space="preserve"> colectiva está consagrada en nuestro país, </w:t>
      </w:r>
      <w:r w:rsidR="00434580" w:rsidRPr="00590034">
        <w:rPr>
          <w:rFonts w:ascii="Times New Roman" w:hAnsi="Times New Roman" w:cs="Times New Roman"/>
        </w:rPr>
        <w:t>la negociación</w:t>
      </w:r>
      <w:r w:rsidRPr="00590034">
        <w:rPr>
          <w:rFonts w:ascii="Times New Roman" w:hAnsi="Times New Roman" w:cs="Times New Roman"/>
        </w:rPr>
        <w:t xml:space="preserve"> colectiva es de naturaleza internacional, legal y constitucional. </w:t>
      </w:r>
    </w:p>
    <w:p w14:paraId="3A939F1C" w14:textId="32B0844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lastRenderedPageBreak/>
        <w:t xml:space="preserve">Reitero, es una falta de respeto, un insulto a nuestro </w:t>
      </w:r>
      <w:r w:rsidR="00434580" w:rsidRPr="00590034">
        <w:rPr>
          <w:rFonts w:ascii="Times New Roman" w:hAnsi="Times New Roman" w:cs="Times New Roman"/>
        </w:rPr>
        <w:t>trabajo</w:t>
      </w:r>
      <w:r w:rsidR="006346BE">
        <w:rPr>
          <w:rFonts w:ascii="Times New Roman" w:hAnsi="Times New Roman" w:cs="Times New Roman"/>
        </w:rPr>
        <w:t>,</w:t>
      </w:r>
      <w:r w:rsidR="00434580" w:rsidRPr="00590034">
        <w:rPr>
          <w:rFonts w:ascii="Times New Roman" w:hAnsi="Times New Roman" w:cs="Times New Roman"/>
        </w:rPr>
        <w:t xml:space="preserve"> venir</w:t>
      </w:r>
      <w:r w:rsidRPr="00590034">
        <w:rPr>
          <w:rFonts w:ascii="Times New Roman" w:hAnsi="Times New Roman" w:cs="Times New Roman"/>
        </w:rPr>
        <w:t xml:space="preserve"> a decir que es una bajada de línea del ejecutivo. Esto es iniciativa de esta junta departamental porque acá no venimos a responder ninguna bajada de línea. Que eso </w:t>
      </w:r>
      <w:r w:rsidR="00434580" w:rsidRPr="00590034">
        <w:rPr>
          <w:rFonts w:ascii="Times New Roman" w:hAnsi="Times New Roman" w:cs="Times New Roman"/>
        </w:rPr>
        <w:t>sea moneda</w:t>
      </w:r>
      <w:r w:rsidRPr="00590034">
        <w:rPr>
          <w:rFonts w:ascii="Times New Roman" w:hAnsi="Times New Roman" w:cs="Times New Roman"/>
        </w:rPr>
        <w:t xml:space="preserve"> corriente y costumbre en el período legislativo anterior todavía, pero acá no hubo ninguna bajada de línea.</w:t>
      </w:r>
    </w:p>
    <w:p w14:paraId="4C4BD9CD" w14:textId="56CC3ACC"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Recordemos que vinieron los del ejecutivo y les preguntaron sobre el </w:t>
      </w:r>
      <w:r w:rsidR="00854076">
        <w:rPr>
          <w:rFonts w:ascii="Times New Roman" w:hAnsi="Times New Roman" w:cs="Times New Roman"/>
        </w:rPr>
        <w:t>a</w:t>
      </w:r>
      <w:r w:rsidRPr="00590034">
        <w:rPr>
          <w:rFonts w:ascii="Times New Roman" w:hAnsi="Times New Roman" w:cs="Times New Roman"/>
        </w:rPr>
        <w:t xml:space="preserve">rtículo 38 y les dijeron que no había modificaciones sobre el </w:t>
      </w:r>
      <w:r w:rsidR="00854076">
        <w:rPr>
          <w:rFonts w:ascii="Times New Roman" w:hAnsi="Times New Roman" w:cs="Times New Roman"/>
        </w:rPr>
        <w:t>a</w:t>
      </w:r>
      <w:r w:rsidRPr="00590034">
        <w:rPr>
          <w:rFonts w:ascii="Times New Roman" w:hAnsi="Times New Roman" w:cs="Times New Roman"/>
        </w:rPr>
        <w:t xml:space="preserve">rtículo 38, que iba a estar en el presupuesto, que no se lo iba a derogar. Y ahora salen a decir en los medios de prensa que es una bajada del ejecutivo, con qué versión nos quedamos. En </w:t>
      </w:r>
      <w:r w:rsidR="00434580" w:rsidRPr="00590034">
        <w:rPr>
          <w:rFonts w:ascii="Times New Roman" w:hAnsi="Times New Roman" w:cs="Times New Roman"/>
        </w:rPr>
        <w:t>definitiva,</w:t>
      </w:r>
      <w:r w:rsidRPr="00590034">
        <w:rPr>
          <w:rFonts w:ascii="Times New Roman" w:hAnsi="Times New Roman" w:cs="Times New Roman"/>
        </w:rPr>
        <w:t xml:space="preserve"> a esta altura ya no me sorprende en el poco tiempo. </w:t>
      </w:r>
    </w:p>
    <w:p w14:paraId="367B3C40" w14:textId="77777777" w:rsidR="0004476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Para ir cerrando, respecto a la oposición: ¿Qué van a realizar hoy? ¿Qué van a votar</w:t>
      </w:r>
      <w:r w:rsidR="006637A8">
        <w:rPr>
          <w:rFonts w:ascii="Times New Roman" w:hAnsi="Times New Roman" w:cs="Times New Roman"/>
        </w:rPr>
        <w:t xml:space="preserve"> hoy? ¿Qué van a hacer hoy? </w:t>
      </w:r>
    </w:p>
    <w:p w14:paraId="3F07DD7C" w14:textId="33C06898" w:rsidR="00590034" w:rsidRPr="00590034" w:rsidRDefault="006637A8" w:rsidP="00590034">
      <w:pPr>
        <w:spacing w:after="0" w:line="360" w:lineRule="auto"/>
        <w:ind w:firstLine="1418"/>
        <w:jc w:val="both"/>
        <w:rPr>
          <w:rFonts w:ascii="Times New Roman" w:hAnsi="Times New Roman" w:cs="Times New Roman"/>
        </w:rPr>
      </w:pPr>
      <w:r>
        <w:rPr>
          <w:rFonts w:ascii="Times New Roman" w:hAnsi="Times New Roman" w:cs="Times New Roman"/>
        </w:rPr>
        <w:t>Qué</w:t>
      </w:r>
      <w:r w:rsidR="00590034" w:rsidRPr="00590034">
        <w:rPr>
          <w:rFonts w:ascii="Times New Roman" w:hAnsi="Times New Roman" w:cs="Times New Roman"/>
        </w:rPr>
        <w:t xml:space="preserve"> bien te vino el cuarto intermedio para buscar una buena </w:t>
      </w:r>
      <w:r w:rsidR="00434580" w:rsidRPr="00590034">
        <w:rPr>
          <w:rFonts w:ascii="Times New Roman" w:hAnsi="Times New Roman" w:cs="Times New Roman"/>
        </w:rPr>
        <w:t>salida a</w:t>
      </w:r>
      <w:r w:rsidR="00590034" w:rsidRPr="00590034">
        <w:rPr>
          <w:rFonts w:ascii="Times New Roman" w:hAnsi="Times New Roman" w:cs="Times New Roman"/>
        </w:rPr>
        <w:t xml:space="preserve"> lo que te comprometiste en </w:t>
      </w:r>
      <w:r w:rsidR="00434580" w:rsidRPr="00590034">
        <w:rPr>
          <w:rFonts w:ascii="Times New Roman" w:hAnsi="Times New Roman" w:cs="Times New Roman"/>
        </w:rPr>
        <w:t>comisión adelante</w:t>
      </w:r>
      <w:r w:rsidR="00590034" w:rsidRPr="00590034">
        <w:rPr>
          <w:rFonts w:ascii="Times New Roman" w:hAnsi="Times New Roman" w:cs="Times New Roman"/>
        </w:rPr>
        <w:t xml:space="preserve"> del ejecutivo y delante de todos los ediles. Vino al pelo este cuarto intermedio para buscar una salida urgente respecto a la propia declaración que hizo, y está en la versión taquigráfica y están los registros </w:t>
      </w:r>
      <w:r w:rsidR="00434580" w:rsidRPr="00590034">
        <w:rPr>
          <w:rFonts w:ascii="Times New Roman" w:hAnsi="Times New Roman" w:cs="Times New Roman"/>
        </w:rPr>
        <w:t>y eso</w:t>
      </w:r>
      <w:r w:rsidR="00590034" w:rsidRPr="00590034">
        <w:rPr>
          <w:rFonts w:ascii="Times New Roman" w:hAnsi="Times New Roman" w:cs="Times New Roman"/>
        </w:rPr>
        <w:t xml:space="preserve"> no se borra</w:t>
      </w:r>
      <w:r>
        <w:rPr>
          <w:rFonts w:ascii="Times New Roman" w:hAnsi="Times New Roman" w:cs="Times New Roman"/>
        </w:rPr>
        <w:t>,</w:t>
      </w:r>
      <w:r w:rsidR="00590034" w:rsidRPr="00590034">
        <w:rPr>
          <w:rFonts w:ascii="Times New Roman" w:hAnsi="Times New Roman" w:cs="Times New Roman"/>
        </w:rPr>
        <w:t xml:space="preserve"> “que </w:t>
      </w:r>
      <w:r w:rsidR="00434580" w:rsidRPr="00590034">
        <w:rPr>
          <w:rFonts w:ascii="Times New Roman" w:hAnsi="Times New Roman" w:cs="Times New Roman"/>
        </w:rPr>
        <w:t>iban a</w:t>
      </w:r>
      <w:r w:rsidR="00590034" w:rsidRPr="00590034">
        <w:rPr>
          <w:rFonts w:ascii="Times New Roman" w:hAnsi="Times New Roman" w:cs="Times New Roman"/>
        </w:rPr>
        <w:t xml:space="preserve"> acompañar al organigrama que no nos preocupemos”, se votó </w:t>
      </w:r>
      <w:r w:rsidR="00434580" w:rsidRPr="00590034">
        <w:rPr>
          <w:rFonts w:ascii="Times New Roman" w:hAnsi="Times New Roman" w:cs="Times New Roman"/>
        </w:rPr>
        <w:t>el cuarto</w:t>
      </w:r>
      <w:r w:rsidR="00590034" w:rsidRPr="00590034">
        <w:rPr>
          <w:rFonts w:ascii="Times New Roman" w:hAnsi="Times New Roman" w:cs="Times New Roman"/>
        </w:rPr>
        <w:t xml:space="preserve"> intermedio, buscaron la salida perfecta, que coincida</w:t>
      </w:r>
      <w:r>
        <w:rPr>
          <w:rFonts w:ascii="Times New Roman" w:hAnsi="Times New Roman" w:cs="Times New Roman"/>
        </w:rPr>
        <w:t xml:space="preserve">. </w:t>
      </w:r>
      <w:r w:rsidR="00590034" w:rsidRPr="00590034">
        <w:rPr>
          <w:rFonts w:ascii="Times New Roman" w:hAnsi="Times New Roman" w:cs="Times New Roman"/>
        </w:rPr>
        <w:t xml:space="preserve">Por </w:t>
      </w:r>
      <w:r w:rsidR="00434580" w:rsidRPr="00590034">
        <w:rPr>
          <w:rFonts w:ascii="Times New Roman" w:hAnsi="Times New Roman" w:cs="Times New Roman"/>
        </w:rPr>
        <w:t>ende,</w:t>
      </w:r>
      <w:r w:rsidR="00590034" w:rsidRPr="00590034">
        <w:rPr>
          <w:rFonts w:ascii="Times New Roman" w:hAnsi="Times New Roman" w:cs="Times New Roman"/>
        </w:rPr>
        <w:t xml:space="preserve"> no me sorprende y no sé qué va a salir de acá hoy por parte de la oposición</w:t>
      </w:r>
      <w:r>
        <w:rPr>
          <w:rFonts w:ascii="Times New Roman" w:hAnsi="Times New Roman" w:cs="Times New Roman"/>
        </w:rPr>
        <w:t>,</w:t>
      </w:r>
      <w:r w:rsidR="00590034" w:rsidRPr="00590034">
        <w:rPr>
          <w:rFonts w:ascii="Times New Roman" w:hAnsi="Times New Roman" w:cs="Times New Roman"/>
        </w:rPr>
        <w:t xml:space="preserve"> porque </w:t>
      </w:r>
      <w:r w:rsidR="00434580" w:rsidRPr="00590034">
        <w:rPr>
          <w:rFonts w:ascii="Times New Roman" w:hAnsi="Times New Roman" w:cs="Times New Roman"/>
        </w:rPr>
        <w:t>hay discordancias</w:t>
      </w:r>
      <w:r w:rsidR="00590034" w:rsidRPr="00590034">
        <w:rPr>
          <w:rFonts w:ascii="Times New Roman" w:hAnsi="Times New Roman" w:cs="Times New Roman"/>
        </w:rPr>
        <w:t xml:space="preserve"> por todos lados dentro de la oposición.</w:t>
      </w:r>
    </w:p>
    <w:p w14:paraId="2BC8BBDC" w14:textId="6F75951E"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Termino, como dije al principio</w:t>
      </w:r>
      <w:r w:rsidR="00C615A8">
        <w:rPr>
          <w:rFonts w:ascii="Times New Roman" w:hAnsi="Times New Roman" w:cs="Times New Roman"/>
        </w:rPr>
        <w:t>:</w:t>
      </w:r>
      <w:r w:rsidRPr="00590034">
        <w:rPr>
          <w:rFonts w:ascii="Times New Roman" w:hAnsi="Times New Roman" w:cs="Times New Roman"/>
        </w:rPr>
        <w:t xml:space="preserve"> los invito a votar a</w:t>
      </w:r>
      <w:r w:rsidR="00C615A8">
        <w:rPr>
          <w:rFonts w:ascii="Times New Roman" w:hAnsi="Times New Roman" w:cs="Times New Roman"/>
        </w:rPr>
        <w:t>firmativamente este presupuesto;</w:t>
      </w:r>
      <w:r w:rsidRPr="00590034">
        <w:rPr>
          <w:rFonts w:ascii="Times New Roman" w:hAnsi="Times New Roman" w:cs="Times New Roman"/>
        </w:rPr>
        <w:t xml:space="preserve"> esto es bueno para Salto, ordena cuentas, se invierte en obras, porque cuida a los funcionarios, apoya a los más vulnerables, reconstruye vínculos con los vecinos organizados. Como dije hoy</w:t>
      </w:r>
      <w:r w:rsidR="00F030CB">
        <w:rPr>
          <w:rFonts w:ascii="Times New Roman" w:hAnsi="Times New Roman" w:cs="Times New Roman"/>
        </w:rPr>
        <w:t>,</w:t>
      </w:r>
      <w:r w:rsidRPr="00590034">
        <w:rPr>
          <w:rFonts w:ascii="Times New Roman" w:hAnsi="Times New Roman" w:cs="Times New Roman"/>
        </w:rPr>
        <w:t xml:space="preserve"> por qué </w:t>
      </w:r>
      <w:r w:rsidR="00C615A8">
        <w:rPr>
          <w:rFonts w:ascii="Times New Roman" w:hAnsi="Times New Roman" w:cs="Times New Roman"/>
        </w:rPr>
        <w:t xml:space="preserve">vamos a desconocer eso, por qué </w:t>
      </w:r>
      <w:r w:rsidRPr="00590034">
        <w:rPr>
          <w:rFonts w:ascii="Times New Roman" w:hAnsi="Times New Roman" w:cs="Times New Roman"/>
        </w:rPr>
        <w:t xml:space="preserve">no vamos a </w:t>
      </w:r>
      <w:r w:rsidR="00434580" w:rsidRPr="00590034">
        <w:rPr>
          <w:rFonts w:ascii="Times New Roman" w:hAnsi="Times New Roman" w:cs="Times New Roman"/>
        </w:rPr>
        <w:t>votar eso</w:t>
      </w:r>
      <w:r w:rsidRPr="00590034">
        <w:rPr>
          <w:rFonts w:ascii="Times New Roman" w:hAnsi="Times New Roman" w:cs="Times New Roman"/>
        </w:rPr>
        <w:t xml:space="preserve">, incasablemente lo repitieron </w:t>
      </w:r>
      <w:r w:rsidR="00B36D17">
        <w:rPr>
          <w:rFonts w:ascii="Times New Roman" w:hAnsi="Times New Roman" w:cs="Times New Roman"/>
        </w:rPr>
        <w:t xml:space="preserve">todos </w:t>
      </w:r>
      <w:r w:rsidRPr="00590034">
        <w:rPr>
          <w:rFonts w:ascii="Times New Roman" w:hAnsi="Times New Roman" w:cs="Times New Roman"/>
        </w:rPr>
        <w:t>los ediles hoy, hablaron de Desarrollo Social, hablaron de Vivienda, hablaron… y</w:t>
      </w:r>
      <w:r w:rsidR="00550546">
        <w:rPr>
          <w:rFonts w:ascii="Times New Roman" w:hAnsi="Times New Roman" w:cs="Times New Roman"/>
        </w:rPr>
        <w:t>,</w:t>
      </w:r>
      <w:r w:rsidRPr="00590034">
        <w:rPr>
          <w:rFonts w:ascii="Times New Roman" w:hAnsi="Times New Roman" w:cs="Times New Roman"/>
        </w:rPr>
        <w:t xml:space="preserve"> sin embargo</w:t>
      </w:r>
      <w:r w:rsidR="00F030CB">
        <w:rPr>
          <w:rFonts w:ascii="Times New Roman" w:hAnsi="Times New Roman" w:cs="Times New Roman"/>
        </w:rPr>
        <w:t>,</w:t>
      </w:r>
      <w:r w:rsidRPr="00590034">
        <w:rPr>
          <w:rFonts w:ascii="Times New Roman" w:hAnsi="Times New Roman" w:cs="Times New Roman"/>
        </w:rPr>
        <w:t xml:space="preserve"> </w:t>
      </w:r>
      <w:r w:rsidR="00434580" w:rsidRPr="00590034">
        <w:rPr>
          <w:rFonts w:ascii="Times New Roman" w:hAnsi="Times New Roman" w:cs="Times New Roman"/>
        </w:rPr>
        <w:t>no van</w:t>
      </w:r>
      <w:r w:rsidRPr="00590034">
        <w:rPr>
          <w:rFonts w:ascii="Times New Roman" w:hAnsi="Times New Roman" w:cs="Times New Roman"/>
        </w:rPr>
        <w:t xml:space="preserve"> a acompañar un presupuesto, no entiendo.</w:t>
      </w:r>
    </w:p>
    <w:p w14:paraId="1C76BF09" w14:textId="3F6E5866" w:rsidR="00745301" w:rsidRPr="00745301" w:rsidRDefault="00590034" w:rsidP="00745301">
      <w:pPr>
        <w:spacing w:after="0" w:line="360" w:lineRule="auto"/>
        <w:ind w:firstLine="1418"/>
        <w:jc w:val="both"/>
        <w:rPr>
          <w:rFonts w:ascii="Times New Roman" w:hAnsi="Times New Roman" w:cs="Times New Roman"/>
          <w:lang w:val="es-MX"/>
        </w:rPr>
      </w:pPr>
      <w:r w:rsidRPr="00590034">
        <w:rPr>
          <w:rFonts w:ascii="Times New Roman" w:hAnsi="Times New Roman" w:cs="Times New Roman"/>
        </w:rPr>
        <w:t>Señores tenemos que acompañar este proyecto</w:t>
      </w:r>
      <w:r w:rsidR="00F030CB">
        <w:rPr>
          <w:rFonts w:ascii="Times New Roman" w:hAnsi="Times New Roman" w:cs="Times New Roman"/>
        </w:rPr>
        <w:t>, esto</w:t>
      </w:r>
      <w:r w:rsidR="00745301" w:rsidRPr="00745301">
        <w:rPr>
          <w:rFonts w:ascii="Times New Roman" w:hAnsi="Times New Roman" w:cs="Times New Roman"/>
          <w:lang w:val="es-MX"/>
        </w:rPr>
        <w:t xml:space="preserve"> es lo que la gente nos pidió cuando nos votó, la gente pide un cambio, y esto es lo que el presupuesto viene a cumplir, señores. </w:t>
      </w:r>
    </w:p>
    <w:p w14:paraId="128B7FEF" w14:textId="723E85EB" w:rsid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Muchas gracias, señor presidente.</w:t>
      </w:r>
    </w:p>
    <w:p w14:paraId="63A479A9" w14:textId="5E314F9B" w:rsidR="00B41C72" w:rsidRPr="00745301" w:rsidRDefault="00B41C72" w:rsidP="0074530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SEÑOR </w:t>
      </w:r>
      <w:proofErr w:type="gramStart"/>
      <w:r>
        <w:rPr>
          <w:rFonts w:ascii="Times New Roman" w:hAnsi="Times New Roman" w:cs="Times New Roman"/>
          <w:lang w:val="es-MX"/>
        </w:rPr>
        <w:t>PIERLET.-</w:t>
      </w:r>
      <w:proofErr w:type="gramEnd"/>
      <w:r>
        <w:rPr>
          <w:rFonts w:ascii="Times New Roman" w:hAnsi="Times New Roman" w:cs="Times New Roman"/>
          <w:lang w:val="es-MX"/>
        </w:rPr>
        <w:t xml:space="preserve"> Pido la palabra.</w:t>
      </w:r>
    </w:p>
    <w:p w14:paraId="0CB7A82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PRESIDENTE.-</w:t>
      </w:r>
      <w:proofErr w:type="gramEnd"/>
      <w:r w:rsidRPr="00745301">
        <w:rPr>
          <w:rFonts w:ascii="Times New Roman" w:hAnsi="Times New Roman" w:cs="Times New Roman"/>
          <w:lang w:val="es-MX"/>
        </w:rPr>
        <w:t xml:space="preserve"> Gracias, señor edil. </w:t>
      </w:r>
    </w:p>
    <w:p w14:paraId="7CB9A538" w14:textId="52512D99"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edil Pierlet, se cerró la lista de oradores con los miembros informantes. Pasamos a votar ahora. Después puede fundamentar el voto, cuando </w:t>
      </w:r>
      <w:r w:rsidR="00550546">
        <w:rPr>
          <w:rFonts w:ascii="Times New Roman" w:hAnsi="Times New Roman" w:cs="Times New Roman"/>
          <w:lang w:val="es-MX"/>
        </w:rPr>
        <w:t>pasem</w:t>
      </w:r>
      <w:r w:rsidRPr="00745301">
        <w:rPr>
          <w:rFonts w:ascii="Times New Roman" w:hAnsi="Times New Roman" w:cs="Times New Roman"/>
          <w:lang w:val="es-MX"/>
        </w:rPr>
        <w:t xml:space="preserve">os artículo por artículo puede fundamentar y decir lo que entienda pertinente. </w:t>
      </w:r>
    </w:p>
    <w:p w14:paraId="79044E20"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PIERLET.-</w:t>
      </w:r>
      <w:proofErr w:type="gramEnd"/>
      <w:r w:rsidRPr="00745301">
        <w:rPr>
          <w:rFonts w:ascii="Times New Roman" w:hAnsi="Times New Roman" w:cs="Times New Roman"/>
          <w:lang w:val="es-MX"/>
        </w:rPr>
        <w:t xml:space="preserve"> ¿Se cerró la lista? </w:t>
      </w:r>
    </w:p>
    <w:p w14:paraId="35361A56" w14:textId="30D835C0" w:rsid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PRESIDENTE.-</w:t>
      </w:r>
      <w:proofErr w:type="gramEnd"/>
      <w:r w:rsidRPr="00745301">
        <w:rPr>
          <w:rFonts w:ascii="Times New Roman" w:hAnsi="Times New Roman" w:cs="Times New Roman"/>
          <w:lang w:val="es-MX"/>
        </w:rPr>
        <w:t xml:space="preserve"> Se cerró la lista de oradores con los dos miembros informantes. </w:t>
      </w:r>
    </w:p>
    <w:p w14:paraId="7192D20D" w14:textId="4B804AF5" w:rsidR="00B41C72" w:rsidRPr="00745301" w:rsidRDefault="00B41C72" w:rsidP="0074530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proofErr w:type="gramStart"/>
      <w:r>
        <w:rPr>
          <w:rFonts w:ascii="Times New Roman" w:hAnsi="Times New Roman" w:cs="Times New Roman"/>
          <w:lang w:val="es-MX"/>
        </w:rPr>
        <w:t>ROCCA.-</w:t>
      </w:r>
      <w:proofErr w:type="gramEnd"/>
      <w:r>
        <w:rPr>
          <w:rFonts w:ascii="Times New Roman" w:hAnsi="Times New Roman" w:cs="Times New Roman"/>
          <w:lang w:val="es-MX"/>
        </w:rPr>
        <w:t xml:space="preserve"> Pido la palabra.</w:t>
      </w:r>
    </w:p>
    <w:p w14:paraId="779D20B1" w14:textId="1C240516" w:rsidR="00745301" w:rsidRPr="00745301" w:rsidRDefault="00B41C72" w:rsidP="00745301">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w:t>
      </w:r>
      <w:proofErr w:type="gramStart"/>
      <w:r>
        <w:rPr>
          <w:rFonts w:ascii="Times New Roman" w:hAnsi="Times New Roman" w:cs="Times New Roman"/>
          <w:lang w:val="es-MX"/>
        </w:rPr>
        <w:t>PRESIDENTE.-</w:t>
      </w:r>
      <w:proofErr w:type="gramEnd"/>
      <w:r>
        <w:rPr>
          <w:rFonts w:ascii="Times New Roman" w:hAnsi="Times New Roman" w:cs="Times New Roman"/>
          <w:lang w:val="es-MX"/>
        </w:rPr>
        <w:t xml:space="preserve"> </w:t>
      </w:r>
      <w:r w:rsidR="00745301" w:rsidRPr="00745301">
        <w:rPr>
          <w:rFonts w:ascii="Times New Roman" w:hAnsi="Times New Roman" w:cs="Times New Roman"/>
          <w:lang w:val="es-MX"/>
        </w:rPr>
        <w:t xml:space="preserve">Tiene la palabra el señor edil Juan Pablo Rocca. </w:t>
      </w:r>
    </w:p>
    <w:p w14:paraId="61FC232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ROCCA.-</w:t>
      </w:r>
      <w:proofErr w:type="gramEnd"/>
      <w:r w:rsidRPr="00745301">
        <w:rPr>
          <w:rFonts w:ascii="Times New Roman" w:hAnsi="Times New Roman" w:cs="Times New Roman"/>
          <w:lang w:val="es-MX"/>
        </w:rPr>
        <w:t xml:space="preserve"> Si se va a pasar a votar, solicito que la votación sea nominal. </w:t>
      </w:r>
    </w:p>
    <w:p w14:paraId="20DC9A82"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Muchas gracias. </w:t>
      </w:r>
    </w:p>
    <w:p w14:paraId="6EBF0A49" w14:textId="77777777" w:rsidR="00B41C72"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PRESIDENTE.-</w:t>
      </w:r>
      <w:proofErr w:type="gramEnd"/>
      <w:r w:rsidRPr="00745301">
        <w:rPr>
          <w:rFonts w:ascii="Times New Roman" w:hAnsi="Times New Roman" w:cs="Times New Roman"/>
          <w:lang w:val="es-MX"/>
        </w:rPr>
        <w:t xml:space="preserve"> Se pasa a votar en general. </w:t>
      </w:r>
    </w:p>
    <w:p w14:paraId="4A2027D2" w14:textId="065E67C1"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El señor secretario general va a tomar la votación.</w:t>
      </w:r>
    </w:p>
    <w:p w14:paraId="4EA47EC7"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Pablo dos Santos. </w:t>
      </w:r>
    </w:p>
    <w:p w14:paraId="17A069D1" w14:textId="77777777" w:rsidR="00745301" w:rsidRPr="00745301" w:rsidRDefault="00745301" w:rsidP="00745301">
      <w:pPr>
        <w:spacing w:after="0" w:line="360" w:lineRule="auto"/>
        <w:ind w:firstLine="1418"/>
        <w:jc w:val="both"/>
        <w:rPr>
          <w:rFonts w:ascii="Times New Roman" w:hAnsi="Times New Roman" w:cs="Times New Roman"/>
          <w:lang w:val="es-MX"/>
        </w:rPr>
      </w:pPr>
      <w:proofErr w:type="gramStart"/>
      <w:r w:rsidRPr="00745301">
        <w:rPr>
          <w:rFonts w:ascii="Times New Roman" w:hAnsi="Times New Roman" w:cs="Times New Roman"/>
          <w:lang w:val="es-MX"/>
        </w:rPr>
        <w:t>SEÑOR  DOS</w:t>
      </w:r>
      <w:proofErr w:type="gramEnd"/>
      <w:r w:rsidRPr="00745301">
        <w:rPr>
          <w:rFonts w:ascii="Times New Roman" w:hAnsi="Times New Roman" w:cs="Times New Roman"/>
          <w:lang w:val="es-MX"/>
        </w:rPr>
        <w:t xml:space="preserve"> SANTOS.- Voto  por la afirmativa.  </w:t>
      </w:r>
    </w:p>
    <w:p w14:paraId="00084262"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Facundo Esteche.</w:t>
      </w:r>
    </w:p>
    <w:p w14:paraId="57E759B4" w14:textId="77777777" w:rsidR="00745301" w:rsidRPr="00745301" w:rsidRDefault="00745301" w:rsidP="00745301">
      <w:pPr>
        <w:spacing w:after="0" w:line="360" w:lineRule="auto"/>
        <w:ind w:firstLine="1418"/>
        <w:jc w:val="both"/>
        <w:rPr>
          <w:rFonts w:ascii="Times New Roman" w:hAnsi="Times New Roman" w:cs="Times New Roman"/>
          <w:lang w:val="es-MX"/>
        </w:rPr>
      </w:pPr>
      <w:proofErr w:type="gramStart"/>
      <w:r w:rsidRPr="00745301">
        <w:rPr>
          <w:rFonts w:ascii="Times New Roman" w:hAnsi="Times New Roman" w:cs="Times New Roman"/>
          <w:lang w:val="es-MX"/>
        </w:rPr>
        <w:t>SEÑOR  ESTECHE</w:t>
      </w:r>
      <w:proofErr w:type="gramEnd"/>
      <w:r w:rsidRPr="00745301">
        <w:rPr>
          <w:rFonts w:ascii="Times New Roman" w:hAnsi="Times New Roman" w:cs="Times New Roman"/>
          <w:lang w:val="es-MX"/>
        </w:rPr>
        <w:t xml:space="preserve">.- Voto por la afirmativa. </w:t>
      </w:r>
    </w:p>
    <w:p w14:paraId="61693FC2"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Señora edila Roxana Costa. </w:t>
      </w:r>
    </w:p>
    <w:p w14:paraId="1DBFD623"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SEÑORA </w:t>
      </w:r>
      <w:proofErr w:type="gramStart"/>
      <w:r w:rsidRPr="00745301">
        <w:rPr>
          <w:rFonts w:ascii="Times New Roman" w:hAnsi="Times New Roman" w:cs="Times New Roman"/>
          <w:lang w:val="es-MX"/>
        </w:rPr>
        <w:t>COSTA.-</w:t>
      </w:r>
      <w:proofErr w:type="gramEnd"/>
      <w:r w:rsidRPr="00745301">
        <w:rPr>
          <w:rFonts w:ascii="Times New Roman" w:hAnsi="Times New Roman" w:cs="Times New Roman"/>
          <w:lang w:val="es-MX"/>
        </w:rPr>
        <w:t xml:space="preserve"> Voto por la afirmativa.  </w:t>
      </w:r>
    </w:p>
    <w:p w14:paraId="6386BC54"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Señora edila Florencia Rivas.</w:t>
      </w:r>
    </w:p>
    <w:p w14:paraId="42F3C486"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SEÑORA </w:t>
      </w:r>
      <w:proofErr w:type="gramStart"/>
      <w:r w:rsidRPr="00745301">
        <w:rPr>
          <w:rFonts w:ascii="Times New Roman" w:hAnsi="Times New Roman" w:cs="Times New Roman"/>
          <w:lang w:val="es-MX"/>
        </w:rPr>
        <w:t>RIVAS.-</w:t>
      </w:r>
      <w:proofErr w:type="gramEnd"/>
      <w:r w:rsidRPr="00745301">
        <w:rPr>
          <w:rFonts w:ascii="Times New Roman" w:hAnsi="Times New Roman" w:cs="Times New Roman"/>
          <w:lang w:val="es-MX"/>
        </w:rPr>
        <w:t xml:space="preserve"> Voto por la afirmativa. </w:t>
      </w:r>
    </w:p>
    <w:p w14:paraId="1CC712A3"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Jesús Grasso.</w:t>
      </w:r>
    </w:p>
    <w:p w14:paraId="1C22B568" w14:textId="77777777" w:rsidR="00745301" w:rsidRPr="00745301" w:rsidRDefault="00745301" w:rsidP="00745301">
      <w:pPr>
        <w:spacing w:after="0" w:line="360" w:lineRule="auto"/>
        <w:ind w:firstLine="1418"/>
        <w:jc w:val="both"/>
        <w:rPr>
          <w:rFonts w:ascii="Times New Roman" w:hAnsi="Times New Roman" w:cs="Times New Roman"/>
          <w:lang w:val="es-MX"/>
        </w:rPr>
      </w:pPr>
      <w:proofErr w:type="gramStart"/>
      <w:r w:rsidRPr="00745301">
        <w:rPr>
          <w:rFonts w:ascii="Times New Roman" w:hAnsi="Times New Roman" w:cs="Times New Roman"/>
          <w:lang w:val="es-MX"/>
        </w:rPr>
        <w:t>SEÑOR  GRASSO</w:t>
      </w:r>
      <w:proofErr w:type="gramEnd"/>
      <w:r w:rsidRPr="00745301">
        <w:rPr>
          <w:rFonts w:ascii="Times New Roman" w:hAnsi="Times New Roman" w:cs="Times New Roman"/>
          <w:lang w:val="es-MX"/>
        </w:rPr>
        <w:t xml:space="preserve">.- Voto por la afirmativa.  </w:t>
      </w:r>
    </w:p>
    <w:p w14:paraId="7A96277A"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Cristian Suárez.</w:t>
      </w:r>
    </w:p>
    <w:p w14:paraId="6D756535"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SUÁREZ.-</w:t>
      </w:r>
      <w:proofErr w:type="gramEnd"/>
      <w:r w:rsidRPr="00745301">
        <w:rPr>
          <w:rFonts w:ascii="Times New Roman" w:hAnsi="Times New Roman" w:cs="Times New Roman"/>
          <w:lang w:val="es-MX"/>
        </w:rPr>
        <w:t xml:space="preserve"> Voto por la afirmativa.  </w:t>
      </w:r>
    </w:p>
    <w:p w14:paraId="4BB8A60D"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Victoriano Toucón. </w:t>
      </w:r>
    </w:p>
    <w:p w14:paraId="05C72E0C" w14:textId="77777777" w:rsidR="00745301" w:rsidRPr="00745301" w:rsidRDefault="00745301" w:rsidP="00745301">
      <w:pPr>
        <w:spacing w:after="0" w:line="360" w:lineRule="auto"/>
        <w:ind w:firstLine="1418"/>
        <w:jc w:val="both"/>
        <w:rPr>
          <w:rFonts w:ascii="Times New Roman" w:hAnsi="Times New Roman" w:cs="Times New Roman"/>
          <w:lang w:val="es-MX"/>
        </w:rPr>
      </w:pPr>
      <w:proofErr w:type="gramStart"/>
      <w:r w:rsidRPr="00745301">
        <w:rPr>
          <w:rFonts w:ascii="Times New Roman" w:hAnsi="Times New Roman" w:cs="Times New Roman"/>
          <w:lang w:val="es-MX"/>
        </w:rPr>
        <w:t>SEÑOR  TOUCÓN</w:t>
      </w:r>
      <w:proofErr w:type="gramEnd"/>
      <w:r w:rsidRPr="00745301">
        <w:rPr>
          <w:rFonts w:ascii="Times New Roman" w:hAnsi="Times New Roman" w:cs="Times New Roman"/>
          <w:lang w:val="es-MX"/>
        </w:rPr>
        <w:t xml:space="preserve">.- Voto por la afirmativa.  </w:t>
      </w:r>
    </w:p>
    <w:p w14:paraId="453E365C"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Señora edila Nancy González. </w:t>
      </w:r>
    </w:p>
    <w:p w14:paraId="7EB8438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SEÑORA </w:t>
      </w:r>
      <w:proofErr w:type="gramStart"/>
      <w:r w:rsidRPr="00745301">
        <w:rPr>
          <w:rFonts w:ascii="Times New Roman" w:hAnsi="Times New Roman" w:cs="Times New Roman"/>
          <w:lang w:val="es-MX"/>
        </w:rPr>
        <w:t>GONZÁLEZ.-</w:t>
      </w:r>
      <w:proofErr w:type="gramEnd"/>
      <w:r w:rsidRPr="00745301">
        <w:rPr>
          <w:rFonts w:ascii="Times New Roman" w:hAnsi="Times New Roman" w:cs="Times New Roman"/>
          <w:lang w:val="es-MX"/>
        </w:rPr>
        <w:t xml:space="preserve"> Voto por la afirmativa.  </w:t>
      </w:r>
    </w:p>
    <w:p w14:paraId="7E02B52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lastRenderedPageBreak/>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Jonnathan Aramburo. </w:t>
      </w:r>
    </w:p>
    <w:p w14:paraId="48EBAA33"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ARAMBURO.-</w:t>
      </w:r>
      <w:proofErr w:type="gramEnd"/>
      <w:r w:rsidRPr="00745301">
        <w:rPr>
          <w:rFonts w:ascii="Times New Roman" w:hAnsi="Times New Roman" w:cs="Times New Roman"/>
          <w:lang w:val="es-MX"/>
        </w:rPr>
        <w:t xml:space="preserve"> Voto por la afirmativa. </w:t>
      </w:r>
    </w:p>
    <w:p w14:paraId="13ED4012"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Omar Pierlet. </w:t>
      </w:r>
    </w:p>
    <w:p w14:paraId="0FBFA857" w14:textId="77777777" w:rsidR="00745301" w:rsidRPr="00745301" w:rsidRDefault="00745301" w:rsidP="00745301">
      <w:pPr>
        <w:spacing w:after="0" w:line="360" w:lineRule="auto"/>
        <w:ind w:firstLine="1418"/>
        <w:jc w:val="both"/>
        <w:rPr>
          <w:rFonts w:ascii="Times New Roman" w:hAnsi="Times New Roman" w:cs="Times New Roman"/>
          <w:lang w:val="es-MX"/>
        </w:rPr>
      </w:pPr>
      <w:proofErr w:type="gramStart"/>
      <w:r w:rsidRPr="00745301">
        <w:rPr>
          <w:rFonts w:ascii="Times New Roman" w:hAnsi="Times New Roman" w:cs="Times New Roman"/>
          <w:lang w:val="es-MX"/>
        </w:rPr>
        <w:t>SEÑOR  PIERLET</w:t>
      </w:r>
      <w:proofErr w:type="gramEnd"/>
      <w:r w:rsidRPr="00745301">
        <w:rPr>
          <w:rFonts w:ascii="Times New Roman" w:hAnsi="Times New Roman" w:cs="Times New Roman"/>
          <w:lang w:val="es-MX"/>
        </w:rPr>
        <w:t xml:space="preserve">.- Voto por la negativa y quisiera fundamentar. </w:t>
      </w:r>
    </w:p>
    <w:p w14:paraId="46A9D51E"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PRESIDENTE.-</w:t>
      </w:r>
      <w:proofErr w:type="gramEnd"/>
      <w:r w:rsidRPr="00745301">
        <w:rPr>
          <w:rFonts w:ascii="Times New Roman" w:hAnsi="Times New Roman" w:cs="Times New Roman"/>
          <w:lang w:val="es-MX"/>
        </w:rPr>
        <w:t xml:space="preserve"> Proceda, señor edil. </w:t>
      </w:r>
    </w:p>
    <w:p w14:paraId="7C61AC9F"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PIERLET.-</w:t>
      </w:r>
      <w:proofErr w:type="gramEnd"/>
      <w:r w:rsidRPr="00745301">
        <w:rPr>
          <w:rFonts w:ascii="Times New Roman" w:hAnsi="Times New Roman" w:cs="Times New Roman"/>
          <w:lang w:val="es-MX"/>
        </w:rPr>
        <w:t xml:space="preserve"> Gracias. </w:t>
      </w:r>
    </w:p>
    <w:p w14:paraId="4A284FF7" w14:textId="6C5445F2"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Mi voto es negativo porque cuando se menciona no gastar más de lo que ingresa, convendría aclarar que ingresan </w:t>
      </w:r>
      <w:r w:rsidR="009B1702">
        <w:rPr>
          <w:rFonts w:ascii="Times New Roman" w:hAnsi="Times New Roman" w:cs="Times New Roman"/>
          <w:lang w:val="es-MX"/>
        </w:rPr>
        <w:t>sesenta</w:t>
      </w:r>
      <w:r w:rsidRPr="00745301">
        <w:rPr>
          <w:rFonts w:ascii="Times New Roman" w:hAnsi="Times New Roman" w:cs="Times New Roman"/>
          <w:lang w:val="es-MX"/>
        </w:rPr>
        <w:t xml:space="preserve"> millones de dólares</w:t>
      </w:r>
      <w:r w:rsidR="007A60E1">
        <w:rPr>
          <w:rFonts w:ascii="Times New Roman" w:hAnsi="Times New Roman" w:cs="Times New Roman"/>
          <w:lang w:val="es-MX"/>
        </w:rPr>
        <w:t>,</w:t>
      </w:r>
      <w:r w:rsidRPr="00745301">
        <w:rPr>
          <w:rFonts w:ascii="Times New Roman" w:hAnsi="Times New Roman" w:cs="Times New Roman"/>
          <w:lang w:val="es-MX"/>
        </w:rPr>
        <w:t xml:space="preserve"> de plata dulce</w:t>
      </w:r>
      <w:r w:rsidR="007A60E1">
        <w:rPr>
          <w:rFonts w:ascii="Times New Roman" w:hAnsi="Times New Roman" w:cs="Times New Roman"/>
          <w:lang w:val="es-MX"/>
        </w:rPr>
        <w:t>,</w:t>
      </w:r>
      <w:r w:rsidRPr="00745301">
        <w:rPr>
          <w:rFonts w:ascii="Times New Roman" w:hAnsi="Times New Roman" w:cs="Times New Roman"/>
          <w:lang w:val="es-MX"/>
        </w:rPr>
        <w:t xml:space="preserve"> que lo pagarán las futuras administraciones. Está perfecto no gastar más de</w:t>
      </w:r>
      <w:r w:rsidR="009B1702">
        <w:rPr>
          <w:rFonts w:ascii="Times New Roman" w:hAnsi="Times New Roman" w:cs="Times New Roman"/>
          <w:lang w:val="es-MX"/>
        </w:rPr>
        <w:t xml:space="preserve"> lo que ingresa, pero ingresan sesenta</w:t>
      </w:r>
      <w:r w:rsidRPr="00745301">
        <w:rPr>
          <w:rFonts w:ascii="Times New Roman" w:hAnsi="Times New Roman" w:cs="Times New Roman"/>
          <w:lang w:val="es-MX"/>
        </w:rPr>
        <w:t xml:space="preserve"> millones que no vamos a pagar en esta administración. </w:t>
      </w:r>
    </w:p>
    <w:p w14:paraId="5863075F" w14:textId="77777777" w:rsidR="00034AF0"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 habló mucho en la comisión y en esta sesión de falta de respeto, incluso se habló de insultos. Yo no sé si en un ámbito parlamentario puede haber falta de respeto simplemente por el hecho de opinar diferente. Realmente es extraño, ¿verdad? Yo no vi ni en la comisión ni en esta sesión que nadie insultara a nadie, no sé qué falta de respeto. Incluso en otras ocasiones pedimos que se nos aclarara cuáles son las faltas de respeto y nunca lo hicieron, simplemente se dice “falta de respeto”, se grita “falta de respeto, falta de respeto”, ¿qué falta de respeto? Nunca nos aclararon. En este caso parece ser porque algunos ediles afirman que hubo una bajada de línea de parte del intendente. </w:t>
      </w:r>
    </w:p>
    <w:p w14:paraId="0790887B" w14:textId="779CCA44"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Yo tengo a la vista aquí una publicación de prensa donde el intendente pide celeridad porque están… no sé, trabajando con un escarbadientes o yendo a la guerra con un escarbadientes</w:t>
      </w:r>
      <w:r w:rsidR="00034AF0">
        <w:rPr>
          <w:rFonts w:ascii="Times New Roman" w:hAnsi="Times New Roman" w:cs="Times New Roman"/>
          <w:lang w:val="es-MX"/>
        </w:rPr>
        <w:t>, n</w:t>
      </w:r>
      <w:r w:rsidRPr="00745301">
        <w:rPr>
          <w:rFonts w:ascii="Times New Roman" w:hAnsi="Times New Roman" w:cs="Times New Roman"/>
          <w:lang w:val="es-MX"/>
        </w:rPr>
        <w:t>o sé si será bajada de línea, pero el intendente está pidiendo celeridad a los ediles, no da para ofenderse tanto ni para gritar “falta de respeto” en un ámbito parlamentario. Parece que nunca vieron una discusión parlamentaria. Yo no veo ninguna falta de respeto en opinar diferente. El intendente, acá, en esta publicación, dice que está trabajando con unos escarbadientes o que va a la guerra con unos escarbadientes y les pide celeridad a los ediles. O sea que, no se ofendan tanto.</w:t>
      </w:r>
    </w:p>
    <w:p w14:paraId="4ED090AD"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Gracias. </w:t>
      </w:r>
    </w:p>
    <w:p w14:paraId="324B2D5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Eduardo Varela Minutti.</w:t>
      </w:r>
    </w:p>
    <w:p w14:paraId="0916488E"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VARELA.-</w:t>
      </w:r>
      <w:proofErr w:type="gramEnd"/>
      <w:r w:rsidRPr="00745301">
        <w:rPr>
          <w:rFonts w:ascii="Times New Roman" w:hAnsi="Times New Roman" w:cs="Times New Roman"/>
          <w:lang w:val="es-MX"/>
        </w:rPr>
        <w:t xml:space="preserve"> Voto por la afirmativa.  </w:t>
      </w:r>
    </w:p>
    <w:p w14:paraId="36EA380B"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Señora edila Elda Albarenque. </w:t>
      </w:r>
    </w:p>
    <w:p w14:paraId="5274CA46"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SEÑORA </w:t>
      </w:r>
      <w:proofErr w:type="gramStart"/>
      <w:r w:rsidRPr="00745301">
        <w:rPr>
          <w:rFonts w:ascii="Times New Roman" w:hAnsi="Times New Roman" w:cs="Times New Roman"/>
          <w:lang w:val="es-MX"/>
        </w:rPr>
        <w:t>ALBARENQUE.-</w:t>
      </w:r>
      <w:proofErr w:type="gramEnd"/>
      <w:r w:rsidRPr="00745301">
        <w:rPr>
          <w:rFonts w:ascii="Times New Roman" w:hAnsi="Times New Roman" w:cs="Times New Roman"/>
          <w:lang w:val="es-MX"/>
        </w:rPr>
        <w:t xml:space="preserve"> Voto por la negativa. </w:t>
      </w:r>
    </w:p>
    <w:p w14:paraId="6580B5D2"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lastRenderedPageBreak/>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Señora edila Paulina Yaque. </w:t>
      </w:r>
    </w:p>
    <w:p w14:paraId="15CC23B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SEÑORA </w:t>
      </w:r>
      <w:proofErr w:type="gramStart"/>
      <w:r w:rsidRPr="00745301">
        <w:rPr>
          <w:rFonts w:ascii="Times New Roman" w:hAnsi="Times New Roman" w:cs="Times New Roman"/>
          <w:lang w:val="es-MX"/>
        </w:rPr>
        <w:t>YAQUE.-</w:t>
      </w:r>
      <w:proofErr w:type="gramEnd"/>
      <w:r w:rsidRPr="00745301">
        <w:rPr>
          <w:rFonts w:ascii="Times New Roman" w:hAnsi="Times New Roman" w:cs="Times New Roman"/>
          <w:lang w:val="es-MX"/>
        </w:rPr>
        <w:t xml:space="preserve"> Voto por la negativa.  </w:t>
      </w:r>
    </w:p>
    <w:p w14:paraId="5381EE14"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Regino López.</w:t>
      </w:r>
    </w:p>
    <w:p w14:paraId="3A97589F"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LÓPEZ.-</w:t>
      </w:r>
      <w:proofErr w:type="gramEnd"/>
      <w:r w:rsidRPr="00745301">
        <w:rPr>
          <w:rFonts w:ascii="Times New Roman" w:hAnsi="Times New Roman" w:cs="Times New Roman"/>
          <w:lang w:val="es-MX"/>
        </w:rPr>
        <w:t xml:space="preserve"> Voto por la negativa y quisiera fundamentar el voto. </w:t>
      </w:r>
    </w:p>
    <w:p w14:paraId="5B2FA00E"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PRESIDENTE.-</w:t>
      </w:r>
      <w:proofErr w:type="gramEnd"/>
      <w:r w:rsidRPr="00745301">
        <w:rPr>
          <w:rFonts w:ascii="Times New Roman" w:hAnsi="Times New Roman" w:cs="Times New Roman"/>
          <w:lang w:val="es-MX"/>
        </w:rPr>
        <w:t xml:space="preserve"> Adelante, señor edil. </w:t>
      </w:r>
    </w:p>
    <w:p w14:paraId="4D1C2030"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LÓPEZ.-</w:t>
      </w:r>
      <w:proofErr w:type="gramEnd"/>
      <w:r w:rsidRPr="00745301">
        <w:rPr>
          <w:rFonts w:ascii="Times New Roman" w:hAnsi="Times New Roman" w:cs="Times New Roman"/>
          <w:lang w:val="es-MX"/>
        </w:rPr>
        <w:t xml:space="preserve"> Gracias, señor presidente. </w:t>
      </w:r>
    </w:p>
    <w:p w14:paraId="0EEB652E" w14:textId="77777777" w:rsidR="000A31A0"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Algo ya en nuestra intervención manifestamos de por qué no acompañamos el presupuesto. </w:t>
      </w:r>
    </w:p>
    <w:p w14:paraId="4B0BA8E1" w14:textId="6E911E3E"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Y no lo acompañamos, primero, por ser orgánicos y por tomar una </w:t>
      </w:r>
      <w:r w:rsidR="00434580" w:rsidRPr="00745301">
        <w:rPr>
          <w:rFonts w:ascii="Times New Roman" w:hAnsi="Times New Roman" w:cs="Times New Roman"/>
          <w:lang w:val="es-MX"/>
        </w:rPr>
        <w:t>definición política</w:t>
      </w:r>
      <w:r w:rsidRPr="00745301">
        <w:rPr>
          <w:rFonts w:ascii="Times New Roman" w:hAnsi="Times New Roman" w:cs="Times New Roman"/>
          <w:lang w:val="es-MX"/>
        </w:rPr>
        <w:t xml:space="preserve"> dentro de nuestra fuer</w:t>
      </w:r>
      <w:r w:rsidR="00590E86">
        <w:rPr>
          <w:rFonts w:ascii="Times New Roman" w:hAnsi="Times New Roman" w:cs="Times New Roman"/>
          <w:lang w:val="es-MX"/>
        </w:rPr>
        <w:t>z</w:t>
      </w:r>
      <w:r w:rsidRPr="00745301">
        <w:rPr>
          <w:rFonts w:ascii="Times New Roman" w:hAnsi="Times New Roman" w:cs="Times New Roman"/>
          <w:lang w:val="es-MX"/>
        </w:rPr>
        <w:t>a política Frente Am</w:t>
      </w:r>
      <w:r w:rsidR="00590E86">
        <w:rPr>
          <w:rFonts w:ascii="Times New Roman" w:hAnsi="Times New Roman" w:cs="Times New Roman"/>
          <w:lang w:val="es-MX"/>
        </w:rPr>
        <w:t xml:space="preserve">plio, que es la de no acompañar, </w:t>
      </w:r>
      <w:r w:rsidRPr="00745301">
        <w:rPr>
          <w:rFonts w:ascii="Times New Roman" w:hAnsi="Times New Roman" w:cs="Times New Roman"/>
          <w:lang w:val="es-MX"/>
        </w:rPr>
        <w:t>una de</w:t>
      </w:r>
      <w:r w:rsidR="000A31A0">
        <w:rPr>
          <w:rFonts w:ascii="Times New Roman" w:hAnsi="Times New Roman" w:cs="Times New Roman"/>
          <w:lang w:val="es-MX"/>
        </w:rPr>
        <w:t>finic</w:t>
      </w:r>
      <w:r w:rsidRPr="00745301">
        <w:rPr>
          <w:rFonts w:ascii="Times New Roman" w:hAnsi="Times New Roman" w:cs="Times New Roman"/>
          <w:lang w:val="es-MX"/>
        </w:rPr>
        <w:t xml:space="preserve">ión que tomamos en </w:t>
      </w:r>
      <w:r w:rsidR="00434580" w:rsidRPr="00745301">
        <w:rPr>
          <w:rFonts w:ascii="Times New Roman" w:hAnsi="Times New Roman" w:cs="Times New Roman"/>
          <w:lang w:val="es-MX"/>
        </w:rPr>
        <w:t>conjunto los</w:t>
      </w:r>
      <w:r w:rsidRPr="00745301">
        <w:rPr>
          <w:rFonts w:ascii="Times New Roman" w:hAnsi="Times New Roman" w:cs="Times New Roman"/>
          <w:lang w:val="es-MX"/>
        </w:rPr>
        <w:t xml:space="preserve"> organismos que correspondían. Y como somos respetuosos de esa decisión, lo primero que dijimos en la intervención era que acatábamos lo resuelto por el Frente Amplio y ahora lo volvemos a manifestar. Estamos convencidos. Así como estamos convencidos de que los presupuestos son la expresión de los partidos que gobiernan, y hoy, el partido que gobierna presenta su presupuesto y nosotros no nos sentimos representados, no nos representa, no nos expresa ideológica y políticamente y es por eso que no lo acompañamos. Y por otro lado porque</w:t>
      </w:r>
      <w:r w:rsidR="002D3D43">
        <w:rPr>
          <w:rFonts w:ascii="Times New Roman" w:hAnsi="Times New Roman" w:cs="Times New Roman"/>
          <w:lang w:val="es-MX"/>
        </w:rPr>
        <w:t>,</w:t>
      </w:r>
      <w:r w:rsidRPr="00745301">
        <w:rPr>
          <w:rFonts w:ascii="Times New Roman" w:hAnsi="Times New Roman" w:cs="Times New Roman"/>
          <w:lang w:val="es-MX"/>
        </w:rPr>
        <w:t xml:space="preserve"> también, dentro de algunas cosas que sosteníamos, nos duele profundamente el vínculo que se genera con los trabajadores organizados a través de su sindicato y cómo se viene desde ahora el vínculo laboral a través de la derogación del artículo 38, que técnicamente podrán dar la argumentación que quieran. Ahora, desde la interpretación y la fundamentación política que nosotros tenemos, entendemos que esto es un retroceso.</w:t>
      </w:r>
    </w:p>
    <w:p w14:paraId="195A989B"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Así que, bueno, volviendo al inicio de nuestra intervención, tal como lo resolvió nuestro Frente Amplio, nosotros no acompañamos el presupuesto. </w:t>
      </w:r>
    </w:p>
    <w:p w14:paraId="439D361E"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Muchas gracias. </w:t>
      </w:r>
    </w:p>
    <w:p w14:paraId="01320581"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 edil Mateo Yaque. </w:t>
      </w:r>
    </w:p>
    <w:p w14:paraId="7709C8DA" w14:textId="77777777" w:rsidR="00745301" w:rsidRPr="00745301" w:rsidRDefault="00745301" w:rsidP="00745301">
      <w:pPr>
        <w:spacing w:after="0" w:line="360" w:lineRule="auto"/>
        <w:ind w:firstLine="1418"/>
        <w:jc w:val="both"/>
        <w:rPr>
          <w:rFonts w:ascii="Times New Roman" w:hAnsi="Times New Roman" w:cs="Times New Roman"/>
          <w:lang w:val="es-MX"/>
        </w:rPr>
      </w:pPr>
      <w:proofErr w:type="gramStart"/>
      <w:r w:rsidRPr="00745301">
        <w:rPr>
          <w:rFonts w:ascii="Times New Roman" w:hAnsi="Times New Roman" w:cs="Times New Roman"/>
          <w:lang w:val="es-MX"/>
        </w:rPr>
        <w:t>SEÑOR  YAQUE</w:t>
      </w:r>
      <w:proofErr w:type="gramEnd"/>
      <w:r w:rsidRPr="00745301">
        <w:rPr>
          <w:rFonts w:ascii="Times New Roman" w:hAnsi="Times New Roman" w:cs="Times New Roman"/>
          <w:lang w:val="es-MX"/>
        </w:rPr>
        <w:t xml:space="preserve">.- Voto por la negativa. </w:t>
      </w:r>
    </w:p>
    <w:p w14:paraId="4D6B4CBB"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SECRETARIO </w:t>
      </w:r>
      <w:proofErr w:type="gramStart"/>
      <w:r w:rsidRPr="00745301">
        <w:rPr>
          <w:rFonts w:ascii="Times New Roman" w:hAnsi="Times New Roman" w:cs="Times New Roman"/>
          <w:lang w:val="es-MX"/>
        </w:rPr>
        <w:t>GENERAL.-</w:t>
      </w:r>
      <w:proofErr w:type="gramEnd"/>
      <w:r w:rsidRPr="00745301">
        <w:rPr>
          <w:rFonts w:ascii="Times New Roman" w:hAnsi="Times New Roman" w:cs="Times New Roman"/>
          <w:lang w:val="es-MX"/>
        </w:rPr>
        <w:t xml:space="preserve"> Señora edila Manuela Mutti. </w:t>
      </w:r>
    </w:p>
    <w:p w14:paraId="286B78C7"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SEÑORA </w:t>
      </w:r>
      <w:proofErr w:type="gramStart"/>
      <w:r w:rsidRPr="00745301">
        <w:rPr>
          <w:rFonts w:ascii="Times New Roman" w:hAnsi="Times New Roman" w:cs="Times New Roman"/>
          <w:lang w:val="es-MX"/>
        </w:rPr>
        <w:t>MUTTI.-</w:t>
      </w:r>
      <w:proofErr w:type="gramEnd"/>
      <w:r w:rsidRPr="00745301">
        <w:rPr>
          <w:rFonts w:ascii="Times New Roman" w:hAnsi="Times New Roman" w:cs="Times New Roman"/>
          <w:lang w:val="es-MX"/>
        </w:rPr>
        <w:t xml:space="preserve">  Voto por la negativa y solicito para fundamentar mi voto. </w:t>
      </w:r>
    </w:p>
    <w:p w14:paraId="3E0531C6"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SEÑOR </w:t>
      </w:r>
      <w:proofErr w:type="gramStart"/>
      <w:r w:rsidRPr="00745301">
        <w:rPr>
          <w:rFonts w:ascii="Times New Roman" w:hAnsi="Times New Roman" w:cs="Times New Roman"/>
          <w:lang w:val="es-MX"/>
        </w:rPr>
        <w:t>PRESIDENTE.-</w:t>
      </w:r>
      <w:proofErr w:type="gramEnd"/>
      <w:r w:rsidRPr="00745301">
        <w:rPr>
          <w:rFonts w:ascii="Times New Roman" w:hAnsi="Times New Roman" w:cs="Times New Roman"/>
          <w:lang w:val="es-MX"/>
        </w:rPr>
        <w:t xml:space="preserve"> Adelante, señora edila. </w:t>
      </w:r>
    </w:p>
    <w:p w14:paraId="68535DB5" w14:textId="77777777"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lastRenderedPageBreak/>
        <w:t xml:space="preserve">SEÑORA </w:t>
      </w:r>
      <w:proofErr w:type="gramStart"/>
      <w:r w:rsidRPr="00745301">
        <w:rPr>
          <w:rFonts w:ascii="Times New Roman" w:hAnsi="Times New Roman" w:cs="Times New Roman"/>
          <w:lang w:val="es-MX"/>
        </w:rPr>
        <w:t>MUTTI.-</w:t>
      </w:r>
      <w:proofErr w:type="gramEnd"/>
      <w:r w:rsidRPr="00745301">
        <w:rPr>
          <w:rFonts w:ascii="Times New Roman" w:hAnsi="Times New Roman" w:cs="Times New Roman"/>
          <w:lang w:val="es-MX"/>
        </w:rPr>
        <w:t xml:space="preserve"> Muchas gracias. </w:t>
      </w:r>
    </w:p>
    <w:p w14:paraId="613ECE5B" w14:textId="162DD9B2" w:rsidR="00745301" w:rsidRPr="00745301" w:rsidRDefault="00745301" w:rsidP="00745301">
      <w:pPr>
        <w:spacing w:after="0" w:line="360" w:lineRule="auto"/>
        <w:ind w:firstLine="1418"/>
        <w:jc w:val="both"/>
        <w:rPr>
          <w:rFonts w:ascii="Times New Roman" w:hAnsi="Times New Roman" w:cs="Times New Roman"/>
          <w:lang w:val="es-MX"/>
        </w:rPr>
      </w:pPr>
      <w:r w:rsidRPr="00745301">
        <w:rPr>
          <w:rFonts w:ascii="Times New Roman" w:hAnsi="Times New Roman" w:cs="Times New Roman"/>
          <w:lang w:val="es-MX"/>
        </w:rPr>
        <w:t xml:space="preserve">Yo voto negativo no solo porque es una resolución de mi fuerza política, del Frente Amplio, sino que además porque considero que este presupuesto es un presupuesto que da la espalda a la gente, que da la espalda a los trabajadores, que plantea cuestiones que son expresiones de deseo y de fe pero que no les dan presupuestación, como es el caso del  hogar transitorio para la mujer, y además porque hay partes de los planteos que se vertieron acá en sala, que así quienes los hayan dicho serán muy juristas y muy abogados, pero también hay juristas y abogados que plantean que lo que dicen es inconstitucional. Y es inconstitucional porque viola el artículo 57 de la Constitución, que promueve la organización sindical, gremial, acordándoles franquicias y dictando normas para reconocerles la </w:t>
      </w:r>
      <w:r w:rsidR="00A90458">
        <w:rPr>
          <w:rFonts w:ascii="Times New Roman" w:hAnsi="Times New Roman" w:cs="Times New Roman"/>
          <w:lang w:val="es-MX"/>
        </w:rPr>
        <w:t>personería jurídica. Promoverá,</w:t>
      </w:r>
      <w:r w:rsidRPr="00745301">
        <w:rPr>
          <w:rFonts w:ascii="Times New Roman" w:hAnsi="Times New Roman" w:cs="Times New Roman"/>
          <w:lang w:val="es-MX"/>
        </w:rPr>
        <w:t xml:space="preserve"> asimismo</w:t>
      </w:r>
      <w:r w:rsidR="00A90458">
        <w:rPr>
          <w:rFonts w:ascii="Times New Roman" w:hAnsi="Times New Roman" w:cs="Times New Roman"/>
          <w:lang w:val="es-MX"/>
        </w:rPr>
        <w:t>,</w:t>
      </w:r>
      <w:r w:rsidRPr="00745301">
        <w:rPr>
          <w:rFonts w:ascii="Times New Roman" w:hAnsi="Times New Roman" w:cs="Times New Roman"/>
          <w:lang w:val="es-MX"/>
        </w:rPr>
        <w:t xml:space="preserve"> la creación de tribunales de conciliación y arbitra</w:t>
      </w:r>
      <w:r w:rsidR="00A90458">
        <w:rPr>
          <w:rFonts w:ascii="Times New Roman" w:hAnsi="Times New Roman" w:cs="Times New Roman"/>
          <w:lang w:val="es-MX"/>
        </w:rPr>
        <w:t>je. Declárase</w:t>
      </w:r>
      <w:r w:rsidRPr="00745301">
        <w:rPr>
          <w:rFonts w:ascii="Times New Roman" w:hAnsi="Times New Roman" w:cs="Times New Roman"/>
          <w:lang w:val="es-MX"/>
        </w:rPr>
        <w:t xml:space="preserve"> que la huelga es un derecho gremial. Sobre esta base se reglamentará su ejercicio y efectividad.</w:t>
      </w:r>
      <w:r w:rsidR="00A90458">
        <w:rPr>
          <w:rFonts w:ascii="Times New Roman" w:hAnsi="Times New Roman" w:cs="Times New Roman"/>
          <w:lang w:val="es-MX"/>
        </w:rPr>
        <w:t xml:space="preserve"> </w:t>
      </w:r>
      <w:r w:rsidRPr="00745301">
        <w:rPr>
          <w:rFonts w:ascii="Times New Roman" w:hAnsi="Times New Roman" w:cs="Times New Roman"/>
          <w:lang w:val="es-MX"/>
        </w:rPr>
        <w:t>Entonces entiendo que, de acuerdo con ese artículo, lo que ustedes están planteando va contra parte de lo que plantea la Constitución. Y no lo digo yo: lo dicen asesores jurídicos del Parlamento, que capaz que les molesta a algunos ediles que yo hag</w:t>
      </w:r>
      <w:r w:rsidR="00E4155A">
        <w:rPr>
          <w:rFonts w:ascii="Times New Roman" w:hAnsi="Times New Roman" w:cs="Times New Roman"/>
          <w:lang w:val="es-MX"/>
        </w:rPr>
        <w:t>a</w:t>
      </w:r>
      <w:r w:rsidRPr="00745301">
        <w:rPr>
          <w:rFonts w:ascii="Times New Roman" w:hAnsi="Times New Roman" w:cs="Times New Roman"/>
          <w:lang w:val="es-MX"/>
        </w:rPr>
        <w:t xml:space="preserve"> la consulta, pero sí hago la consulta a Montevideo, primero porque no soy abogada y trabajo con responsabilidad, y cuando no sé de algo, pregunto. Segundo, porque ya han dicho bastantes barbaridades aquí en sala, de las cuales después hemos tenido que averiguar y nos hemos enterado en comisión que no eran válidas, que no eran verdaderas. De las cuales tuvimos que pedirles aclaración, tuvimos que hablar con los jerarcas de OSE, de CTM, del Parlamento, con bastantes personas en el Estado para po</w:t>
      </w:r>
      <w:r w:rsidR="00DE47F1">
        <w:rPr>
          <w:rFonts w:ascii="Times New Roman" w:hAnsi="Times New Roman" w:cs="Times New Roman"/>
          <w:lang w:val="es-MX"/>
        </w:rPr>
        <w:t>der llegar a la conclusión</w:t>
      </w:r>
      <w:r w:rsidR="0060752A">
        <w:rPr>
          <w:rFonts w:ascii="Times New Roman" w:hAnsi="Times New Roman" w:cs="Times New Roman"/>
          <w:lang w:val="es-MX"/>
        </w:rPr>
        <w:t>…</w:t>
      </w:r>
      <w:r w:rsidR="00A470EF">
        <w:rPr>
          <w:rFonts w:ascii="Times New Roman" w:hAnsi="Times New Roman" w:cs="Times New Roman"/>
          <w:lang w:val="es-MX"/>
        </w:rPr>
        <w:t xml:space="preserve"> </w:t>
      </w:r>
      <w:r w:rsidR="00DE47F1">
        <w:rPr>
          <w:rFonts w:ascii="Times New Roman" w:hAnsi="Times New Roman" w:cs="Times New Roman"/>
          <w:lang w:val="es-MX"/>
        </w:rPr>
        <w:t>¡a</w:t>
      </w:r>
      <w:r w:rsidRPr="00745301">
        <w:rPr>
          <w:rFonts w:ascii="Times New Roman" w:hAnsi="Times New Roman" w:cs="Times New Roman"/>
          <w:lang w:val="es-MX"/>
        </w:rPr>
        <w:t>h!, con la minis</w:t>
      </w:r>
      <w:r w:rsidR="0060752A">
        <w:rPr>
          <w:rFonts w:ascii="Times New Roman" w:hAnsi="Times New Roman" w:cs="Times New Roman"/>
          <w:lang w:val="es-MX"/>
        </w:rPr>
        <w:t xml:space="preserve">tra de </w:t>
      </w:r>
      <w:r w:rsidRPr="00745301">
        <w:rPr>
          <w:rFonts w:ascii="Times New Roman" w:hAnsi="Times New Roman" w:cs="Times New Roman"/>
          <w:lang w:val="es-MX"/>
        </w:rPr>
        <w:t>Vivienda</w:t>
      </w:r>
      <w:r w:rsidR="00A470EF">
        <w:rPr>
          <w:rFonts w:ascii="Times New Roman" w:hAnsi="Times New Roman" w:cs="Times New Roman"/>
          <w:lang w:val="es-MX"/>
        </w:rPr>
        <w:t>,</w:t>
      </w:r>
      <w:r w:rsidRPr="00745301">
        <w:rPr>
          <w:rFonts w:ascii="Times New Roman" w:hAnsi="Times New Roman" w:cs="Times New Roman"/>
          <w:lang w:val="es-MX"/>
        </w:rPr>
        <w:t xml:space="preserve"> de que muchas cosas que se estaban vertiendo aquí en sala no eran verdaderas, no eran válidas, por </w:t>
      </w:r>
      <w:r w:rsidR="00434580" w:rsidRPr="00745301">
        <w:rPr>
          <w:rFonts w:ascii="Times New Roman" w:hAnsi="Times New Roman" w:cs="Times New Roman"/>
          <w:lang w:val="es-MX"/>
        </w:rPr>
        <w:t>no decir</w:t>
      </w:r>
      <w:r w:rsidRPr="00745301">
        <w:rPr>
          <w:rFonts w:ascii="Times New Roman" w:hAnsi="Times New Roman" w:cs="Times New Roman"/>
          <w:lang w:val="es-MX"/>
        </w:rPr>
        <w:t xml:space="preserve"> que eran falacias, por no decir que eran mentiras. </w:t>
      </w:r>
    </w:p>
    <w:p w14:paraId="77A134E8" w14:textId="7A617C1D" w:rsidR="00B91E0C" w:rsidRPr="00745301" w:rsidRDefault="00745301" w:rsidP="00745301">
      <w:pPr>
        <w:spacing w:after="0" w:line="360" w:lineRule="auto"/>
        <w:ind w:firstLine="1418"/>
        <w:jc w:val="both"/>
        <w:rPr>
          <w:rFonts w:ascii="Times New Roman" w:hAnsi="Times New Roman" w:cs="Times New Roman"/>
        </w:rPr>
      </w:pPr>
      <w:r w:rsidRPr="00745301">
        <w:rPr>
          <w:rFonts w:ascii="Times New Roman" w:hAnsi="Times New Roman" w:cs="Times New Roman"/>
          <w:lang w:val="es-MX"/>
        </w:rPr>
        <w:t>Entonces sí, yo creo que este presupuesto está lleno de verdades a medias, de acuerdos todavía no realizados, de acuerdos no acordados, y de discursos políticos que no tienen sustento en lo presupuestal.</w:t>
      </w:r>
      <w:r w:rsidR="00DE47F1">
        <w:rPr>
          <w:rFonts w:ascii="Times New Roman" w:hAnsi="Times New Roman" w:cs="Times New Roman"/>
          <w:lang w:val="es-MX"/>
        </w:rPr>
        <w:t xml:space="preserve"> </w:t>
      </w:r>
    </w:p>
    <w:p w14:paraId="11A716B6" w14:textId="5C100699"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Creo que crea una estructura burocrática gigante, bastante grande, que beneficia a algunos en forma muy concreta, que abre puerta a privatizaciones, supongo que ya deben estar generando alguna ONG para poder presentar, igual lo iremos </w:t>
      </w:r>
      <w:r w:rsidR="005833D7">
        <w:rPr>
          <w:rFonts w:ascii="Times New Roman" w:hAnsi="Times New Roman" w:cs="Times New Roman"/>
        </w:rPr>
        <w:lastRenderedPageBreak/>
        <w:t>solicitando con pedido</w:t>
      </w:r>
      <w:r w:rsidRPr="00262462">
        <w:rPr>
          <w:rFonts w:ascii="Times New Roman" w:hAnsi="Times New Roman" w:cs="Times New Roman"/>
        </w:rPr>
        <w:t xml:space="preserve"> de informes, sea una, sean dos, sean tres, pero lo iremos solicitando con pedido de informe</w:t>
      </w:r>
      <w:r w:rsidR="005833D7">
        <w:rPr>
          <w:rFonts w:ascii="Times New Roman" w:hAnsi="Times New Roman" w:cs="Times New Roman"/>
        </w:rPr>
        <w:t>s</w:t>
      </w:r>
      <w:r w:rsidRPr="00262462">
        <w:rPr>
          <w:rFonts w:ascii="Times New Roman" w:hAnsi="Times New Roman" w:cs="Times New Roman"/>
        </w:rPr>
        <w:t>.</w:t>
      </w:r>
    </w:p>
    <w:p w14:paraId="521EFC0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Entonces, quiero advertir que nuestro rol de oposición lo hacemos de forma responsable, no somos abogados, pero acá nos puso la gente como los pusieron a ustedes. Esta vez les toca gobernar, a nosotros nos toca gobernar desde la oposición y a nivel del gobierno nacional. Y espero no se ofendan porque cumplamos con nuestra función, los hagamos quedar hasta tarde y los hagamos discutir. Fueron votados para eso.</w:t>
      </w:r>
    </w:p>
    <w:p w14:paraId="09B6EC4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Muchas gracias, señor presidente, por darme la palabra y por permitirme y escuchar mi fundamentación de mi voto negativo.</w:t>
      </w:r>
    </w:p>
    <w:p w14:paraId="499292C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Danny Coelho.</w:t>
      </w:r>
    </w:p>
    <w:p w14:paraId="17154D8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COELHO.-</w:t>
      </w:r>
      <w:proofErr w:type="gramEnd"/>
      <w:r w:rsidRPr="00262462">
        <w:rPr>
          <w:rFonts w:ascii="Times New Roman" w:hAnsi="Times New Roman" w:cs="Times New Roman"/>
        </w:rPr>
        <w:t xml:space="preserve"> Voto por la negativa.</w:t>
      </w:r>
    </w:p>
    <w:p w14:paraId="274C3C9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Héctor Cantini.</w:t>
      </w:r>
    </w:p>
    <w:p w14:paraId="32BC383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CANTINI.-</w:t>
      </w:r>
      <w:proofErr w:type="gramEnd"/>
      <w:r w:rsidRPr="00262462">
        <w:rPr>
          <w:rFonts w:ascii="Times New Roman" w:hAnsi="Times New Roman" w:cs="Times New Roman"/>
        </w:rPr>
        <w:t xml:space="preserve"> Voto por la negativa.</w:t>
      </w:r>
    </w:p>
    <w:p w14:paraId="79C4FF3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Juan Pablo Rocca.</w:t>
      </w:r>
    </w:p>
    <w:p w14:paraId="157F3F5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ROCCA.-</w:t>
      </w:r>
      <w:proofErr w:type="gramEnd"/>
      <w:r w:rsidRPr="00262462">
        <w:rPr>
          <w:rFonts w:ascii="Times New Roman" w:hAnsi="Times New Roman" w:cs="Times New Roman"/>
        </w:rPr>
        <w:t xml:space="preserve"> Voto por la negativa.</w:t>
      </w:r>
    </w:p>
    <w:p w14:paraId="4DADB12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Enzo Squillace.</w:t>
      </w:r>
    </w:p>
    <w:p w14:paraId="1B7279D1"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SQUILLACE.-</w:t>
      </w:r>
      <w:proofErr w:type="gramEnd"/>
      <w:r w:rsidRPr="00262462">
        <w:rPr>
          <w:rFonts w:ascii="Times New Roman" w:hAnsi="Times New Roman" w:cs="Times New Roman"/>
        </w:rPr>
        <w:t xml:space="preserve"> Voto por la afirmativa.</w:t>
      </w:r>
    </w:p>
    <w:p w14:paraId="11B80D7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Néstor Tecco.</w:t>
      </w:r>
    </w:p>
    <w:p w14:paraId="5CE8323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TECCO.-</w:t>
      </w:r>
      <w:proofErr w:type="gramEnd"/>
      <w:r w:rsidRPr="00262462">
        <w:rPr>
          <w:rFonts w:ascii="Times New Roman" w:hAnsi="Times New Roman" w:cs="Times New Roman"/>
        </w:rPr>
        <w:t xml:space="preserve"> Voto por la afirmativa.</w:t>
      </w:r>
    </w:p>
    <w:p w14:paraId="52DC42F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Señora edila Celia Bottaro.</w:t>
      </w:r>
    </w:p>
    <w:p w14:paraId="67022B1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SEÑORA </w:t>
      </w:r>
      <w:proofErr w:type="gramStart"/>
      <w:r w:rsidRPr="00262462">
        <w:rPr>
          <w:rFonts w:ascii="Times New Roman" w:hAnsi="Times New Roman" w:cs="Times New Roman"/>
        </w:rPr>
        <w:t>BOTTARO.-</w:t>
      </w:r>
      <w:proofErr w:type="gramEnd"/>
      <w:r w:rsidRPr="00262462">
        <w:rPr>
          <w:rFonts w:ascii="Times New Roman" w:hAnsi="Times New Roman" w:cs="Times New Roman"/>
        </w:rPr>
        <w:t xml:space="preserve"> Voto por la afirmativa.</w:t>
      </w:r>
    </w:p>
    <w:p w14:paraId="593CDD8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Alexander Fagúndez.</w:t>
      </w:r>
    </w:p>
    <w:p w14:paraId="0F0ACC9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A. </w:t>
      </w:r>
      <w:proofErr w:type="gramStart"/>
      <w:r w:rsidRPr="00262462">
        <w:rPr>
          <w:rFonts w:ascii="Times New Roman" w:hAnsi="Times New Roman" w:cs="Times New Roman"/>
        </w:rPr>
        <w:t>FAGÚNDEZ.-</w:t>
      </w:r>
      <w:proofErr w:type="gramEnd"/>
      <w:r w:rsidRPr="00262462">
        <w:rPr>
          <w:rFonts w:ascii="Times New Roman" w:hAnsi="Times New Roman" w:cs="Times New Roman"/>
        </w:rPr>
        <w:t xml:space="preserve"> Voto por la afirmativa.</w:t>
      </w:r>
    </w:p>
    <w:p w14:paraId="2C57D38A" w14:textId="002B6BB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Alexander L</w:t>
      </w:r>
      <w:r w:rsidR="00390967">
        <w:rPr>
          <w:rFonts w:ascii="Times New Roman" w:hAnsi="Times New Roman" w:cs="Times New Roman"/>
        </w:rPr>
        <w:t>o</w:t>
      </w:r>
      <w:r w:rsidRPr="00262462">
        <w:rPr>
          <w:rFonts w:ascii="Times New Roman" w:hAnsi="Times New Roman" w:cs="Times New Roman"/>
        </w:rPr>
        <w:t>pe.</w:t>
      </w:r>
    </w:p>
    <w:p w14:paraId="405B1353" w14:textId="3E8EB6AE"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A. </w:t>
      </w:r>
      <w:proofErr w:type="gramStart"/>
      <w:r w:rsidRPr="00262462">
        <w:rPr>
          <w:rFonts w:ascii="Times New Roman" w:hAnsi="Times New Roman" w:cs="Times New Roman"/>
        </w:rPr>
        <w:t>L</w:t>
      </w:r>
      <w:r w:rsidR="00390967">
        <w:rPr>
          <w:rFonts w:ascii="Times New Roman" w:hAnsi="Times New Roman" w:cs="Times New Roman"/>
        </w:rPr>
        <w:t>O</w:t>
      </w:r>
      <w:r w:rsidRPr="00262462">
        <w:rPr>
          <w:rFonts w:ascii="Times New Roman" w:hAnsi="Times New Roman" w:cs="Times New Roman"/>
        </w:rPr>
        <w:t>PE.-</w:t>
      </w:r>
      <w:proofErr w:type="gramEnd"/>
      <w:r w:rsidRPr="00262462">
        <w:rPr>
          <w:rFonts w:ascii="Times New Roman" w:hAnsi="Times New Roman" w:cs="Times New Roman"/>
        </w:rPr>
        <w:t xml:space="preserve"> Voto por la afirmativa.</w:t>
      </w:r>
    </w:p>
    <w:p w14:paraId="010127D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Señora edila Nilda Díaz López.</w:t>
      </w:r>
    </w:p>
    <w:p w14:paraId="2462A1B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SEÑORA DÍAZ </w:t>
      </w:r>
      <w:proofErr w:type="gramStart"/>
      <w:r w:rsidRPr="00262462">
        <w:rPr>
          <w:rFonts w:ascii="Times New Roman" w:hAnsi="Times New Roman" w:cs="Times New Roman"/>
        </w:rPr>
        <w:t>LÓPEZ.-</w:t>
      </w:r>
      <w:proofErr w:type="gramEnd"/>
      <w:r w:rsidRPr="00262462">
        <w:rPr>
          <w:rFonts w:ascii="Times New Roman" w:hAnsi="Times New Roman" w:cs="Times New Roman"/>
        </w:rPr>
        <w:t xml:space="preserve"> Voto por la afirmativa.</w:t>
      </w:r>
    </w:p>
    <w:p w14:paraId="76E313A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Mario Furtado.</w:t>
      </w:r>
    </w:p>
    <w:p w14:paraId="0075735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FURTADO.-</w:t>
      </w:r>
      <w:proofErr w:type="gramEnd"/>
      <w:r w:rsidRPr="00262462">
        <w:rPr>
          <w:rFonts w:ascii="Times New Roman" w:hAnsi="Times New Roman" w:cs="Times New Roman"/>
        </w:rPr>
        <w:t xml:space="preserve"> Voto por la negativa y quiero justificarlo.</w:t>
      </w:r>
    </w:p>
    <w:p w14:paraId="34D6193C"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Proceda, señor edil.</w:t>
      </w:r>
    </w:p>
    <w:p w14:paraId="1492E3B9" w14:textId="375EB1D1"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lastRenderedPageBreak/>
        <w:t xml:space="preserve">SEÑOR </w:t>
      </w:r>
      <w:proofErr w:type="gramStart"/>
      <w:r w:rsidRPr="00262462">
        <w:rPr>
          <w:rFonts w:ascii="Times New Roman" w:hAnsi="Times New Roman" w:cs="Times New Roman"/>
        </w:rPr>
        <w:t>FURTADO.-</w:t>
      </w:r>
      <w:proofErr w:type="gramEnd"/>
      <w:r w:rsidRPr="00262462">
        <w:rPr>
          <w:rFonts w:ascii="Times New Roman" w:hAnsi="Times New Roman" w:cs="Times New Roman"/>
        </w:rPr>
        <w:t xml:space="preserve"> Mi voto es negativo porque este presupuesto lo que trae es más endeudamiento para Salto, para el departamento; durante muchísimos años los salteños pensamos que íbamos a salir de un endeudamiento contraído a finales del período del 2015; estábamos a seis cuotas de salir de un fideicomiso histórico y lamentablemente volvimos a endeudarnos. Entonces, por eso mi voto es negativo.</w:t>
      </w:r>
    </w:p>
    <w:p w14:paraId="6236F5C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Señora edila Natalia Lagrega.</w:t>
      </w:r>
    </w:p>
    <w:p w14:paraId="717FB30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SEÑORA </w:t>
      </w:r>
      <w:proofErr w:type="gramStart"/>
      <w:r w:rsidRPr="00262462">
        <w:rPr>
          <w:rFonts w:ascii="Times New Roman" w:hAnsi="Times New Roman" w:cs="Times New Roman"/>
        </w:rPr>
        <w:t>LAGREGA.-</w:t>
      </w:r>
      <w:proofErr w:type="gramEnd"/>
      <w:r w:rsidRPr="00262462">
        <w:rPr>
          <w:rFonts w:ascii="Times New Roman" w:hAnsi="Times New Roman" w:cs="Times New Roman"/>
        </w:rPr>
        <w:t xml:space="preserve"> Voto por la negativa.</w:t>
      </w:r>
    </w:p>
    <w:p w14:paraId="4B0368D5"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Ulises Gonzálvez Brum.</w:t>
      </w:r>
    </w:p>
    <w:p w14:paraId="5CD99F3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GONZÁLVEZ </w:t>
      </w:r>
      <w:proofErr w:type="gramStart"/>
      <w:r w:rsidRPr="00262462">
        <w:rPr>
          <w:rFonts w:ascii="Times New Roman" w:hAnsi="Times New Roman" w:cs="Times New Roman"/>
        </w:rPr>
        <w:t>BRUM.-</w:t>
      </w:r>
      <w:proofErr w:type="gramEnd"/>
      <w:r w:rsidRPr="00262462">
        <w:rPr>
          <w:rFonts w:ascii="Times New Roman" w:hAnsi="Times New Roman" w:cs="Times New Roman"/>
        </w:rPr>
        <w:t xml:space="preserve"> Voto por la afirmativa y quisiera justificar.</w:t>
      </w:r>
    </w:p>
    <w:p w14:paraId="23BD4FF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Proceda, señor edil.</w:t>
      </w:r>
    </w:p>
    <w:p w14:paraId="30B20B9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GONZÁLVEZ </w:t>
      </w:r>
      <w:proofErr w:type="gramStart"/>
      <w:r w:rsidRPr="00262462">
        <w:rPr>
          <w:rFonts w:ascii="Times New Roman" w:hAnsi="Times New Roman" w:cs="Times New Roman"/>
        </w:rPr>
        <w:t>BRUM.-</w:t>
      </w:r>
      <w:proofErr w:type="gramEnd"/>
      <w:r w:rsidRPr="00262462">
        <w:rPr>
          <w:rFonts w:ascii="Times New Roman" w:hAnsi="Times New Roman" w:cs="Times New Roman"/>
        </w:rPr>
        <w:t xml:space="preserve"> Gracias, presidente.</w:t>
      </w:r>
    </w:p>
    <w:p w14:paraId="3973EE5C" w14:textId="116AC5ED"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Cortito: reiterar que voto afirmativamente este presupuesto </w:t>
      </w:r>
      <w:r w:rsidR="00434580" w:rsidRPr="00262462">
        <w:rPr>
          <w:rFonts w:ascii="Times New Roman" w:hAnsi="Times New Roman" w:cs="Times New Roman"/>
        </w:rPr>
        <w:t>porque,</w:t>
      </w:r>
      <w:r w:rsidRPr="00262462">
        <w:rPr>
          <w:rFonts w:ascii="Times New Roman" w:hAnsi="Times New Roman" w:cs="Times New Roman"/>
        </w:rPr>
        <w:t xml:space="preserve"> así como lo dije en la discusión en general, entiendo que lejos de la visión que se le quiere dar a este texto presupuestal o a las asignaciones, no hay ningún retroceso, en ningún sentido, sino </w:t>
      </w:r>
      <w:r w:rsidR="00434580" w:rsidRPr="00262462">
        <w:rPr>
          <w:rFonts w:ascii="Times New Roman" w:hAnsi="Times New Roman" w:cs="Times New Roman"/>
        </w:rPr>
        <w:t>que,</w:t>
      </w:r>
      <w:r w:rsidRPr="00262462">
        <w:rPr>
          <w:rFonts w:ascii="Times New Roman" w:hAnsi="Times New Roman" w:cs="Times New Roman"/>
        </w:rPr>
        <w:t xml:space="preserve"> al contrario</w:t>
      </w:r>
      <w:r w:rsidR="002E06BD">
        <w:rPr>
          <w:rFonts w:ascii="Times New Roman" w:hAnsi="Times New Roman" w:cs="Times New Roman"/>
        </w:rPr>
        <w:t>,</w:t>
      </w:r>
      <w:r w:rsidRPr="00262462">
        <w:rPr>
          <w:rFonts w:ascii="Times New Roman" w:hAnsi="Times New Roman" w:cs="Times New Roman"/>
        </w:rPr>
        <w:t xml:space="preserve"> se está avanzando.</w:t>
      </w:r>
    </w:p>
    <w:p w14:paraId="2F8C09F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Y no me quiero quedar con reafirmar el sentido de derogar el artículo 38, que reiteramos que votamos afirmativamente porque es un compromiso que tomamos con el departamento. O sea, así como fuimos votados para ser ediles y legislar, no tenemos que pensar en el color político que estamos teniendo sino pensar en el departamento en sí, y creemos que es la mejor medida para evitar arbitrariedades en el futuro.</w:t>
      </w:r>
    </w:p>
    <w:p w14:paraId="2A678B65" w14:textId="4B93822D"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Y que tampoco estamos yendo en contra de ninguna </w:t>
      </w:r>
      <w:r w:rsidR="00434580" w:rsidRPr="00262462">
        <w:rPr>
          <w:rFonts w:ascii="Times New Roman" w:hAnsi="Times New Roman" w:cs="Times New Roman"/>
        </w:rPr>
        <w:t>norma,</w:t>
      </w:r>
      <w:r w:rsidRPr="00262462">
        <w:rPr>
          <w:rFonts w:ascii="Times New Roman" w:hAnsi="Times New Roman" w:cs="Times New Roman"/>
        </w:rPr>
        <w:t xml:space="preserve"> sino que estamos ponderándola, y creemos plenamente que esta es la herramienta adecuada para evitar ese mal que se dio.</w:t>
      </w:r>
    </w:p>
    <w:p w14:paraId="615B77C8" w14:textId="1C1D528C"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Así que simplemente eso</w:t>
      </w:r>
      <w:r w:rsidR="00B9057F">
        <w:rPr>
          <w:rFonts w:ascii="Times New Roman" w:hAnsi="Times New Roman" w:cs="Times New Roman"/>
        </w:rPr>
        <w:t>. G</w:t>
      </w:r>
      <w:r w:rsidRPr="00262462">
        <w:rPr>
          <w:rFonts w:ascii="Times New Roman" w:hAnsi="Times New Roman" w:cs="Times New Roman"/>
        </w:rPr>
        <w:t>racias</w:t>
      </w:r>
      <w:r w:rsidR="00B9057F">
        <w:rPr>
          <w:rFonts w:ascii="Times New Roman" w:hAnsi="Times New Roman" w:cs="Times New Roman"/>
        </w:rPr>
        <w:t>.</w:t>
      </w:r>
      <w:r w:rsidRPr="00262462">
        <w:rPr>
          <w:rFonts w:ascii="Times New Roman" w:hAnsi="Times New Roman" w:cs="Times New Roman"/>
        </w:rPr>
        <w:t xml:space="preserve"> presidente.</w:t>
      </w:r>
    </w:p>
    <w:p w14:paraId="0D0F288C"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Matías Suárez.</w:t>
      </w:r>
    </w:p>
    <w:p w14:paraId="1993442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M. </w:t>
      </w:r>
      <w:proofErr w:type="gramStart"/>
      <w:r w:rsidRPr="00262462">
        <w:rPr>
          <w:rFonts w:ascii="Times New Roman" w:hAnsi="Times New Roman" w:cs="Times New Roman"/>
        </w:rPr>
        <w:t>SUÁREZ.-</w:t>
      </w:r>
      <w:proofErr w:type="gramEnd"/>
      <w:r w:rsidRPr="00262462">
        <w:rPr>
          <w:rFonts w:ascii="Times New Roman" w:hAnsi="Times New Roman" w:cs="Times New Roman"/>
        </w:rPr>
        <w:t xml:space="preserve"> Voto por la afirmativa.</w:t>
      </w:r>
    </w:p>
    <w:p w14:paraId="41A93B1E" w14:textId="12CA7004"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Señora edila </w:t>
      </w:r>
      <w:r w:rsidR="00434580" w:rsidRPr="00262462">
        <w:rPr>
          <w:rFonts w:ascii="Times New Roman" w:hAnsi="Times New Roman" w:cs="Times New Roman"/>
        </w:rPr>
        <w:t>Andreina</w:t>
      </w:r>
      <w:r w:rsidRPr="00262462">
        <w:rPr>
          <w:rFonts w:ascii="Times New Roman" w:hAnsi="Times New Roman" w:cs="Times New Roman"/>
        </w:rPr>
        <w:t xml:space="preserve"> Rossi.</w:t>
      </w:r>
    </w:p>
    <w:p w14:paraId="144DD04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SEÑORA </w:t>
      </w:r>
      <w:proofErr w:type="gramStart"/>
      <w:r w:rsidRPr="00262462">
        <w:rPr>
          <w:rFonts w:ascii="Times New Roman" w:hAnsi="Times New Roman" w:cs="Times New Roman"/>
        </w:rPr>
        <w:t>ROSSI.-</w:t>
      </w:r>
      <w:proofErr w:type="gramEnd"/>
      <w:r w:rsidRPr="00262462">
        <w:rPr>
          <w:rFonts w:ascii="Times New Roman" w:hAnsi="Times New Roman" w:cs="Times New Roman"/>
        </w:rPr>
        <w:t xml:space="preserve"> Voto por la afirmativa.</w:t>
      </w:r>
    </w:p>
    <w:p w14:paraId="083C209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Señor edil Enzo Molina.</w:t>
      </w:r>
    </w:p>
    <w:p w14:paraId="05BB10CF"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Mi voto es por la afirmativa.</w:t>
      </w:r>
    </w:p>
    <w:p w14:paraId="7480816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lastRenderedPageBreak/>
        <w:t xml:space="preserve">SEÑOR SECRETARIO </w:t>
      </w:r>
      <w:proofErr w:type="gramStart"/>
      <w:r w:rsidRPr="00262462">
        <w:rPr>
          <w:rFonts w:ascii="Times New Roman" w:hAnsi="Times New Roman" w:cs="Times New Roman"/>
        </w:rPr>
        <w:t>GENERAL.-</w:t>
      </w:r>
      <w:proofErr w:type="gramEnd"/>
      <w:r w:rsidRPr="00262462">
        <w:rPr>
          <w:rFonts w:ascii="Times New Roman" w:hAnsi="Times New Roman" w:cs="Times New Roman"/>
        </w:rPr>
        <w:t xml:space="preserve"> Aprobado en general, veinte en treinta y uno.</w:t>
      </w:r>
    </w:p>
    <w:p w14:paraId="6CE7C425" w14:textId="77777777" w:rsidR="00B9057F" w:rsidRPr="00262462" w:rsidRDefault="00262462" w:rsidP="00B9057F">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w:t>
      </w:r>
      <w:r w:rsidR="00B9057F" w:rsidRPr="00262462">
        <w:rPr>
          <w:rFonts w:ascii="Times New Roman" w:hAnsi="Times New Roman" w:cs="Times New Roman"/>
        </w:rPr>
        <w:t xml:space="preserve">Afirmativa. </w:t>
      </w:r>
      <w:r w:rsidR="00B9057F" w:rsidRPr="00262462">
        <w:rPr>
          <w:rFonts w:ascii="Times New Roman" w:hAnsi="Times New Roman" w:cs="Times New Roman"/>
          <w:b/>
        </w:rPr>
        <w:t>MAYORÍA (20 en 31)</w:t>
      </w:r>
    </w:p>
    <w:p w14:paraId="450C7663" w14:textId="7DAA868B"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Pasamos a la votación en particular.</w:t>
      </w:r>
    </w:p>
    <w:p w14:paraId="0A268B30" w14:textId="5BB2A1F1"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w:t>
      </w:r>
    </w:p>
    <w:p w14:paraId="03B65981"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05944BA9"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252742C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6E3A72FC" w14:textId="3D00ADD6"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w:t>
      </w:r>
    </w:p>
    <w:p w14:paraId="535A1672"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421BF8A4"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461E94A1"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1E38B14B" w14:textId="0340EEFE"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3.</w:t>
      </w:r>
    </w:p>
    <w:p w14:paraId="7FF644B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25B607DA"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5358100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746BFAF0" w14:textId="11C8029E"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4.</w:t>
      </w:r>
    </w:p>
    <w:p w14:paraId="6D86C8F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66D793D9"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774FE4F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4F10B319" w14:textId="3145FDD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5.</w:t>
      </w:r>
    </w:p>
    <w:p w14:paraId="4EB3A33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5C896CB7"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1F1C8C5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25418422" w14:textId="520DE44F"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6.</w:t>
      </w:r>
    </w:p>
    <w:p w14:paraId="5D76D69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3313D260"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1A7A6D1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65B7D861" w14:textId="467CE2CC"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7.</w:t>
      </w:r>
    </w:p>
    <w:p w14:paraId="58F4F6F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48B2AFD4"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0A1032E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lastRenderedPageBreak/>
        <w:t>Aprobado.</w:t>
      </w:r>
    </w:p>
    <w:p w14:paraId="2A7DAE6C" w14:textId="305D934F"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8.</w:t>
      </w:r>
    </w:p>
    <w:p w14:paraId="32992B4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391EAFB8"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6947E6A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06689972" w14:textId="08E976D0"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9.</w:t>
      </w:r>
    </w:p>
    <w:p w14:paraId="75D358C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48024E4B"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1B82787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7754A301" w14:textId="3FA245A0"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10.</w:t>
      </w:r>
    </w:p>
    <w:p w14:paraId="04FE508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2B642BED"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3CF5F79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43293E0B" w14:textId="76ED7459"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11.</w:t>
      </w:r>
    </w:p>
    <w:p w14:paraId="203DF71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043C6DE5"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1D50A37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399AD0D6"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TOUCÓN.-</w:t>
      </w:r>
      <w:proofErr w:type="gramEnd"/>
      <w:r w:rsidRPr="00262462">
        <w:rPr>
          <w:rFonts w:ascii="Times New Roman" w:hAnsi="Times New Roman" w:cs="Times New Roman"/>
        </w:rPr>
        <w:t xml:space="preserve"> Pido la palabra.</w:t>
      </w:r>
    </w:p>
    <w:p w14:paraId="034A70B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Tiene la palabra.</w:t>
      </w:r>
    </w:p>
    <w:p w14:paraId="59D3078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TOUCÓN.-</w:t>
      </w:r>
      <w:proofErr w:type="gramEnd"/>
      <w:r w:rsidRPr="00262462">
        <w:rPr>
          <w:rFonts w:ascii="Times New Roman" w:hAnsi="Times New Roman" w:cs="Times New Roman"/>
        </w:rPr>
        <w:t xml:space="preserve"> Voy a proponer una modificación en el artículo 12. Nadie se asuste, es un pequeño error involuntario que cometimos en la comisión, que no levantamos una de las modificaciones que hizo el ejecutivo.</w:t>
      </w:r>
    </w:p>
    <w:p w14:paraId="0FD59BB9" w14:textId="4CE63013"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Simplemente donde dice “Jefe</w:t>
      </w:r>
      <w:r w:rsidR="006D1A34">
        <w:rPr>
          <w:rFonts w:ascii="Times New Roman" w:hAnsi="Times New Roman" w:cs="Times New Roman"/>
        </w:rPr>
        <w:t>s</w:t>
      </w:r>
      <w:r w:rsidRPr="00262462">
        <w:rPr>
          <w:rFonts w:ascii="Times New Roman" w:hAnsi="Times New Roman" w:cs="Times New Roman"/>
        </w:rPr>
        <w:t xml:space="preserve"> de Unidades y Jefes de Área” debería decir “encargado de unidad y área”. Si les parece, lo vuelvo a leer al artículo con su versión definitiva. ¿O no es necesario?</w:t>
      </w:r>
    </w:p>
    <w:p w14:paraId="10C3B71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Haga referencia al apartado específico.</w:t>
      </w:r>
    </w:p>
    <w:p w14:paraId="3F54A22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TOUCÓN.-</w:t>
      </w:r>
      <w:proofErr w:type="gramEnd"/>
      <w:r w:rsidRPr="00262462">
        <w:rPr>
          <w:rFonts w:ascii="Times New Roman" w:hAnsi="Times New Roman" w:cs="Times New Roman"/>
        </w:rPr>
        <w:t xml:space="preserve"> Perdón, tiene razón.</w:t>
      </w:r>
    </w:p>
    <w:p w14:paraId="2CDCE0F2" w14:textId="4E2EE9FB"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En el artículo 12, b1), donde dice “Jefes de Unidades y Jefes de Área </w:t>
      </w:r>
      <w:r w:rsidR="006D1A34">
        <w:rPr>
          <w:rFonts w:ascii="Times New Roman" w:hAnsi="Times New Roman" w:cs="Times New Roman"/>
        </w:rPr>
        <w:br/>
      </w:r>
      <w:r w:rsidRPr="00262462">
        <w:rPr>
          <w:rFonts w:ascii="Times New Roman" w:hAnsi="Times New Roman" w:cs="Times New Roman"/>
        </w:rPr>
        <w:t>45</w:t>
      </w:r>
      <w:r w:rsidR="006D1A34">
        <w:rPr>
          <w:rFonts w:ascii="Times New Roman" w:hAnsi="Times New Roman" w:cs="Times New Roman"/>
        </w:rPr>
        <w:t xml:space="preserve"> </w:t>
      </w:r>
      <w:r w:rsidRPr="00262462">
        <w:rPr>
          <w:rFonts w:ascii="Times New Roman" w:hAnsi="Times New Roman" w:cs="Times New Roman"/>
        </w:rPr>
        <w:t>%”, debió decir: “Encargados de Unidades y Encargados de Área 45</w:t>
      </w:r>
      <w:r w:rsidR="006D1A34">
        <w:rPr>
          <w:rFonts w:ascii="Times New Roman" w:hAnsi="Times New Roman" w:cs="Times New Roman"/>
        </w:rPr>
        <w:t xml:space="preserve"> </w:t>
      </w:r>
      <w:r w:rsidRPr="00262462">
        <w:rPr>
          <w:rFonts w:ascii="Times New Roman" w:hAnsi="Times New Roman" w:cs="Times New Roman"/>
        </w:rPr>
        <w:t>%”.</w:t>
      </w:r>
    </w:p>
    <w:p w14:paraId="30AE81A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 xml:space="preserve">SEÑOR </w:t>
      </w:r>
      <w:proofErr w:type="gramStart"/>
      <w:r w:rsidRPr="00262462">
        <w:rPr>
          <w:rFonts w:ascii="Times New Roman" w:hAnsi="Times New Roman" w:cs="Times New Roman"/>
        </w:rPr>
        <w:t>PRESIDENTE.-</w:t>
      </w:r>
      <w:proofErr w:type="gramEnd"/>
      <w:r w:rsidRPr="00262462">
        <w:rPr>
          <w:rFonts w:ascii="Times New Roman" w:hAnsi="Times New Roman" w:cs="Times New Roman"/>
        </w:rPr>
        <w:t xml:space="preserve"> Se pone a consideración la solicitud de modificación propuesta hecha por el señor edil Victoriano Toucón.</w:t>
      </w:r>
    </w:p>
    <w:p w14:paraId="31B0A010"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lastRenderedPageBreak/>
        <w:t>(Apoyado)</w:t>
      </w:r>
    </w:p>
    <w:p w14:paraId="5FF948B9"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(19 en 31)</w:t>
      </w:r>
    </w:p>
    <w:p w14:paraId="7967C2E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1CAD5F74" w14:textId="3C97345B"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Ahora se pone en consideración el artículo 12 con la modificación.</w:t>
      </w:r>
    </w:p>
    <w:p w14:paraId="4233B3E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548907FF"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28049722"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5326B07E" w14:textId="63EB3B9F"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13.</w:t>
      </w:r>
    </w:p>
    <w:p w14:paraId="0E4DB402"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55FF6939"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427487E6"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0B8E5461" w14:textId="17B7EAD0"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14.</w:t>
      </w:r>
    </w:p>
    <w:p w14:paraId="6E47CE3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53BE66DF"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4A7D6C0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48A61B6A" w14:textId="178BB333"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15.</w:t>
      </w:r>
    </w:p>
    <w:p w14:paraId="2776874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09316DFE"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485554A8"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0C9D9164" w14:textId="1AD9F97A"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16.</w:t>
      </w:r>
    </w:p>
    <w:p w14:paraId="13DF736F"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7E5C3573"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327B6B9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43DB98EF" w14:textId="681E618A"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17.</w:t>
      </w:r>
    </w:p>
    <w:p w14:paraId="5A86E62F"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04397F5B"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2CD7773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61053273" w14:textId="10D4EC53"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18.</w:t>
      </w:r>
    </w:p>
    <w:p w14:paraId="1F6D4BD5"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3F02ECFE"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6E4A921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3DD3FABD" w14:textId="380EA264"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lastRenderedPageBreak/>
        <w:t>Artículo 19.</w:t>
      </w:r>
    </w:p>
    <w:p w14:paraId="0846F1E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24BB5BE7"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42C161B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0FCF920A" w14:textId="6255E473"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20.</w:t>
      </w:r>
    </w:p>
    <w:p w14:paraId="29223F35"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21DFA93A"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1C6BC8CD"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6E0312D2" w14:textId="761AAD79"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21.</w:t>
      </w:r>
    </w:p>
    <w:p w14:paraId="06F604E5"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27266962"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07A5A42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78982870" w14:textId="12B15CB3"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22.</w:t>
      </w:r>
    </w:p>
    <w:p w14:paraId="0054459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3BFE0007"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1A53EE67"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20EDAFD3" w14:textId="724F65C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23.</w:t>
      </w:r>
    </w:p>
    <w:p w14:paraId="597EF34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76483C37"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4C3AFE1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0E33B3B9" w14:textId="69A679F2"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24.</w:t>
      </w:r>
    </w:p>
    <w:p w14:paraId="7082661E"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559489A7"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3E71B62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2B656131" w14:textId="6C5EE685"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25.</w:t>
      </w:r>
    </w:p>
    <w:p w14:paraId="6B4E4DAB"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36069427"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356E7FE6"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6B2D6B53" w14:textId="4185D18A"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26.</w:t>
      </w:r>
    </w:p>
    <w:p w14:paraId="487B4803"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3C86747B"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0D2F60EA"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lastRenderedPageBreak/>
        <w:t>Aprobado.</w:t>
      </w:r>
    </w:p>
    <w:p w14:paraId="6DA59665" w14:textId="4A4CB0A0"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Artículo 27.</w:t>
      </w:r>
    </w:p>
    <w:p w14:paraId="04879309"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(Apoyado)</w:t>
      </w:r>
    </w:p>
    <w:p w14:paraId="60207AF0" w14:textId="77777777" w:rsidR="00262462" w:rsidRPr="00262462" w:rsidRDefault="00262462" w:rsidP="00262462">
      <w:pPr>
        <w:spacing w:after="0" w:line="360" w:lineRule="auto"/>
        <w:ind w:firstLine="1418"/>
        <w:jc w:val="both"/>
        <w:rPr>
          <w:rFonts w:ascii="Times New Roman" w:hAnsi="Times New Roman" w:cs="Times New Roman"/>
          <w:b/>
        </w:rPr>
      </w:pPr>
      <w:r w:rsidRPr="00262462">
        <w:rPr>
          <w:rFonts w:ascii="Times New Roman" w:hAnsi="Times New Roman" w:cs="Times New Roman"/>
        </w:rPr>
        <w:t xml:space="preserve">Afirmativa. </w:t>
      </w:r>
      <w:r w:rsidRPr="00262462">
        <w:rPr>
          <w:rFonts w:ascii="Times New Roman" w:hAnsi="Times New Roman" w:cs="Times New Roman"/>
          <w:b/>
        </w:rPr>
        <w:t>MAYORÍA (20 en 31)</w:t>
      </w:r>
    </w:p>
    <w:p w14:paraId="59192BA4" w14:textId="77777777" w:rsidR="00262462" w:rsidRPr="00262462" w:rsidRDefault="00262462" w:rsidP="00262462">
      <w:pPr>
        <w:spacing w:after="0" w:line="360" w:lineRule="auto"/>
        <w:ind w:firstLine="1418"/>
        <w:jc w:val="both"/>
        <w:rPr>
          <w:rFonts w:ascii="Times New Roman" w:hAnsi="Times New Roman" w:cs="Times New Roman"/>
        </w:rPr>
      </w:pPr>
      <w:r w:rsidRPr="00262462">
        <w:rPr>
          <w:rFonts w:ascii="Times New Roman" w:hAnsi="Times New Roman" w:cs="Times New Roman"/>
        </w:rPr>
        <w:t>Aprobado.</w:t>
      </w:r>
    </w:p>
    <w:p w14:paraId="1C25EE9C" w14:textId="11334A6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28.</w:t>
      </w:r>
    </w:p>
    <w:p w14:paraId="79AC80FA" w14:textId="1429A65B"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CDF9CAB" w14:textId="6070310F"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77B151E6"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47143948" w14:textId="4AA6C06F"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29.</w:t>
      </w:r>
    </w:p>
    <w:p w14:paraId="6DE6673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B1327BD"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F14E0A3"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7A7EB42" w14:textId="4F3B4DBE"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30.</w:t>
      </w:r>
    </w:p>
    <w:p w14:paraId="6FF8F9F9"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D9AABBC"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4C6B54E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0F6939C" w14:textId="071B3633"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31.</w:t>
      </w:r>
    </w:p>
    <w:p w14:paraId="5E898CC1"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DE9B41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7A900AEC" w14:textId="199960E9" w:rsidR="00F56432" w:rsidRDefault="00F56432" w:rsidP="00A25DE2">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6C4084C7" w14:textId="702C9D00"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32.</w:t>
      </w:r>
    </w:p>
    <w:p w14:paraId="0232C8BF" w14:textId="572AE394" w:rsidR="00A25DE2" w:rsidRDefault="00A25DE2" w:rsidP="00B766F9">
      <w:pPr>
        <w:spacing w:after="0" w:line="360" w:lineRule="auto"/>
        <w:ind w:firstLine="1418"/>
        <w:jc w:val="both"/>
        <w:rPr>
          <w:rFonts w:ascii="Times New Roman" w:hAnsi="Times New Roman" w:cs="Times New Roman"/>
        </w:rPr>
      </w:pPr>
      <w:r>
        <w:rPr>
          <w:rFonts w:ascii="Times New Roman" w:hAnsi="Times New Roman" w:cs="Times New Roman"/>
        </w:rPr>
        <w:t>(Apoyado)</w:t>
      </w:r>
    </w:p>
    <w:p w14:paraId="714C0400"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0A4A9AC" w14:textId="7C521573" w:rsidR="00F56432" w:rsidRDefault="00F56432" w:rsidP="00A25DE2">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4B5A062" w14:textId="54B78CE2"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33.</w:t>
      </w:r>
    </w:p>
    <w:p w14:paraId="66D69C1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22F7CB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7AAC9810"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32F4116" w14:textId="2EE787A0"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34.</w:t>
      </w:r>
    </w:p>
    <w:p w14:paraId="66E0B2C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53812B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Afirmativa. </w:t>
      </w:r>
      <w:r>
        <w:rPr>
          <w:rFonts w:ascii="Times New Roman" w:hAnsi="Times New Roman" w:cs="Times New Roman"/>
          <w:b/>
        </w:rPr>
        <w:t>MAYORÍA (20 en 31)</w:t>
      </w:r>
    </w:p>
    <w:p w14:paraId="3AA4838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451DBD6" w14:textId="75C6CEE1"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35.</w:t>
      </w:r>
    </w:p>
    <w:p w14:paraId="236B4B01"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662929EC"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55BB32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0F572002" w14:textId="15F22646"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36.</w:t>
      </w:r>
    </w:p>
    <w:p w14:paraId="1C73A1D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B14F9B8"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5F7D6A1"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632B88A" w14:textId="064BF934"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37.</w:t>
      </w:r>
    </w:p>
    <w:p w14:paraId="02DE4F1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58DE23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06BB65F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8254F8B" w14:textId="2572DD22"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38.</w:t>
      </w:r>
    </w:p>
    <w:p w14:paraId="6A6938F2"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61BA979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738FE03"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6129C2FA" w14:textId="1F4F9C42"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39.</w:t>
      </w:r>
    </w:p>
    <w:p w14:paraId="1A29D766"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239311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5BBF0438"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1B3FD87" w14:textId="0F63C2B9"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40.</w:t>
      </w:r>
    </w:p>
    <w:p w14:paraId="1111E09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75E1AB56"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94B8F47"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5B55631A" w14:textId="6C9FB8E0"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41.</w:t>
      </w:r>
    </w:p>
    <w:p w14:paraId="75C7BD79"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0ABCD3C8"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4758DFEE"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6196A4C6" w14:textId="18F43F1B"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42.</w:t>
      </w:r>
    </w:p>
    <w:p w14:paraId="6B3C253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lastRenderedPageBreak/>
        <w:t>(Apoyado)</w:t>
      </w:r>
    </w:p>
    <w:p w14:paraId="7D6D387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56BB798E"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24E9BAF" w14:textId="178554AD"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43.</w:t>
      </w:r>
    </w:p>
    <w:p w14:paraId="4CB7891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8128B86"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3F1D7E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0FD5735" w14:textId="346ED025"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44.</w:t>
      </w:r>
    </w:p>
    <w:p w14:paraId="32074294"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B91F5B1"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5EFA4DCC"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578BB760" w14:textId="315F1C11"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45.</w:t>
      </w:r>
    </w:p>
    <w:p w14:paraId="2606C7D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6D2CBD58"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4FE7F8D"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662F9496" w14:textId="0E175D08"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46.</w:t>
      </w:r>
    </w:p>
    <w:p w14:paraId="4A6432E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0102B8A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695E45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48A5D62" w14:textId="37E485E1"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47.</w:t>
      </w:r>
    </w:p>
    <w:p w14:paraId="7B2D7774"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A4C9674"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8F1F641"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48BFFF8E" w14:textId="5066FDF3"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48.</w:t>
      </w:r>
    </w:p>
    <w:p w14:paraId="08BBBD9C"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565C70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46DBB89"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7215007" w14:textId="55C7A37A"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49.</w:t>
      </w:r>
    </w:p>
    <w:p w14:paraId="540819E6"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5D6620C"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05FEBF2"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F9B1A69" w14:textId="769ECDBA"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lastRenderedPageBreak/>
        <w:t>Artículo 50.</w:t>
      </w:r>
    </w:p>
    <w:p w14:paraId="7C51199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E4FA1F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66B0AB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92BD04A" w14:textId="429352C2"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51.</w:t>
      </w:r>
    </w:p>
    <w:p w14:paraId="40E26838"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8C5152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DACA1B6"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66CECC98" w14:textId="72F4D4F6"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52.</w:t>
      </w:r>
    </w:p>
    <w:p w14:paraId="268BE020"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F21FD98"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F6B6E4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7CEF700" w14:textId="3618B3B6"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53.</w:t>
      </w:r>
    </w:p>
    <w:p w14:paraId="49E67C1D"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A34387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B3C6E24" w14:textId="1B3EDBDD"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54.</w:t>
      </w:r>
    </w:p>
    <w:p w14:paraId="185A3D50"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8EEDE8F"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1638B291"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2CC347E" w14:textId="642E0E8F"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55.</w:t>
      </w:r>
    </w:p>
    <w:p w14:paraId="1F06B126"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EC6BD8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2F71946"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51C1C03A" w14:textId="00D22BA1"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56.</w:t>
      </w:r>
    </w:p>
    <w:p w14:paraId="10F858A0"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26CA6A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5A0DDB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B9895DE" w14:textId="031E789D"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57.</w:t>
      </w:r>
    </w:p>
    <w:p w14:paraId="47BA367F"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DC97F9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55E0FCFF"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0C1A5E24" w14:textId="3590B2A5"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lastRenderedPageBreak/>
        <w:t>Artículo 58.</w:t>
      </w:r>
    </w:p>
    <w:p w14:paraId="6A9A4A1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C194B58"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764C88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80599BB" w14:textId="75CB9BD9"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59.</w:t>
      </w:r>
    </w:p>
    <w:p w14:paraId="79E76FD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EB9EA2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5A16C21"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F54C842" w14:textId="51D595F6"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60.</w:t>
      </w:r>
    </w:p>
    <w:p w14:paraId="6293591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9CD2A9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0EE788A0"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3D1EA7B6" w14:textId="56A7214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61.</w:t>
      </w:r>
    </w:p>
    <w:p w14:paraId="5C14CC4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4EEA85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234BCC8A"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50019D46" w14:textId="0303726A"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62.</w:t>
      </w:r>
    </w:p>
    <w:p w14:paraId="68FB75FF"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1EAA33D"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A26BAD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42C39BC6" w14:textId="797F26A3"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63.</w:t>
      </w:r>
    </w:p>
    <w:p w14:paraId="653BC435"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40E317D2"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06674B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0F9FD59" w14:textId="76B2511B"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64.</w:t>
      </w:r>
    </w:p>
    <w:p w14:paraId="4179248F"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F7C6B12"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61DB05D3"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75AE97EC" w14:textId="41929064"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65.</w:t>
      </w:r>
    </w:p>
    <w:p w14:paraId="46073E7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EF4D75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39C52644"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lastRenderedPageBreak/>
        <w:t>Aprobado.</w:t>
      </w:r>
    </w:p>
    <w:p w14:paraId="568AABC4" w14:textId="22BE2D0A"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66.</w:t>
      </w:r>
    </w:p>
    <w:p w14:paraId="20EC5340"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254277F2"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125276E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EE9CCA0" w14:textId="54B03170"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67.</w:t>
      </w:r>
    </w:p>
    <w:p w14:paraId="0A5BEAF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03511112"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18D41D70"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3F99A00" w14:textId="17918C76"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68.</w:t>
      </w:r>
    </w:p>
    <w:p w14:paraId="3995B05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E9AD83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5B77252B"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3584F25B" w14:textId="1DC310EA"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69.</w:t>
      </w:r>
    </w:p>
    <w:p w14:paraId="48524CD3"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85A043C"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5638CD38"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53D91B0E" w14:textId="3E2D5A88"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70.</w:t>
      </w:r>
    </w:p>
    <w:p w14:paraId="4AEFD4CE"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6DC3D22D"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13ACAF30"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30BE8E91" w14:textId="771DD700"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71.</w:t>
      </w:r>
    </w:p>
    <w:p w14:paraId="19702DF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7FA015AC"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08241ADF"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1310A22" w14:textId="2B599231"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72.</w:t>
      </w:r>
    </w:p>
    <w:p w14:paraId="215E6C1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E6612AA"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 xml:space="preserve">Afirmativa. </w:t>
      </w:r>
      <w:r>
        <w:rPr>
          <w:rFonts w:ascii="Times New Roman" w:hAnsi="Times New Roman" w:cs="Times New Roman"/>
          <w:b/>
        </w:rPr>
        <w:t>MAYORÍA (20 en 31)</w:t>
      </w:r>
    </w:p>
    <w:p w14:paraId="1C3C1D2A"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1661AD9D" w14:textId="097B8E0A"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73.</w:t>
      </w:r>
    </w:p>
    <w:p w14:paraId="3C4E1ADB"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(Apoyado)</w:t>
      </w:r>
    </w:p>
    <w:p w14:paraId="1B690D97" w14:textId="77777777"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Afirmativa. </w:t>
      </w:r>
      <w:r>
        <w:rPr>
          <w:rFonts w:ascii="Times New Roman" w:hAnsi="Times New Roman" w:cs="Times New Roman"/>
          <w:b/>
        </w:rPr>
        <w:t>MAYORÍA (20 en 31)</w:t>
      </w:r>
    </w:p>
    <w:p w14:paraId="40C013B3" w14:textId="77777777" w:rsidR="00B766F9" w:rsidRDefault="00B766F9" w:rsidP="00B766F9">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450CF0C" w14:textId="5D2A80C3" w:rsidR="00A25DE2" w:rsidRDefault="00A25DE2" w:rsidP="00A25DE2">
      <w:pPr>
        <w:spacing w:after="0" w:line="360" w:lineRule="auto"/>
        <w:ind w:firstLine="1418"/>
        <w:jc w:val="both"/>
        <w:rPr>
          <w:rFonts w:ascii="Times New Roman" w:hAnsi="Times New Roman" w:cs="Times New Roman"/>
        </w:rPr>
      </w:pPr>
      <w:r>
        <w:rPr>
          <w:rFonts w:ascii="Times New Roman" w:hAnsi="Times New Roman" w:cs="Times New Roman"/>
        </w:rPr>
        <w:t>Artículo 74.</w:t>
      </w:r>
    </w:p>
    <w:p w14:paraId="65F87DD2" w14:textId="0BF509C9" w:rsidR="00A25DE2" w:rsidRDefault="00A85B4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FURTADO.-</w:t>
      </w:r>
      <w:proofErr w:type="gramEnd"/>
      <w:r>
        <w:rPr>
          <w:rFonts w:ascii="Times New Roman" w:hAnsi="Times New Roman" w:cs="Times New Roman"/>
        </w:rPr>
        <w:t xml:space="preserve"> Pido la palabra.</w:t>
      </w:r>
    </w:p>
    <w:p w14:paraId="528518D8" w14:textId="327F0762" w:rsidR="00A85B4E" w:rsidRDefault="00A85B4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Tiene la palabra.</w:t>
      </w:r>
    </w:p>
    <w:p w14:paraId="4E4B102B" w14:textId="1F90365A" w:rsidR="00A85B4E" w:rsidRDefault="00A85B4E"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FURTADO.-</w:t>
      </w:r>
      <w:proofErr w:type="gramEnd"/>
      <w:r>
        <w:rPr>
          <w:rFonts w:ascii="Times New Roman" w:hAnsi="Times New Roman" w:cs="Times New Roman"/>
        </w:rPr>
        <w:t xml:space="preserve"> </w:t>
      </w:r>
      <w:r w:rsidR="00911489">
        <w:rPr>
          <w:rFonts w:ascii="Times New Roman" w:hAnsi="Times New Roman" w:cs="Times New Roman"/>
        </w:rPr>
        <w:t>Queremos presentar una moción al artículo 74.</w:t>
      </w:r>
    </w:p>
    <w:p w14:paraId="7A81CFF7" w14:textId="4AD51724" w:rsidR="00911489" w:rsidRDefault="00911489"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Por secretaría se dará lectura.</w:t>
      </w:r>
    </w:p>
    <w:p w14:paraId="6BE590C6" w14:textId="6635BCFB" w:rsidR="00911489" w:rsidRDefault="00911489"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w:t>
      </w:r>
      <w:r w:rsidR="003C09EC">
        <w:rPr>
          <w:rFonts w:ascii="Times New Roman" w:hAnsi="Times New Roman" w:cs="Times New Roman"/>
        </w:rPr>
        <w:t>Los ediles abajo firmantes presentamos la siguiente moción:</w:t>
      </w:r>
    </w:p>
    <w:p w14:paraId="369FCABE" w14:textId="731C446E" w:rsidR="003C09EC" w:rsidRDefault="003C09EC" w:rsidP="00891E5A">
      <w:pPr>
        <w:spacing w:after="0" w:line="360" w:lineRule="auto"/>
        <w:ind w:firstLine="1418"/>
        <w:jc w:val="both"/>
        <w:rPr>
          <w:rFonts w:ascii="Times New Roman" w:hAnsi="Times New Roman" w:cs="Times New Roman"/>
        </w:rPr>
      </w:pPr>
      <w:r>
        <w:rPr>
          <w:rFonts w:ascii="Times New Roman" w:hAnsi="Times New Roman" w:cs="Times New Roman"/>
        </w:rPr>
        <w:t xml:space="preserve">Suprimir del </w:t>
      </w:r>
      <w:r w:rsidR="007753E1">
        <w:rPr>
          <w:rFonts w:ascii="Times New Roman" w:hAnsi="Times New Roman" w:cs="Times New Roman"/>
        </w:rPr>
        <w:t xml:space="preserve">presente </w:t>
      </w:r>
      <w:r>
        <w:rPr>
          <w:rFonts w:ascii="Times New Roman" w:hAnsi="Times New Roman" w:cs="Times New Roman"/>
        </w:rPr>
        <w:t>proyecto el siguiente artículo: Artículo 74.- Deróguese el artículo 38 del Decreto 7.327/2021.</w:t>
      </w:r>
    </w:p>
    <w:p w14:paraId="362187F3" w14:textId="16C4581F" w:rsidR="003C09EC" w:rsidRDefault="003C09EC" w:rsidP="00891E5A">
      <w:pPr>
        <w:spacing w:after="0" w:line="360" w:lineRule="auto"/>
        <w:ind w:firstLine="1418"/>
        <w:jc w:val="both"/>
        <w:rPr>
          <w:rFonts w:ascii="Times New Roman" w:hAnsi="Times New Roman" w:cs="Times New Roman"/>
        </w:rPr>
      </w:pPr>
      <w:r>
        <w:rPr>
          <w:rFonts w:ascii="Times New Roman" w:hAnsi="Times New Roman" w:cs="Times New Roman"/>
        </w:rPr>
        <w:t>Firman Mario Furtado, Natalia Lagrega, Walter Campos, Sandra Márquez, Denis Volpi, Hildebrando Muñoz, Juan Pablo Rocca, María Carballo, Jorge de Souza, Regino López, Camila Rodríguez,</w:t>
      </w:r>
      <w:r w:rsidR="00597FDD">
        <w:rPr>
          <w:rFonts w:ascii="Times New Roman" w:hAnsi="Times New Roman" w:cs="Times New Roman"/>
        </w:rPr>
        <w:t xml:space="preserve"> Catalina Correa, Mateo Yaque, Manuel Mutti.</w:t>
      </w:r>
    </w:p>
    <w:p w14:paraId="10208C71" w14:textId="249B430C" w:rsidR="001975D4" w:rsidRDefault="00597FDD"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Señores ediles, pasamos a votar primero el artículo 74, si se aprueba, como es </w:t>
      </w:r>
      <w:r w:rsidR="001975D4">
        <w:rPr>
          <w:rFonts w:ascii="Times New Roman" w:hAnsi="Times New Roman" w:cs="Times New Roman"/>
        </w:rPr>
        <w:t xml:space="preserve">en </w:t>
      </w:r>
      <w:r>
        <w:rPr>
          <w:rFonts w:ascii="Times New Roman" w:hAnsi="Times New Roman" w:cs="Times New Roman"/>
        </w:rPr>
        <w:t>contraposición</w:t>
      </w:r>
      <w:r w:rsidR="001975D4">
        <w:rPr>
          <w:rFonts w:ascii="Times New Roman" w:hAnsi="Times New Roman" w:cs="Times New Roman"/>
        </w:rPr>
        <w:t xml:space="preserve"> a este, seguimos adelante con la votación; el 74 que viene de comisión.</w:t>
      </w:r>
    </w:p>
    <w:p w14:paraId="7367DB7A" w14:textId="1854C1F5" w:rsidR="001975D4" w:rsidRDefault="00DD33C6"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El que se va a votar, es el primero que vino de la comisión, que es Artículo 74.- Deróguese el artículo 38 del Decreto 7.327/2021.</w:t>
      </w:r>
    </w:p>
    <w:p w14:paraId="06A1A29C" w14:textId="62D79823" w:rsidR="00DD33C6" w:rsidRDefault="00DD33C6"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ROCCA.-</w:t>
      </w:r>
      <w:proofErr w:type="gramEnd"/>
      <w:r>
        <w:rPr>
          <w:rFonts w:ascii="Times New Roman" w:hAnsi="Times New Roman" w:cs="Times New Roman"/>
        </w:rPr>
        <w:t xml:space="preserve"> Pido la palabra.</w:t>
      </w:r>
    </w:p>
    <w:p w14:paraId="03F47499" w14:textId="34D6FB0F" w:rsidR="00DD33C6" w:rsidRDefault="00DD33C6"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Tiene la palabra el señor edil Juan Pablo Rocca.</w:t>
      </w:r>
    </w:p>
    <w:p w14:paraId="366A4644" w14:textId="50E668A4" w:rsidR="00DD33C6" w:rsidRDefault="00DD33C6"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ROCCA.-</w:t>
      </w:r>
      <w:proofErr w:type="gramEnd"/>
      <w:r>
        <w:rPr>
          <w:rFonts w:ascii="Times New Roman" w:hAnsi="Times New Roman" w:cs="Times New Roman"/>
        </w:rPr>
        <w:t xml:space="preserve"> </w:t>
      </w:r>
      <w:r w:rsidR="00080F14">
        <w:rPr>
          <w:rFonts w:ascii="Times New Roman" w:hAnsi="Times New Roman" w:cs="Times New Roman"/>
        </w:rPr>
        <w:t>Muchas gracias, señor presidente.</w:t>
      </w:r>
    </w:p>
    <w:p w14:paraId="32493545" w14:textId="4C6B05A5"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Solicito que la votación sea nominal.</w:t>
      </w:r>
    </w:p>
    <w:p w14:paraId="40C47A36" w14:textId="3CDA0E26"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Bien, se hará nominal.</w:t>
      </w:r>
    </w:p>
    <w:p w14:paraId="145D912A" w14:textId="3C0FC9E2"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Pablo dos Santos.</w:t>
      </w:r>
    </w:p>
    <w:p w14:paraId="44C0C2B6" w14:textId="3A38F686"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DOS </w:t>
      </w:r>
      <w:proofErr w:type="gramStart"/>
      <w:r>
        <w:rPr>
          <w:rFonts w:ascii="Times New Roman" w:hAnsi="Times New Roman" w:cs="Times New Roman"/>
        </w:rPr>
        <w:t>SANTOS.-</w:t>
      </w:r>
      <w:proofErr w:type="gramEnd"/>
      <w:r>
        <w:rPr>
          <w:rFonts w:ascii="Times New Roman" w:hAnsi="Times New Roman" w:cs="Times New Roman"/>
        </w:rPr>
        <w:t xml:space="preserve"> Voto por la afirmativa.</w:t>
      </w:r>
    </w:p>
    <w:p w14:paraId="36563764" w14:textId="16558EF9"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Facundo Esteche.</w:t>
      </w:r>
    </w:p>
    <w:p w14:paraId="6B5A9AFB" w14:textId="5FA5ACCF"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ESTECHE.-</w:t>
      </w:r>
      <w:proofErr w:type="gramEnd"/>
      <w:r>
        <w:rPr>
          <w:rFonts w:ascii="Times New Roman" w:hAnsi="Times New Roman" w:cs="Times New Roman"/>
        </w:rPr>
        <w:t xml:space="preserve"> Voto por la afirmativa.</w:t>
      </w:r>
    </w:p>
    <w:p w14:paraId="71E3600E" w14:textId="46935358"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Señora edila Roxana Costa.</w:t>
      </w:r>
    </w:p>
    <w:p w14:paraId="1CF11FA7" w14:textId="111CFF69"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COSTA.-</w:t>
      </w:r>
      <w:proofErr w:type="gramEnd"/>
      <w:r>
        <w:rPr>
          <w:rFonts w:ascii="Times New Roman" w:hAnsi="Times New Roman" w:cs="Times New Roman"/>
        </w:rPr>
        <w:t xml:space="preserve"> Voto por la afirmativa.</w:t>
      </w:r>
    </w:p>
    <w:p w14:paraId="207F2A73" w14:textId="3F7BEA22" w:rsidR="00080F14" w:rsidRDefault="00080F14" w:rsidP="001975D4">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SECRETARIO </w:t>
      </w:r>
      <w:proofErr w:type="gramStart"/>
      <w:r>
        <w:rPr>
          <w:rFonts w:ascii="Times New Roman" w:hAnsi="Times New Roman" w:cs="Times New Roman"/>
        </w:rPr>
        <w:t>GENERAL.-</w:t>
      </w:r>
      <w:proofErr w:type="gramEnd"/>
      <w:r w:rsidR="006B0E57">
        <w:rPr>
          <w:rFonts w:ascii="Times New Roman" w:hAnsi="Times New Roman" w:cs="Times New Roman"/>
        </w:rPr>
        <w:t xml:space="preserve"> Señora edila Florencia Rivas.</w:t>
      </w:r>
    </w:p>
    <w:p w14:paraId="0FD1E163" w14:textId="5BB31A6F" w:rsidR="006B0E57" w:rsidRDefault="006B0E57"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RIVAS.-</w:t>
      </w:r>
      <w:proofErr w:type="gramEnd"/>
      <w:r>
        <w:rPr>
          <w:rFonts w:ascii="Times New Roman" w:hAnsi="Times New Roman" w:cs="Times New Roman"/>
        </w:rPr>
        <w:t xml:space="preserve"> Voto por la afirmativa.</w:t>
      </w:r>
    </w:p>
    <w:p w14:paraId="010A053F" w14:textId="5FA39825" w:rsidR="006B0E57" w:rsidRDefault="006B0E57"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Jesús Grasso.</w:t>
      </w:r>
    </w:p>
    <w:p w14:paraId="22109D82" w14:textId="4708DFB3" w:rsidR="006B0E57" w:rsidRDefault="006B0E57"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GRASSO.-</w:t>
      </w:r>
      <w:proofErr w:type="gramEnd"/>
      <w:r>
        <w:rPr>
          <w:rFonts w:ascii="Times New Roman" w:hAnsi="Times New Roman" w:cs="Times New Roman"/>
        </w:rPr>
        <w:t xml:space="preserve"> Voto por la afirmativa.</w:t>
      </w:r>
    </w:p>
    <w:p w14:paraId="3A7AA108" w14:textId="56BC67FB" w:rsidR="006B0E57" w:rsidRDefault="006B0E57"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Cristian Suárez.</w:t>
      </w:r>
    </w:p>
    <w:p w14:paraId="14EDF56F" w14:textId="0174AE71" w:rsidR="006B0E57" w:rsidRDefault="006B0E57"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SUÁREZ.-</w:t>
      </w:r>
      <w:proofErr w:type="gramEnd"/>
      <w:r>
        <w:rPr>
          <w:rFonts w:ascii="Times New Roman" w:hAnsi="Times New Roman" w:cs="Times New Roman"/>
        </w:rPr>
        <w:t xml:space="preserve"> Voto por la afirmativa.</w:t>
      </w:r>
    </w:p>
    <w:p w14:paraId="7454E782" w14:textId="5DEF58A3" w:rsidR="006B0E57" w:rsidRDefault="006B0E57" w:rsidP="001975D4">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Victoriano Toucon.</w:t>
      </w:r>
    </w:p>
    <w:p w14:paraId="150DF638" w14:textId="6D6174FE"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TOUCON.-</w:t>
      </w:r>
      <w:proofErr w:type="gramEnd"/>
      <w:r>
        <w:rPr>
          <w:rFonts w:ascii="Times New Roman" w:hAnsi="Times New Roman" w:cs="Times New Roman"/>
        </w:rPr>
        <w:t xml:space="preserve"> Voto por la afirmativa.</w:t>
      </w:r>
    </w:p>
    <w:p w14:paraId="4ED21FB8" w14:textId="24909CB9"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Señora edila Nancy González.</w:t>
      </w:r>
    </w:p>
    <w:p w14:paraId="5AD9360E" w14:textId="2B82FF9B"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GONZALEZ.-</w:t>
      </w:r>
      <w:proofErr w:type="gramEnd"/>
      <w:r>
        <w:rPr>
          <w:rFonts w:ascii="Times New Roman" w:hAnsi="Times New Roman" w:cs="Times New Roman"/>
        </w:rPr>
        <w:t xml:space="preserve"> Voto por la afirmativa.</w:t>
      </w:r>
    </w:p>
    <w:p w14:paraId="5B94A6F6" w14:textId="29501400"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Jonnathan Aramburo.</w:t>
      </w:r>
    </w:p>
    <w:p w14:paraId="001BFF92" w14:textId="7D1A98B9"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ARAMBURO.-</w:t>
      </w:r>
      <w:proofErr w:type="gramEnd"/>
      <w:r>
        <w:rPr>
          <w:rFonts w:ascii="Times New Roman" w:hAnsi="Times New Roman" w:cs="Times New Roman"/>
        </w:rPr>
        <w:t xml:space="preserve"> Voto por la afirmativa.</w:t>
      </w:r>
    </w:p>
    <w:p w14:paraId="0061F469" w14:textId="160843E9"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Omar Pierlet.</w:t>
      </w:r>
    </w:p>
    <w:p w14:paraId="5622072D" w14:textId="5DD72902"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PIERLET.-</w:t>
      </w:r>
      <w:proofErr w:type="gramEnd"/>
      <w:r>
        <w:rPr>
          <w:rFonts w:ascii="Times New Roman" w:hAnsi="Times New Roman" w:cs="Times New Roman"/>
        </w:rPr>
        <w:t xml:space="preserve"> Voto por la negativa.</w:t>
      </w:r>
    </w:p>
    <w:p w14:paraId="224D1502" w14:textId="07AADEBD"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Eduardo Varela.</w:t>
      </w:r>
    </w:p>
    <w:p w14:paraId="412FBD72" w14:textId="201CA4F3"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VARELA.-</w:t>
      </w:r>
      <w:proofErr w:type="gramEnd"/>
      <w:r>
        <w:rPr>
          <w:rFonts w:ascii="Times New Roman" w:hAnsi="Times New Roman" w:cs="Times New Roman"/>
        </w:rPr>
        <w:t xml:space="preserve"> Voto por la negativa.</w:t>
      </w:r>
    </w:p>
    <w:p w14:paraId="05F0D3D9" w14:textId="45AFBB3B"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Señora edila Elda Albarenque.</w:t>
      </w:r>
    </w:p>
    <w:p w14:paraId="01AE8F31" w14:textId="7AB0AB83"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ALBARENQUE.-</w:t>
      </w:r>
      <w:proofErr w:type="gramEnd"/>
      <w:r>
        <w:rPr>
          <w:rFonts w:ascii="Times New Roman" w:hAnsi="Times New Roman" w:cs="Times New Roman"/>
        </w:rPr>
        <w:t xml:space="preserve"> Voto por la negativa.</w:t>
      </w:r>
    </w:p>
    <w:p w14:paraId="66B0AFC8" w14:textId="0CC69E81"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Señora edila Paulina Yaque.</w:t>
      </w:r>
    </w:p>
    <w:p w14:paraId="3ABB61E7" w14:textId="24211B5C"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YAQUE.-</w:t>
      </w:r>
      <w:proofErr w:type="gramEnd"/>
      <w:r>
        <w:rPr>
          <w:rFonts w:ascii="Times New Roman" w:hAnsi="Times New Roman" w:cs="Times New Roman"/>
        </w:rPr>
        <w:t xml:space="preserve"> Voto por la negativa.</w:t>
      </w:r>
    </w:p>
    <w:p w14:paraId="252369A5" w14:textId="6E998964"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Regino López.</w:t>
      </w:r>
    </w:p>
    <w:p w14:paraId="1338A510" w14:textId="1FE6D07F"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LÓPEZ.-</w:t>
      </w:r>
      <w:proofErr w:type="gramEnd"/>
      <w:r>
        <w:rPr>
          <w:rFonts w:ascii="Times New Roman" w:hAnsi="Times New Roman" w:cs="Times New Roman"/>
        </w:rPr>
        <w:t xml:space="preserve"> Voto por la negativa. Y qui</w:t>
      </w:r>
      <w:r w:rsidR="00A86E7E">
        <w:rPr>
          <w:rFonts w:ascii="Times New Roman" w:hAnsi="Times New Roman" w:cs="Times New Roman"/>
        </w:rPr>
        <w:t>ero</w:t>
      </w:r>
      <w:r>
        <w:rPr>
          <w:rFonts w:ascii="Times New Roman" w:hAnsi="Times New Roman" w:cs="Times New Roman"/>
        </w:rPr>
        <w:t xml:space="preserve"> fundamentar mi voto.</w:t>
      </w:r>
    </w:p>
    <w:p w14:paraId="20CD1F5C" w14:textId="190267A5"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PRESIDENTE.-</w:t>
      </w:r>
      <w:proofErr w:type="gramEnd"/>
      <w:r>
        <w:rPr>
          <w:rFonts w:ascii="Times New Roman" w:hAnsi="Times New Roman" w:cs="Times New Roman"/>
        </w:rPr>
        <w:t xml:space="preserve"> Puede hacerlo ahora, señor edil.</w:t>
      </w:r>
    </w:p>
    <w:p w14:paraId="0C4EE9F4" w14:textId="53024E4F"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LÓPEZ.-</w:t>
      </w:r>
      <w:proofErr w:type="gramEnd"/>
      <w:r>
        <w:rPr>
          <w:rFonts w:ascii="Times New Roman" w:hAnsi="Times New Roman" w:cs="Times New Roman"/>
        </w:rPr>
        <w:t xml:space="preserve"> Gracias, presidente.</w:t>
      </w:r>
    </w:p>
    <w:p w14:paraId="1A8316F3" w14:textId="6FA4C9A4" w:rsidR="006B0E57" w:rsidRDefault="006B0E57" w:rsidP="006B0E57">
      <w:pPr>
        <w:spacing w:after="0" w:line="360" w:lineRule="auto"/>
        <w:ind w:firstLine="1418"/>
        <w:jc w:val="both"/>
        <w:rPr>
          <w:rFonts w:ascii="Times New Roman" w:hAnsi="Times New Roman" w:cs="Times New Roman"/>
        </w:rPr>
      </w:pPr>
      <w:r>
        <w:rPr>
          <w:rFonts w:ascii="Times New Roman" w:hAnsi="Times New Roman" w:cs="Times New Roman"/>
        </w:rPr>
        <w:t>Ya lo hemos dicho anteriormente</w:t>
      </w:r>
      <w:r w:rsidR="007307F2">
        <w:rPr>
          <w:rFonts w:ascii="Times New Roman" w:hAnsi="Times New Roman" w:cs="Times New Roman"/>
        </w:rPr>
        <w:t xml:space="preserve"> y lo seguimos sosteniendo</w:t>
      </w:r>
      <w:r>
        <w:rPr>
          <w:rFonts w:ascii="Times New Roman" w:hAnsi="Times New Roman" w:cs="Times New Roman"/>
        </w:rPr>
        <w:t>, votamos negativ</w:t>
      </w:r>
      <w:r w:rsidR="007307F2">
        <w:rPr>
          <w:rFonts w:ascii="Times New Roman" w:hAnsi="Times New Roman" w:cs="Times New Roman"/>
        </w:rPr>
        <w:t>amente</w:t>
      </w:r>
      <w:r>
        <w:rPr>
          <w:rFonts w:ascii="Times New Roman" w:hAnsi="Times New Roman" w:cs="Times New Roman"/>
        </w:rPr>
        <w:t xml:space="preserve"> porque entendemos que con este artículo lo que se hace es retroceder en lo que tiene que ver con las </w:t>
      </w:r>
      <w:r w:rsidR="007307F2">
        <w:rPr>
          <w:rFonts w:ascii="Times New Roman" w:hAnsi="Times New Roman" w:cs="Times New Roman"/>
        </w:rPr>
        <w:t>relaciones laborales de los trabajadores municipales con respecto a las posibilidades de negociación. Entonces, en ese sentido es que nosotros sostenemos lo que veníamos diciendo, por eso nuestro voto es negativo.</w:t>
      </w:r>
    </w:p>
    <w:p w14:paraId="1FD8999B" w14:textId="7A878096"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t>Muchas gracias.</w:t>
      </w:r>
    </w:p>
    <w:p w14:paraId="3B5CE8B6" w14:textId="7625AF97"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Mateo Yaque.</w:t>
      </w:r>
    </w:p>
    <w:p w14:paraId="1ECE2A3F" w14:textId="07BA7032"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lastRenderedPageBreak/>
        <w:t xml:space="preserve">SEÑOR </w:t>
      </w:r>
      <w:proofErr w:type="gramStart"/>
      <w:r>
        <w:rPr>
          <w:rFonts w:ascii="Times New Roman" w:hAnsi="Times New Roman" w:cs="Times New Roman"/>
        </w:rPr>
        <w:t>YAQUE.-</w:t>
      </w:r>
      <w:proofErr w:type="gramEnd"/>
      <w:r>
        <w:rPr>
          <w:rFonts w:ascii="Times New Roman" w:hAnsi="Times New Roman" w:cs="Times New Roman"/>
        </w:rPr>
        <w:t xml:space="preserve"> Voto por la negativa.</w:t>
      </w:r>
    </w:p>
    <w:p w14:paraId="166EF26D" w14:textId="6372F457"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Señora edila Manuela Mutti.</w:t>
      </w:r>
    </w:p>
    <w:p w14:paraId="4C148951" w14:textId="7DAF90D6"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SEÑORA </w:t>
      </w:r>
      <w:proofErr w:type="gramStart"/>
      <w:r>
        <w:rPr>
          <w:rFonts w:ascii="Times New Roman" w:hAnsi="Times New Roman" w:cs="Times New Roman"/>
        </w:rPr>
        <w:t>MUTTI.-</w:t>
      </w:r>
      <w:proofErr w:type="gramEnd"/>
      <w:r>
        <w:rPr>
          <w:rFonts w:ascii="Times New Roman" w:hAnsi="Times New Roman" w:cs="Times New Roman"/>
        </w:rPr>
        <w:t xml:space="preserve"> Voto por la negativa.</w:t>
      </w:r>
    </w:p>
    <w:p w14:paraId="53545535" w14:textId="70D6EC0F"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SECRETARIO </w:t>
      </w:r>
      <w:proofErr w:type="gramStart"/>
      <w:r>
        <w:rPr>
          <w:rFonts w:ascii="Times New Roman" w:hAnsi="Times New Roman" w:cs="Times New Roman"/>
        </w:rPr>
        <w:t>GENERAL.-</w:t>
      </w:r>
      <w:proofErr w:type="gramEnd"/>
      <w:r>
        <w:rPr>
          <w:rFonts w:ascii="Times New Roman" w:hAnsi="Times New Roman" w:cs="Times New Roman"/>
        </w:rPr>
        <w:t xml:space="preserve"> Señor edil Danny Coelho.</w:t>
      </w:r>
    </w:p>
    <w:p w14:paraId="002AF390" w14:textId="29C56376" w:rsidR="007307F2" w:rsidRDefault="007307F2" w:rsidP="006B0E57">
      <w:pPr>
        <w:spacing w:after="0" w:line="360" w:lineRule="auto"/>
        <w:ind w:firstLine="1418"/>
        <w:jc w:val="both"/>
        <w:rPr>
          <w:rFonts w:ascii="Times New Roman" w:hAnsi="Times New Roman" w:cs="Times New Roman"/>
        </w:rPr>
      </w:pPr>
      <w:r>
        <w:rPr>
          <w:rFonts w:ascii="Times New Roman" w:hAnsi="Times New Roman" w:cs="Times New Roman"/>
        </w:rPr>
        <w:t xml:space="preserve">SEÑOR </w:t>
      </w:r>
      <w:proofErr w:type="gramStart"/>
      <w:r>
        <w:rPr>
          <w:rFonts w:ascii="Times New Roman" w:hAnsi="Times New Roman" w:cs="Times New Roman"/>
        </w:rPr>
        <w:t>COELHO.-</w:t>
      </w:r>
      <w:proofErr w:type="gramEnd"/>
      <w:r>
        <w:rPr>
          <w:rFonts w:ascii="Times New Roman" w:hAnsi="Times New Roman" w:cs="Times New Roman"/>
        </w:rPr>
        <w:t xml:space="preserve"> Voto por la negativa.</w:t>
      </w:r>
    </w:p>
    <w:p w14:paraId="681C5549" w14:textId="151F182F"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Héctor Cantini.</w:t>
      </w:r>
    </w:p>
    <w:p w14:paraId="2200C8A8" w14:textId="79AD967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CANTINI.-</w:t>
      </w:r>
      <w:proofErr w:type="gramEnd"/>
      <w:r w:rsidRPr="00783E5A">
        <w:rPr>
          <w:rFonts w:ascii="Times New Roman" w:hAnsi="Times New Roman" w:cs="Times New Roman"/>
          <w:lang w:val="es-UY"/>
        </w:rPr>
        <w:t xml:space="preserve"> Voto por la negativa.</w:t>
      </w:r>
    </w:p>
    <w:p w14:paraId="131EA788" w14:textId="69552EA4"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Juan Pablo Rocca.</w:t>
      </w:r>
    </w:p>
    <w:p w14:paraId="1C72F3AE" w14:textId="3777CFB5"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ROCCA.-</w:t>
      </w:r>
      <w:proofErr w:type="gramEnd"/>
      <w:r w:rsidRPr="00783E5A">
        <w:rPr>
          <w:rFonts w:ascii="Times New Roman" w:hAnsi="Times New Roman" w:cs="Times New Roman"/>
          <w:lang w:val="es-UY"/>
        </w:rPr>
        <w:t xml:space="preserve"> Voto por la negativa.</w:t>
      </w:r>
      <w:r w:rsidR="00FB7ECF">
        <w:rPr>
          <w:rFonts w:ascii="Times New Roman" w:hAnsi="Times New Roman" w:cs="Times New Roman"/>
          <w:lang w:val="es-UY"/>
        </w:rPr>
        <w:t xml:space="preserve"> </w:t>
      </w:r>
      <w:r w:rsidRPr="00783E5A">
        <w:rPr>
          <w:rFonts w:ascii="Times New Roman" w:hAnsi="Times New Roman" w:cs="Times New Roman"/>
          <w:lang w:val="es-UY"/>
        </w:rPr>
        <w:t>Solicito fundamentar el voto.</w:t>
      </w:r>
    </w:p>
    <w:p w14:paraId="00FB2A17" w14:textId="1408061C"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Adelante</w:t>
      </w:r>
      <w:r w:rsidR="005B1144">
        <w:rPr>
          <w:rFonts w:ascii="Times New Roman" w:hAnsi="Times New Roman" w:cs="Times New Roman"/>
          <w:lang w:val="es-UY"/>
        </w:rPr>
        <w:t>,</w:t>
      </w:r>
      <w:r w:rsidRPr="00783E5A">
        <w:rPr>
          <w:rFonts w:ascii="Times New Roman" w:hAnsi="Times New Roman" w:cs="Times New Roman"/>
          <w:lang w:val="es-UY"/>
        </w:rPr>
        <w:t xml:space="preserve"> señor edil.</w:t>
      </w:r>
    </w:p>
    <w:p w14:paraId="3E8A5998" w14:textId="7F5B67FB"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ROCCA.-</w:t>
      </w:r>
      <w:proofErr w:type="gramEnd"/>
      <w:r w:rsidRPr="00783E5A">
        <w:rPr>
          <w:rFonts w:ascii="Times New Roman" w:hAnsi="Times New Roman" w:cs="Times New Roman"/>
          <w:lang w:val="es-UY"/>
        </w:rPr>
        <w:t xml:space="preserve"> Muchas gracias</w:t>
      </w:r>
      <w:r w:rsidR="005B1144">
        <w:rPr>
          <w:rFonts w:ascii="Times New Roman" w:hAnsi="Times New Roman" w:cs="Times New Roman"/>
          <w:lang w:val="es-UY"/>
        </w:rPr>
        <w:t>,</w:t>
      </w:r>
      <w:r w:rsidRPr="00783E5A">
        <w:rPr>
          <w:rFonts w:ascii="Times New Roman" w:hAnsi="Times New Roman" w:cs="Times New Roman"/>
          <w:lang w:val="es-UY"/>
        </w:rPr>
        <w:t xml:space="preserve"> señor presidente. </w:t>
      </w:r>
    </w:p>
    <w:p w14:paraId="5C9C009F" w14:textId="4DABD5B2"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Es imposible no intervenir en este punto. Para nosotros en el anterior presupuesto, al ser votado por unanimidad y al haber </w:t>
      </w:r>
      <w:r w:rsidR="00434580" w:rsidRPr="00783E5A">
        <w:rPr>
          <w:rFonts w:ascii="Times New Roman" w:hAnsi="Times New Roman" w:cs="Times New Roman"/>
          <w:lang w:val="es-UY"/>
        </w:rPr>
        <w:t>tenido palabras</w:t>
      </w:r>
      <w:r w:rsidRPr="00783E5A">
        <w:rPr>
          <w:rFonts w:ascii="Times New Roman" w:hAnsi="Times New Roman" w:cs="Times New Roman"/>
          <w:lang w:val="es-UY"/>
        </w:rPr>
        <w:t xml:space="preserve"> hasta de halago por parte del Partido Nacional y del Partido Colorado que eran los partidos políticos que integraban la junta departamental en el período pasado, …</w:t>
      </w:r>
    </w:p>
    <w:p w14:paraId="67D0C859"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Señor edil, no puede hacer alusiones políticas en la fundamentación del voto.</w:t>
      </w:r>
    </w:p>
    <w:p w14:paraId="4FA2F072"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ROCCA.-</w:t>
      </w:r>
      <w:proofErr w:type="gramEnd"/>
      <w:r w:rsidRPr="00783E5A">
        <w:rPr>
          <w:rFonts w:ascii="Times New Roman" w:hAnsi="Times New Roman" w:cs="Times New Roman"/>
          <w:lang w:val="es-UY"/>
        </w:rPr>
        <w:t xml:space="preserve"> Le pido disculpas.</w:t>
      </w:r>
    </w:p>
    <w:p w14:paraId="38EF37C1" w14:textId="4E8B1F82"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Había sido aclamado porque se había logrado la unanimidad, y cuando llegamos a este período se lo desprecia intelectualmente -lo dije hoy-</w:t>
      </w:r>
      <w:r w:rsidR="001C6714">
        <w:rPr>
          <w:rFonts w:ascii="Times New Roman" w:hAnsi="Times New Roman" w:cs="Times New Roman"/>
          <w:lang w:val="es-UY"/>
        </w:rPr>
        <w:t>,</w:t>
      </w:r>
      <w:r w:rsidRPr="00783E5A">
        <w:rPr>
          <w:rFonts w:ascii="Times New Roman" w:hAnsi="Times New Roman" w:cs="Times New Roman"/>
          <w:lang w:val="es-UY"/>
        </w:rPr>
        <w:t xml:space="preserve"> lo cuestionan académicamente y sobre todas las cosas se lo ataca políticamente. Y colocarlo en tan pocas horas es hasta una provocación política, es una realidad</w:t>
      </w:r>
      <w:r w:rsidR="005A6552">
        <w:rPr>
          <w:rFonts w:ascii="Times New Roman" w:hAnsi="Times New Roman" w:cs="Times New Roman"/>
          <w:lang w:val="es-UY"/>
        </w:rPr>
        <w:t>, j</w:t>
      </w:r>
      <w:r w:rsidRPr="00783E5A">
        <w:rPr>
          <w:rFonts w:ascii="Times New Roman" w:hAnsi="Times New Roman" w:cs="Times New Roman"/>
          <w:lang w:val="es-UY"/>
        </w:rPr>
        <w:t>ugar con esa imagen que puede haber sobre el empleo público, sobre el municipal, donde han tomado desde el día uno diferentes medidas para poder tensionar ese relacionamiento. Esto no es algo al azar.</w:t>
      </w:r>
    </w:p>
    <w:p w14:paraId="4C3AC7FF" w14:textId="52AE9056"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Y lo dijimos cuando fue el llamado a sala y lo volvemos a repetir, no hay ni una sola adhesión institucional que diga que el </w:t>
      </w:r>
      <w:r w:rsidR="005B1144">
        <w:rPr>
          <w:rFonts w:ascii="Times New Roman" w:hAnsi="Times New Roman" w:cs="Times New Roman"/>
          <w:lang w:val="es-UY"/>
        </w:rPr>
        <w:t>a</w:t>
      </w:r>
      <w:r w:rsidRPr="00783E5A">
        <w:rPr>
          <w:rFonts w:ascii="Times New Roman" w:hAnsi="Times New Roman" w:cs="Times New Roman"/>
          <w:lang w:val="es-UY"/>
        </w:rPr>
        <w:t>rtículo 38 es ilegal o similar, por lo tanto esta definición política no la acompañamos, por eso presentamos la moción para dejar sentad</w:t>
      </w:r>
      <w:r w:rsidR="005A6552">
        <w:rPr>
          <w:rFonts w:ascii="Times New Roman" w:hAnsi="Times New Roman" w:cs="Times New Roman"/>
          <w:lang w:val="es-UY"/>
        </w:rPr>
        <w:t>a</w:t>
      </w:r>
      <w:r w:rsidRPr="00783E5A">
        <w:rPr>
          <w:rFonts w:ascii="Times New Roman" w:hAnsi="Times New Roman" w:cs="Times New Roman"/>
          <w:lang w:val="es-UY"/>
        </w:rPr>
        <w:t xml:space="preserve"> la postura del Frente Amplio de que no estamos de acuerdo, no es solo no acompañar, sino mocionamos que se tenía que quitar directamente esto, no es la forma que se tiene que construir, por lo tanto, por nuestro principio filosófico y político </w:t>
      </w:r>
      <w:r w:rsidRPr="00783E5A">
        <w:rPr>
          <w:rFonts w:ascii="Times New Roman" w:hAnsi="Times New Roman" w:cs="Times New Roman"/>
          <w:lang w:val="es-UY"/>
        </w:rPr>
        <w:lastRenderedPageBreak/>
        <w:t>entendemos que es un retroceso en lo que es el presupuesto quinquenal y la forma que se est</w:t>
      </w:r>
      <w:r w:rsidR="005A3216">
        <w:rPr>
          <w:rFonts w:ascii="Times New Roman" w:hAnsi="Times New Roman" w:cs="Times New Roman"/>
          <w:lang w:val="es-UY"/>
        </w:rPr>
        <w:t>aba</w:t>
      </w:r>
      <w:r w:rsidRPr="00783E5A">
        <w:rPr>
          <w:rFonts w:ascii="Times New Roman" w:hAnsi="Times New Roman" w:cs="Times New Roman"/>
          <w:lang w:val="es-UY"/>
        </w:rPr>
        <w:t xml:space="preserve"> componiendo y </w:t>
      </w:r>
      <w:r w:rsidR="005A3216">
        <w:rPr>
          <w:rFonts w:ascii="Times New Roman" w:hAnsi="Times New Roman" w:cs="Times New Roman"/>
          <w:lang w:val="es-UY"/>
        </w:rPr>
        <w:t>cómo se pod</w:t>
      </w:r>
      <w:r w:rsidRPr="00783E5A">
        <w:rPr>
          <w:rFonts w:ascii="Times New Roman" w:hAnsi="Times New Roman" w:cs="Times New Roman"/>
          <w:lang w:val="es-UY"/>
        </w:rPr>
        <w:t xml:space="preserve">ía mirar a futuro. </w:t>
      </w:r>
    </w:p>
    <w:p w14:paraId="06175629" w14:textId="0020D58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Reiteramos</w:t>
      </w:r>
      <w:r w:rsidR="005A3216">
        <w:rPr>
          <w:rFonts w:ascii="Times New Roman" w:hAnsi="Times New Roman" w:cs="Times New Roman"/>
          <w:lang w:val="es-UY"/>
        </w:rPr>
        <w:t>,</w:t>
      </w:r>
      <w:r w:rsidRPr="00783E5A">
        <w:rPr>
          <w:rFonts w:ascii="Times New Roman" w:hAnsi="Times New Roman" w:cs="Times New Roman"/>
          <w:lang w:val="es-UY"/>
        </w:rPr>
        <w:t xml:space="preserve"> nuestro voto es negativo.</w:t>
      </w:r>
    </w:p>
    <w:p w14:paraId="4851122D"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Muchas gracias presidente.</w:t>
      </w:r>
    </w:p>
    <w:p w14:paraId="6933136C"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Enzo Squillace.</w:t>
      </w:r>
    </w:p>
    <w:p w14:paraId="677D1696"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SQUILLACE.-</w:t>
      </w:r>
      <w:proofErr w:type="gramEnd"/>
      <w:r w:rsidRPr="00783E5A">
        <w:rPr>
          <w:rFonts w:ascii="Times New Roman" w:hAnsi="Times New Roman" w:cs="Times New Roman"/>
          <w:lang w:val="es-UY"/>
        </w:rPr>
        <w:t xml:space="preserve"> Voto por la afirmativa.</w:t>
      </w:r>
    </w:p>
    <w:p w14:paraId="44D8581A"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Néstor Tecco.</w:t>
      </w:r>
    </w:p>
    <w:p w14:paraId="3AB8AE98"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TECCO.-</w:t>
      </w:r>
      <w:proofErr w:type="gramEnd"/>
      <w:r w:rsidRPr="00783E5A">
        <w:rPr>
          <w:rFonts w:ascii="Times New Roman" w:hAnsi="Times New Roman" w:cs="Times New Roman"/>
          <w:lang w:val="es-UY"/>
        </w:rPr>
        <w:t xml:space="preserve"> Voto por la afirmativa.</w:t>
      </w:r>
    </w:p>
    <w:p w14:paraId="5A0ECC3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Señora edila Celia Bottaro.</w:t>
      </w:r>
    </w:p>
    <w:p w14:paraId="04BC5EE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SEÑORA </w:t>
      </w:r>
      <w:proofErr w:type="gramStart"/>
      <w:r w:rsidRPr="00783E5A">
        <w:rPr>
          <w:rFonts w:ascii="Times New Roman" w:hAnsi="Times New Roman" w:cs="Times New Roman"/>
          <w:lang w:val="es-UY"/>
        </w:rPr>
        <w:t>BOTTARO.-</w:t>
      </w:r>
      <w:proofErr w:type="gramEnd"/>
      <w:r w:rsidRPr="00783E5A">
        <w:rPr>
          <w:rFonts w:ascii="Times New Roman" w:hAnsi="Times New Roman" w:cs="Times New Roman"/>
          <w:lang w:val="es-UY"/>
        </w:rPr>
        <w:t xml:space="preserve"> Voto por la afirmativa.</w:t>
      </w:r>
    </w:p>
    <w:p w14:paraId="4990808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Alexander Fagúndez.</w:t>
      </w:r>
    </w:p>
    <w:p w14:paraId="479EB97E"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FAGÚNDEZ.-</w:t>
      </w:r>
      <w:proofErr w:type="gramEnd"/>
      <w:r w:rsidRPr="00783E5A">
        <w:rPr>
          <w:rFonts w:ascii="Times New Roman" w:hAnsi="Times New Roman" w:cs="Times New Roman"/>
          <w:lang w:val="es-UY"/>
        </w:rPr>
        <w:t xml:space="preserve"> Voto por la afirmativa.</w:t>
      </w:r>
    </w:p>
    <w:p w14:paraId="2F3EEE7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Señora edila Lucía Minutti.</w:t>
      </w:r>
    </w:p>
    <w:p w14:paraId="1C4E2C76"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SEÑORA </w:t>
      </w:r>
      <w:proofErr w:type="gramStart"/>
      <w:r w:rsidRPr="00783E5A">
        <w:rPr>
          <w:rFonts w:ascii="Times New Roman" w:hAnsi="Times New Roman" w:cs="Times New Roman"/>
          <w:lang w:val="es-UY"/>
        </w:rPr>
        <w:t>MINUTTI.-</w:t>
      </w:r>
      <w:proofErr w:type="gramEnd"/>
      <w:r w:rsidRPr="00783E5A">
        <w:rPr>
          <w:rFonts w:ascii="Times New Roman" w:hAnsi="Times New Roman" w:cs="Times New Roman"/>
          <w:lang w:val="es-UY"/>
        </w:rPr>
        <w:t xml:space="preserve"> Voto por la afirmativa.</w:t>
      </w:r>
    </w:p>
    <w:p w14:paraId="7E0C6250"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Señora edila Nilda Díaz López.</w:t>
      </w:r>
    </w:p>
    <w:p w14:paraId="3C2480C9"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SEÑORA DÍAZ </w:t>
      </w:r>
      <w:proofErr w:type="gramStart"/>
      <w:r w:rsidRPr="00783E5A">
        <w:rPr>
          <w:rFonts w:ascii="Times New Roman" w:hAnsi="Times New Roman" w:cs="Times New Roman"/>
          <w:lang w:val="es-UY"/>
        </w:rPr>
        <w:t>LÓPEZ.-</w:t>
      </w:r>
      <w:proofErr w:type="gramEnd"/>
      <w:r w:rsidRPr="00783E5A">
        <w:rPr>
          <w:rFonts w:ascii="Times New Roman" w:hAnsi="Times New Roman" w:cs="Times New Roman"/>
          <w:lang w:val="es-UY"/>
        </w:rPr>
        <w:t xml:space="preserve"> Voto por la afirmativa.</w:t>
      </w:r>
    </w:p>
    <w:p w14:paraId="5F6D843F"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Mario Furtado.</w:t>
      </w:r>
    </w:p>
    <w:p w14:paraId="07774DF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FURTADO.-</w:t>
      </w:r>
      <w:proofErr w:type="gramEnd"/>
      <w:r w:rsidRPr="00783E5A">
        <w:rPr>
          <w:rFonts w:ascii="Times New Roman" w:hAnsi="Times New Roman" w:cs="Times New Roman"/>
          <w:lang w:val="es-UY"/>
        </w:rPr>
        <w:t xml:space="preserve"> Voto por la negativa.</w:t>
      </w:r>
    </w:p>
    <w:p w14:paraId="06F5BCFE"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Señora edila Natalia Lagrega.</w:t>
      </w:r>
    </w:p>
    <w:p w14:paraId="1C6016B8"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LAGREGA.-</w:t>
      </w:r>
      <w:proofErr w:type="gramEnd"/>
      <w:r w:rsidRPr="00783E5A">
        <w:rPr>
          <w:rFonts w:ascii="Times New Roman" w:hAnsi="Times New Roman" w:cs="Times New Roman"/>
          <w:lang w:val="es-UY"/>
        </w:rPr>
        <w:t xml:space="preserve"> Voto por la negativa.</w:t>
      </w:r>
    </w:p>
    <w:p w14:paraId="2D545E65"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Ulises Gonzalvez Brum.</w:t>
      </w:r>
    </w:p>
    <w:p w14:paraId="1E54AD36" w14:textId="25B9F5D0"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GONZALVEZ </w:t>
      </w:r>
      <w:proofErr w:type="gramStart"/>
      <w:r w:rsidRPr="00783E5A">
        <w:rPr>
          <w:rFonts w:ascii="Times New Roman" w:hAnsi="Times New Roman" w:cs="Times New Roman"/>
          <w:lang w:val="es-UY"/>
        </w:rPr>
        <w:t>BRUM.-</w:t>
      </w:r>
      <w:proofErr w:type="gramEnd"/>
      <w:r w:rsidRPr="00783E5A">
        <w:rPr>
          <w:rFonts w:ascii="Times New Roman" w:hAnsi="Times New Roman" w:cs="Times New Roman"/>
          <w:lang w:val="es-UY"/>
        </w:rPr>
        <w:t xml:space="preserve"> Voto por la afirmativa.</w:t>
      </w:r>
      <w:r w:rsidR="00B61E24">
        <w:rPr>
          <w:rFonts w:ascii="Times New Roman" w:hAnsi="Times New Roman" w:cs="Times New Roman"/>
          <w:lang w:val="es-UY"/>
        </w:rPr>
        <w:t xml:space="preserve"> </w:t>
      </w:r>
      <w:r w:rsidRPr="00783E5A">
        <w:rPr>
          <w:rFonts w:ascii="Times New Roman" w:hAnsi="Times New Roman" w:cs="Times New Roman"/>
          <w:lang w:val="es-UY"/>
        </w:rPr>
        <w:t>Quisiera fundamentar el voto.</w:t>
      </w:r>
    </w:p>
    <w:p w14:paraId="3185A7C4" w14:textId="5491119C"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Proceda</w:t>
      </w:r>
      <w:r w:rsidR="00B61E24">
        <w:rPr>
          <w:rFonts w:ascii="Times New Roman" w:hAnsi="Times New Roman" w:cs="Times New Roman"/>
          <w:lang w:val="es-UY"/>
        </w:rPr>
        <w:t>,</w:t>
      </w:r>
      <w:r w:rsidRPr="00783E5A">
        <w:rPr>
          <w:rFonts w:ascii="Times New Roman" w:hAnsi="Times New Roman" w:cs="Times New Roman"/>
          <w:lang w:val="es-UY"/>
        </w:rPr>
        <w:t xml:space="preserve"> señor edil.</w:t>
      </w:r>
    </w:p>
    <w:p w14:paraId="6F81D80D" w14:textId="0A97416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GONZALVEZ </w:t>
      </w:r>
      <w:proofErr w:type="gramStart"/>
      <w:r w:rsidRPr="00783E5A">
        <w:rPr>
          <w:rFonts w:ascii="Times New Roman" w:hAnsi="Times New Roman" w:cs="Times New Roman"/>
          <w:lang w:val="es-UY"/>
        </w:rPr>
        <w:t>BRUM.-</w:t>
      </w:r>
      <w:proofErr w:type="gramEnd"/>
      <w:r w:rsidRPr="00783E5A">
        <w:rPr>
          <w:rFonts w:ascii="Times New Roman" w:hAnsi="Times New Roman" w:cs="Times New Roman"/>
          <w:lang w:val="es-UY"/>
        </w:rPr>
        <w:t xml:space="preserve"> En el cierre de esta discusión</w:t>
      </w:r>
      <w:r w:rsidR="00142CB4">
        <w:rPr>
          <w:rFonts w:ascii="Times New Roman" w:hAnsi="Times New Roman" w:cs="Times New Roman"/>
          <w:lang w:val="es-UY"/>
        </w:rPr>
        <w:t>,</w:t>
      </w:r>
      <w:r w:rsidRPr="00783E5A">
        <w:rPr>
          <w:rFonts w:ascii="Times New Roman" w:hAnsi="Times New Roman" w:cs="Times New Roman"/>
          <w:lang w:val="es-UY"/>
        </w:rPr>
        <w:t xml:space="preserve"> las dos partes creo que</w:t>
      </w:r>
      <w:r w:rsidR="00142CB4">
        <w:rPr>
          <w:rFonts w:ascii="Times New Roman" w:hAnsi="Times New Roman" w:cs="Times New Roman"/>
          <w:lang w:val="es-UY"/>
        </w:rPr>
        <w:t xml:space="preserve"> hemos sido bastante reiterativa</w:t>
      </w:r>
      <w:r w:rsidRPr="00783E5A">
        <w:rPr>
          <w:rFonts w:ascii="Times New Roman" w:hAnsi="Times New Roman" w:cs="Times New Roman"/>
          <w:lang w:val="es-UY"/>
        </w:rPr>
        <w:t xml:space="preserve">s con los argumentos, pero seguimos sosteniendo lo que marcamos previamente. O sea, no hay retroceso, al contrario, tal vez algunos deciden votar negativamente pensando en su fuerza política, nosotros en cambio pensamos en el futuro del departamento y por encima del departamento, y es una cuestión que trasciende al partido, sino que es pensado en el salteño en sí y en el ciudadano salteño, y en el futuro del departamento principalmente. Entonces, creemos que como no se </w:t>
      </w:r>
      <w:r w:rsidRPr="00783E5A">
        <w:rPr>
          <w:rFonts w:ascii="Times New Roman" w:hAnsi="Times New Roman" w:cs="Times New Roman"/>
          <w:lang w:val="es-UY"/>
        </w:rPr>
        <w:lastRenderedPageBreak/>
        <w:t>vulneran derechos, al contrario, se respetan las leyes, volvemos a reiterar nuestra adhesión a la derogación de este artículo para nuevamente poner sobre la mesa que es el interés del departamento que está en juego y también de nuestro ordenamiento jurídico.</w:t>
      </w:r>
    </w:p>
    <w:p w14:paraId="634A605C"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Gracias.</w:t>
      </w:r>
    </w:p>
    <w:p w14:paraId="375F8A28"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edil Matías Suárez.</w:t>
      </w:r>
    </w:p>
    <w:p w14:paraId="6743E71D"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SUÁREZ.-</w:t>
      </w:r>
      <w:proofErr w:type="gramEnd"/>
      <w:r w:rsidRPr="00783E5A">
        <w:rPr>
          <w:rFonts w:ascii="Times New Roman" w:hAnsi="Times New Roman" w:cs="Times New Roman"/>
          <w:lang w:val="es-UY"/>
        </w:rPr>
        <w:t xml:space="preserve"> Voto por la afirmativa.</w:t>
      </w:r>
    </w:p>
    <w:p w14:paraId="3306216C"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Señora edila Andreina Rossi.</w:t>
      </w:r>
    </w:p>
    <w:p w14:paraId="0D3CF69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SEÑORA </w:t>
      </w:r>
      <w:proofErr w:type="gramStart"/>
      <w:r w:rsidRPr="00783E5A">
        <w:rPr>
          <w:rFonts w:ascii="Times New Roman" w:hAnsi="Times New Roman" w:cs="Times New Roman"/>
          <w:lang w:val="es-UY"/>
        </w:rPr>
        <w:t>ROSSI.-</w:t>
      </w:r>
      <w:proofErr w:type="gramEnd"/>
      <w:r w:rsidRPr="00783E5A">
        <w:rPr>
          <w:rFonts w:ascii="Times New Roman" w:hAnsi="Times New Roman" w:cs="Times New Roman"/>
          <w:lang w:val="es-UY"/>
        </w:rPr>
        <w:t xml:space="preserve"> Voto por la afirmativa.</w:t>
      </w:r>
    </w:p>
    <w:p w14:paraId="76CBD357"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SECRETARIO </w:t>
      </w:r>
      <w:proofErr w:type="gramStart"/>
      <w:r w:rsidRPr="00783E5A">
        <w:rPr>
          <w:rFonts w:ascii="Times New Roman" w:hAnsi="Times New Roman" w:cs="Times New Roman"/>
          <w:lang w:val="es-UY"/>
        </w:rPr>
        <w:t>GENERAL.-</w:t>
      </w:r>
      <w:proofErr w:type="gramEnd"/>
      <w:r w:rsidRPr="00783E5A">
        <w:rPr>
          <w:rFonts w:ascii="Times New Roman" w:hAnsi="Times New Roman" w:cs="Times New Roman"/>
          <w:lang w:val="es-UY"/>
        </w:rPr>
        <w:t xml:space="preserve"> Señor presidente.</w:t>
      </w:r>
    </w:p>
    <w:p w14:paraId="0477B96E"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Voto por la afirmativa.</w:t>
      </w:r>
    </w:p>
    <w:p w14:paraId="00115827" w14:textId="7C1D4C82"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SEÑOR S</w:t>
      </w:r>
      <w:r w:rsidR="00142CB4">
        <w:rPr>
          <w:rFonts w:ascii="Times New Roman" w:hAnsi="Times New Roman" w:cs="Times New Roman"/>
          <w:lang w:val="es-UY"/>
        </w:rPr>
        <w:t xml:space="preserve">ECRETARIO </w:t>
      </w:r>
      <w:proofErr w:type="gramStart"/>
      <w:r w:rsidR="00142CB4">
        <w:rPr>
          <w:rFonts w:ascii="Times New Roman" w:hAnsi="Times New Roman" w:cs="Times New Roman"/>
          <w:lang w:val="es-UY"/>
        </w:rPr>
        <w:t>GENERAL.-</w:t>
      </w:r>
      <w:proofErr w:type="gramEnd"/>
      <w:r w:rsidR="00142CB4">
        <w:rPr>
          <w:rFonts w:ascii="Times New Roman" w:hAnsi="Times New Roman" w:cs="Times New Roman"/>
          <w:lang w:val="es-UY"/>
        </w:rPr>
        <w:t xml:space="preserve"> Afirmativa, diecinueve en treinta y uno</w:t>
      </w:r>
      <w:r w:rsidRPr="00783E5A">
        <w:rPr>
          <w:rFonts w:ascii="Times New Roman" w:hAnsi="Times New Roman" w:cs="Times New Roman"/>
          <w:lang w:val="es-UY"/>
        </w:rPr>
        <w:t>.</w:t>
      </w:r>
    </w:p>
    <w:p w14:paraId="351742BF" w14:textId="31730EE4" w:rsid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Afirmativa. </w:t>
      </w:r>
      <w:r w:rsidRPr="00783E5A">
        <w:rPr>
          <w:rFonts w:ascii="Times New Roman" w:hAnsi="Times New Roman" w:cs="Times New Roman"/>
          <w:b/>
          <w:lang w:val="es-UY"/>
        </w:rPr>
        <w:t>MAYORÍA (19 en 31</w:t>
      </w:r>
      <w:r w:rsidRPr="00783E5A">
        <w:rPr>
          <w:rFonts w:ascii="Times New Roman" w:hAnsi="Times New Roman" w:cs="Times New Roman"/>
          <w:lang w:val="es-UY"/>
        </w:rPr>
        <w:t>)</w:t>
      </w:r>
    </w:p>
    <w:p w14:paraId="260F0910" w14:textId="28A8FCE2" w:rsidR="00142CB4" w:rsidRPr="00783E5A" w:rsidRDefault="00142CB4" w:rsidP="00783E5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Aprobado.</w:t>
      </w:r>
    </w:p>
    <w:p w14:paraId="58685E2B"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Artículo 75.</w:t>
      </w:r>
    </w:p>
    <w:p w14:paraId="36F18E15"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(Apoyado)</w:t>
      </w:r>
    </w:p>
    <w:p w14:paraId="6BE49C22" w14:textId="77777777" w:rsidR="00783E5A" w:rsidRPr="00783E5A" w:rsidRDefault="00783E5A" w:rsidP="00783E5A">
      <w:pPr>
        <w:spacing w:after="0" w:line="360" w:lineRule="auto"/>
        <w:ind w:firstLine="1418"/>
        <w:jc w:val="both"/>
        <w:rPr>
          <w:rFonts w:ascii="Times New Roman" w:hAnsi="Times New Roman" w:cs="Times New Roman"/>
          <w:b/>
          <w:lang w:val="es-UY"/>
        </w:rPr>
      </w:pPr>
      <w:r w:rsidRPr="00783E5A">
        <w:rPr>
          <w:rFonts w:ascii="Times New Roman" w:hAnsi="Times New Roman" w:cs="Times New Roman"/>
          <w:lang w:val="es-UY"/>
        </w:rPr>
        <w:t xml:space="preserve">Afirmativa. </w:t>
      </w:r>
      <w:r w:rsidRPr="00783E5A">
        <w:rPr>
          <w:rFonts w:ascii="Times New Roman" w:hAnsi="Times New Roman" w:cs="Times New Roman"/>
          <w:b/>
          <w:lang w:val="es-UY"/>
        </w:rPr>
        <w:t>MAYORÍA (20 en 31)</w:t>
      </w:r>
    </w:p>
    <w:p w14:paraId="48BD332F" w14:textId="77777777" w:rsidR="00C17047" w:rsidRDefault="00C17047" w:rsidP="00783E5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Aprobado.</w:t>
      </w:r>
    </w:p>
    <w:p w14:paraId="3C46C2C2" w14:textId="0F0187A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TOUCON.-</w:t>
      </w:r>
      <w:proofErr w:type="gramEnd"/>
      <w:r w:rsidRPr="00783E5A">
        <w:rPr>
          <w:rFonts w:ascii="Times New Roman" w:hAnsi="Times New Roman" w:cs="Times New Roman"/>
          <w:lang w:val="es-UY"/>
        </w:rPr>
        <w:t xml:space="preserve"> Pido la palabra.</w:t>
      </w:r>
    </w:p>
    <w:p w14:paraId="01AA507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Tiene la palabra el señor edil Victoriano Toucon.</w:t>
      </w:r>
    </w:p>
    <w:p w14:paraId="7DDCA8DB"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TOUCON.-</w:t>
      </w:r>
      <w:proofErr w:type="gramEnd"/>
      <w:r w:rsidRPr="00783E5A">
        <w:rPr>
          <w:rFonts w:ascii="Times New Roman" w:hAnsi="Times New Roman" w:cs="Times New Roman"/>
          <w:lang w:val="es-UY"/>
        </w:rPr>
        <w:t xml:space="preserve"> Gracias.</w:t>
      </w:r>
    </w:p>
    <w:p w14:paraId="1546E767"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Una mínima modificación al Artículo 76, exclusivamente en el Anexo 11, específicamente en la página 88, en la columna que dice “Comisión AFISA”, debería decir “Comisión financiamiento a largo plazo”, en ambos cuadros, en el de arriba y en el de abajo. Simplemente eso.</w:t>
      </w:r>
    </w:p>
    <w:p w14:paraId="5C281396" w14:textId="0D2EB21F"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Se pone a consideración la</w:t>
      </w:r>
      <w:r w:rsidR="00C17047">
        <w:rPr>
          <w:rFonts w:ascii="Times New Roman" w:hAnsi="Times New Roman" w:cs="Times New Roman"/>
          <w:lang w:val="es-UY"/>
        </w:rPr>
        <w:t xml:space="preserve"> </w:t>
      </w:r>
      <w:r w:rsidRPr="00783E5A">
        <w:rPr>
          <w:rFonts w:ascii="Times New Roman" w:hAnsi="Times New Roman" w:cs="Times New Roman"/>
          <w:lang w:val="es-UY"/>
        </w:rPr>
        <w:t>modificación propuesta por el señor edil.</w:t>
      </w:r>
    </w:p>
    <w:p w14:paraId="0884520A"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(Apoyado)</w:t>
      </w:r>
    </w:p>
    <w:p w14:paraId="574BF65D" w14:textId="77777777" w:rsidR="00783E5A" w:rsidRPr="00783E5A" w:rsidRDefault="00783E5A" w:rsidP="00783E5A">
      <w:pPr>
        <w:spacing w:after="0" w:line="360" w:lineRule="auto"/>
        <w:ind w:firstLine="1418"/>
        <w:jc w:val="both"/>
        <w:rPr>
          <w:rFonts w:ascii="Times New Roman" w:hAnsi="Times New Roman" w:cs="Times New Roman"/>
          <w:b/>
          <w:lang w:val="es-UY"/>
        </w:rPr>
      </w:pPr>
      <w:r w:rsidRPr="00783E5A">
        <w:rPr>
          <w:rFonts w:ascii="Times New Roman" w:hAnsi="Times New Roman" w:cs="Times New Roman"/>
          <w:lang w:val="es-UY"/>
        </w:rPr>
        <w:t xml:space="preserve">Afirmativa. </w:t>
      </w:r>
      <w:r w:rsidRPr="00783E5A">
        <w:rPr>
          <w:rFonts w:ascii="Times New Roman" w:hAnsi="Times New Roman" w:cs="Times New Roman"/>
          <w:b/>
          <w:lang w:val="es-UY"/>
        </w:rPr>
        <w:t>MAYORÍA (20 en 31)</w:t>
      </w:r>
    </w:p>
    <w:p w14:paraId="1837387C"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Aprobada la modificación.</w:t>
      </w:r>
    </w:p>
    <w:p w14:paraId="197EB9B4"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Pasamos a votar el artículo con la modificación.</w:t>
      </w:r>
    </w:p>
    <w:p w14:paraId="2DA6DAE6"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lastRenderedPageBreak/>
        <w:t>Artículo 76 con la modificación.</w:t>
      </w:r>
    </w:p>
    <w:p w14:paraId="75287F58"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(Apoyado)</w:t>
      </w:r>
    </w:p>
    <w:p w14:paraId="2DAA5259" w14:textId="77777777" w:rsidR="00783E5A" w:rsidRPr="00783E5A" w:rsidRDefault="00783E5A" w:rsidP="00783E5A">
      <w:pPr>
        <w:spacing w:after="0" w:line="360" w:lineRule="auto"/>
        <w:ind w:firstLine="1418"/>
        <w:jc w:val="both"/>
        <w:rPr>
          <w:rFonts w:ascii="Times New Roman" w:hAnsi="Times New Roman" w:cs="Times New Roman"/>
          <w:b/>
          <w:lang w:val="es-UY"/>
        </w:rPr>
      </w:pPr>
      <w:r w:rsidRPr="00783E5A">
        <w:rPr>
          <w:rFonts w:ascii="Times New Roman" w:hAnsi="Times New Roman" w:cs="Times New Roman"/>
          <w:lang w:val="es-UY"/>
        </w:rPr>
        <w:t xml:space="preserve">Afirmativa. </w:t>
      </w:r>
      <w:r w:rsidRPr="00783E5A">
        <w:rPr>
          <w:rFonts w:ascii="Times New Roman" w:hAnsi="Times New Roman" w:cs="Times New Roman"/>
          <w:b/>
          <w:lang w:val="es-UY"/>
        </w:rPr>
        <w:t>MAYORÍA (20 en 31)</w:t>
      </w:r>
    </w:p>
    <w:p w14:paraId="12024EB9" w14:textId="654BB133" w:rsidR="00C17047" w:rsidRDefault="00C17047" w:rsidP="00783E5A">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Aprobado.</w:t>
      </w:r>
    </w:p>
    <w:p w14:paraId="7A25F213" w14:textId="51959FD3"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Señores ediles, vamos a chequear artículo por artículo antes de pasar a votar</w:t>
      </w:r>
      <w:r w:rsidR="00FD6B2C">
        <w:rPr>
          <w:rFonts w:ascii="Times New Roman" w:hAnsi="Times New Roman" w:cs="Times New Roman"/>
          <w:lang w:val="es-UY"/>
        </w:rPr>
        <w:t xml:space="preserve"> el</w:t>
      </w:r>
      <w:r w:rsidRPr="00783E5A">
        <w:rPr>
          <w:rFonts w:ascii="Times New Roman" w:hAnsi="Times New Roman" w:cs="Times New Roman"/>
          <w:lang w:val="es-UY"/>
        </w:rPr>
        <w:t xml:space="preserve"> Artículo Único.</w:t>
      </w:r>
    </w:p>
    <w:p w14:paraId="1CC4C9A0"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SEÑORA </w:t>
      </w:r>
      <w:proofErr w:type="gramStart"/>
      <w:r w:rsidRPr="00783E5A">
        <w:rPr>
          <w:rFonts w:ascii="Times New Roman" w:hAnsi="Times New Roman" w:cs="Times New Roman"/>
          <w:lang w:val="es-UY"/>
        </w:rPr>
        <w:t>MUTTI.-</w:t>
      </w:r>
      <w:proofErr w:type="gramEnd"/>
      <w:r w:rsidRPr="00783E5A">
        <w:rPr>
          <w:rFonts w:ascii="Times New Roman" w:hAnsi="Times New Roman" w:cs="Times New Roman"/>
          <w:lang w:val="es-UY"/>
        </w:rPr>
        <w:t xml:space="preserve"> Solicito un cuarto intermedio de cinco minutos.</w:t>
      </w:r>
    </w:p>
    <w:p w14:paraId="4477C961" w14:textId="77777777"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 xml:space="preserve">SEÑOR </w:t>
      </w:r>
      <w:proofErr w:type="gramStart"/>
      <w:r w:rsidRPr="00783E5A">
        <w:rPr>
          <w:rFonts w:ascii="Times New Roman" w:hAnsi="Times New Roman" w:cs="Times New Roman"/>
          <w:lang w:val="es-UY"/>
        </w:rPr>
        <w:t>PRESIDENTE.-</w:t>
      </w:r>
      <w:proofErr w:type="gramEnd"/>
      <w:r w:rsidRPr="00783E5A">
        <w:rPr>
          <w:rFonts w:ascii="Times New Roman" w:hAnsi="Times New Roman" w:cs="Times New Roman"/>
          <w:lang w:val="es-UY"/>
        </w:rPr>
        <w:t xml:space="preserve"> Se pone a consideración un cuarto intermedio propuesto por la señora edila.</w:t>
      </w:r>
    </w:p>
    <w:p w14:paraId="4275684D" w14:textId="0D338599" w:rsidR="00783E5A" w:rsidRP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b/>
          <w:lang w:val="es-UY"/>
        </w:rPr>
        <w:t>NEGATIVA</w:t>
      </w:r>
      <w:r w:rsidR="005618AC">
        <w:rPr>
          <w:rFonts w:ascii="Times New Roman" w:hAnsi="Times New Roman" w:cs="Times New Roman"/>
          <w:lang w:val="es-UY"/>
        </w:rPr>
        <w:t>.</w:t>
      </w:r>
    </w:p>
    <w:p w14:paraId="2D2F388D" w14:textId="461B627D" w:rsidR="00783E5A" w:rsidRDefault="00783E5A" w:rsidP="00783E5A">
      <w:pPr>
        <w:spacing w:after="0" w:line="360" w:lineRule="auto"/>
        <w:ind w:firstLine="1418"/>
        <w:jc w:val="both"/>
        <w:rPr>
          <w:rFonts w:ascii="Times New Roman" w:hAnsi="Times New Roman" w:cs="Times New Roman"/>
          <w:lang w:val="es-UY"/>
        </w:rPr>
      </w:pPr>
      <w:r w:rsidRPr="00783E5A">
        <w:rPr>
          <w:rFonts w:ascii="Times New Roman" w:hAnsi="Times New Roman" w:cs="Times New Roman"/>
          <w:lang w:val="es-UY"/>
        </w:rPr>
        <w:t>No aprobado.</w:t>
      </w:r>
    </w:p>
    <w:p w14:paraId="1EE5A97C" w14:textId="77D4CD3C" w:rsidR="00590034" w:rsidRPr="00590034" w:rsidRDefault="00590034" w:rsidP="004F28D8">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ROCCA.-</w:t>
      </w:r>
      <w:proofErr w:type="gramEnd"/>
      <w:r w:rsidRPr="00590034">
        <w:rPr>
          <w:rFonts w:ascii="Times New Roman" w:hAnsi="Times New Roman" w:cs="Times New Roman"/>
        </w:rPr>
        <w:t xml:space="preserve"> Señor presidente, disculpas</w:t>
      </w:r>
      <w:r w:rsidR="00BF1EB4">
        <w:rPr>
          <w:rFonts w:ascii="Times New Roman" w:hAnsi="Times New Roman" w:cs="Times New Roman"/>
        </w:rPr>
        <w:t>,</w:t>
      </w:r>
      <w:r w:rsidRPr="00590034">
        <w:rPr>
          <w:rFonts w:ascii="Times New Roman" w:hAnsi="Times New Roman" w:cs="Times New Roman"/>
        </w:rPr>
        <w:t xml:space="preserve"> en la aplicación del Reglamento, amparándonos en el </w:t>
      </w:r>
      <w:r w:rsidR="00BF1EB4">
        <w:rPr>
          <w:rFonts w:ascii="Times New Roman" w:hAnsi="Times New Roman" w:cs="Times New Roman"/>
        </w:rPr>
        <w:t>a</w:t>
      </w:r>
      <w:r w:rsidRPr="00590034">
        <w:rPr>
          <w:rFonts w:ascii="Times New Roman" w:hAnsi="Times New Roman" w:cs="Times New Roman"/>
        </w:rPr>
        <w:t xml:space="preserve">rtículo 78, solicitamos la rectificación y por ende también ponemos la moción sobre lo que nosotros entendemos que es un </w:t>
      </w:r>
      <w:r w:rsidR="00BF1EB4">
        <w:rPr>
          <w:rFonts w:ascii="Times New Roman" w:hAnsi="Times New Roman" w:cs="Times New Roman"/>
        </w:rPr>
        <w:t>a</w:t>
      </w:r>
      <w:r w:rsidRPr="00590034">
        <w:rPr>
          <w:rFonts w:ascii="Times New Roman" w:hAnsi="Times New Roman" w:cs="Times New Roman"/>
        </w:rPr>
        <w:t>rtículo vinculad</w:t>
      </w:r>
      <w:r w:rsidR="006C5F2B">
        <w:rPr>
          <w:rFonts w:ascii="Times New Roman" w:hAnsi="Times New Roman" w:cs="Times New Roman"/>
        </w:rPr>
        <w:t xml:space="preserve">o a la transparencia, que para </w:t>
      </w:r>
      <w:r w:rsidRPr="00590034">
        <w:rPr>
          <w:rFonts w:ascii="Times New Roman" w:hAnsi="Times New Roman" w:cs="Times New Roman"/>
        </w:rPr>
        <w:t>nosotros e</w:t>
      </w:r>
      <w:r w:rsidR="00BF1EB4">
        <w:rPr>
          <w:rFonts w:ascii="Times New Roman" w:hAnsi="Times New Roman" w:cs="Times New Roman"/>
        </w:rPr>
        <w:t>ra</w:t>
      </w:r>
      <w:r w:rsidRPr="00590034">
        <w:rPr>
          <w:rFonts w:ascii="Times New Roman" w:hAnsi="Times New Roman" w:cs="Times New Roman"/>
        </w:rPr>
        <w:t xml:space="preserve"> un artículo b</w:t>
      </w:r>
      <w:r w:rsidR="006C5F2B">
        <w:rPr>
          <w:rFonts w:ascii="Times New Roman" w:hAnsi="Times New Roman" w:cs="Times New Roman"/>
        </w:rPr>
        <w:t>a</w:t>
      </w:r>
      <w:r w:rsidRPr="00590034">
        <w:rPr>
          <w:rFonts w:ascii="Times New Roman" w:hAnsi="Times New Roman" w:cs="Times New Roman"/>
        </w:rPr>
        <w:t>sta</w:t>
      </w:r>
      <w:r w:rsidR="006C5F2B">
        <w:rPr>
          <w:rFonts w:ascii="Times New Roman" w:hAnsi="Times New Roman" w:cs="Times New Roman"/>
        </w:rPr>
        <w:t>n</w:t>
      </w:r>
      <w:r w:rsidRPr="00590034">
        <w:rPr>
          <w:rFonts w:ascii="Times New Roman" w:hAnsi="Times New Roman" w:cs="Times New Roman"/>
        </w:rPr>
        <w:t>te importante y que hace a la cuestión de la creación de los fondos.</w:t>
      </w:r>
    </w:p>
    <w:p w14:paraId="6BA3AECB" w14:textId="77777777" w:rsidR="00590034" w:rsidRPr="00590034" w:rsidRDefault="00590034" w:rsidP="004F28D8">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(Interrupción) </w:t>
      </w:r>
    </w:p>
    <w:p w14:paraId="01759D28" w14:textId="128CCAA5" w:rsidR="00590034" w:rsidRPr="00590034" w:rsidRDefault="00590034" w:rsidP="004F28D8">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Hacíamos la solicitud de rectificación, para presentar esa moción vinculada a un artículo de </w:t>
      </w:r>
      <w:r w:rsidR="00BF1EB4">
        <w:rPr>
          <w:rFonts w:ascii="Times New Roman" w:hAnsi="Times New Roman" w:cs="Times New Roman"/>
        </w:rPr>
        <w:t>disposición</w:t>
      </w:r>
      <w:r w:rsidRPr="00590034">
        <w:rPr>
          <w:rFonts w:ascii="Times New Roman" w:hAnsi="Times New Roman" w:cs="Times New Roman"/>
        </w:rPr>
        <w:t xml:space="preserve"> varia</w:t>
      </w:r>
      <w:r w:rsidR="00236AC5">
        <w:rPr>
          <w:rFonts w:ascii="Times New Roman" w:hAnsi="Times New Roman" w:cs="Times New Roman"/>
        </w:rPr>
        <w:t>,</w:t>
      </w:r>
      <w:r w:rsidRPr="00590034">
        <w:rPr>
          <w:rFonts w:ascii="Times New Roman" w:hAnsi="Times New Roman" w:cs="Times New Roman"/>
        </w:rPr>
        <w:t xml:space="preserve"> </w:t>
      </w:r>
      <w:r w:rsidR="00BF1EB4">
        <w:rPr>
          <w:rFonts w:ascii="Times New Roman" w:hAnsi="Times New Roman" w:cs="Times New Roman"/>
        </w:rPr>
        <w:t>asociad</w:t>
      </w:r>
      <w:r w:rsidR="00236AC5">
        <w:rPr>
          <w:rFonts w:ascii="Times New Roman" w:hAnsi="Times New Roman" w:cs="Times New Roman"/>
        </w:rPr>
        <w:t>o</w:t>
      </w:r>
      <w:r w:rsidR="00BF1EB4">
        <w:rPr>
          <w:rFonts w:ascii="Times New Roman" w:hAnsi="Times New Roman" w:cs="Times New Roman"/>
        </w:rPr>
        <w:t xml:space="preserve"> </w:t>
      </w:r>
      <w:r w:rsidRPr="00590034">
        <w:rPr>
          <w:rFonts w:ascii="Times New Roman" w:hAnsi="Times New Roman" w:cs="Times New Roman"/>
        </w:rPr>
        <w:t>a la transparencia y la necesidad de rendir cuentas de estos distintos fondos que se crean y</w:t>
      </w:r>
      <w:r w:rsidR="00BF1EB4">
        <w:rPr>
          <w:rFonts w:ascii="Times New Roman" w:hAnsi="Times New Roman" w:cs="Times New Roman"/>
        </w:rPr>
        <w:t>,</w:t>
      </w:r>
      <w:r w:rsidRPr="00590034">
        <w:rPr>
          <w:rFonts w:ascii="Times New Roman" w:hAnsi="Times New Roman" w:cs="Times New Roman"/>
        </w:rPr>
        <w:t xml:space="preserve"> sobre todo</w:t>
      </w:r>
      <w:r w:rsidR="00BF1EB4">
        <w:rPr>
          <w:rFonts w:ascii="Times New Roman" w:hAnsi="Times New Roman" w:cs="Times New Roman"/>
        </w:rPr>
        <w:t>,</w:t>
      </w:r>
      <w:r w:rsidRPr="00590034">
        <w:rPr>
          <w:rFonts w:ascii="Times New Roman" w:hAnsi="Times New Roman" w:cs="Times New Roman"/>
        </w:rPr>
        <w:t xml:space="preserve"> una particularidad que para nosotros es fundamental, para que </w:t>
      </w:r>
      <w:r w:rsidR="00434580" w:rsidRPr="00590034">
        <w:rPr>
          <w:rFonts w:ascii="Times New Roman" w:hAnsi="Times New Roman" w:cs="Times New Roman"/>
        </w:rPr>
        <w:t>sea un</w:t>
      </w:r>
      <w:r w:rsidRPr="00590034">
        <w:rPr>
          <w:rFonts w:ascii="Times New Roman" w:hAnsi="Times New Roman" w:cs="Times New Roman"/>
        </w:rPr>
        <w:t xml:space="preserve"> fondo como tal no tiene que ser pasible de trasposición</w:t>
      </w:r>
      <w:r w:rsidR="00BF1EB4">
        <w:rPr>
          <w:rFonts w:ascii="Times New Roman" w:hAnsi="Times New Roman" w:cs="Times New Roman"/>
        </w:rPr>
        <w:t>,</w:t>
      </w:r>
      <w:r w:rsidRPr="00590034">
        <w:rPr>
          <w:rFonts w:ascii="Times New Roman" w:hAnsi="Times New Roman" w:cs="Times New Roman"/>
        </w:rPr>
        <w:t xml:space="preserve"> sino al fin y al cabo se depende </w:t>
      </w:r>
      <w:r w:rsidR="00434580" w:rsidRPr="00590034">
        <w:rPr>
          <w:rFonts w:ascii="Times New Roman" w:hAnsi="Times New Roman" w:cs="Times New Roman"/>
        </w:rPr>
        <w:t>de la</w:t>
      </w:r>
      <w:r w:rsidRPr="00590034">
        <w:rPr>
          <w:rFonts w:ascii="Times New Roman" w:hAnsi="Times New Roman" w:cs="Times New Roman"/>
        </w:rPr>
        <w:t xml:space="preserve"> mera voluntad del ejecutivo departamental</w:t>
      </w:r>
      <w:r w:rsidR="00BF1EB4">
        <w:rPr>
          <w:rFonts w:ascii="Times New Roman" w:hAnsi="Times New Roman" w:cs="Times New Roman"/>
        </w:rPr>
        <w:t>,</w:t>
      </w:r>
      <w:r w:rsidRPr="00590034">
        <w:rPr>
          <w:rFonts w:ascii="Times New Roman" w:hAnsi="Times New Roman" w:cs="Times New Roman"/>
        </w:rPr>
        <w:t xml:space="preserve"> cosa que no estamos de acuerdo.</w:t>
      </w:r>
    </w:p>
    <w:p w14:paraId="181AC14E" w14:textId="255F024B" w:rsidR="00590034" w:rsidRPr="00590034" w:rsidRDefault="00434580" w:rsidP="00590034">
      <w:pPr>
        <w:spacing w:after="0" w:line="360" w:lineRule="auto"/>
        <w:ind w:firstLine="1418"/>
        <w:jc w:val="both"/>
        <w:rPr>
          <w:rFonts w:ascii="Times New Roman" w:hAnsi="Times New Roman" w:cs="Times New Roman"/>
        </w:rPr>
      </w:pPr>
      <w:r>
        <w:rPr>
          <w:rFonts w:ascii="Times New Roman" w:hAnsi="Times New Roman" w:cs="Times New Roman"/>
        </w:rPr>
        <w:t xml:space="preserve">Por lo </w:t>
      </w:r>
      <w:r w:rsidRPr="00590034">
        <w:rPr>
          <w:rFonts w:ascii="Times New Roman" w:hAnsi="Times New Roman" w:cs="Times New Roman"/>
        </w:rPr>
        <w:t>tanto,</w:t>
      </w:r>
      <w:r w:rsidR="00590034" w:rsidRPr="00590034">
        <w:rPr>
          <w:rFonts w:ascii="Times New Roman" w:hAnsi="Times New Roman" w:cs="Times New Roman"/>
        </w:rPr>
        <w:t xml:space="preserve"> nos amparamos en el artículo del Reglamento.</w:t>
      </w:r>
    </w:p>
    <w:p w14:paraId="55768289"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A los efectos aclaratorios se vuelve…</w:t>
      </w:r>
    </w:p>
    <w:p w14:paraId="3E7AA5C3" w14:textId="1DBC7BEB"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SECRETARIO </w:t>
      </w:r>
      <w:proofErr w:type="gramStart"/>
      <w:r w:rsidRPr="00590034">
        <w:rPr>
          <w:rFonts w:ascii="Times New Roman" w:hAnsi="Times New Roman" w:cs="Times New Roman"/>
        </w:rPr>
        <w:t>GENERAL.-</w:t>
      </w:r>
      <w:proofErr w:type="gramEnd"/>
      <w:r w:rsidRPr="00590034">
        <w:rPr>
          <w:rFonts w:ascii="Times New Roman" w:hAnsi="Times New Roman" w:cs="Times New Roman"/>
        </w:rPr>
        <w:t xml:space="preserve"> Se vuelve  a votar el </w:t>
      </w:r>
      <w:r w:rsidR="00BF1EB4">
        <w:rPr>
          <w:rFonts w:ascii="Times New Roman" w:hAnsi="Times New Roman" w:cs="Times New Roman"/>
        </w:rPr>
        <w:t>a</w:t>
      </w:r>
      <w:r w:rsidRPr="00590034">
        <w:rPr>
          <w:rFonts w:ascii="Times New Roman" w:hAnsi="Times New Roman" w:cs="Times New Roman"/>
        </w:rPr>
        <w:t>rtículo 76 con la modificación propuesta.</w:t>
      </w:r>
      <w:r w:rsidR="00DB37C1">
        <w:rPr>
          <w:rFonts w:ascii="Times New Roman" w:hAnsi="Times New Roman" w:cs="Times New Roman"/>
        </w:rPr>
        <w:t xml:space="preserve"> </w:t>
      </w:r>
    </w:p>
    <w:p w14:paraId="600D1D1B" w14:textId="77777777" w:rsidR="00DB37C1"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Vamos a aclarar bien para no generar confusiones.</w:t>
      </w:r>
      <w:r w:rsidR="00DB37C1">
        <w:rPr>
          <w:rFonts w:ascii="Times New Roman" w:hAnsi="Times New Roman" w:cs="Times New Roman"/>
        </w:rPr>
        <w:t xml:space="preserve"> </w:t>
      </w:r>
      <w:r w:rsidRPr="00590034">
        <w:rPr>
          <w:rFonts w:ascii="Times New Roman" w:hAnsi="Times New Roman" w:cs="Times New Roman"/>
        </w:rPr>
        <w:t xml:space="preserve">La modificación introducida por el señor edil Toucón. </w:t>
      </w:r>
    </w:p>
    <w:p w14:paraId="6CA5627A" w14:textId="574DD5BA"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El señor secretario va a aclarar.</w:t>
      </w:r>
    </w:p>
    <w:p w14:paraId="1FBFCE12" w14:textId="07BD8BEE"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lastRenderedPageBreak/>
        <w:t xml:space="preserve">SEÑOR SECRETARIO </w:t>
      </w:r>
      <w:proofErr w:type="gramStart"/>
      <w:r w:rsidRPr="00590034">
        <w:rPr>
          <w:rFonts w:ascii="Times New Roman" w:hAnsi="Times New Roman" w:cs="Times New Roman"/>
        </w:rPr>
        <w:t>GENERAL.-</w:t>
      </w:r>
      <w:proofErr w:type="gramEnd"/>
      <w:r w:rsidRPr="00590034">
        <w:rPr>
          <w:rFonts w:ascii="Times New Roman" w:hAnsi="Times New Roman" w:cs="Times New Roman"/>
        </w:rPr>
        <w:t xml:space="preserve"> Lo que se pasa a votar es una rectificación</w:t>
      </w:r>
      <w:r w:rsidR="009B606D">
        <w:rPr>
          <w:rFonts w:ascii="Times New Roman" w:hAnsi="Times New Roman" w:cs="Times New Roman"/>
        </w:rPr>
        <w:t>,</w:t>
      </w:r>
      <w:r w:rsidRPr="00590034">
        <w:rPr>
          <w:rFonts w:ascii="Times New Roman" w:hAnsi="Times New Roman" w:cs="Times New Roman"/>
        </w:rPr>
        <w:t xml:space="preserve"> por lo tanto</w:t>
      </w:r>
      <w:r w:rsidR="009B606D">
        <w:rPr>
          <w:rFonts w:ascii="Times New Roman" w:hAnsi="Times New Roman" w:cs="Times New Roman"/>
        </w:rPr>
        <w:t>,</w:t>
      </w:r>
      <w:r w:rsidRPr="00590034">
        <w:rPr>
          <w:rFonts w:ascii="Times New Roman" w:hAnsi="Times New Roman" w:cs="Times New Roman"/>
        </w:rPr>
        <w:t xml:space="preserve"> se vota tal cual la moción que acaba de aprobarse.</w:t>
      </w:r>
    </w:p>
    <w:p w14:paraId="02AD3731" w14:textId="2B36B40E"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La moción que acaba de aprobarse por 20 en 31, lo que se pide es una rectificación de esa votación. Por lo tanto, se vuelve a votar con las modificaciones que el edil Toucón había sugerido. Es una rectificación de votación.</w:t>
      </w:r>
      <w:r w:rsidR="0034272D">
        <w:rPr>
          <w:rFonts w:ascii="Times New Roman" w:hAnsi="Times New Roman" w:cs="Times New Roman"/>
        </w:rPr>
        <w:t xml:space="preserve"> </w:t>
      </w:r>
      <w:r w:rsidRPr="00590034">
        <w:rPr>
          <w:rFonts w:ascii="Times New Roman" w:hAnsi="Times New Roman" w:cs="Times New Roman"/>
        </w:rPr>
        <w:t>Por lo tanto, si se rectifica debería de existir la misma cantidad de votos.</w:t>
      </w:r>
    </w:p>
    <w:p w14:paraId="4A2AFAE3"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(Dialogados)</w:t>
      </w:r>
    </w:p>
    <w:p w14:paraId="6DE7B71F"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Una rectificación es únicamente una rectificación de lo que ya se votó.</w:t>
      </w:r>
    </w:p>
    <w:p w14:paraId="6D691D3D"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Por la afirmativa a la rectificación</w:t>
      </w:r>
    </w:p>
    <w:p w14:paraId="7493AC76"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(Apoyado)</w:t>
      </w:r>
    </w:p>
    <w:p w14:paraId="604C1C15" w14:textId="7EEAE8B1" w:rsidR="00590034" w:rsidRPr="00DB37C1" w:rsidRDefault="007B6C11" w:rsidP="00590034">
      <w:pPr>
        <w:spacing w:after="0" w:line="360" w:lineRule="auto"/>
        <w:ind w:firstLine="1418"/>
        <w:jc w:val="both"/>
        <w:rPr>
          <w:rFonts w:ascii="Times New Roman" w:hAnsi="Times New Roman" w:cs="Times New Roman"/>
        </w:rPr>
      </w:pPr>
      <w:r>
        <w:rPr>
          <w:rFonts w:ascii="Times New Roman" w:hAnsi="Times New Roman" w:cs="Times New Roman"/>
        </w:rPr>
        <w:t>Veinte en treinta y uno, aprobado</w:t>
      </w:r>
      <w:r w:rsidR="006D4EC4">
        <w:rPr>
          <w:rFonts w:ascii="Times New Roman" w:hAnsi="Times New Roman" w:cs="Times New Roman"/>
        </w:rPr>
        <w:t>.</w:t>
      </w:r>
    </w:p>
    <w:p w14:paraId="62DE3D26"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SEÑOR </w:t>
      </w:r>
      <w:proofErr w:type="gramStart"/>
      <w:r w:rsidRPr="00590034">
        <w:rPr>
          <w:rFonts w:ascii="Times New Roman" w:hAnsi="Times New Roman" w:cs="Times New Roman"/>
        </w:rPr>
        <w:t>PRESIDENTE.-</w:t>
      </w:r>
      <w:proofErr w:type="gramEnd"/>
      <w:r w:rsidRPr="00590034">
        <w:rPr>
          <w:rFonts w:ascii="Times New Roman" w:hAnsi="Times New Roman" w:cs="Times New Roman"/>
        </w:rPr>
        <w:t xml:space="preserve"> Afirmativa. </w:t>
      </w:r>
      <w:r w:rsidRPr="00590034">
        <w:rPr>
          <w:rFonts w:ascii="Times New Roman" w:hAnsi="Times New Roman" w:cs="Times New Roman"/>
          <w:b/>
        </w:rPr>
        <w:t>20 en 31 (MAYORÍA)</w:t>
      </w:r>
    </w:p>
    <w:p w14:paraId="606E1D7B" w14:textId="1AB8C59F" w:rsidR="00DB37C1" w:rsidRDefault="00DB37C1" w:rsidP="00590034">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6BCDE449" w14:textId="1702C5E2"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Señores ediles, pasamos al Artículo Único.</w:t>
      </w:r>
    </w:p>
    <w:p w14:paraId="4279B5D4" w14:textId="0C182B6D"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Que es el que remite al Tribunal de Cuentas el presente proyecto de decreto de presupuesto departamental:</w:t>
      </w:r>
      <w:r w:rsidR="005D4114">
        <w:rPr>
          <w:rFonts w:ascii="Times New Roman" w:hAnsi="Times New Roman" w:cs="Times New Roman"/>
        </w:rPr>
        <w:t xml:space="preserve"> </w:t>
      </w:r>
      <w:r w:rsidRPr="00590034">
        <w:rPr>
          <w:rFonts w:ascii="Times New Roman" w:hAnsi="Times New Roman" w:cs="Times New Roman"/>
        </w:rPr>
        <w:t>Comisión Integrada de Hacienda y Presupuesto con Legislación y Reglamento pone en consideración del cuerpo el siguiente proyecto de decreto</w:t>
      </w:r>
      <w:r w:rsidR="00D347DA">
        <w:rPr>
          <w:rFonts w:ascii="Times New Roman" w:hAnsi="Times New Roman" w:cs="Times New Roman"/>
        </w:rPr>
        <w:t>.</w:t>
      </w:r>
    </w:p>
    <w:p w14:paraId="5241592F" w14:textId="0D1BD9B5"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 xml:space="preserve">Artículo </w:t>
      </w:r>
      <w:r w:rsidR="00D347DA">
        <w:rPr>
          <w:rFonts w:ascii="Times New Roman" w:hAnsi="Times New Roman" w:cs="Times New Roman"/>
        </w:rPr>
        <w:t>Único, se pone en consideración.</w:t>
      </w:r>
    </w:p>
    <w:p w14:paraId="300751BE"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(Apoyado)</w:t>
      </w:r>
    </w:p>
    <w:p w14:paraId="23D7AE8E" w14:textId="3D7DC316" w:rsidR="00590034" w:rsidRDefault="00590034" w:rsidP="00590034">
      <w:pPr>
        <w:spacing w:after="0" w:line="360" w:lineRule="auto"/>
        <w:ind w:firstLine="1418"/>
        <w:jc w:val="both"/>
        <w:rPr>
          <w:rFonts w:ascii="Times New Roman" w:hAnsi="Times New Roman" w:cs="Times New Roman"/>
          <w:b/>
        </w:rPr>
      </w:pPr>
      <w:r w:rsidRPr="00590034">
        <w:rPr>
          <w:rFonts w:ascii="Times New Roman" w:hAnsi="Times New Roman" w:cs="Times New Roman"/>
        </w:rPr>
        <w:t xml:space="preserve">Afirmativa. </w:t>
      </w:r>
      <w:r w:rsidR="005D4114">
        <w:rPr>
          <w:rFonts w:ascii="Times New Roman" w:hAnsi="Times New Roman" w:cs="Times New Roman"/>
          <w:b/>
        </w:rPr>
        <w:t>20 en 31 (MAYORÍA)</w:t>
      </w:r>
    </w:p>
    <w:p w14:paraId="1CB1FA96" w14:textId="29749D6B" w:rsidR="005D4114" w:rsidRPr="005D4114" w:rsidRDefault="005D4114" w:rsidP="00590034">
      <w:pPr>
        <w:spacing w:after="0" w:line="360" w:lineRule="auto"/>
        <w:ind w:firstLine="1418"/>
        <w:jc w:val="both"/>
        <w:rPr>
          <w:rFonts w:ascii="Times New Roman" w:hAnsi="Times New Roman" w:cs="Times New Roman"/>
        </w:rPr>
      </w:pPr>
      <w:r>
        <w:rPr>
          <w:rFonts w:ascii="Times New Roman" w:hAnsi="Times New Roman" w:cs="Times New Roman"/>
        </w:rPr>
        <w:t>Aprobado.</w:t>
      </w:r>
    </w:p>
    <w:p w14:paraId="245050D5"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Habiendo agotado, señores ediles, el orden del día, se levanta la sesión.</w:t>
      </w:r>
    </w:p>
    <w:p w14:paraId="3839CDA7" w14:textId="77777777" w:rsidR="00590034" w:rsidRPr="00590034" w:rsidRDefault="00590034" w:rsidP="00590034">
      <w:pPr>
        <w:spacing w:after="0" w:line="360" w:lineRule="auto"/>
        <w:ind w:firstLine="1418"/>
        <w:jc w:val="both"/>
        <w:rPr>
          <w:rFonts w:ascii="Times New Roman" w:hAnsi="Times New Roman" w:cs="Times New Roman"/>
        </w:rPr>
      </w:pPr>
      <w:r w:rsidRPr="00590034">
        <w:rPr>
          <w:rFonts w:ascii="Times New Roman" w:hAnsi="Times New Roman" w:cs="Times New Roman"/>
        </w:rPr>
        <w:t>(SIENDO LA HORA UNA Y VEINTINUEVE MINUTOS SE RETIRAN DE SALA LOS SEÑORES EDILES)</w:t>
      </w:r>
    </w:p>
    <w:p w14:paraId="1C934414" w14:textId="1A47B8F1" w:rsidR="00590034" w:rsidRPr="00590034" w:rsidRDefault="00675191" w:rsidP="004F28D8">
      <w:pPr>
        <w:spacing w:after="0" w:line="360" w:lineRule="auto"/>
        <w:ind w:firstLine="1418"/>
        <w:jc w:val="right"/>
        <w:rPr>
          <w:rFonts w:ascii="Times New Roman" w:hAnsi="Times New Roman" w:cs="Times New Roman"/>
        </w:rPr>
      </w:pPr>
      <w:r>
        <w:rPr>
          <w:rFonts w:ascii="Times New Roman" w:hAnsi="Times New Roman" w:cs="Times New Roman"/>
        </w:rPr>
        <w:t>Versión sujeta a correcciones</w:t>
      </w:r>
    </w:p>
    <w:p w14:paraId="00B3F59E" w14:textId="03F81BEA" w:rsidR="00B91E0C" w:rsidRPr="00634847" w:rsidRDefault="00B91E0C" w:rsidP="00634847">
      <w:pPr>
        <w:spacing w:after="0" w:line="360" w:lineRule="auto"/>
        <w:ind w:firstLine="1418"/>
        <w:jc w:val="both"/>
        <w:rPr>
          <w:rFonts w:ascii="Times New Roman" w:hAnsi="Times New Roman" w:cs="Times New Roman"/>
        </w:rPr>
      </w:pPr>
    </w:p>
    <w:sectPr w:rsidR="00B91E0C" w:rsidRPr="00634847" w:rsidSect="005A068A">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0CB05" w14:textId="77777777" w:rsidR="00BF7E4E" w:rsidRDefault="00BF7E4E" w:rsidP="005A068A">
      <w:pPr>
        <w:spacing w:after="0" w:line="240" w:lineRule="auto"/>
      </w:pPr>
      <w:r>
        <w:separator/>
      </w:r>
    </w:p>
  </w:endnote>
  <w:endnote w:type="continuationSeparator" w:id="0">
    <w:p w14:paraId="125FA0E9" w14:textId="77777777" w:rsidR="00BF7E4E" w:rsidRDefault="00BF7E4E" w:rsidP="005A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12668"/>
      <w:docPartObj>
        <w:docPartGallery w:val="Page Numbers (Bottom of Page)"/>
        <w:docPartUnique/>
      </w:docPartObj>
    </w:sdtPr>
    <w:sdtEndPr/>
    <w:sdtContent>
      <w:p w14:paraId="16DD0DBC" w14:textId="19F96621" w:rsidR="00C8047C" w:rsidRDefault="00C8047C" w:rsidP="005A068A">
        <w:pPr>
          <w:pStyle w:val="Piedepgina"/>
        </w:pPr>
        <w:r>
          <w:t>AGM/</w:t>
        </w:r>
        <w:r>
          <w:tab/>
        </w:r>
        <w:r>
          <w:fldChar w:fldCharType="begin"/>
        </w:r>
        <w:r>
          <w:instrText>PAGE   \* MERGEFORMAT</w:instrText>
        </w:r>
        <w:r>
          <w:fldChar w:fldCharType="separate"/>
        </w:r>
        <w:r w:rsidR="0004303B">
          <w:rPr>
            <w:noProof/>
          </w:rPr>
          <w:t>102</w:t>
        </w:r>
        <w:r>
          <w:fldChar w:fldCharType="end"/>
        </w:r>
        <w:r>
          <w:tab/>
          <w:t>A. 25 – 11 S.E.</w:t>
        </w:r>
      </w:p>
    </w:sdtContent>
  </w:sdt>
  <w:p w14:paraId="73F1A3EE" w14:textId="77777777" w:rsidR="00C8047C" w:rsidRDefault="00C804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8005C" w14:textId="77777777" w:rsidR="00BF7E4E" w:rsidRDefault="00BF7E4E" w:rsidP="005A068A">
      <w:pPr>
        <w:spacing w:after="0" w:line="240" w:lineRule="auto"/>
      </w:pPr>
      <w:r>
        <w:separator/>
      </w:r>
    </w:p>
  </w:footnote>
  <w:footnote w:type="continuationSeparator" w:id="0">
    <w:p w14:paraId="6F858E5A" w14:textId="77777777" w:rsidR="00BF7E4E" w:rsidRDefault="00BF7E4E" w:rsidP="005A0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B39B" w14:textId="2578EC54" w:rsidR="00C8047C" w:rsidRPr="005A068A" w:rsidRDefault="00C8047C">
    <w:pPr>
      <w:pStyle w:val="Encabezado"/>
      <w:rPr>
        <w:lang w:val="es-MX"/>
      </w:rPr>
    </w:pPr>
    <w:r>
      <w:rPr>
        <w:lang w:val="es-MX"/>
      </w:rPr>
      <w:t xml:space="preserve">Hora </w:t>
    </w:r>
    <w:r w:rsidR="008032FF">
      <w:rPr>
        <w:lang w:val="es-MX"/>
      </w:rPr>
      <w:t>18:25</w:t>
    </w:r>
    <w:r>
      <w:rPr>
        <w:lang w:val="es-MX"/>
      </w:rPr>
      <w:tab/>
      <w:t xml:space="preserve">Incorporada a red de JDS el </w:t>
    </w:r>
    <w:proofErr w:type="gramStart"/>
    <w:r>
      <w:rPr>
        <w:lang w:val="es-MX"/>
      </w:rPr>
      <w:t xml:space="preserve">día  </w:t>
    </w:r>
    <w:r w:rsidR="008032FF">
      <w:rPr>
        <w:lang w:val="es-MX"/>
      </w:rPr>
      <w:t>13</w:t>
    </w:r>
    <w:proofErr w:type="gramEnd"/>
    <w:r>
      <w:rPr>
        <w:lang w:val="es-MX"/>
      </w:rPr>
      <w:t>/03/2026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3A7"/>
    <w:multiLevelType w:val="hybridMultilevel"/>
    <w:tmpl w:val="68B8CAAC"/>
    <w:lvl w:ilvl="0" w:tplc="48D8D974">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 w15:restartNumberingAfterBreak="0">
    <w:nsid w:val="14D72ECA"/>
    <w:multiLevelType w:val="hybridMultilevel"/>
    <w:tmpl w:val="9ADC5C16"/>
    <w:lvl w:ilvl="0" w:tplc="79AE904E">
      <w:start w:val="1"/>
      <w:numFmt w:val="decimal"/>
      <w:lvlText w:val="%1."/>
      <w:lvlJc w:val="left"/>
      <w:pPr>
        <w:ind w:left="2484" w:hanging="360"/>
      </w:pPr>
      <w:rPr>
        <w:rFonts w:hint="default"/>
      </w:rPr>
    </w:lvl>
    <w:lvl w:ilvl="1" w:tplc="0C0A0019">
      <w:start w:val="1"/>
      <w:numFmt w:val="lowerLetter"/>
      <w:lvlText w:val="%2."/>
      <w:lvlJc w:val="left"/>
      <w:pPr>
        <w:ind w:left="3204" w:hanging="360"/>
      </w:pPr>
    </w:lvl>
    <w:lvl w:ilvl="2" w:tplc="0C0A001B">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 w15:restartNumberingAfterBreak="0">
    <w:nsid w:val="1DEB672B"/>
    <w:multiLevelType w:val="hybridMultilevel"/>
    <w:tmpl w:val="F44EEC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1267E9"/>
    <w:multiLevelType w:val="hybridMultilevel"/>
    <w:tmpl w:val="02CEE2E2"/>
    <w:lvl w:ilvl="0" w:tplc="48D8D974">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 w15:restartNumberingAfterBreak="0">
    <w:nsid w:val="38B36541"/>
    <w:multiLevelType w:val="hybridMultilevel"/>
    <w:tmpl w:val="C46010A4"/>
    <w:lvl w:ilvl="0" w:tplc="0DFCBE22">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abstractNum w:abstractNumId="5" w15:restartNumberingAfterBreak="0">
    <w:nsid w:val="69036C2F"/>
    <w:multiLevelType w:val="hybridMultilevel"/>
    <w:tmpl w:val="99B0A2FE"/>
    <w:lvl w:ilvl="0" w:tplc="824AAFEC">
      <w:start w:val="1"/>
      <w:numFmt w:val="decimal"/>
      <w:lvlText w:val="%1)"/>
      <w:lvlJc w:val="left"/>
      <w:pPr>
        <w:ind w:left="1770" w:hanging="360"/>
      </w:pPr>
      <w:rPr>
        <w:rFonts w:hint="default"/>
      </w:rPr>
    </w:lvl>
    <w:lvl w:ilvl="1" w:tplc="380A0019" w:tentative="1">
      <w:start w:val="1"/>
      <w:numFmt w:val="lowerLetter"/>
      <w:lvlText w:val="%2."/>
      <w:lvlJc w:val="left"/>
      <w:pPr>
        <w:ind w:left="2490" w:hanging="360"/>
      </w:pPr>
    </w:lvl>
    <w:lvl w:ilvl="2" w:tplc="380A001B" w:tentative="1">
      <w:start w:val="1"/>
      <w:numFmt w:val="lowerRoman"/>
      <w:lvlText w:val="%3."/>
      <w:lvlJc w:val="right"/>
      <w:pPr>
        <w:ind w:left="3210" w:hanging="180"/>
      </w:pPr>
    </w:lvl>
    <w:lvl w:ilvl="3" w:tplc="380A000F" w:tentative="1">
      <w:start w:val="1"/>
      <w:numFmt w:val="decimal"/>
      <w:lvlText w:val="%4."/>
      <w:lvlJc w:val="left"/>
      <w:pPr>
        <w:ind w:left="3930" w:hanging="360"/>
      </w:pPr>
    </w:lvl>
    <w:lvl w:ilvl="4" w:tplc="380A0019" w:tentative="1">
      <w:start w:val="1"/>
      <w:numFmt w:val="lowerLetter"/>
      <w:lvlText w:val="%5."/>
      <w:lvlJc w:val="left"/>
      <w:pPr>
        <w:ind w:left="4650" w:hanging="360"/>
      </w:pPr>
    </w:lvl>
    <w:lvl w:ilvl="5" w:tplc="380A001B" w:tentative="1">
      <w:start w:val="1"/>
      <w:numFmt w:val="lowerRoman"/>
      <w:lvlText w:val="%6."/>
      <w:lvlJc w:val="right"/>
      <w:pPr>
        <w:ind w:left="5370" w:hanging="180"/>
      </w:pPr>
    </w:lvl>
    <w:lvl w:ilvl="6" w:tplc="380A000F" w:tentative="1">
      <w:start w:val="1"/>
      <w:numFmt w:val="decimal"/>
      <w:lvlText w:val="%7."/>
      <w:lvlJc w:val="left"/>
      <w:pPr>
        <w:ind w:left="6090" w:hanging="360"/>
      </w:pPr>
    </w:lvl>
    <w:lvl w:ilvl="7" w:tplc="380A0019" w:tentative="1">
      <w:start w:val="1"/>
      <w:numFmt w:val="lowerLetter"/>
      <w:lvlText w:val="%8."/>
      <w:lvlJc w:val="left"/>
      <w:pPr>
        <w:ind w:left="6810" w:hanging="360"/>
      </w:pPr>
    </w:lvl>
    <w:lvl w:ilvl="8" w:tplc="380A001B" w:tentative="1">
      <w:start w:val="1"/>
      <w:numFmt w:val="lowerRoman"/>
      <w:lvlText w:val="%9."/>
      <w:lvlJc w:val="right"/>
      <w:pPr>
        <w:ind w:left="7530" w:hanging="180"/>
      </w:pPr>
    </w:lvl>
  </w:abstractNum>
  <w:abstractNum w:abstractNumId="6" w15:restartNumberingAfterBreak="0">
    <w:nsid w:val="73B70268"/>
    <w:multiLevelType w:val="hybridMultilevel"/>
    <w:tmpl w:val="3E56CCE6"/>
    <w:lvl w:ilvl="0" w:tplc="AD1C76F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7" w15:restartNumberingAfterBreak="0">
    <w:nsid w:val="76893D2C"/>
    <w:multiLevelType w:val="hybridMultilevel"/>
    <w:tmpl w:val="CEDC89BE"/>
    <w:lvl w:ilvl="0" w:tplc="E9EECE96">
      <w:start w:val="1"/>
      <w:numFmt w:val="lowerLetter"/>
      <w:lvlText w:val="%1)"/>
      <w:lvlJc w:val="left"/>
      <w:pPr>
        <w:ind w:left="1778" w:hanging="360"/>
      </w:pPr>
      <w:rPr>
        <w:rFonts w:ascii="Times New Roman" w:eastAsiaTheme="minorHAnsi" w:hAnsi="Times New Roman" w:cs="Times New Roman"/>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8" w15:restartNumberingAfterBreak="0">
    <w:nsid w:val="7A196A6C"/>
    <w:multiLevelType w:val="hybridMultilevel"/>
    <w:tmpl w:val="23969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6"/>
  </w:num>
  <w:num w:numId="6">
    <w:abstractNumId w:val="1"/>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8A"/>
    <w:rsid w:val="00003FC3"/>
    <w:rsid w:val="00004199"/>
    <w:rsid w:val="000048BA"/>
    <w:rsid w:val="000123EA"/>
    <w:rsid w:val="00012ECA"/>
    <w:rsid w:val="000161E0"/>
    <w:rsid w:val="00023D08"/>
    <w:rsid w:val="0003319D"/>
    <w:rsid w:val="000331D8"/>
    <w:rsid w:val="00034AF0"/>
    <w:rsid w:val="00036C3A"/>
    <w:rsid w:val="00041181"/>
    <w:rsid w:val="000411BB"/>
    <w:rsid w:val="00041E7A"/>
    <w:rsid w:val="0004303B"/>
    <w:rsid w:val="00044285"/>
    <w:rsid w:val="00044764"/>
    <w:rsid w:val="00044BE6"/>
    <w:rsid w:val="0004741A"/>
    <w:rsid w:val="0004761D"/>
    <w:rsid w:val="00047879"/>
    <w:rsid w:val="00047BF6"/>
    <w:rsid w:val="00047CA2"/>
    <w:rsid w:val="0005204F"/>
    <w:rsid w:val="00052DB9"/>
    <w:rsid w:val="00055C3D"/>
    <w:rsid w:val="00055FA6"/>
    <w:rsid w:val="00057B86"/>
    <w:rsid w:val="00057F91"/>
    <w:rsid w:val="00063455"/>
    <w:rsid w:val="00064B6B"/>
    <w:rsid w:val="00065275"/>
    <w:rsid w:val="000706AE"/>
    <w:rsid w:val="00071AC9"/>
    <w:rsid w:val="00076E30"/>
    <w:rsid w:val="00077651"/>
    <w:rsid w:val="00080AE7"/>
    <w:rsid w:val="00080F14"/>
    <w:rsid w:val="00083D43"/>
    <w:rsid w:val="00083E02"/>
    <w:rsid w:val="00083E94"/>
    <w:rsid w:val="000844FA"/>
    <w:rsid w:val="00086188"/>
    <w:rsid w:val="00090E06"/>
    <w:rsid w:val="00090E5A"/>
    <w:rsid w:val="00091997"/>
    <w:rsid w:val="000921D9"/>
    <w:rsid w:val="00092ECA"/>
    <w:rsid w:val="00094AFF"/>
    <w:rsid w:val="00095754"/>
    <w:rsid w:val="00096281"/>
    <w:rsid w:val="00096897"/>
    <w:rsid w:val="00096B89"/>
    <w:rsid w:val="00097562"/>
    <w:rsid w:val="000A0897"/>
    <w:rsid w:val="000A0F47"/>
    <w:rsid w:val="000A18E8"/>
    <w:rsid w:val="000A1EEB"/>
    <w:rsid w:val="000A2064"/>
    <w:rsid w:val="000A31A0"/>
    <w:rsid w:val="000A3381"/>
    <w:rsid w:val="000A56CF"/>
    <w:rsid w:val="000A6EDF"/>
    <w:rsid w:val="000A7D18"/>
    <w:rsid w:val="000B30B8"/>
    <w:rsid w:val="000B5811"/>
    <w:rsid w:val="000B6550"/>
    <w:rsid w:val="000B7CE5"/>
    <w:rsid w:val="000C3523"/>
    <w:rsid w:val="000C430A"/>
    <w:rsid w:val="000C4406"/>
    <w:rsid w:val="000C54F6"/>
    <w:rsid w:val="000C5B28"/>
    <w:rsid w:val="000D2EA5"/>
    <w:rsid w:val="000D4E58"/>
    <w:rsid w:val="000D7B65"/>
    <w:rsid w:val="000D7CF0"/>
    <w:rsid w:val="000E1295"/>
    <w:rsid w:val="000E1320"/>
    <w:rsid w:val="000E426A"/>
    <w:rsid w:val="000E5445"/>
    <w:rsid w:val="000E56B2"/>
    <w:rsid w:val="000E77F4"/>
    <w:rsid w:val="000F5AFF"/>
    <w:rsid w:val="000F5FA4"/>
    <w:rsid w:val="000F7619"/>
    <w:rsid w:val="0010055F"/>
    <w:rsid w:val="00102F68"/>
    <w:rsid w:val="00104626"/>
    <w:rsid w:val="00107179"/>
    <w:rsid w:val="0010773E"/>
    <w:rsid w:val="001108C1"/>
    <w:rsid w:val="001114E1"/>
    <w:rsid w:val="00111CE4"/>
    <w:rsid w:val="001134CA"/>
    <w:rsid w:val="00114EFE"/>
    <w:rsid w:val="001166C1"/>
    <w:rsid w:val="00116EE4"/>
    <w:rsid w:val="001171B4"/>
    <w:rsid w:val="00117444"/>
    <w:rsid w:val="00120737"/>
    <w:rsid w:val="00123E29"/>
    <w:rsid w:val="0012454E"/>
    <w:rsid w:val="00127DCF"/>
    <w:rsid w:val="001349BA"/>
    <w:rsid w:val="00136803"/>
    <w:rsid w:val="001410F3"/>
    <w:rsid w:val="001413CC"/>
    <w:rsid w:val="00141B8B"/>
    <w:rsid w:val="00142322"/>
    <w:rsid w:val="00142CB4"/>
    <w:rsid w:val="0014476B"/>
    <w:rsid w:val="001503FD"/>
    <w:rsid w:val="0015349D"/>
    <w:rsid w:val="00153D85"/>
    <w:rsid w:val="00157733"/>
    <w:rsid w:val="0016024E"/>
    <w:rsid w:val="00162F46"/>
    <w:rsid w:val="00174977"/>
    <w:rsid w:val="00176452"/>
    <w:rsid w:val="00177D62"/>
    <w:rsid w:val="00181481"/>
    <w:rsid w:val="00184277"/>
    <w:rsid w:val="00184880"/>
    <w:rsid w:val="00185D65"/>
    <w:rsid w:val="0019722A"/>
    <w:rsid w:val="001975D4"/>
    <w:rsid w:val="00197E90"/>
    <w:rsid w:val="001A192B"/>
    <w:rsid w:val="001A2A6A"/>
    <w:rsid w:val="001A3D11"/>
    <w:rsid w:val="001A4D66"/>
    <w:rsid w:val="001A526E"/>
    <w:rsid w:val="001A5E35"/>
    <w:rsid w:val="001A687C"/>
    <w:rsid w:val="001A7577"/>
    <w:rsid w:val="001B03A7"/>
    <w:rsid w:val="001B1252"/>
    <w:rsid w:val="001B5667"/>
    <w:rsid w:val="001B6B77"/>
    <w:rsid w:val="001B78E9"/>
    <w:rsid w:val="001C2B49"/>
    <w:rsid w:val="001C3155"/>
    <w:rsid w:val="001C3172"/>
    <w:rsid w:val="001C6714"/>
    <w:rsid w:val="001C7D90"/>
    <w:rsid w:val="001D07EF"/>
    <w:rsid w:val="001E1663"/>
    <w:rsid w:val="001E6652"/>
    <w:rsid w:val="001F0E47"/>
    <w:rsid w:val="001F4EC1"/>
    <w:rsid w:val="001F557B"/>
    <w:rsid w:val="002006F8"/>
    <w:rsid w:val="002042D3"/>
    <w:rsid w:val="00211C9E"/>
    <w:rsid w:val="0021277D"/>
    <w:rsid w:val="00212F72"/>
    <w:rsid w:val="00215539"/>
    <w:rsid w:val="00215864"/>
    <w:rsid w:val="00216364"/>
    <w:rsid w:val="00216755"/>
    <w:rsid w:val="00220F73"/>
    <w:rsid w:val="00221800"/>
    <w:rsid w:val="002218F9"/>
    <w:rsid w:val="00223031"/>
    <w:rsid w:val="002243A7"/>
    <w:rsid w:val="00226D5A"/>
    <w:rsid w:val="00227D21"/>
    <w:rsid w:val="002303B0"/>
    <w:rsid w:val="00232E0C"/>
    <w:rsid w:val="002331AC"/>
    <w:rsid w:val="00233A9F"/>
    <w:rsid w:val="002363D7"/>
    <w:rsid w:val="00236672"/>
    <w:rsid w:val="00236AC5"/>
    <w:rsid w:val="00236D64"/>
    <w:rsid w:val="00237F33"/>
    <w:rsid w:val="00237FF1"/>
    <w:rsid w:val="00240503"/>
    <w:rsid w:val="002422EC"/>
    <w:rsid w:val="00242598"/>
    <w:rsid w:val="002430E8"/>
    <w:rsid w:val="00246E30"/>
    <w:rsid w:val="00246FC1"/>
    <w:rsid w:val="00247B2C"/>
    <w:rsid w:val="00252486"/>
    <w:rsid w:val="00253088"/>
    <w:rsid w:val="00254079"/>
    <w:rsid w:val="0025470E"/>
    <w:rsid w:val="002564D3"/>
    <w:rsid w:val="00257DB0"/>
    <w:rsid w:val="002612CF"/>
    <w:rsid w:val="00261684"/>
    <w:rsid w:val="00262462"/>
    <w:rsid w:val="002648F6"/>
    <w:rsid w:val="00266E5B"/>
    <w:rsid w:val="002676FD"/>
    <w:rsid w:val="002710C2"/>
    <w:rsid w:val="002711EA"/>
    <w:rsid w:val="00271C55"/>
    <w:rsid w:val="002741C4"/>
    <w:rsid w:val="0027495D"/>
    <w:rsid w:val="00280EB6"/>
    <w:rsid w:val="00282066"/>
    <w:rsid w:val="00282CBE"/>
    <w:rsid w:val="002855C8"/>
    <w:rsid w:val="0028594D"/>
    <w:rsid w:val="00286808"/>
    <w:rsid w:val="00286ED3"/>
    <w:rsid w:val="0028762D"/>
    <w:rsid w:val="00291696"/>
    <w:rsid w:val="00293B50"/>
    <w:rsid w:val="00295A5A"/>
    <w:rsid w:val="00295C7D"/>
    <w:rsid w:val="00295DCC"/>
    <w:rsid w:val="002A19EB"/>
    <w:rsid w:val="002A4CAB"/>
    <w:rsid w:val="002A7299"/>
    <w:rsid w:val="002B1551"/>
    <w:rsid w:val="002B1D8E"/>
    <w:rsid w:val="002B4DA5"/>
    <w:rsid w:val="002B5C8F"/>
    <w:rsid w:val="002C28D8"/>
    <w:rsid w:val="002C3743"/>
    <w:rsid w:val="002C531B"/>
    <w:rsid w:val="002C66A9"/>
    <w:rsid w:val="002C74C4"/>
    <w:rsid w:val="002D0375"/>
    <w:rsid w:val="002D068B"/>
    <w:rsid w:val="002D241B"/>
    <w:rsid w:val="002D3D43"/>
    <w:rsid w:val="002D4397"/>
    <w:rsid w:val="002D5F18"/>
    <w:rsid w:val="002D761B"/>
    <w:rsid w:val="002E06BD"/>
    <w:rsid w:val="002E0A6D"/>
    <w:rsid w:val="002E1E83"/>
    <w:rsid w:val="002E4014"/>
    <w:rsid w:val="002E4E84"/>
    <w:rsid w:val="002E5DAE"/>
    <w:rsid w:val="002E6448"/>
    <w:rsid w:val="002E6CA1"/>
    <w:rsid w:val="002E7C9B"/>
    <w:rsid w:val="002E7E55"/>
    <w:rsid w:val="002F09F5"/>
    <w:rsid w:val="002F116E"/>
    <w:rsid w:val="002F4B4C"/>
    <w:rsid w:val="002F6183"/>
    <w:rsid w:val="0030045F"/>
    <w:rsid w:val="003007F1"/>
    <w:rsid w:val="003009E0"/>
    <w:rsid w:val="00301A57"/>
    <w:rsid w:val="003037A8"/>
    <w:rsid w:val="00305442"/>
    <w:rsid w:val="00306C0A"/>
    <w:rsid w:val="0030799F"/>
    <w:rsid w:val="003122E0"/>
    <w:rsid w:val="00313A40"/>
    <w:rsid w:val="003159D2"/>
    <w:rsid w:val="003169D9"/>
    <w:rsid w:val="00317D8A"/>
    <w:rsid w:val="00320905"/>
    <w:rsid w:val="00321A25"/>
    <w:rsid w:val="00322245"/>
    <w:rsid w:val="00323618"/>
    <w:rsid w:val="00323A55"/>
    <w:rsid w:val="00324762"/>
    <w:rsid w:val="003274B7"/>
    <w:rsid w:val="00327569"/>
    <w:rsid w:val="003312C6"/>
    <w:rsid w:val="003356AF"/>
    <w:rsid w:val="00337A32"/>
    <w:rsid w:val="00337B4C"/>
    <w:rsid w:val="00337B62"/>
    <w:rsid w:val="00337EF1"/>
    <w:rsid w:val="00340BCD"/>
    <w:rsid w:val="0034272D"/>
    <w:rsid w:val="0034544A"/>
    <w:rsid w:val="003460E7"/>
    <w:rsid w:val="00346A31"/>
    <w:rsid w:val="00346C54"/>
    <w:rsid w:val="00351637"/>
    <w:rsid w:val="00351A73"/>
    <w:rsid w:val="0035404C"/>
    <w:rsid w:val="00354BBC"/>
    <w:rsid w:val="00354E9A"/>
    <w:rsid w:val="003573C0"/>
    <w:rsid w:val="0035778E"/>
    <w:rsid w:val="00360D8A"/>
    <w:rsid w:val="003610D6"/>
    <w:rsid w:val="0036138A"/>
    <w:rsid w:val="0036253B"/>
    <w:rsid w:val="00364E77"/>
    <w:rsid w:val="00366294"/>
    <w:rsid w:val="00366E9B"/>
    <w:rsid w:val="00371183"/>
    <w:rsid w:val="00371287"/>
    <w:rsid w:val="00372914"/>
    <w:rsid w:val="003741A2"/>
    <w:rsid w:val="00374A4A"/>
    <w:rsid w:val="00376117"/>
    <w:rsid w:val="00377069"/>
    <w:rsid w:val="0038019A"/>
    <w:rsid w:val="00380441"/>
    <w:rsid w:val="00383E68"/>
    <w:rsid w:val="003854A2"/>
    <w:rsid w:val="003872AE"/>
    <w:rsid w:val="00390967"/>
    <w:rsid w:val="003922E4"/>
    <w:rsid w:val="0039543C"/>
    <w:rsid w:val="003955F6"/>
    <w:rsid w:val="00395D77"/>
    <w:rsid w:val="0039772C"/>
    <w:rsid w:val="003A1B55"/>
    <w:rsid w:val="003A1FE5"/>
    <w:rsid w:val="003A2BF2"/>
    <w:rsid w:val="003A2E40"/>
    <w:rsid w:val="003A2EAE"/>
    <w:rsid w:val="003A39AF"/>
    <w:rsid w:val="003A428F"/>
    <w:rsid w:val="003A42C8"/>
    <w:rsid w:val="003A6A2B"/>
    <w:rsid w:val="003A6D5B"/>
    <w:rsid w:val="003A6E32"/>
    <w:rsid w:val="003B1F7F"/>
    <w:rsid w:val="003B4967"/>
    <w:rsid w:val="003B49E9"/>
    <w:rsid w:val="003B6018"/>
    <w:rsid w:val="003C01A8"/>
    <w:rsid w:val="003C0710"/>
    <w:rsid w:val="003C09EC"/>
    <w:rsid w:val="003C29BC"/>
    <w:rsid w:val="003C4895"/>
    <w:rsid w:val="003C5AC3"/>
    <w:rsid w:val="003D2A65"/>
    <w:rsid w:val="003D4094"/>
    <w:rsid w:val="003E12E7"/>
    <w:rsid w:val="003E19C9"/>
    <w:rsid w:val="003E1EE8"/>
    <w:rsid w:val="003E25F4"/>
    <w:rsid w:val="003E5301"/>
    <w:rsid w:val="003E6A25"/>
    <w:rsid w:val="003F30CE"/>
    <w:rsid w:val="003F6328"/>
    <w:rsid w:val="003F6B5E"/>
    <w:rsid w:val="0040026F"/>
    <w:rsid w:val="00405446"/>
    <w:rsid w:val="00405C6B"/>
    <w:rsid w:val="00407BAD"/>
    <w:rsid w:val="00413BFA"/>
    <w:rsid w:val="00414323"/>
    <w:rsid w:val="00415AF0"/>
    <w:rsid w:val="0041642B"/>
    <w:rsid w:val="00416451"/>
    <w:rsid w:val="004217DA"/>
    <w:rsid w:val="00423793"/>
    <w:rsid w:val="00423E74"/>
    <w:rsid w:val="00431E57"/>
    <w:rsid w:val="00433C96"/>
    <w:rsid w:val="00434580"/>
    <w:rsid w:val="00434F59"/>
    <w:rsid w:val="00435B5B"/>
    <w:rsid w:val="00436656"/>
    <w:rsid w:val="00437820"/>
    <w:rsid w:val="004409E9"/>
    <w:rsid w:val="00440F92"/>
    <w:rsid w:val="00441C62"/>
    <w:rsid w:val="004510A1"/>
    <w:rsid w:val="0046135B"/>
    <w:rsid w:val="004620F4"/>
    <w:rsid w:val="0046252B"/>
    <w:rsid w:val="00464E72"/>
    <w:rsid w:val="00465462"/>
    <w:rsid w:val="00465570"/>
    <w:rsid w:val="00467BFE"/>
    <w:rsid w:val="004722B0"/>
    <w:rsid w:val="0047277F"/>
    <w:rsid w:val="004749EF"/>
    <w:rsid w:val="00476095"/>
    <w:rsid w:val="004762C7"/>
    <w:rsid w:val="00477F9C"/>
    <w:rsid w:val="0048054F"/>
    <w:rsid w:val="00480D8B"/>
    <w:rsid w:val="004813A7"/>
    <w:rsid w:val="0048189E"/>
    <w:rsid w:val="0048247A"/>
    <w:rsid w:val="00483CF5"/>
    <w:rsid w:val="00484F0B"/>
    <w:rsid w:val="00485781"/>
    <w:rsid w:val="00485EA3"/>
    <w:rsid w:val="004864E4"/>
    <w:rsid w:val="00490AA6"/>
    <w:rsid w:val="004915FF"/>
    <w:rsid w:val="0049475E"/>
    <w:rsid w:val="004A3C5F"/>
    <w:rsid w:val="004A666F"/>
    <w:rsid w:val="004A7323"/>
    <w:rsid w:val="004A7501"/>
    <w:rsid w:val="004B4445"/>
    <w:rsid w:val="004B4EA5"/>
    <w:rsid w:val="004B5BA0"/>
    <w:rsid w:val="004B6714"/>
    <w:rsid w:val="004C105B"/>
    <w:rsid w:val="004C19BF"/>
    <w:rsid w:val="004C3B45"/>
    <w:rsid w:val="004C48C8"/>
    <w:rsid w:val="004C545C"/>
    <w:rsid w:val="004C548D"/>
    <w:rsid w:val="004C625A"/>
    <w:rsid w:val="004C75A3"/>
    <w:rsid w:val="004C7644"/>
    <w:rsid w:val="004D18FE"/>
    <w:rsid w:val="004D2F05"/>
    <w:rsid w:val="004D4847"/>
    <w:rsid w:val="004D4D5B"/>
    <w:rsid w:val="004E1028"/>
    <w:rsid w:val="004E140E"/>
    <w:rsid w:val="004E1691"/>
    <w:rsid w:val="004E199E"/>
    <w:rsid w:val="004E2267"/>
    <w:rsid w:val="004F0895"/>
    <w:rsid w:val="004F0FA5"/>
    <w:rsid w:val="004F1D81"/>
    <w:rsid w:val="004F28D8"/>
    <w:rsid w:val="004F32CA"/>
    <w:rsid w:val="004F34D6"/>
    <w:rsid w:val="004F4F55"/>
    <w:rsid w:val="004F5034"/>
    <w:rsid w:val="004F5972"/>
    <w:rsid w:val="004F5B31"/>
    <w:rsid w:val="004F5F30"/>
    <w:rsid w:val="00501DD7"/>
    <w:rsid w:val="005042B6"/>
    <w:rsid w:val="00504FC8"/>
    <w:rsid w:val="005054EC"/>
    <w:rsid w:val="00505DE3"/>
    <w:rsid w:val="00506E12"/>
    <w:rsid w:val="00507AF7"/>
    <w:rsid w:val="00510CA6"/>
    <w:rsid w:val="00511B0C"/>
    <w:rsid w:val="00512FFA"/>
    <w:rsid w:val="00521B54"/>
    <w:rsid w:val="0052333A"/>
    <w:rsid w:val="00523BBC"/>
    <w:rsid w:val="005244E5"/>
    <w:rsid w:val="005267DC"/>
    <w:rsid w:val="00526813"/>
    <w:rsid w:val="0052699C"/>
    <w:rsid w:val="00527375"/>
    <w:rsid w:val="00527BC2"/>
    <w:rsid w:val="005311F3"/>
    <w:rsid w:val="00531472"/>
    <w:rsid w:val="00537B26"/>
    <w:rsid w:val="0054278A"/>
    <w:rsid w:val="005433FD"/>
    <w:rsid w:val="005455E1"/>
    <w:rsid w:val="005469A0"/>
    <w:rsid w:val="00547F6A"/>
    <w:rsid w:val="00550546"/>
    <w:rsid w:val="005509A9"/>
    <w:rsid w:val="005528F5"/>
    <w:rsid w:val="00555997"/>
    <w:rsid w:val="00556F3D"/>
    <w:rsid w:val="00560530"/>
    <w:rsid w:val="005618AC"/>
    <w:rsid w:val="00562BCA"/>
    <w:rsid w:val="00562FAC"/>
    <w:rsid w:val="00565C1A"/>
    <w:rsid w:val="00567020"/>
    <w:rsid w:val="005671BB"/>
    <w:rsid w:val="005700D6"/>
    <w:rsid w:val="00576531"/>
    <w:rsid w:val="00576E77"/>
    <w:rsid w:val="005778D6"/>
    <w:rsid w:val="005814E1"/>
    <w:rsid w:val="005833D7"/>
    <w:rsid w:val="005847DE"/>
    <w:rsid w:val="005873B7"/>
    <w:rsid w:val="00587B62"/>
    <w:rsid w:val="00590034"/>
    <w:rsid w:val="00590E73"/>
    <w:rsid w:val="00590E86"/>
    <w:rsid w:val="00591346"/>
    <w:rsid w:val="00591FA9"/>
    <w:rsid w:val="005938E3"/>
    <w:rsid w:val="00596619"/>
    <w:rsid w:val="005975DC"/>
    <w:rsid w:val="00597FDD"/>
    <w:rsid w:val="005A0477"/>
    <w:rsid w:val="005A068A"/>
    <w:rsid w:val="005A1D54"/>
    <w:rsid w:val="005A202E"/>
    <w:rsid w:val="005A232A"/>
    <w:rsid w:val="005A3216"/>
    <w:rsid w:val="005A3D4F"/>
    <w:rsid w:val="005A6552"/>
    <w:rsid w:val="005B0B0F"/>
    <w:rsid w:val="005B1144"/>
    <w:rsid w:val="005B13D6"/>
    <w:rsid w:val="005B16E2"/>
    <w:rsid w:val="005B4AD9"/>
    <w:rsid w:val="005B5751"/>
    <w:rsid w:val="005B736D"/>
    <w:rsid w:val="005B7D59"/>
    <w:rsid w:val="005C3308"/>
    <w:rsid w:val="005C332B"/>
    <w:rsid w:val="005C59B0"/>
    <w:rsid w:val="005C7194"/>
    <w:rsid w:val="005D03F8"/>
    <w:rsid w:val="005D0777"/>
    <w:rsid w:val="005D2720"/>
    <w:rsid w:val="005D4114"/>
    <w:rsid w:val="005D4DD0"/>
    <w:rsid w:val="005D5590"/>
    <w:rsid w:val="005D5FA3"/>
    <w:rsid w:val="005E0FF9"/>
    <w:rsid w:val="005E1EB8"/>
    <w:rsid w:val="005E52EA"/>
    <w:rsid w:val="005E5F64"/>
    <w:rsid w:val="005E6167"/>
    <w:rsid w:val="005E6373"/>
    <w:rsid w:val="005F023A"/>
    <w:rsid w:val="005F0CE7"/>
    <w:rsid w:val="005F1824"/>
    <w:rsid w:val="005F2CD7"/>
    <w:rsid w:val="005F3537"/>
    <w:rsid w:val="005F4E2B"/>
    <w:rsid w:val="005F6323"/>
    <w:rsid w:val="00600784"/>
    <w:rsid w:val="00600AB2"/>
    <w:rsid w:val="0060124B"/>
    <w:rsid w:val="006041A4"/>
    <w:rsid w:val="006046A0"/>
    <w:rsid w:val="0060752A"/>
    <w:rsid w:val="00607A31"/>
    <w:rsid w:val="00607A6A"/>
    <w:rsid w:val="00610B6F"/>
    <w:rsid w:val="006117D7"/>
    <w:rsid w:val="00613317"/>
    <w:rsid w:val="0061493E"/>
    <w:rsid w:val="00615141"/>
    <w:rsid w:val="00615C27"/>
    <w:rsid w:val="00615E58"/>
    <w:rsid w:val="0061639D"/>
    <w:rsid w:val="006170A6"/>
    <w:rsid w:val="00620854"/>
    <w:rsid w:val="0062126F"/>
    <w:rsid w:val="00621763"/>
    <w:rsid w:val="006224EB"/>
    <w:rsid w:val="00626135"/>
    <w:rsid w:val="00627554"/>
    <w:rsid w:val="006334BE"/>
    <w:rsid w:val="00633C51"/>
    <w:rsid w:val="006346BE"/>
    <w:rsid w:val="00634847"/>
    <w:rsid w:val="0063575F"/>
    <w:rsid w:val="00636647"/>
    <w:rsid w:val="006375A5"/>
    <w:rsid w:val="006417F4"/>
    <w:rsid w:val="006458A9"/>
    <w:rsid w:val="00645FB6"/>
    <w:rsid w:val="006465F9"/>
    <w:rsid w:val="00646A9E"/>
    <w:rsid w:val="00646BBA"/>
    <w:rsid w:val="00650167"/>
    <w:rsid w:val="006505D1"/>
    <w:rsid w:val="00650B19"/>
    <w:rsid w:val="006514EB"/>
    <w:rsid w:val="00651640"/>
    <w:rsid w:val="006526FF"/>
    <w:rsid w:val="0065308B"/>
    <w:rsid w:val="00661661"/>
    <w:rsid w:val="00661BBD"/>
    <w:rsid w:val="006637A8"/>
    <w:rsid w:val="006661C7"/>
    <w:rsid w:val="00666ACF"/>
    <w:rsid w:val="00667537"/>
    <w:rsid w:val="0067149E"/>
    <w:rsid w:val="006729BA"/>
    <w:rsid w:val="00673DC2"/>
    <w:rsid w:val="00675191"/>
    <w:rsid w:val="0067562A"/>
    <w:rsid w:val="006758DF"/>
    <w:rsid w:val="0068395E"/>
    <w:rsid w:val="00683CDA"/>
    <w:rsid w:val="00687089"/>
    <w:rsid w:val="00687161"/>
    <w:rsid w:val="00692B8B"/>
    <w:rsid w:val="00692D47"/>
    <w:rsid w:val="00693781"/>
    <w:rsid w:val="00693DF4"/>
    <w:rsid w:val="00694257"/>
    <w:rsid w:val="00696E71"/>
    <w:rsid w:val="00697B8C"/>
    <w:rsid w:val="00697DB9"/>
    <w:rsid w:val="006A0241"/>
    <w:rsid w:val="006A253E"/>
    <w:rsid w:val="006A682E"/>
    <w:rsid w:val="006B0E57"/>
    <w:rsid w:val="006B31A3"/>
    <w:rsid w:val="006B398B"/>
    <w:rsid w:val="006B4A76"/>
    <w:rsid w:val="006B73FF"/>
    <w:rsid w:val="006B74E8"/>
    <w:rsid w:val="006C025B"/>
    <w:rsid w:val="006C0EC9"/>
    <w:rsid w:val="006C105F"/>
    <w:rsid w:val="006C47CD"/>
    <w:rsid w:val="006C4E90"/>
    <w:rsid w:val="006C5F2B"/>
    <w:rsid w:val="006C6026"/>
    <w:rsid w:val="006C754E"/>
    <w:rsid w:val="006D1A34"/>
    <w:rsid w:val="006D22FE"/>
    <w:rsid w:val="006D3EAC"/>
    <w:rsid w:val="006D4EC4"/>
    <w:rsid w:val="006E11AD"/>
    <w:rsid w:val="006E4F46"/>
    <w:rsid w:val="006E4FF0"/>
    <w:rsid w:val="006E76EF"/>
    <w:rsid w:val="006F16C6"/>
    <w:rsid w:val="006F3032"/>
    <w:rsid w:val="006F341B"/>
    <w:rsid w:val="006F416C"/>
    <w:rsid w:val="006F7D59"/>
    <w:rsid w:val="00701373"/>
    <w:rsid w:val="00704537"/>
    <w:rsid w:val="0070596E"/>
    <w:rsid w:val="007059C7"/>
    <w:rsid w:val="0070725A"/>
    <w:rsid w:val="00711CB7"/>
    <w:rsid w:val="00711E6E"/>
    <w:rsid w:val="00713EE3"/>
    <w:rsid w:val="00722053"/>
    <w:rsid w:val="007233D8"/>
    <w:rsid w:val="0072341D"/>
    <w:rsid w:val="007237C5"/>
    <w:rsid w:val="00725B80"/>
    <w:rsid w:val="007267A6"/>
    <w:rsid w:val="007307F2"/>
    <w:rsid w:val="007323FA"/>
    <w:rsid w:val="0073593F"/>
    <w:rsid w:val="007361C0"/>
    <w:rsid w:val="00742FE3"/>
    <w:rsid w:val="00743B09"/>
    <w:rsid w:val="00743D99"/>
    <w:rsid w:val="00744AEF"/>
    <w:rsid w:val="00745301"/>
    <w:rsid w:val="00745FA3"/>
    <w:rsid w:val="0074635D"/>
    <w:rsid w:val="00746999"/>
    <w:rsid w:val="00747512"/>
    <w:rsid w:val="00755641"/>
    <w:rsid w:val="0075690A"/>
    <w:rsid w:val="0075792B"/>
    <w:rsid w:val="0076079C"/>
    <w:rsid w:val="00767031"/>
    <w:rsid w:val="00767E6B"/>
    <w:rsid w:val="00771F04"/>
    <w:rsid w:val="00772DA0"/>
    <w:rsid w:val="007734BD"/>
    <w:rsid w:val="00774F4A"/>
    <w:rsid w:val="007753E1"/>
    <w:rsid w:val="00776E21"/>
    <w:rsid w:val="00780472"/>
    <w:rsid w:val="0078387F"/>
    <w:rsid w:val="00783E5A"/>
    <w:rsid w:val="007840FD"/>
    <w:rsid w:val="00786263"/>
    <w:rsid w:val="007869DB"/>
    <w:rsid w:val="00792B26"/>
    <w:rsid w:val="0079342D"/>
    <w:rsid w:val="007936A6"/>
    <w:rsid w:val="00794FAD"/>
    <w:rsid w:val="007957F8"/>
    <w:rsid w:val="00795EE0"/>
    <w:rsid w:val="00796AC2"/>
    <w:rsid w:val="00796E62"/>
    <w:rsid w:val="00797B88"/>
    <w:rsid w:val="007A0E08"/>
    <w:rsid w:val="007A170F"/>
    <w:rsid w:val="007A38A3"/>
    <w:rsid w:val="007A405C"/>
    <w:rsid w:val="007A44C8"/>
    <w:rsid w:val="007A5F3E"/>
    <w:rsid w:val="007A60E1"/>
    <w:rsid w:val="007A7FE9"/>
    <w:rsid w:val="007B3CD2"/>
    <w:rsid w:val="007B5805"/>
    <w:rsid w:val="007B5E7E"/>
    <w:rsid w:val="007B6C11"/>
    <w:rsid w:val="007B7102"/>
    <w:rsid w:val="007C04DD"/>
    <w:rsid w:val="007C344E"/>
    <w:rsid w:val="007C3B05"/>
    <w:rsid w:val="007C53E3"/>
    <w:rsid w:val="007C5AEA"/>
    <w:rsid w:val="007C5DB4"/>
    <w:rsid w:val="007C6D76"/>
    <w:rsid w:val="007C7349"/>
    <w:rsid w:val="007C7C8F"/>
    <w:rsid w:val="007D1790"/>
    <w:rsid w:val="007D1F23"/>
    <w:rsid w:val="007D2711"/>
    <w:rsid w:val="007D68DC"/>
    <w:rsid w:val="007E1FA0"/>
    <w:rsid w:val="007E3F1E"/>
    <w:rsid w:val="007E640A"/>
    <w:rsid w:val="007E707B"/>
    <w:rsid w:val="007E77B4"/>
    <w:rsid w:val="007E7D41"/>
    <w:rsid w:val="007E7EF6"/>
    <w:rsid w:val="007F0668"/>
    <w:rsid w:val="007F083A"/>
    <w:rsid w:val="007F08CB"/>
    <w:rsid w:val="007F1058"/>
    <w:rsid w:val="007F2AC8"/>
    <w:rsid w:val="007F328B"/>
    <w:rsid w:val="007F39FD"/>
    <w:rsid w:val="007F5713"/>
    <w:rsid w:val="007F6A47"/>
    <w:rsid w:val="008002FF"/>
    <w:rsid w:val="00800C9D"/>
    <w:rsid w:val="008032FF"/>
    <w:rsid w:val="0080460F"/>
    <w:rsid w:val="008055D9"/>
    <w:rsid w:val="008062CD"/>
    <w:rsid w:val="0080773A"/>
    <w:rsid w:val="008102DD"/>
    <w:rsid w:val="008124FB"/>
    <w:rsid w:val="00815D87"/>
    <w:rsid w:val="00815FC0"/>
    <w:rsid w:val="0081696B"/>
    <w:rsid w:val="008170FF"/>
    <w:rsid w:val="0082460A"/>
    <w:rsid w:val="00830802"/>
    <w:rsid w:val="00831CC6"/>
    <w:rsid w:val="00831DC3"/>
    <w:rsid w:val="008328C9"/>
    <w:rsid w:val="00833388"/>
    <w:rsid w:val="00833B90"/>
    <w:rsid w:val="00835B00"/>
    <w:rsid w:val="008407FE"/>
    <w:rsid w:val="00841538"/>
    <w:rsid w:val="00841C43"/>
    <w:rsid w:val="00842A5C"/>
    <w:rsid w:val="008470EF"/>
    <w:rsid w:val="00847780"/>
    <w:rsid w:val="00847CC5"/>
    <w:rsid w:val="008527EA"/>
    <w:rsid w:val="0085347B"/>
    <w:rsid w:val="008539E0"/>
    <w:rsid w:val="00853DEA"/>
    <w:rsid w:val="00854076"/>
    <w:rsid w:val="00855425"/>
    <w:rsid w:val="0086096A"/>
    <w:rsid w:val="008661E9"/>
    <w:rsid w:val="008662BA"/>
    <w:rsid w:val="00866B7E"/>
    <w:rsid w:val="0087054E"/>
    <w:rsid w:val="00870F40"/>
    <w:rsid w:val="008712B6"/>
    <w:rsid w:val="00871711"/>
    <w:rsid w:val="008717D6"/>
    <w:rsid w:val="0087190A"/>
    <w:rsid w:val="00873EEA"/>
    <w:rsid w:val="0087716E"/>
    <w:rsid w:val="00880587"/>
    <w:rsid w:val="00881203"/>
    <w:rsid w:val="00881E0F"/>
    <w:rsid w:val="00882EBE"/>
    <w:rsid w:val="008837CD"/>
    <w:rsid w:val="00886AE1"/>
    <w:rsid w:val="00887077"/>
    <w:rsid w:val="0089114B"/>
    <w:rsid w:val="0089147F"/>
    <w:rsid w:val="00891553"/>
    <w:rsid w:val="00891E5A"/>
    <w:rsid w:val="00893422"/>
    <w:rsid w:val="00895ED3"/>
    <w:rsid w:val="00895F53"/>
    <w:rsid w:val="008A4C98"/>
    <w:rsid w:val="008A6953"/>
    <w:rsid w:val="008B0E66"/>
    <w:rsid w:val="008B12E3"/>
    <w:rsid w:val="008B1362"/>
    <w:rsid w:val="008B154D"/>
    <w:rsid w:val="008B166F"/>
    <w:rsid w:val="008B347F"/>
    <w:rsid w:val="008B3CDF"/>
    <w:rsid w:val="008B4D8C"/>
    <w:rsid w:val="008B51DB"/>
    <w:rsid w:val="008B5285"/>
    <w:rsid w:val="008B53BE"/>
    <w:rsid w:val="008B58DB"/>
    <w:rsid w:val="008B5CFB"/>
    <w:rsid w:val="008B5D4A"/>
    <w:rsid w:val="008B5EB0"/>
    <w:rsid w:val="008B699C"/>
    <w:rsid w:val="008B7C5E"/>
    <w:rsid w:val="008B7F54"/>
    <w:rsid w:val="008C0446"/>
    <w:rsid w:val="008C0F4A"/>
    <w:rsid w:val="008C1CB9"/>
    <w:rsid w:val="008C622B"/>
    <w:rsid w:val="008D2FA6"/>
    <w:rsid w:val="008D4482"/>
    <w:rsid w:val="008D4517"/>
    <w:rsid w:val="008D6141"/>
    <w:rsid w:val="008D627E"/>
    <w:rsid w:val="008D7A43"/>
    <w:rsid w:val="008E05B2"/>
    <w:rsid w:val="008E0CD8"/>
    <w:rsid w:val="008E14FE"/>
    <w:rsid w:val="008E36F0"/>
    <w:rsid w:val="008E4B35"/>
    <w:rsid w:val="008E4BA2"/>
    <w:rsid w:val="008E605B"/>
    <w:rsid w:val="008F6C94"/>
    <w:rsid w:val="008F7CB5"/>
    <w:rsid w:val="00900E6C"/>
    <w:rsid w:val="009071B8"/>
    <w:rsid w:val="00911177"/>
    <w:rsid w:val="00911489"/>
    <w:rsid w:val="0091349E"/>
    <w:rsid w:val="009141A8"/>
    <w:rsid w:val="00916660"/>
    <w:rsid w:val="00917C16"/>
    <w:rsid w:val="0092175E"/>
    <w:rsid w:val="009232E8"/>
    <w:rsid w:val="009240A6"/>
    <w:rsid w:val="00927C92"/>
    <w:rsid w:val="0093131D"/>
    <w:rsid w:val="00934558"/>
    <w:rsid w:val="00935325"/>
    <w:rsid w:val="00936EBA"/>
    <w:rsid w:val="009412C2"/>
    <w:rsid w:val="00941C2F"/>
    <w:rsid w:val="009448A2"/>
    <w:rsid w:val="00945922"/>
    <w:rsid w:val="00946B96"/>
    <w:rsid w:val="0094767D"/>
    <w:rsid w:val="00950041"/>
    <w:rsid w:val="00950636"/>
    <w:rsid w:val="00950688"/>
    <w:rsid w:val="00952E6D"/>
    <w:rsid w:val="009551FC"/>
    <w:rsid w:val="0095672E"/>
    <w:rsid w:val="00956F44"/>
    <w:rsid w:val="009576AA"/>
    <w:rsid w:val="00957966"/>
    <w:rsid w:val="009616FE"/>
    <w:rsid w:val="009626B5"/>
    <w:rsid w:val="0096281C"/>
    <w:rsid w:val="00963EED"/>
    <w:rsid w:val="00964B0A"/>
    <w:rsid w:val="009671F0"/>
    <w:rsid w:val="0097261F"/>
    <w:rsid w:val="009730C8"/>
    <w:rsid w:val="009732BA"/>
    <w:rsid w:val="00973384"/>
    <w:rsid w:val="0097392B"/>
    <w:rsid w:val="009755E6"/>
    <w:rsid w:val="009769E4"/>
    <w:rsid w:val="00980D1B"/>
    <w:rsid w:val="0098151F"/>
    <w:rsid w:val="00982B9F"/>
    <w:rsid w:val="00983704"/>
    <w:rsid w:val="00984ACD"/>
    <w:rsid w:val="009855F8"/>
    <w:rsid w:val="00987491"/>
    <w:rsid w:val="00990409"/>
    <w:rsid w:val="00993152"/>
    <w:rsid w:val="0099379F"/>
    <w:rsid w:val="00993C48"/>
    <w:rsid w:val="00994AF5"/>
    <w:rsid w:val="00995BD3"/>
    <w:rsid w:val="00997AF0"/>
    <w:rsid w:val="009A06DA"/>
    <w:rsid w:val="009A1B3B"/>
    <w:rsid w:val="009A1F7D"/>
    <w:rsid w:val="009A2BD4"/>
    <w:rsid w:val="009A3AF4"/>
    <w:rsid w:val="009A459C"/>
    <w:rsid w:val="009B1143"/>
    <w:rsid w:val="009B1702"/>
    <w:rsid w:val="009B3494"/>
    <w:rsid w:val="009B3792"/>
    <w:rsid w:val="009B598D"/>
    <w:rsid w:val="009B606D"/>
    <w:rsid w:val="009B784B"/>
    <w:rsid w:val="009B7973"/>
    <w:rsid w:val="009C4AD2"/>
    <w:rsid w:val="009D1D1E"/>
    <w:rsid w:val="009D3039"/>
    <w:rsid w:val="009D6088"/>
    <w:rsid w:val="009E3D0C"/>
    <w:rsid w:val="009E3EFA"/>
    <w:rsid w:val="009E4A3D"/>
    <w:rsid w:val="009E5CFD"/>
    <w:rsid w:val="009F08E9"/>
    <w:rsid w:val="009F15CF"/>
    <w:rsid w:val="009F30B4"/>
    <w:rsid w:val="009F5EC6"/>
    <w:rsid w:val="009F6BE5"/>
    <w:rsid w:val="00A00130"/>
    <w:rsid w:val="00A00692"/>
    <w:rsid w:val="00A03440"/>
    <w:rsid w:val="00A043F0"/>
    <w:rsid w:val="00A050AE"/>
    <w:rsid w:val="00A053D8"/>
    <w:rsid w:val="00A06B70"/>
    <w:rsid w:val="00A10705"/>
    <w:rsid w:val="00A10BAD"/>
    <w:rsid w:val="00A1226D"/>
    <w:rsid w:val="00A12EBA"/>
    <w:rsid w:val="00A1502A"/>
    <w:rsid w:val="00A15E4B"/>
    <w:rsid w:val="00A16454"/>
    <w:rsid w:val="00A174C2"/>
    <w:rsid w:val="00A20E5A"/>
    <w:rsid w:val="00A2119A"/>
    <w:rsid w:val="00A22040"/>
    <w:rsid w:val="00A22460"/>
    <w:rsid w:val="00A23D1D"/>
    <w:rsid w:val="00A2409C"/>
    <w:rsid w:val="00A25114"/>
    <w:rsid w:val="00A257AE"/>
    <w:rsid w:val="00A25CB1"/>
    <w:rsid w:val="00A25DE2"/>
    <w:rsid w:val="00A30CDC"/>
    <w:rsid w:val="00A30DFD"/>
    <w:rsid w:val="00A313AC"/>
    <w:rsid w:val="00A32193"/>
    <w:rsid w:val="00A32670"/>
    <w:rsid w:val="00A32CB3"/>
    <w:rsid w:val="00A33191"/>
    <w:rsid w:val="00A338CE"/>
    <w:rsid w:val="00A33D1B"/>
    <w:rsid w:val="00A46259"/>
    <w:rsid w:val="00A470EF"/>
    <w:rsid w:val="00A50087"/>
    <w:rsid w:val="00A50412"/>
    <w:rsid w:val="00A5149B"/>
    <w:rsid w:val="00A528CD"/>
    <w:rsid w:val="00A55F3F"/>
    <w:rsid w:val="00A56288"/>
    <w:rsid w:val="00A569BC"/>
    <w:rsid w:val="00A578D0"/>
    <w:rsid w:val="00A625DD"/>
    <w:rsid w:val="00A627D0"/>
    <w:rsid w:val="00A62CF1"/>
    <w:rsid w:val="00A633CA"/>
    <w:rsid w:val="00A64FA4"/>
    <w:rsid w:val="00A65CC8"/>
    <w:rsid w:val="00A66EF6"/>
    <w:rsid w:val="00A67283"/>
    <w:rsid w:val="00A71436"/>
    <w:rsid w:val="00A745EF"/>
    <w:rsid w:val="00A754CF"/>
    <w:rsid w:val="00A75B1C"/>
    <w:rsid w:val="00A76A33"/>
    <w:rsid w:val="00A76C11"/>
    <w:rsid w:val="00A80954"/>
    <w:rsid w:val="00A81D4C"/>
    <w:rsid w:val="00A8581A"/>
    <w:rsid w:val="00A85B4E"/>
    <w:rsid w:val="00A86E7E"/>
    <w:rsid w:val="00A872F8"/>
    <w:rsid w:val="00A90458"/>
    <w:rsid w:val="00A952E6"/>
    <w:rsid w:val="00A96F5A"/>
    <w:rsid w:val="00A971D8"/>
    <w:rsid w:val="00AA5456"/>
    <w:rsid w:val="00AA5D57"/>
    <w:rsid w:val="00AA7406"/>
    <w:rsid w:val="00AA76E4"/>
    <w:rsid w:val="00AA7C42"/>
    <w:rsid w:val="00AB3C07"/>
    <w:rsid w:val="00AB3ED5"/>
    <w:rsid w:val="00AB7E5C"/>
    <w:rsid w:val="00AC2CD7"/>
    <w:rsid w:val="00AC48D0"/>
    <w:rsid w:val="00AC7288"/>
    <w:rsid w:val="00AC7CD5"/>
    <w:rsid w:val="00AD06E0"/>
    <w:rsid w:val="00AD09A0"/>
    <w:rsid w:val="00AD17CC"/>
    <w:rsid w:val="00AD1C76"/>
    <w:rsid w:val="00AD2A20"/>
    <w:rsid w:val="00AD4263"/>
    <w:rsid w:val="00AD45D2"/>
    <w:rsid w:val="00AD5ED0"/>
    <w:rsid w:val="00AE54D3"/>
    <w:rsid w:val="00AE6BF0"/>
    <w:rsid w:val="00AE7C92"/>
    <w:rsid w:val="00AF00ED"/>
    <w:rsid w:val="00AF2015"/>
    <w:rsid w:val="00AF60ED"/>
    <w:rsid w:val="00AF654F"/>
    <w:rsid w:val="00AF75CC"/>
    <w:rsid w:val="00B02ACB"/>
    <w:rsid w:val="00B0318E"/>
    <w:rsid w:val="00B036F6"/>
    <w:rsid w:val="00B065E7"/>
    <w:rsid w:val="00B06E0D"/>
    <w:rsid w:val="00B10E70"/>
    <w:rsid w:val="00B10FE4"/>
    <w:rsid w:val="00B13DF9"/>
    <w:rsid w:val="00B145C6"/>
    <w:rsid w:val="00B15456"/>
    <w:rsid w:val="00B15D49"/>
    <w:rsid w:val="00B165CB"/>
    <w:rsid w:val="00B20469"/>
    <w:rsid w:val="00B20ADC"/>
    <w:rsid w:val="00B26505"/>
    <w:rsid w:val="00B26E03"/>
    <w:rsid w:val="00B27216"/>
    <w:rsid w:val="00B31582"/>
    <w:rsid w:val="00B3679F"/>
    <w:rsid w:val="00B36B53"/>
    <w:rsid w:val="00B36D17"/>
    <w:rsid w:val="00B37EFC"/>
    <w:rsid w:val="00B401A4"/>
    <w:rsid w:val="00B41ABC"/>
    <w:rsid w:val="00B41C72"/>
    <w:rsid w:val="00B4520B"/>
    <w:rsid w:val="00B45C78"/>
    <w:rsid w:val="00B50BDB"/>
    <w:rsid w:val="00B53D82"/>
    <w:rsid w:val="00B61E24"/>
    <w:rsid w:val="00B63709"/>
    <w:rsid w:val="00B6407F"/>
    <w:rsid w:val="00B64635"/>
    <w:rsid w:val="00B64CAD"/>
    <w:rsid w:val="00B66287"/>
    <w:rsid w:val="00B662A7"/>
    <w:rsid w:val="00B73375"/>
    <w:rsid w:val="00B737E3"/>
    <w:rsid w:val="00B75895"/>
    <w:rsid w:val="00B766F9"/>
    <w:rsid w:val="00B80231"/>
    <w:rsid w:val="00B80B11"/>
    <w:rsid w:val="00B81EC3"/>
    <w:rsid w:val="00B83196"/>
    <w:rsid w:val="00B83E16"/>
    <w:rsid w:val="00B8439C"/>
    <w:rsid w:val="00B84519"/>
    <w:rsid w:val="00B8523A"/>
    <w:rsid w:val="00B85A52"/>
    <w:rsid w:val="00B86A17"/>
    <w:rsid w:val="00B9057F"/>
    <w:rsid w:val="00B90E41"/>
    <w:rsid w:val="00B91682"/>
    <w:rsid w:val="00B91E0C"/>
    <w:rsid w:val="00B91E40"/>
    <w:rsid w:val="00B922C1"/>
    <w:rsid w:val="00B94708"/>
    <w:rsid w:val="00B9709E"/>
    <w:rsid w:val="00B97796"/>
    <w:rsid w:val="00BA0BE3"/>
    <w:rsid w:val="00BA4BEF"/>
    <w:rsid w:val="00BA4EB3"/>
    <w:rsid w:val="00BA5507"/>
    <w:rsid w:val="00BA60EE"/>
    <w:rsid w:val="00BB02F2"/>
    <w:rsid w:val="00BB0645"/>
    <w:rsid w:val="00BB2075"/>
    <w:rsid w:val="00BB2166"/>
    <w:rsid w:val="00BB2D0E"/>
    <w:rsid w:val="00BB3526"/>
    <w:rsid w:val="00BB4A20"/>
    <w:rsid w:val="00BB4EA7"/>
    <w:rsid w:val="00BB51D7"/>
    <w:rsid w:val="00BB545C"/>
    <w:rsid w:val="00BB69B8"/>
    <w:rsid w:val="00BB6EB3"/>
    <w:rsid w:val="00BB71A4"/>
    <w:rsid w:val="00BC0239"/>
    <w:rsid w:val="00BC29AF"/>
    <w:rsid w:val="00BC3170"/>
    <w:rsid w:val="00BC4326"/>
    <w:rsid w:val="00BC5118"/>
    <w:rsid w:val="00BC5E99"/>
    <w:rsid w:val="00BC6698"/>
    <w:rsid w:val="00BC72E3"/>
    <w:rsid w:val="00BD22F6"/>
    <w:rsid w:val="00BD3951"/>
    <w:rsid w:val="00BD5871"/>
    <w:rsid w:val="00BD646E"/>
    <w:rsid w:val="00BD6FDE"/>
    <w:rsid w:val="00BE0D63"/>
    <w:rsid w:val="00BE1045"/>
    <w:rsid w:val="00BE1A19"/>
    <w:rsid w:val="00BE35D9"/>
    <w:rsid w:val="00BE3B1C"/>
    <w:rsid w:val="00BE6251"/>
    <w:rsid w:val="00BE6DBC"/>
    <w:rsid w:val="00BF1093"/>
    <w:rsid w:val="00BF115A"/>
    <w:rsid w:val="00BF1179"/>
    <w:rsid w:val="00BF1EB4"/>
    <w:rsid w:val="00BF25E1"/>
    <w:rsid w:val="00BF4B6B"/>
    <w:rsid w:val="00BF7812"/>
    <w:rsid w:val="00BF7E4E"/>
    <w:rsid w:val="00C006A2"/>
    <w:rsid w:val="00C01F54"/>
    <w:rsid w:val="00C01F88"/>
    <w:rsid w:val="00C02412"/>
    <w:rsid w:val="00C02A09"/>
    <w:rsid w:val="00C030F6"/>
    <w:rsid w:val="00C03DCC"/>
    <w:rsid w:val="00C07951"/>
    <w:rsid w:val="00C1024F"/>
    <w:rsid w:val="00C137D8"/>
    <w:rsid w:val="00C13CB6"/>
    <w:rsid w:val="00C13ED7"/>
    <w:rsid w:val="00C144B6"/>
    <w:rsid w:val="00C167C1"/>
    <w:rsid w:val="00C16C1A"/>
    <w:rsid w:val="00C17047"/>
    <w:rsid w:val="00C17ECB"/>
    <w:rsid w:val="00C20048"/>
    <w:rsid w:val="00C21512"/>
    <w:rsid w:val="00C21DBB"/>
    <w:rsid w:val="00C21EB2"/>
    <w:rsid w:val="00C24096"/>
    <w:rsid w:val="00C25134"/>
    <w:rsid w:val="00C26C64"/>
    <w:rsid w:val="00C27FEB"/>
    <w:rsid w:val="00C3197C"/>
    <w:rsid w:val="00C31B96"/>
    <w:rsid w:val="00C361E8"/>
    <w:rsid w:val="00C37ACE"/>
    <w:rsid w:val="00C41CBB"/>
    <w:rsid w:val="00C450EB"/>
    <w:rsid w:val="00C45D61"/>
    <w:rsid w:val="00C50880"/>
    <w:rsid w:val="00C5101D"/>
    <w:rsid w:val="00C538E0"/>
    <w:rsid w:val="00C553FB"/>
    <w:rsid w:val="00C56947"/>
    <w:rsid w:val="00C573AF"/>
    <w:rsid w:val="00C57867"/>
    <w:rsid w:val="00C615A8"/>
    <w:rsid w:val="00C616E0"/>
    <w:rsid w:val="00C67058"/>
    <w:rsid w:val="00C673D9"/>
    <w:rsid w:val="00C6762A"/>
    <w:rsid w:val="00C6784D"/>
    <w:rsid w:val="00C708E6"/>
    <w:rsid w:val="00C714F2"/>
    <w:rsid w:val="00C7552F"/>
    <w:rsid w:val="00C8047C"/>
    <w:rsid w:val="00C83DBE"/>
    <w:rsid w:val="00C85E04"/>
    <w:rsid w:val="00C90F0F"/>
    <w:rsid w:val="00C91B9F"/>
    <w:rsid w:val="00C93C1B"/>
    <w:rsid w:val="00C948D9"/>
    <w:rsid w:val="00C9505F"/>
    <w:rsid w:val="00C96B4A"/>
    <w:rsid w:val="00C96FDE"/>
    <w:rsid w:val="00C9781C"/>
    <w:rsid w:val="00CA13A4"/>
    <w:rsid w:val="00CA1997"/>
    <w:rsid w:val="00CA2148"/>
    <w:rsid w:val="00CA7FF4"/>
    <w:rsid w:val="00CB20AB"/>
    <w:rsid w:val="00CB27B1"/>
    <w:rsid w:val="00CB2C98"/>
    <w:rsid w:val="00CB2D8D"/>
    <w:rsid w:val="00CB2E1F"/>
    <w:rsid w:val="00CB378C"/>
    <w:rsid w:val="00CB3B31"/>
    <w:rsid w:val="00CB46DC"/>
    <w:rsid w:val="00CB5E3D"/>
    <w:rsid w:val="00CB6D4B"/>
    <w:rsid w:val="00CB6ED0"/>
    <w:rsid w:val="00CC0917"/>
    <w:rsid w:val="00CC29E0"/>
    <w:rsid w:val="00CC3984"/>
    <w:rsid w:val="00CC399B"/>
    <w:rsid w:val="00CD0207"/>
    <w:rsid w:val="00CD0450"/>
    <w:rsid w:val="00CD16C9"/>
    <w:rsid w:val="00CD2D3C"/>
    <w:rsid w:val="00CD3C98"/>
    <w:rsid w:val="00CD3F9B"/>
    <w:rsid w:val="00CD4AEE"/>
    <w:rsid w:val="00CD5610"/>
    <w:rsid w:val="00CD5EDA"/>
    <w:rsid w:val="00CD6827"/>
    <w:rsid w:val="00CE08EF"/>
    <w:rsid w:val="00CE2885"/>
    <w:rsid w:val="00CE68AE"/>
    <w:rsid w:val="00CF2491"/>
    <w:rsid w:val="00CF3FE2"/>
    <w:rsid w:val="00CF46D8"/>
    <w:rsid w:val="00CF59F6"/>
    <w:rsid w:val="00CF5A92"/>
    <w:rsid w:val="00CF5D48"/>
    <w:rsid w:val="00CF6025"/>
    <w:rsid w:val="00D00070"/>
    <w:rsid w:val="00D00D57"/>
    <w:rsid w:val="00D02E37"/>
    <w:rsid w:val="00D03CB4"/>
    <w:rsid w:val="00D12919"/>
    <w:rsid w:val="00D12D7C"/>
    <w:rsid w:val="00D1568C"/>
    <w:rsid w:val="00D16294"/>
    <w:rsid w:val="00D17B48"/>
    <w:rsid w:val="00D202F4"/>
    <w:rsid w:val="00D2076E"/>
    <w:rsid w:val="00D2104C"/>
    <w:rsid w:val="00D211E5"/>
    <w:rsid w:val="00D21C22"/>
    <w:rsid w:val="00D21D99"/>
    <w:rsid w:val="00D22395"/>
    <w:rsid w:val="00D24FA6"/>
    <w:rsid w:val="00D2621A"/>
    <w:rsid w:val="00D2630D"/>
    <w:rsid w:val="00D2717E"/>
    <w:rsid w:val="00D302D5"/>
    <w:rsid w:val="00D33CF7"/>
    <w:rsid w:val="00D347DA"/>
    <w:rsid w:val="00D34F84"/>
    <w:rsid w:val="00D3682B"/>
    <w:rsid w:val="00D36BD1"/>
    <w:rsid w:val="00D403F1"/>
    <w:rsid w:val="00D4258E"/>
    <w:rsid w:val="00D43D72"/>
    <w:rsid w:val="00D440B0"/>
    <w:rsid w:val="00D514BA"/>
    <w:rsid w:val="00D5597F"/>
    <w:rsid w:val="00D60F98"/>
    <w:rsid w:val="00D61BA4"/>
    <w:rsid w:val="00D62EBB"/>
    <w:rsid w:val="00D62FAC"/>
    <w:rsid w:val="00D6455E"/>
    <w:rsid w:val="00D647C4"/>
    <w:rsid w:val="00D664AA"/>
    <w:rsid w:val="00D7105D"/>
    <w:rsid w:val="00D72329"/>
    <w:rsid w:val="00D76D60"/>
    <w:rsid w:val="00D818A4"/>
    <w:rsid w:val="00D81A86"/>
    <w:rsid w:val="00D81BA9"/>
    <w:rsid w:val="00D84582"/>
    <w:rsid w:val="00D8573A"/>
    <w:rsid w:val="00D85FEC"/>
    <w:rsid w:val="00D90F4D"/>
    <w:rsid w:val="00D927BB"/>
    <w:rsid w:val="00D93469"/>
    <w:rsid w:val="00D93624"/>
    <w:rsid w:val="00D94D84"/>
    <w:rsid w:val="00D96F14"/>
    <w:rsid w:val="00DA0107"/>
    <w:rsid w:val="00DA1E09"/>
    <w:rsid w:val="00DA2561"/>
    <w:rsid w:val="00DA280C"/>
    <w:rsid w:val="00DA44F5"/>
    <w:rsid w:val="00DA6305"/>
    <w:rsid w:val="00DA6AC5"/>
    <w:rsid w:val="00DB169D"/>
    <w:rsid w:val="00DB1F72"/>
    <w:rsid w:val="00DB37C1"/>
    <w:rsid w:val="00DC27B9"/>
    <w:rsid w:val="00DC5B93"/>
    <w:rsid w:val="00DC6D3B"/>
    <w:rsid w:val="00DD044E"/>
    <w:rsid w:val="00DD33C6"/>
    <w:rsid w:val="00DD4348"/>
    <w:rsid w:val="00DD48C9"/>
    <w:rsid w:val="00DD51C3"/>
    <w:rsid w:val="00DD59EC"/>
    <w:rsid w:val="00DD5FB3"/>
    <w:rsid w:val="00DD66A2"/>
    <w:rsid w:val="00DE0F79"/>
    <w:rsid w:val="00DE2E73"/>
    <w:rsid w:val="00DE47F1"/>
    <w:rsid w:val="00DE4EDC"/>
    <w:rsid w:val="00DE6B51"/>
    <w:rsid w:val="00DE7EBF"/>
    <w:rsid w:val="00DF03EE"/>
    <w:rsid w:val="00DF2134"/>
    <w:rsid w:val="00DF2DAA"/>
    <w:rsid w:val="00DF2DAC"/>
    <w:rsid w:val="00DF49C7"/>
    <w:rsid w:val="00DF6066"/>
    <w:rsid w:val="00DF607F"/>
    <w:rsid w:val="00DF664A"/>
    <w:rsid w:val="00DF6DF4"/>
    <w:rsid w:val="00DF726E"/>
    <w:rsid w:val="00DF7470"/>
    <w:rsid w:val="00E00EA3"/>
    <w:rsid w:val="00E03CD4"/>
    <w:rsid w:val="00E04C77"/>
    <w:rsid w:val="00E06C7D"/>
    <w:rsid w:val="00E06FD7"/>
    <w:rsid w:val="00E07C6E"/>
    <w:rsid w:val="00E10D64"/>
    <w:rsid w:val="00E11965"/>
    <w:rsid w:val="00E11B9B"/>
    <w:rsid w:val="00E1269C"/>
    <w:rsid w:val="00E12C7A"/>
    <w:rsid w:val="00E14194"/>
    <w:rsid w:val="00E15276"/>
    <w:rsid w:val="00E152AD"/>
    <w:rsid w:val="00E16BE8"/>
    <w:rsid w:val="00E20CC2"/>
    <w:rsid w:val="00E21A4C"/>
    <w:rsid w:val="00E229DC"/>
    <w:rsid w:val="00E25C26"/>
    <w:rsid w:val="00E269D4"/>
    <w:rsid w:val="00E30D84"/>
    <w:rsid w:val="00E31715"/>
    <w:rsid w:val="00E3687D"/>
    <w:rsid w:val="00E368D7"/>
    <w:rsid w:val="00E4155A"/>
    <w:rsid w:val="00E4247F"/>
    <w:rsid w:val="00E4300B"/>
    <w:rsid w:val="00E4569B"/>
    <w:rsid w:val="00E46A39"/>
    <w:rsid w:val="00E47180"/>
    <w:rsid w:val="00E565E9"/>
    <w:rsid w:val="00E570A2"/>
    <w:rsid w:val="00E57F9E"/>
    <w:rsid w:val="00E60F36"/>
    <w:rsid w:val="00E61E29"/>
    <w:rsid w:val="00E63481"/>
    <w:rsid w:val="00E655B3"/>
    <w:rsid w:val="00E72565"/>
    <w:rsid w:val="00E73C61"/>
    <w:rsid w:val="00E744CD"/>
    <w:rsid w:val="00E7660A"/>
    <w:rsid w:val="00E8161A"/>
    <w:rsid w:val="00E86416"/>
    <w:rsid w:val="00E91A6F"/>
    <w:rsid w:val="00E92BF0"/>
    <w:rsid w:val="00E951DC"/>
    <w:rsid w:val="00E9542F"/>
    <w:rsid w:val="00E96B98"/>
    <w:rsid w:val="00E973FA"/>
    <w:rsid w:val="00E9781C"/>
    <w:rsid w:val="00EA2E97"/>
    <w:rsid w:val="00EA3E74"/>
    <w:rsid w:val="00EA48E6"/>
    <w:rsid w:val="00EA5522"/>
    <w:rsid w:val="00EA5FE8"/>
    <w:rsid w:val="00EA7871"/>
    <w:rsid w:val="00EB0282"/>
    <w:rsid w:val="00EB12BE"/>
    <w:rsid w:val="00EB3EBB"/>
    <w:rsid w:val="00EB40C8"/>
    <w:rsid w:val="00EB604D"/>
    <w:rsid w:val="00EB61AD"/>
    <w:rsid w:val="00EB6C76"/>
    <w:rsid w:val="00EB719B"/>
    <w:rsid w:val="00EC00DC"/>
    <w:rsid w:val="00EC31FB"/>
    <w:rsid w:val="00EC3A5B"/>
    <w:rsid w:val="00EC5E32"/>
    <w:rsid w:val="00ED33BC"/>
    <w:rsid w:val="00ED40F8"/>
    <w:rsid w:val="00ED78C0"/>
    <w:rsid w:val="00EE064F"/>
    <w:rsid w:val="00EE0914"/>
    <w:rsid w:val="00EE0D0A"/>
    <w:rsid w:val="00EE11E5"/>
    <w:rsid w:val="00EE17EA"/>
    <w:rsid w:val="00EE2A26"/>
    <w:rsid w:val="00EE38B5"/>
    <w:rsid w:val="00EE3ED2"/>
    <w:rsid w:val="00EE6687"/>
    <w:rsid w:val="00EF1021"/>
    <w:rsid w:val="00EF36C7"/>
    <w:rsid w:val="00EF3DE7"/>
    <w:rsid w:val="00EF42E3"/>
    <w:rsid w:val="00EF4796"/>
    <w:rsid w:val="00EF5117"/>
    <w:rsid w:val="00EF5816"/>
    <w:rsid w:val="00EF5EEA"/>
    <w:rsid w:val="00EF785D"/>
    <w:rsid w:val="00EF7DDE"/>
    <w:rsid w:val="00F01A4B"/>
    <w:rsid w:val="00F02336"/>
    <w:rsid w:val="00F02DFB"/>
    <w:rsid w:val="00F030CB"/>
    <w:rsid w:val="00F04E7E"/>
    <w:rsid w:val="00F05357"/>
    <w:rsid w:val="00F071E8"/>
    <w:rsid w:val="00F11B55"/>
    <w:rsid w:val="00F12F81"/>
    <w:rsid w:val="00F1355F"/>
    <w:rsid w:val="00F14581"/>
    <w:rsid w:val="00F16D2A"/>
    <w:rsid w:val="00F1798F"/>
    <w:rsid w:val="00F17A67"/>
    <w:rsid w:val="00F2068C"/>
    <w:rsid w:val="00F25560"/>
    <w:rsid w:val="00F25CFA"/>
    <w:rsid w:val="00F31644"/>
    <w:rsid w:val="00F3555C"/>
    <w:rsid w:val="00F37A3D"/>
    <w:rsid w:val="00F414C8"/>
    <w:rsid w:val="00F41812"/>
    <w:rsid w:val="00F429A6"/>
    <w:rsid w:val="00F466A3"/>
    <w:rsid w:val="00F54E3F"/>
    <w:rsid w:val="00F55E1D"/>
    <w:rsid w:val="00F56432"/>
    <w:rsid w:val="00F6022F"/>
    <w:rsid w:val="00F64359"/>
    <w:rsid w:val="00F65409"/>
    <w:rsid w:val="00F664C9"/>
    <w:rsid w:val="00F707B2"/>
    <w:rsid w:val="00F73217"/>
    <w:rsid w:val="00F73D62"/>
    <w:rsid w:val="00F74C31"/>
    <w:rsid w:val="00F75C03"/>
    <w:rsid w:val="00F76D39"/>
    <w:rsid w:val="00F77176"/>
    <w:rsid w:val="00F8114A"/>
    <w:rsid w:val="00F81631"/>
    <w:rsid w:val="00F817F8"/>
    <w:rsid w:val="00F83BC9"/>
    <w:rsid w:val="00F83F2A"/>
    <w:rsid w:val="00F84798"/>
    <w:rsid w:val="00F85567"/>
    <w:rsid w:val="00F87A18"/>
    <w:rsid w:val="00F92804"/>
    <w:rsid w:val="00F9336F"/>
    <w:rsid w:val="00F957E6"/>
    <w:rsid w:val="00F965CC"/>
    <w:rsid w:val="00FA054B"/>
    <w:rsid w:val="00FA17D3"/>
    <w:rsid w:val="00FA18EF"/>
    <w:rsid w:val="00FA1BEA"/>
    <w:rsid w:val="00FA28E8"/>
    <w:rsid w:val="00FA3642"/>
    <w:rsid w:val="00FA4E5A"/>
    <w:rsid w:val="00FA5230"/>
    <w:rsid w:val="00FA5CC5"/>
    <w:rsid w:val="00FA6598"/>
    <w:rsid w:val="00FA7DD6"/>
    <w:rsid w:val="00FB1C4B"/>
    <w:rsid w:val="00FB2555"/>
    <w:rsid w:val="00FB66E9"/>
    <w:rsid w:val="00FB6FC9"/>
    <w:rsid w:val="00FB751A"/>
    <w:rsid w:val="00FB7A5C"/>
    <w:rsid w:val="00FB7ECF"/>
    <w:rsid w:val="00FC08FA"/>
    <w:rsid w:val="00FC2821"/>
    <w:rsid w:val="00FC30FE"/>
    <w:rsid w:val="00FC3340"/>
    <w:rsid w:val="00FC4A41"/>
    <w:rsid w:val="00FC4D1B"/>
    <w:rsid w:val="00FD033A"/>
    <w:rsid w:val="00FD09D9"/>
    <w:rsid w:val="00FD0F96"/>
    <w:rsid w:val="00FD5462"/>
    <w:rsid w:val="00FD6B2C"/>
    <w:rsid w:val="00FE60CA"/>
    <w:rsid w:val="00FE69DE"/>
    <w:rsid w:val="00FE6FD6"/>
    <w:rsid w:val="00FE7261"/>
    <w:rsid w:val="00FE7CDB"/>
    <w:rsid w:val="00FF1581"/>
    <w:rsid w:val="00FF228B"/>
    <w:rsid w:val="00FF2F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C2AB"/>
  <w15:chartTrackingRefBased/>
  <w15:docId w15:val="{3E79109B-325B-4EA2-9723-411B6969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0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A0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06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06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06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06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06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06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06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6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A06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06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06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06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06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06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06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068A"/>
    <w:rPr>
      <w:rFonts w:eastAsiaTheme="majorEastAsia" w:cstheme="majorBidi"/>
      <w:color w:val="272727" w:themeColor="text1" w:themeTint="D8"/>
    </w:rPr>
  </w:style>
  <w:style w:type="paragraph" w:styleId="Ttulo">
    <w:name w:val="Title"/>
    <w:basedOn w:val="Normal"/>
    <w:next w:val="Normal"/>
    <w:link w:val="TtuloCar"/>
    <w:uiPriority w:val="10"/>
    <w:qFormat/>
    <w:rsid w:val="005A0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06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06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06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068A"/>
    <w:pPr>
      <w:spacing w:before="160"/>
      <w:jc w:val="center"/>
    </w:pPr>
    <w:rPr>
      <w:i/>
      <w:iCs/>
      <w:color w:val="404040" w:themeColor="text1" w:themeTint="BF"/>
    </w:rPr>
  </w:style>
  <w:style w:type="character" w:customStyle="1" w:styleId="CitaCar">
    <w:name w:val="Cita Car"/>
    <w:basedOn w:val="Fuentedeprrafopredeter"/>
    <w:link w:val="Cita"/>
    <w:uiPriority w:val="29"/>
    <w:rsid w:val="005A068A"/>
    <w:rPr>
      <w:i/>
      <w:iCs/>
      <w:color w:val="404040" w:themeColor="text1" w:themeTint="BF"/>
    </w:rPr>
  </w:style>
  <w:style w:type="paragraph" w:styleId="Prrafodelista">
    <w:name w:val="List Paragraph"/>
    <w:basedOn w:val="Normal"/>
    <w:uiPriority w:val="34"/>
    <w:qFormat/>
    <w:rsid w:val="005A068A"/>
    <w:pPr>
      <w:ind w:left="720"/>
      <w:contextualSpacing/>
    </w:pPr>
  </w:style>
  <w:style w:type="character" w:styleId="nfasisintenso">
    <w:name w:val="Intense Emphasis"/>
    <w:basedOn w:val="Fuentedeprrafopredeter"/>
    <w:uiPriority w:val="21"/>
    <w:qFormat/>
    <w:rsid w:val="005A068A"/>
    <w:rPr>
      <w:i/>
      <w:iCs/>
      <w:color w:val="2F5496" w:themeColor="accent1" w:themeShade="BF"/>
    </w:rPr>
  </w:style>
  <w:style w:type="paragraph" w:styleId="Citadestacada">
    <w:name w:val="Intense Quote"/>
    <w:basedOn w:val="Normal"/>
    <w:next w:val="Normal"/>
    <w:link w:val="CitadestacadaCar"/>
    <w:uiPriority w:val="30"/>
    <w:qFormat/>
    <w:rsid w:val="005A0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068A"/>
    <w:rPr>
      <w:i/>
      <w:iCs/>
      <w:color w:val="2F5496" w:themeColor="accent1" w:themeShade="BF"/>
    </w:rPr>
  </w:style>
  <w:style w:type="character" w:styleId="Referenciaintensa">
    <w:name w:val="Intense Reference"/>
    <w:basedOn w:val="Fuentedeprrafopredeter"/>
    <w:uiPriority w:val="32"/>
    <w:qFormat/>
    <w:rsid w:val="005A068A"/>
    <w:rPr>
      <w:b/>
      <w:bCs/>
      <w:smallCaps/>
      <w:color w:val="2F5496" w:themeColor="accent1" w:themeShade="BF"/>
      <w:spacing w:val="5"/>
    </w:rPr>
  </w:style>
  <w:style w:type="paragraph" w:styleId="Encabezado">
    <w:name w:val="header"/>
    <w:basedOn w:val="Normal"/>
    <w:link w:val="EncabezadoCar"/>
    <w:uiPriority w:val="99"/>
    <w:unhideWhenUsed/>
    <w:rsid w:val="005A06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68A"/>
  </w:style>
  <w:style w:type="paragraph" w:styleId="Piedepgina">
    <w:name w:val="footer"/>
    <w:basedOn w:val="Normal"/>
    <w:link w:val="PiedepginaCar"/>
    <w:uiPriority w:val="99"/>
    <w:unhideWhenUsed/>
    <w:rsid w:val="005A06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68A"/>
  </w:style>
  <w:style w:type="paragraph" w:styleId="NormalWeb">
    <w:name w:val="Normal (Web)"/>
    <w:basedOn w:val="Normal"/>
    <w:uiPriority w:val="99"/>
    <w:semiHidden/>
    <w:unhideWhenUsed/>
    <w:rsid w:val="003E1EE8"/>
    <w:rPr>
      <w:rFonts w:ascii="Times New Roman" w:hAnsi="Times New Roman" w:cs="Times New Roman"/>
    </w:rPr>
  </w:style>
  <w:style w:type="paragraph" w:styleId="Sinespaciado">
    <w:name w:val="No Spacing"/>
    <w:uiPriority w:val="1"/>
    <w:qFormat/>
    <w:rsid w:val="00EE17EA"/>
    <w:pPr>
      <w:spacing w:after="0" w:line="240" w:lineRule="auto"/>
    </w:pPr>
    <w:rPr>
      <w:kern w:val="0"/>
      <w:sz w:val="22"/>
      <w:szCs w:val="22"/>
      <w:lang w:eastAsia="en-US"/>
      <w14:ligatures w14:val="none"/>
    </w:rPr>
  </w:style>
  <w:style w:type="paragraph" w:styleId="Textodeglobo">
    <w:name w:val="Balloon Text"/>
    <w:basedOn w:val="Normal"/>
    <w:link w:val="TextodegloboCar"/>
    <w:uiPriority w:val="99"/>
    <w:semiHidden/>
    <w:unhideWhenUsed/>
    <w:rsid w:val="004864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64E4"/>
    <w:rPr>
      <w:rFonts w:ascii="Segoe UI" w:hAnsi="Segoe UI" w:cs="Segoe UI"/>
      <w:sz w:val="18"/>
      <w:szCs w:val="18"/>
    </w:rPr>
  </w:style>
  <w:style w:type="character" w:styleId="Hipervnculo">
    <w:name w:val="Hyperlink"/>
    <w:basedOn w:val="Fuentedeprrafopredeter"/>
    <w:uiPriority w:val="99"/>
    <w:unhideWhenUsed/>
    <w:rsid w:val="00BC2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3885">
      <w:bodyDiv w:val="1"/>
      <w:marLeft w:val="0"/>
      <w:marRight w:val="0"/>
      <w:marTop w:val="0"/>
      <w:marBottom w:val="0"/>
      <w:divBdr>
        <w:top w:val="none" w:sz="0" w:space="0" w:color="auto"/>
        <w:left w:val="none" w:sz="0" w:space="0" w:color="auto"/>
        <w:bottom w:val="none" w:sz="0" w:space="0" w:color="auto"/>
        <w:right w:val="none" w:sz="0" w:space="0" w:color="auto"/>
      </w:divBdr>
    </w:div>
    <w:div w:id="877470735">
      <w:bodyDiv w:val="1"/>
      <w:marLeft w:val="0"/>
      <w:marRight w:val="0"/>
      <w:marTop w:val="0"/>
      <w:marBottom w:val="0"/>
      <w:divBdr>
        <w:top w:val="none" w:sz="0" w:space="0" w:color="auto"/>
        <w:left w:val="none" w:sz="0" w:space="0" w:color="auto"/>
        <w:bottom w:val="none" w:sz="0" w:space="0" w:color="auto"/>
        <w:right w:val="none" w:sz="0" w:space="0" w:color="auto"/>
      </w:divBdr>
    </w:div>
    <w:div w:id="13093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B903-E2E9-4C70-8F13-F2AAB0D1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123</Pages>
  <Words>37896</Words>
  <Characters>208431</Characters>
  <Application>Microsoft Office Word</Application>
  <DocSecurity>0</DocSecurity>
  <Lines>1736</Lines>
  <Paragraphs>491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4</cp:revision>
  <cp:lastPrinted>2025-11-07T16:53:00Z</cp:lastPrinted>
  <dcterms:created xsi:type="dcterms:W3CDTF">2026-04-14T18:15:00Z</dcterms:created>
  <dcterms:modified xsi:type="dcterms:W3CDTF">2026-04-15T17:06:00Z</dcterms:modified>
</cp:coreProperties>
</file>